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C78BC3" w14:textId="77777777" w:rsidR="00D07538" w:rsidRPr="00D07538" w:rsidRDefault="00D07538" w:rsidP="00D07538">
      <w:pPr>
        <w:widowControl w:val="0"/>
        <w:autoSpaceDE w:val="0"/>
        <w:autoSpaceDN w:val="0"/>
        <w:spacing w:before="70" w:after="0" w:line="240" w:lineRule="auto"/>
        <w:ind w:right="1237"/>
        <w:jc w:val="center"/>
        <w:rPr>
          <w:rFonts w:ascii="Arial" w:eastAsia="Arial" w:hAnsi="Arial" w:cs="Arial"/>
          <w:b/>
          <w:spacing w:val="80"/>
          <w:w w:val="150"/>
          <w:sz w:val="24"/>
        </w:rPr>
      </w:pPr>
      <w:r w:rsidRPr="00D07538">
        <w:rPr>
          <w:rFonts w:ascii="Arial" w:eastAsia="Arial" w:hAnsi="Arial" w:cs="Arial"/>
          <w:b/>
          <w:sz w:val="24"/>
        </w:rPr>
        <w:t>МИНОБРНАУКИ</w:t>
      </w:r>
      <w:r w:rsidRPr="00D07538">
        <w:rPr>
          <w:rFonts w:ascii="Arial" w:eastAsia="Arial" w:hAnsi="Arial" w:cs="Arial"/>
          <w:b/>
          <w:spacing w:val="77"/>
          <w:w w:val="150"/>
          <w:sz w:val="24"/>
        </w:rPr>
        <w:t xml:space="preserve"> </w:t>
      </w:r>
      <w:r w:rsidRPr="00D07538">
        <w:rPr>
          <w:rFonts w:ascii="Arial" w:eastAsia="Arial" w:hAnsi="Arial" w:cs="Arial"/>
          <w:b/>
          <w:sz w:val="24"/>
        </w:rPr>
        <w:t>РОССИИ</w:t>
      </w:r>
      <w:r w:rsidRPr="00D07538">
        <w:rPr>
          <w:rFonts w:ascii="Arial" w:eastAsia="Arial" w:hAnsi="Arial" w:cs="Arial"/>
          <w:b/>
          <w:spacing w:val="80"/>
          <w:w w:val="150"/>
          <w:sz w:val="24"/>
        </w:rPr>
        <w:t xml:space="preserve"> </w:t>
      </w:r>
    </w:p>
    <w:p w14:paraId="27CDA11E" w14:textId="77777777" w:rsidR="00D07538" w:rsidRDefault="00D07538" w:rsidP="00D07538">
      <w:pPr>
        <w:widowControl w:val="0"/>
        <w:autoSpaceDE w:val="0"/>
        <w:autoSpaceDN w:val="0"/>
        <w:spacing w:before="70" w:after="0" w:line="240" w:lineRule="auto"/>
        <w:ind w:right="1237"/>
        <w:jc w:val="center"/>
        <w:rPr>
          <w:rFonts w:ascii="Arial" w:eastAsia="Arial" w:hAnsi="Arial" w:cs="Arial"/>
          <w:spacing w:val="-8"/>
          <w:sz w:val="20"/>
        </w:rPr>
      </w:pPr>
      <w:r w:rsidRPr="00D07538">
        <w:rPr>
          <w:rFonts w:ascii="Arial" w:eastAsia="Arial" w:hAnsi="Arial" w:cs="Arial"/>
          <w:spacing w:val="-20"/>
          <w:sz w:val="20"/>
        </w:rPr>
        <w:t>ФЕДЕРАЛЬНОЕ</w:t>
      </w:r>
      <w:r w:rsidRPr="00D07538">
        <w:rPr>
          <w:rFonts w:ascii="Arial" w:eastAsia="Arial" w:hAnsi="Arial" w:cs="Arial"/>
          <w:spacing w:val="-35"/>
          <w:sz w:val="20"/>
        </w:rPr>
        <w:t xml:space="preserve"> </w:t>
      </w:r>
      <w:r w:rsidRPr="00D07538">
        <w:rPr>
          <w:rFonts w:ascii="Arial" w:eastAsia="Arial" w:hAnsi="Arial" w:cs="Arial"/>
          <w:spacing w:val="-20"/>
          <w:sz w:val="20"/>
        </w:rPr>
        <w:t>ГОСУДАРСТВЕННОЕ</w:t>
      </w:r>
      <w:r w:rsidRPr="00D07538">
        <w:rPr>
          <w:rFonts w:ascii="Arial" w:eastAsia="Arial" w:hAnsi="Arial" w:cs="Arial"/>
          <w:spacing w:val="-35"/>
          <w:sz w:val="20"/>
        </w:rPr>
        <w:t xml:space="preserve"> </w:t>
      </w:r>
      <w:r w:rsidRPr="00D07538">
        <w:rPr>
          <w:rFonts w:ascii="Arial" w:eastAsia="Arial" w:hAnsi="Arial" w:cs="Arial"/>
          <w:spacing w:val="-20"/>
          <w:sz w:val="20"/>
        </w:rPr>
        <w:t>БЮДЖЕТНОЕ</w:t>
      </w:r>
      <w:r w:rsidRPr="00D07538">
        <w:rPr>
          <w:rFonts w:ascii="Arial" w:eastAsia="Arial" w:hAnsi="Arial" w:cs="Arial"/>
          <w:spacing w:val="-39"/>
          <w:sz w:val="20"/>
        </w:rPr>
        <w:t xml:space="preserve"> </w:t>
      </w:r>
      <w:r w:rsidRPr="00D07538">
        <w:rPr>
          <w:rFonts w:ascii="Arial" w:eastAsia="Arial" w:hAnsi="Arial" w:cs="Arial"/>
          <w:spacing w:val="-20"/>
          <w:sz w:val="20"/>
        </w:rPr>
        <w:t>ОБРАЗОВАТЕЛЬНОЕ</w:t>
      </w:r>
      <w:r w:rsidRPr="00D07538">
        <w:rPr>
          <w:rFonts w:ascii="Arial" w:eastAsia="Arial" w:hAnsi="Arial" w:cs="Arial"/>
          <w:spacing w:val="-35"/>
          <w:sz w:val="20"/>
        </w:rPr>
        <w:t xml:space="preserve"> </w:t>
      </w:r>
      <w:r w:rsidRPr="00D07538">
        <w:rPr>
          <w:rFonts w:ascii="Arial" w:eastAsia="Arial" w:hAnsi="Arial" w:cs="Arial"/>
          <w:spacing w:val="-20"/>
          <w:sz w:val="20"/>
        </w:rPr>
        <w:t>УЧРЕЖДЕНИЕ</w:t>
      </w:r>
      <w:r w:rsidRPr="00D07538">
        <w:rPr>
          <w:rFonts w:ascii="Arial" w:eastAsia="Arial" w:hAnsi="Arial" w:cs="Arial"/>
          <w:spacing w:val="-8"/>
          <w:sz w:val="20"/>
        </w:rPr>
        <w:t xml:space="preserve"> </w:t>
      </w:r>
    </w:p>
    <w:p w14:paraId="6B49C30E" w14:textId="6865E34B" w:rsidR="00D07538" w:rsidRPr="00D07538" w:rsidRDefault="00D07538" w:rsidP="00D07538">
      <w:pPr>
        <w:widowControl w:val="0"/>
        <w:autoSpaceDE w:val="0"/>
        <w:autoSpaceDN w:val="0"/>
        <w:spacing w:before="70" w:after="0" w:line="240" w:lineRule="auto"/>
        <w:ind w:right="1237"/>
        <w:jc w:val="center"/>
        <w:rPr>
          <w:rFonts w:ascii="Arial" w:eastAsia="Arial" w:hAnsi="Arial" w:cs="Arial"/>
          <w:sz w:val="20"/>
        </w:rPr>
      </w:pPr>
      <w:r w:rsidRPr="00D07538">
        <w:rPr>
          <w:rFonts w:ascii="Arial" w:eastAsia="Arial" w:hAnsi="Arial" w:cs="Arial"/>
          <w:spacing w:val="-8"/>
          <w:sz w:val="20"/>
        </w:rPr>
        <w:t>ВЫСШЕГО</w:t>
      </w:r>
      <w:r w:rsidRPr="00D07538">
        <w:rPr>
          <w:rFonts w:ascii="Arial" w:eastAsia="Arial" w:hAnsi="Arial" w:cs="Arial"/>
          <w:spacing w:val="-38"/>
          <w:sz w:val="20"/>
        </w:rPr>
        <w:t xml:space="preserve"> </w:t>
      </w:r>
      <w:r w:rsidRPr="00D07538">
        <w:rPr>
          <w:rFonts w:ascii="Arial" w:eastAsia="Arial" w:hAnsi="Arial" w:cs="Arial"/>
          <w:spacing w:val="-8"/>
          <w:sz w:val="20"/>
        </w:rPr>
        <w:t>ОБРАЗОВАНИЯ</w:t>
      </w:r>
    </w:p>
    <w:p w14:paraId="2ACBD2E2" w14:textId="77777777" w:rsidR="00D07538" w:rsidRDefault="00D07538" w:rsidP="00D07538">
      <w:pPr>
        <w:widowControl w:val="0"/>
        <w:autoSpaceDE w:val="0"/>
        <w:autoSpaceDN w:val="0"/>
        <w:spacing w:before="1" w:after="0" w:line="240" w:lineRule="auto"/>
        <w:ind w:right="1449"/>
        <w:jc w:val="center"/>
        <w:outlineLvl w:val="0"/>
        <w:rPr>
          <w:rFonts w:ascii="Arial" w:eastAsia="Arial" w:hAnsi="Arial" w:cs="Arial"/>
          <w:b/>
          <w:bCs/>
          <w:sz w:val="24"/>
          <w:szCs w:val="24"/>
        </w:rPr>
      </w:pPr>
      <w:r w:rsidRPr="00D07538">
        <w:rPr>
          <w:rFonts w:ascii="Arial" w:eastAsia="Arial" w:hAnsi="Arial" w:cs="Arial"/>
          <w:b/>
          <w:bCs/>
          <w:sz w:val="24"/>
          <w:szCs w:val="24"/>
        </w:rPr>
        <w:t>«ВОРОНЕЖСКИЙ</w:t>
      </w:r>
      <w:r w:rsidRPr="00D07538">
        <w:rPr>
          <w:rFonts w:ascii="Arial" w:eastAsia="Arial" w:hAnsi="Arial" w:cs="Arial"/>
          <w:b/>
          <w:bCs/>
          <w:spacing w:val="-17"/>
          <w:sz w:val="24"/>
          <w:szCs w:val="24"/>
        </w:rPr>
        <w:t xml:space="preserve"> </w:t>
      </w:r>
      <w:r w:rsidRPr="00D07538">
        <w:rPr>
          <w:rFonts w:ascii="Arial" w:eastAsia="Arial" w:hAnsi="Arial" w:cs="Arial"/>
          <w:b/>
          <w:bCs/>
          <w:sz w:val="24"/>
          <w:szCs w:val="24"/>
        </w:rPr>
        <w:t>ГОСУДАРСТВЕННЫЙ</w:t>
      </w:r>
      <w:r w:rsidRPr="00D07538">
        <w:rPr>
          <w:rFonts w:ascii="Arial" w:eastAsia="Arial" w:hAnsi="Arial" w:cs="Arial"/>
          <w:b/>
          <w:bCs/>
          <w:spacing w:val="-17"/>
          <w:sz w:val="24"/>
          <w:szCs w:val="24"/>
        </w:rPr>
        <w:t xml:space="preserve"> </w:t>
      </w:r>
      <w:r w:rsidRPr="00D07538">
        <w:rPr>
          <w:rFonts w:ascii="Arial" w:eastAsia="Arial" w:hAnsi="Arial" w:cs="Arial"/>
          <w:b/>
          <w:bCs/>
          <w:sz w:val="24"/>
          <w:szCs w:val="24"/>
        </w:rPr>
        <w:t xml:space="preserve">УНИВЕРСИТЕТ» </w:t>
      </w:r>
    </w:p>
    <w:p w14:paraId="07CCDCD0" w14:textId="2D477E7A" w:rsidR="00D07538" w:rsidRPr="00D07538" w:rsidRDefault="00D07538" w:rsidP="00D07538">
      <w:pPr>
        <w:widowControl w:val="0"/>
        <w:autoSpaceDE w:val="0"/>
        <w:autoSpaceDN w:val="0"/>
        <w:spacing w:before="1" w:after="0" w:line="240" w:lineRule="auto"/>
        <w:ind w:right="1449"/>
        <w:jc w:val="center"/>
        <w:outlineLvl w:val="0"/>
        <w:rPr>
          <w:rFonts w:ascii="Arial" w:eastAsia="Arial" w:hAnsi="Arial" w:cs="Arial"/>
          <w:b/>
          <w:bCs/>
          <w:sz w:val="24"/>
          <w:szCs w:val="24"/>
        </w:rPr>
      </w:pPr>
      <w:r w:rsidRPr="00D07538">
        <w:rPr>
          <w:rFonts w:ascii="Arial" w:eastAsia="Arial" w:hAnsi="Arial" w:cs="Arial"/>
          <w:b/>
          <w:bCs/>
          <w:sz w:val="24"/>
          <w:szCs w:val="24"/>
        </w:rPr>
        <w:t>(ФГБОУ ВО «ВГУ»)</w:t>
      </w:r>
    </w:p>
    <w:p w14:paraId="593FBA41" w14:textId="77777777" w:rsidR="00D07538" w:rsidRPr="00D07538" w:rsidRDefault="00D07538" w:rsidP="00D07538">
      <w:pPr>
        <w:widowControl w:val="0"/>
        <w:autoSpaceDE w:val="0"/>
        <w:autoSpaceDN w:val="0"/>
        <w:spacing w:after="0" w:line="240" w:lineRule="auto"/>
        <w:rPr>
          <w:rFonts w:ascii="Arial" w:eastAsia="Arial" w:hAnsi="Arial" w:cs="Arial"/>
          <w:b/>
          <w:sz w:val="26"/>
          <w:szCs w:val="24"/>
        </w:rPr>
      </w:pPr>
    </w:p>
    <w:p w14:paraId="7CD92D45" w14:textId="77777777" w:rsidR="00D07538" w:rsidRPr="00D07538" w:rsidRDefault="00D07538" w:rsidP="00D07538">
      <w:pPr>
        <w:widowControl w:val="0"/>
        <w:autoSpaceDE w:val="0"/>
        <w:autoSpaceDN w:val="0"/>
        <w:spacing w:after="0" w:line="240" w:lineRule="auto"/>
        <w:rPr>
          <w:rFonts w:ascii="Arial" w:eastAsia="Arial" w:hAnsi="Arial" w:cs="Arial"/>
          <w:b/>
          <w:sz w:val="26"/>
          <w:szCs w:val="24"/>
        </w:rPr>
      </w:pPr>
    </w:p>
    <w:p w14:paraId="32AAB238" w14:textId="77777777" w:rsidR="00D07538" w:rsidRPr="00D07538" w:rsidRDefault="00D07538" w:rsidP="00D07538">
      <w:pPr>
        <w:widowControl w:val="0"/>
        <w:autoSpaceDE w:val="0"/>
        <w:autoSpaceDN w:val="0"/>
        <w:spacing w:before="230" w:after="0" w:line="240" w:lineRule="auto"/>
        <w:ind w:right="230"/>
        <w:jc w:val="right"/>
        <w:rPr>
          <w:rFonts w:ascii="Arial" w:eastAsia="Arial" w:hAnsi="Arial" w:cs="Arial"/>
          <w:b/>
          <w:sz w:val="24"/>
        </w:rPr>
      </w:pPr>
      <w:r w:rsidRPr="00D07538">
        <w:rPr>
          <w:rFonts w:ascii="Arial" w:eastAsia="Arial" w:hAnsi="Arial" w:cs="Arial"/>
          <w:b/>
          <w:spacing w:val="-2"/>
          <w:sz w:val="24"/>
        </w:rPr>
        <w:t>УТВЕРЖДАЮ</w:t>
      </w:r>
    </w:p>
    <w:p w14:paraId="5983D573" w14:textId="77777777" w:rsidR="00D07538" w:rsidRPr="00D07538" w:rsidRDefault="00D07538" w:rsidP="00D07538">
      <w:pPr>
        <w:widowControl w:val="0"/>
        <w:autoSpaceDE w:val="0"/>
        <w:autoSpaceDN w:val="0"/>
        <w:spacing w:before="2" w:after="0" w:line="240" w:lineRule="auto"/>
        <w:rPr>
          <w:rFonts w:ascii="Arial" w:eastAsia="Arial" w:hAnsi="Arial" w:cs="Arial"/>
          <w:b/>
          <w:sz w:val="24"/>
          <w:szCs w:val="24"/>
        </w:rPr>
      </w:pPr>
    </w:p>
    <w:p w14:paraId="75788B5B" w14:textId="77777777" w:rsidR="00D07538" w:rsidRDefault="00D07538" w:rsidP="00D07538">
      <w:pPr>
        <w:widowControl w:val="0"/>
        <w:autoSpaceDE w:val="0"/>
        <w:autoSpaceDN w:val="0"/>
        <w:spacing w:before="1" w:after="0"/>
        <w:jc w:val="right"/>
        <w:rPr>
          <w:rFonts w:ascii="Arial" w:eastAsia="Arial" w:hAnsi="Arial" w:cs="Arial"/>
          <w:sz w:val="24"/>
          <w:szCs w:val="24"/>
        </w:rPr>
      </w:pPr>
      <w:r w:rsidRPr="00D07538">
        <w:rPr>
          <w:rFonts w:ascii="Arial" w:eastAsia="Arial" w:hAnsi="Arial" w:cs="Arial"/>
          <w:sz w:val="24"/>
          <w:szCs w:val="24"/>
        </w:rPr>
        <w:t>Заведующий</w:t>
      </w:r>
      <w:r w:rsidRPr="00D07538">
        <w:rPr>
          <w:rFonts w:ascii="Arial" w:eastAsia="Arial" w:hAnsi="Arial" w:cs="Arial"/>
          <w:spacing w:val="-17"/>
          <w:sz w:val="24"/>
          <w:szCs w:val="24"/>
        </w:rPr>
        <w:t xml:space="preserve"> </w:t>
      </w:r>
      <w:r w:rsidRPr="00D07538">
        <w:rPr>
          <w:rFonts w:ascii="Arial" w:eastAsia="Arial" w:hAnsi="Arial" w:cs="Arial"/>
          <w:sz w:val="24"/>
          <w:szCs w:val="24"/>
        </w:rPr>
        <w:t xml:space="preserve">кафедрой </w:t>
      </w:r>
    </w:p>
    <w:p w14:paraId="31A08514" w14:textId="2BFF1FED" w:rsidR="00D07538" w:rsidRPr="00D07538" w:rsidRDefault="00D07538" w:rsidP="00D07538">
      <w:pPr>
        <w:widowControl w:val="0"/>
        <w:autoSpaceDE w:val="0"/>
        <w:autoSpaceDN w:val="0"/>
        <w:spacing w:before="1" w:after="0"/>
        <w:jc w:val="right"/>
        <w:rPr>
          <w:rFonts w:ascii="Arial" w:eastAsia="Arial" w:hAnsi="Arial" w:cs="Arial"/>
          <w:sz w:val="24"/>
          <w:szCs w:val="24"/>
        </w:rPr>
      </w:pPr>
      <w:r w:rsidRPr="00D07538">
        <w:rPr>
          <w:rFonts w:ascii="Arial" w:eastAsia="Arial" w:hAnsi="Arial" w:cs="Arial"/>
          <w:sz w:val="24"/>
          <w:szCs w:val="24"/>
        </w:rPr>
        <w:t>общей</w:t>
      </w:r>
      <w:r w:rsidRPr="00D07538">
        <w:rPr>
          <w:rFonts w:ascii="Arial" w:eastAsia="Arial" w:hAnsi="Arial" w:cs="Arial"/>
          <w:spacing w:val="-3"/>
          <w:sz w:val="24"/>
          <w:szCs w:val="24"/>
        </w:rPr>
        <w:t xml:space="preserve"> </w:t>
      </w:r>
      <w:r w:rsidRPr="00D07538">
        <w:rPr>
          <w:rFonts w:ascii="Arial" w:eastAsia="Arial" w:hAnsi="Arial" w:cs="Arial"/>
          <w:sz w:val="24"/>
          <w:szCs w:val="24"/>
        </w:rPr>
        <w:t>и</w:t>
      </w:r>
      <w:r w:rsidRPr="00D07538">
        <w:rPr>
          <w:rFonts w:ascii="Arial" w:eastAsia="Arial" w:hAnsi="Arial" w:cs="Arial"/>
          <w:spacing w:val="-2"/>
          <w:sz w:val="24"/>
          <w:szCs w:val="24"/>
        </w:rPr>
        <w:t xml:space="preserve"> </w:t>
      </w:r>
      <w:r w:rsidRPr="00D07538">
        <w:rPr>
          <w:rFonts w:ascii="Arial" w:eastAsia="Arial" w:hAnsi="Arial" w:cs="Arial"/>
          <w:sz w:val="24"/>
          <w:szCs w:val="24"/>
        </w:rPr>
        <w:t>социальной</w:t>
      </w:r>
      <w:r w:rsidRPr="00D07538">
        <w:rPr>
          <w:rFonts w:ascii="Arial" w:eastAsia="Arial" w:hAnsi="Arial" w:cs="Arial"/>
          <w:spacing w:val="-4"/>
          <w:sz w:val="24"/>
          <w:szCs w:val="24"/>
        </w:rPr>
        <w:t xml:space="preserve"> </w:t>
      </w:r>
      <w:r w:rsidRPr="00D07538">
        <w:rPr>
          <w:rFonts w:ascii="Arial" w:eastAsia="Arial" w:hAnsi="Arial" w:cs="Arial"/>
          <w:spacing w:val="-2"/>
          <w:sz w:val="24"/>
          <w:szCs w:val="24"/>
        </w:rPr>
        <w:t>психологии</w:t>
      </w:r>
    </w:p>
    <w:p w14:paraId="761E241B" w14:textId="77777777" w:rsidR="00D07538" w:rsidRPr="00D07538" w:rsidRDefault="00D07538" w:rsidP="00D07538">
      <w:pPr>
        <w:widowControl w:val="0"/>
        <w:autoSpaceDE w:val="0"/>
        <w:autoSpaceDN w:val="0"/>
        <w:spacing w:before="8" w:after="0" w:line="240" w:lineRule="auto"/>
        <w:rPr>
          <w:rFonts w:ascii="Arial" w:eastAsia="Arial" w:hAnsi="Arial" w:cs="Arial"/>
          <w:sz w:val="17"/>
          <w:szCs w:val="24"/>
        </w:rPr>
      </w:pPr>
    </w:p>
    <w:p w14:paraId="7D5C29D3" w14:textId="036099F6" w:rsidR="00D07538" w:rsidRPr="00D07538" w:rsidRDefault="00D07538" w:rsidP="00D07538">
      <w:pPr>
        <w:widowControl w:val="0"/>
        <w:tabs>
          <w:tab w:val="left" w:pos="8258"/>
        </w:tabs>
        <w:autoSpaceDE w:val="0"/>
        <w:autoSpaceDN w:val="0"/>
        <w:spacing w:before="93" w:after="0" w:line="240" w:lineRule="auto"/>
        <w:jc w:val="right"/>
        <w:rPr>
          <w:rFonts w:ascii="Arial" w:eastAsia="Arial" w:hAnsi="Arial" w:cs="Arial"/>
          <w:sz w:val="24"/>
          <w:szCs w:val="24"/>
        </w:rPr>
      </w:pPr>
      <w:r w:rsidRPr="00D07538">
        <w:rPr>
          <w:rFonts w:ascii="Arial" w:eastAsia="Arial" w:hAnsi="Arial" w:cs="Arial"/>
          <w:noProof/>
          <w:sz w:val="24"/>
          <w:szCs w:val="24"/>
          <w:lang w:eastAsia="zh-CN"/>
        </w:rPr>
        <w:drawing>
          <wp:anchor distT="0" distB="0" distL="0" distR="0" simplePos="0" relativeHeight="251659264" behindDoc="1" locked="0" layoutInCell="1" allowOverlap="1" wp14:anchorId="03697A76" wp14:editId="008BC5E1">
            <wp:simplePos x="0" y="0"/>
            <wp:positionH relativeFrom="page">
              <wp:posOffset>4387215</wp:posOffset>
            </wp:positionH>
            <wp:positionV relativeFrom="paragraph">
              <wp:posOffset>-142800</wp:posOffset>
            </wp:positionV>
            <wp:extent cx="1743075" cy="6858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743075" cy="685800"/>
                    </a:xfrm>
                    <a:prstGeom prst="rect">
                      <a:avLst/>
                    </a:prstGeom>
                  </pic:spPr>
                </pic:pic>
              </a:graphicData>
            </a:graphic>
          </wp:anchor>
        </w:drawing>
      </w:r>
      <w:r w:rsidRPr="00D07538">
        <w:rPr>
          <w:rFonts w:ascii="Arial" w:eastAsia="Arial" w:hAnsi="Arial" w:cs="Arial"/>
          <w:sz w:val="24"/>
          <w:szCs w:val="24"/>
        </w:rPr>
        <w:t>Гайдар</w:t>
      </w:r>
      <w:r w:rsidRPr="00D07538">
        <w:rPr>
          <w:rFonts w:ascii="Arial" w:eastAsia="Arial" w:hAnsi="Arial" w:cs="Arial"/>
          <w:spacing w:val="-2"/>
          <w:sz w:val="24"/>
          <w:szCs w:val="24"/>
        </w:rPr>
        <w:t xml:space="preserve"> </w:t>
      </w:r>
      <w:r w:rsidRPr="00D07538">
        <w:rPr>
          <w:rFonts w:ascii="Arial" w:eastAsia="Arial" w:hAnsi="Arial" w:cs="Arial"/>
          <w:spacing w:val="-4"/>
          <w:sz w:val="24"/>
          <w:szCs w:val="24"/>
        </w:rPr>
        <w:t>К.М.</w:t>
      </w:r>
    </w:p>
    <w:p w14:paraId="53BD73F8" w14:textId="77777777" w:rsidR="00D07538" w:rsidRPr="00D07538" w:rsidRDefault="00D07538" w:rsidP="00D07538">
      <w:pPr>
        <w:widowControl w:val="0"/>
        <w:autoSpaceDE w:val="0"/>
        <w:autoSpaceDN w:val="0"/>
        <w:spacing w:before="19" w:after="0" w:line="240" w:lineRule="auto"/>
        <w:ind w:right="2193"/>
        <w:jc w:val="right"/>
        <w:rPr>
          <w:rFonts w:ascii="Arial" w:eastAsia="Arial" w:hAnsi="Arial" w:cs="Arial"/>
          <w:i/>
          <w:sz w:val="20"/>
        </w:rPr>
      </w:pPr>
      <w:r w:rsidRPr="00D07538">
        <w:rPr>
          <w:rFonts w:ascii="Arial" w:eastAsia="Arial" w:hAnsi="Arial" w:cs="Arial"/>
          <w:i/>
          <w:spacing w:val="-2"/>
          <w:sz w:val="20"/>
        </w:rPr>
        <w:t>подпись</w:t>
      </w:r>
    </w:p>
    <w:p w14:paraId="2616D5B9" w14:textId="15C71C6E" w:rsidR="00D07538" w:rsidRPr="00D07538" w:rsidRDefault="007F4CB6" w:rsidP="00D07538">
      <w:pPr>
        <w:widowControl w:val="0"/>
        <w:autoSpaceDE w:val="0"/>
        <w:autoSpaceDN w:val="0"/>
        <w:spacing w:before="1" w:after="0" w:line="240" w:lineRule="auto"/>
        <w:ind w:right="229"/>
        <w:jc w:val="right"/>
        <w:rPr>
          <w:rFonts w:ascii="Arial" w:eastAsia="Arial" w:hAnsi="Arial" w:cs="Arial"/>
          <w:sz w:val="24"/>
          <w:szCs w:val="24"/>
        </w:rPr>
      </w:pPr>
      <w:r>
        <w:rPr>
          <w:rFonts w:ascii="Arial" w:eastAsia="Arial" w:hAnsi="Arial" w:cs="Arial"/>
          <w:sz w:val="24"/>
          <w:szCs w:val="24"/>
        </w:rPr>
        <w:t>27</w:t>
      </w:r>
      <w:r w:rsidR="00D07538" w:rsidRPr="00D07538">
        <w:rPr>
          <w:rFonts w:ascii="Arial" w:eastAsia="Arial" w:hAnsi="Arial" w:cs="Arial"/>
          <w:sz w:val="24"/>
          <w:szCs w:val="24"/>
        </w:rPr>
        <w:t>.05.202</w:t>
      </w:r>
      <w:r>
        <w:rPr>
          <w:rFonts w:ascii="Arial" w:eastAsia="Arial" w:hAnsi="Arial" w:cs="Arial"/>
          <w:sz w:val="24"/>
          <w:szCs w:val="24"/>
        </w:rPr>
        <w:t>4</w:t>
      </w:r>
      <w:r w:rsidR="00D07538" w:rsidRPr="00D07538">
        <w:rPr>
          <w:rFonts w:ascii="Arial" w:eastAsia="Arial" w:hAnsi="Arial" w:cs="Arial"/>
          <w:spacing w:val="-4"/>
          <w:sz w:val="24"/>
          <w:szCs w:val="24"/>
        </w:rPr>
        <w:t xml:space="preserve"> </w:t>
      </w:r>
      <w:r w:rsidR="00D07538" w:rsidRPr="00D07538">
        <w:rPr>
          <w:rFonts w:ascii="Arial" w:eastAsia="Arial" w:hAnsi="Arial" w:cs="Arial"/>
          <w:spacing w:val="-5"/>
          <w:sz w:val="24"/>
          <w:szCs w:val="24"/>
        </w:rPr>
        <w:t>г.</w:t>
      </w:r>
    </w:p>
    <w:p w14:paraId="5511F1DF" w14:textId="77777777" w:rsidR="00D07538" w:rsidRPr="00D07538" w:rsidRDefault="00D07538" w:rsidP="00D07538">
      <w:pPr>
        <w:widowControl w:val="0"/>
        <w:autoSpaceDE w:val="0"/>
        <w:autoSpaceDN w:val="0"/>
        <w:spacing w:after="0" w:line="240" w:lineRule="auto"/>
        <w:rPr>
          <w:rFonts w:ascii="Arial" w:eastAsia="Arial" w:hAnsi="Arial" w:cs="Arial"/>
          <w:sz w:val="26"/>
          <w:szCs w:val="24"/>
        </w:rPr>
      </w:pPr>
    </w:p>
    <w:p w14:paraId="2C78E5C8" w14:textId="77777777" w:rsidR="00D07538" w:rsidRPr="00D07538" w:rsidRDefault="00D07538" w:rsidP="00D07538">
      <w:pPr>
        <w:widowControl w:val="0"/>
        <w:autoSpaceDE w:val="0"/>
        <w:autoSpaceDN w:val="0"/>
        <w:spacing w:after="0" w:line="240" w:lineRule="auto"/>
        <w:rPr>
          <w:rFonts w:ascii="Arial" w:eastAsia="Arial" w:hAnsi="Arial" w:cs="Arial"/>
          <w:sz w:val="26"/>
          <w:szCs w:val="24"/>
        </w:rPr>
      </w:pPr>
    </w:p>
    <w:p w14:paraId="35140778" w14:textId="77777777" w:rsidR="00D07538" w:rsidRPr="00D07538" w:rsidRDefault="00D07538" w:rsidP="00D07538">
      <w:pPr>
        <w:widowControl w:val="0"/>
        <w:autoSpaceDE w:val="0"/>
        <w:autoSpaceDN w:val="0"/>
        <w:spacing w:after="0" w:line="240" w:lineRule="auto"/>
        <w:rPr>
          <w:rFonts w:ascii="Arial" w:eastAsia="Arial" w:hAnsi="Arial" w:cs="Arial"/>
          <w:sz w:val="26"/>
          <w:szCs w:val="24"/>
        </w:rPr>
      </w:pPr>
    </w:p>
    <w:p w14:paraId="5C6F49F4" w14:textId="77777777" w:rsidR="00D07538" w:rsidRPr="00D07538" w:rsidRDefault="00D07538" w:rsidP="00D07538">
      <w:pPr>
        <w:widowControl w:val="0"/>
        <w:autoSpaceDE w:val="0"/>
        <w:autoSpaceDN w:val="0"/>
        <w:spacing w:after="0" w:line="240" w:lineRule="auto"/>
        <w:rPr>
          <w:rFonts w:ascii="Arial" w:eastAsia="Arial" w:hAnsi="Arial" w:cs="Arial"/>
          <w:sz w:val="26"/>
          <w:szCs w:val="24"/>
        </w:rPr>
      </w:pPr>
    </w:p>
    <w:p w14:paraId="3474FACB" w14:textId="77777777" w:rsidR="00D07538" w:rsidRPr="00D07538" w:rsidRDefault="00D07538" w:rsidP="00D07538">
      <w:pPr>
        <w:widowControl w:val="0"/>
        <w:autoSpaceDE w:val="0"/>
        <w:autoSpaceDN w:val="0"/>
        <w:spacing w:after="0" w:line="240" w:lineRule="auto"/>
        <w:rPr>
          <w:rFonts w:ascii="Arial" w:eastAsia="Arial" w:hAnsi="Arial" w:cs="Arial"/>
          <w:sz w:val="26"/>
          <w:szCs w:val="24"/>
        </w:rPr>
      </w:pPr>
    </w:p>
    <w:p w14:paraId="06C61FD5" w14:textId="77777777" w:rsidR="00D07538" w:rsidRPr="00D07538" w:rsidRDefault="00D07538" w:rsidP="00D07538">
      <w:pPr>
        <w:widowControl w:val="0"/>
        <w:autoSpaceDE w:val="0"/>
        <w:autoSpaceDN w:val="0"/>
        <w:spacing w:after="0" w:line="240" w:lineRule="auto"/>
        <w:rPr>
          <w:rFonts w:ascii="Arial" w:eastAsia="Arial" w:hAnsi="Arial" w:cs="Arial"/>
          <w:sz w:val="26"/>
          <w:szCs w:val="24"/>
        </w:rPr>
      </w:pPr>
    </w:p>
    <w:p w14:paraId="79BFD8EF" w14:textId="77777777" w:rsidR="00D07538" w:rsidRPr="00D07538" w:rsidRDefault="00D07538" w:rsidP="00D07538">
      <w:pPr>
        <w:widowControl w:val="0"/>
        <w:autoSpaceDE w:val="0"/>
        <w:autoSpaceDN w:val="0"/>
        <w:spacing w:after="0" w:line="240" w:lineRule="auto"/>
        <w:rPr>
          <w:rFonts w:ascii="Arial" w:eastAsia="Arial" w:hAnsi="Arial" w:cs="Arial"/>
          <w:sz w:val="26"/>
          <w:szCs w:val="24"/>
        </w:rPr>
      </w:pPr>
    </w:p>
    <w:p w14:paraId="4FF24F9F" w14:textId="77777777" w:rsidR="00D07538" w:rsidRPr="00D07538" w:rsidRDefault="00D07538" w:rsidP="00D07538">
      <w:pPr>
        <w:widowControl w:val="0"/>
        <w:autoSpaceDE w:val="0"/>
        <w:autoSpaceDN w:val="0"/>
        <w:spacing w:after="0" w:line="240" w:lineRule="auto"/>
        <w:rPr>
          <w:rFonts w:ascii="Arial" w:eastAsia="Arial" w:hAnsi="Arial" w:cs="Arial"/>
          <w:sz w:val="26"/>
          <w:szCs w:val="24"/>
        </w:rPr>
      </w:pPr>
    </w:p>
    <w:p w14:paraId="1DE557E9" w14:textId="77777777" w:rsidR="00D07538" w:rsidRPr="00D07538" w:rsidRDefault="00D07538" w:rsidP="00D07538">
      <w:pPr>
        <w:widowControl w:val="0"/>
        <w:autoSpaceDE w:val="0"/>
        <w:autoSpaceDN w:val="0"/>
        <w:spacing w:before="1" w:after="0" w:line="240" w:lineRule="auto"/>
        <w:rPr>
          <w:rFonts w:ascii="Arial" w:eastAsia="Arial" w:hAnsi="Arial" w:cs="Arial"/>
          <w:szCs w:val="24"/>
        </w:rPr>
      </w:pPr>
    </w:p>
    <w:p w14:paraId="026A549F" w14:textId="77777777" w:rsidR="00D07538" w:rsidRPr="00D07538" w:rsidRDefault="00D07538" w:rsidP="00D07538">
      <w:pPr>
        <w:widowControl w:val="0"/>
        <w:autoSpaceDE w:val="0"/>
        <w:autoSpaceDN w:val="0"/>
        <w:spacing w:after="0" w:line="322" w:lineRule="exact"/>
        <w:ind w:right="1449"/>
        <w:jc w:val="center"/>
        <w:rPr>
          <w:rFonts w:ascii="Arial" w:eastAsia="Arial" w:hAnsi="Arial" w:cs="Arial"/>
          <w:b/>
          <w:bCs/>
          <w:sz w:val="28"/>
          <w:szCs w:val="28"/>
          <w:u w:color="000000"/>
        </w:rPr>
      </w:pPr>
      <w:r w:rsidRPr="00D07538">
        <w:rPr>
          <w:rFonts w:ascii="Arial" w:eastAsia="Arial" w:hAnsi="Arial" w:cs="Arial"/>
          <w:b/>
          <w:bCs/>
          <w:sz w:val="28"/>
          <w:szCs w:val="28"/>
          <w:u w:color="000000"/>
        </w:rPr>
        <w:t>РАБОЧАЯ</w:t>
      </w:r>
      <w:r w:rsidRPr="00D07538">
        <w:rPr>
          <w:rFonts w:ascii="Arial" w:eastAsia="Arial" w:hAnsi="Arial" w:cs="Arial"/>
          <w:b/>
          <w:bCs/>
          <w:spacing w:val="-6"/>
          <w:sz w:val="28"/>
          <w:szCs w:val="28"/>
          <w:u w:color="000000"/>
        </w:rPr>
        <w:t xml:space="preserve"> </w:t>
      </w:r>
      <w:r w:rsidRPr="00D07538">
        <w:rPr>
          <w:rFonts w:ascii="Arial" w:eastAsia="Arial" w:hAnsi="Arial" w:cs="Arial"/>
          <w:b/>
          <w:bCs/>
          <w:sz w:val="28"/>
          <w:szCs w:val="28"/>
          <w:u w:color="000000"/>
        </w:rPr>
        <w:t>ПРОГРАММА</w:t>
      </w:r>
      <w:r w:rsidRPr="00D07538">
        <w:rPr>
          <w:rFonts w:ascii="Arial" w:eastAsia="Arial" w:hAnsi="Arial" w:cs="Arial"/>
          <w:b/>
          <w:bCs/>
          <w:spacing w:val="-14"/>
          <w:sz w:val="28"/>
          <w:szCs w:val="28"/>
          <w:u w:color="000000"/>
        </w:rPr>
        <w:t xml:space="preserve"> </w:t>
      </w:r>
      <w:r w:rsidRPr="00D07538">
        <w:rPr>
          <w:rFonts w:ascii="Arial" w:eastAsia="Arial" w:hAnsi="Arial" w:cs="Arial"/>
          <w:b/>
          <w:bCs/>
          <w:sz w:val="28"/>
          <w:szCs w:val="28"/>
          <w:u w:color="000000"/>
        </w:rPr>
        <w:t>УЧЕБНОЙ</w:t>
      </w:r>
      <w:r w:rsidRPr="00D07538">
        <w:rPr>
          <w:rFonts w:ascii="Arial" w:eastAsia="Arial" w:hAnsi="Arial" w:cs="Arial"/>
          <w:b/>
          <w:bCs/>
          <w:spacing w:val="-5"/>
          <w:sz w:val="28"/>
          <w:szCs w:val="28"/>
          <w:u w:color="000000"/>
        </w:rPr>
        <w:t xml:space="preserve"> </w:t>
      </w:r>
      <w:r w:rsidRPr="00D07538">
        <w:rPr>
          <w:rFonts w:ascii="Arial" w:eastAsia="Arial" w:hAnsi="Arial" w:cs="Arial"/>
          <w:b/>
          <w:bCs/>
          <w:spacing w:val="-2"/>
          <w:sz w:val="28"/>
          <w:szCs w:val="28"/>
          <w:u w:color="000000"/>
        </w:rPr>
        <w:t>ДИСЦИПЛИНЫ</w:t>
      </w:r>
    </w:p>
    <w:p w14:paraId="443D1C79" w14:textId="77777777" w:rsidR="00D07538" w:rsidRPr="00D07538" w:rsidRDefault="00D07538" w:rsidP="00D07538">
      <w:pPr>
        <w:widowControl w:val="0"/>
        <w:tabs>
          <w:tab w:val="left" w:pos="1594"/>
          <w:tab w:val="left" w:pos="8935"/>
        </w:tabs>
        <w:autoSpaceDE w:val="0"/>
        <w:autoSpaceDN w:val="0"/>
        <w:spacing w:after="0" w:line="240" w:lineRule="auto"/>
        <w:jc w:val="center"/>
        <w:rPr>
          <w:rFonts w:ascii="Arial" w:eastAsia="Arial" w:hAnsi="Arial" w:cs="Arial"/>
          <w:b/>
          <w:bCs/>
          <w:sz w:val="28"/>
          <w:szCs w:val="28"/>
          <w:u w:color="000000"/>
        </w:rPr>
      </w:pPr>
      <w:r w:rsidRPr="00D07538">
        <w:rPr>
          <w:rFonts w:ascii="Times New Roman" w:eastAsia="Arial" w:hAnsi="Times New Roman" w:cs="Arial"/>
          <w:bCs/>
          <w:sz w:val="28"/>
          <w:szCs w:val="28"/>
          <w:u w:val="single" w:color="000000"/>
        </w:rPr>
        <w:tab/>
      </w:r>
      <w:r w:rsidRPr="00D07538">
        <w:rPr>
          <w:rFonts w:ascii="Arial" w:eastAsia="Arial" w:hAnsi="Arial" w:cs="Arial"/>
          <w:b/>
          <w:bCs/>
          <w:sz w:val="28"/>
          <w:szCs w:val="28"/>
          <w:u w:val="single" w:color="000000"/>
        </w:rPr>
        <w:t>Б1.О.24</w:t>
      </w:r>
      <w:r w:rsidRPr="00D07538">
        <w:rPr>
          <w:rFonts w:ascii="Arial" w:eastAsia="Arial" w:hAnsi="Arial" w:cs="Arial"/>
          <w:b/>
          <w:bCs/>
          <w:spacing w:val="-11"/>
          <w:sz w:val="28"/>
          <w:szCs w:val="28"/>
          <w:u w:val="single" w:color="000000"/>
        </w:rPr>
        <w:t xml:space="preserve"> </w:t>
      </w:r>
      <w:r w:rsidRPr="00D07538">
        <w:rPr>
          <w:rFonts w:ascii="Arial" w:eastAsia="Arial" w:hAnsi="Arial" w:cs="Arial"/>
          <w:b/>
          <w:bCs/>
          <w:sz w:val="28"/>
          <w:szCs w:val="28"/>
          <w:u w:val="single" w:color="000000"/>
        </w:rPr>
        <w:t>Психологическое</w:t>
      </w:r>
      <w:r w:rsidRPr="00D07538">
        <w:rPr>
          <w:rFonts w:ascii="Arial" w:eastAsia="Arial" w:hAnsi="Arial" w:cs="Arial"/>
          <w:b/>
          <w:bCs/>
          <w:spacing w:val="-9"/>
          <w:sz w:val="28"/>
          <w:szCs w:val="28"/>
          <w:u w:val="single" w:color="000000"/>
        </w:rPr>
        <w:t xml:space="preserve"> </w:t>
      </w:r>
      <w:r w:rsidRPr="00D07538">
        <w:rPr>
          <w:rFonts w:ascii="Arial" w:eastAsia="Arial" w:hAnsi="Arial" w:cs="Arial"/>
          <w:b/>
          <w:bCs/>
          <w:spacing w:val="-2"/>
          <w:sz w:val="28"/>
          <w:szCs w:val="28"/>
          <w:u w:val="single" w:color="000000"/>
        </w:rPr>
        <w:t>консультирование</w:t>
      </w:r>
      <w:r w:rsidRPr="00D07538">
        <w:rPr>
          <w:rFonts w:ascii="Arial" w:eastAsia="Arial" w:hAnsi="Arial" w:cs="Arial"/>
          <w:b/>
          <w:bCs/>
          <w:sz w:val="28"/>
          <w:szCs w:val="28"/>
          <w:u w:val="single" w:color="000000"/>
        </w:rPr>
        <w:tab/>
      </w:r>
    </w:p>
    <w:p w14:paraId="777A1716" w14:textId="77777777" w:rsidR="00D07538" w:rsidRPr="00D07538" w:rsidRDefault="00D07538" w:rsidP="00D07538">
      <w:pPr>
        <w:widowControl w:val="0"/>
        <w:autoSpaceDE w:val="0"/>
        <w:autoSpaceDN w:val="0"/>
        <w:spacing w:after="0" w:line="240" w:lineRule="auto"/>
        <w:ind w:right="1449"/>
        <w:jc w:val="center"/>
        <w:rPr>
          <w:rFonts w:ascii="Arial" w:eastAsia="Arial" w:hAnsi="Arial" w:cs="Arial"/>
          <w:i/>
          <w:sz w:val="20"/>
        </w:rPr>
      </w:pPr>
      <w:r w:rsidRPr="00D07538">
        <w:rPr>
          <w:rFonts w:ascii="Arial" w:eastAsia="Arial" w:hAnsi="Arial" w:cs="Arial"/>
          <w:i/>
          <w:sz w:val="20"/>
        </w:rPr>
        <w:t>Код</w:t>
      </w:r>
      <w:r w:rsidRPr="00D07538">
        <w:rPr>
          <w:rFonts w:ascii="Arial" w:eastAsia="Arial" w:hAnsi="Arial" w:cs="Arial"/>
          <w:i/>
          <w:spacing w:val="-9"/>
          <w:sz w:val="20"/>
        </w:rPr>
        <w:t xml:space="preserve"> </w:t>
      </w:r>
      <w:r w:rsidRPr="00D07538">
        <w:rPr>
          <w:rFonts w:ascii="Arial" w:eastAsia="Arial" w:hAnsi="Arial" w:cs="Arial"/>
          <w:i/>
          <w:sz w:val="20"/>
        </w:rPr>
        <w:t>и</w:t>
      </w:r>
      <w:r w:rsidRPr="00D07538">
        <w:rPr>
          <w:rFonts w:ascii="Arial" w:eastAsia="Arial" w:hAnsi="Arial" w:cs="Arial"/>
          <w:i/>
          <w:spacing w:val="-8"/>
          <w:sz w:val="20"/>
        </w:rPr>
        <w:t xml:space="preserve"> </w:t>
      </w:r>
      <w:r w:rsidRPr="00D07538">
        <w:rPr>
          <w:rFonts w:ascii="Arial" w:eastAsia="Arial" w:hAnsi="Arial" w:cs="Arial"/>
          <w:i/>
          <w:sz w:val="20"/>
        </w:rPr>
        <w:t>наименование</w:t>
      </w:r>
      <w:r w:rsidRPr="00D07538">
        <w:rPr>
          <w:rFonts w:ascii="Arial" w:eastAsia="Arial" w:hAnsi="Arial" w:cs="Arial"/>
          <w:i/>
          <w:spacing w:val="-9"/>
          <w:sz w:val="20"/>
        </w:rPr>
        <w:t xml:space="preserve"> </w:t>
      </w:r>
      <w:r w:rsidRPr="00D07538">
        <w:rPr>
          <w:rFonts w:ascii="Arial" w:eastAsia="Arial" w:hAnsi="Arial" w:cs="Arial"/>
          <w:i/>
          <w:sz w:val="20"/>
        </w:rPr>
        <w:t>дисциплины</w:t>
      </w:r>
      <w:r w:rsidRPr="00D07538">
        <w:rPr>
          <w:rFonts w:ascii="Arial" w:eastAsia="Arial" w:hAnsi="Arial" w:cs="Arial"/>
          <w:i/>
          <w:spacing w:val="-8"/>
          <w:sz w:val="20"/>
        </w:rPr>
        <w:t xml:space="preserve"> </w:t>
      </w:r>
      <w:r w:rsidRPr="00D07538">
        <w:rPr>
          <w:rFonts w:ascii="Arial" w:eastAsia="Arial" w:hAnsi="Arial" w:cs="Arial"/>
          <w:i/>
          <w:sz w:val="20"/>
        </w:rPr>
        <w:t>в</w:t>
      </w:r>
      <w:r w:rsidRPr="00D07538">
        <w:rPr>
          <w:rFonts w:ascii="Arial" w:eastAsia="Arial" w:hAnsi="Arial" w:cs="Arial"/>
          <w:i/>
          <w:spacing w:val="-6"/>
          <w:sz w:val="20"/>
        </w:rPr>
        <w:t xml:space="preserve"> </w:t>
      </w:r>
      <w:r w:rsidRPr="00D07538">
        <w:rPr>
          <w:rFonts w:ascii="Arial" w:eastAsia="Arial" w:hAnsi="Arial" w:cs="Arial"/>
          <w:i/>
          <w:sz w:val="20"/>
        </w:rPr>
        <w:t>соответствии</w:t>
      </w:r>
      <w:r w:rsidRPr="00D07538">
        <w:rPr>
          <w:rFonts w:ascii="Arial" w:eastAsia="Arial" w:hAnsi="Arial" w:cs="Arial"/>
          <w:i/>
          <w:spacing w:val="-8"/>
          <w:sz w:val="20"/>
        </w:rPr>
        <w:t xml:space="preserve"> </w:t>
      </w:r>
      <w:r w:rsidRPr="00D07538">
        <w:rPr>
          <w:rFonts w:ascii="Arial" w:eastAsia="Arial" w:hAnsi="Arial" w:cs="Arial"/>
          <w:i/>
          <w:sz w:val="20"/>
        </w:rPr>
        <w:t>с</w:t>
      </w:r>
      <w:r w:rsidRPr="00D07538">
        <w:rPr>
          <w:rFonts w:ascii="Arial" w:eastAsia="Arial" w:hAnsi="Arial" w:cs="Arial"/>
          <w:i/>
          <w:spacing w:val="-7"/>
          <w:sz w:val="20"/>
        </w:rPr>
        <w:t xml:space="preserve"> </w:t>
      </w:r>
      <w:r w:rsidRPr="00D07538">
        <w:rPr>
          <w:rFonts w:ascii="Arial" w:eastAsia="Arial" w:hAnsi="Arial" w:cs="Arial"/>
          <w:i/>
          <w:sz w:val="20"/>
        </w:rPr>
        <w:t>Учебным</w:t>
      </w:r>
      <w:r w:rsidRPr="00D07538">
        <w:rPr>
          <w:rFonts w:ascii="Arial" w:eastAsia="Arial" w:hAnsi="Arial" w:cs="Arial"/>
          <w:i/>
          <w:spacing w:val="-8"/>
          <w:sz w:val="20"/>
        </w:rPr>
        <w:t xml:space="preserve"> </w:t>
      </w:r>
      <w:r w:rsidRPr="00D07538">
        <w:rPr>
          <w:rFonts w:ascii="Arial" w:eastAsia="Arial" w:hAnsi="Arial" w:cs="Arial"/>
          <w:i/>
          <w:spacing w:val="-2"/>
          <w:sz w:val="20"/>
        </w:rPr>
        <w:t>планом</w:t>
      </w:r>
    </w:p>
    <w:p w14:paraId="21D4A2A0" w14:textId="77777777" w:rsidR="00D07538" w:rsidRPr="00D07538" w:rsidRDefault="00D07538" w:rsidP="00D07538">
      <w:pPr>
        <w:widowControl w:val="0"/>
        <w:autoSpaceDE w:val="0"/>
        <w:autoSpaceDN w:val="0"/>
        <w:spacing w:after="0" w:line="240" w:lineRule="auto"/>
        <w:rPr>
          <w:rFonts w:ascii="Arial" w:eastAsia="Arial" w:hAnsi="Arial" w:cs="Arial"/>
          <w:i/>
          <w:szCs w:val="24"/>
        </w:rPr>
      </w:pPr>
    </w:p>
    <w:p w14:paraId="756FA2DF" w14:textId="77777777" w:rsidR="00D07538" w:rsidRPr="00D07538" w:rsidRDefault="00D07538" w:rsidP="00D07538">
      <w:pPr>
        <w:widowControl w:val="0"/>
        <w:autoSpaceDE w:val="0"/>
        <w:autoSpaceDN w:val="0"/>
        <w:spacing w:before="10" w:after="0" w:line="240" w:lineRule="auto"/>
        <w:rPr>
          <w:rFonts w:ascii="Arial" w:eastAsia="Arial" w:hAnsi="Arial" w:cs="Arial"/>
          <w:i/>
          <w:sz w:val="25"/>
          <w:szCs w:val="24"/>
        </w:rPr>
      </w:pPr>
    </w:p>
    <w:p w14:paraId="56C8418B" w14:textId="77777777" w:rsidR="00D07538" w:rsidRPr="00D07538" w:rsidRDefault="00D07538" w:rsidP="00D07538">
      <w:pPr>
        <w:widowControl w:val="0"/>
        <w:numPr>
          <w:ilvl w:val="0"/>
          <w:numId w:val="31"/>
        </w:numPr>
        <w:tabs>
          <w:tab w:val="left" w:pos="531"/>
        </w:tabs>
        <w:autoSpaceDE w:val="0"/>
        <w:autoSpaceDN w:val="0"/>
        <w:spacing w:before="1" w:after="0" w:line="240" w:lineRule="auto"/>
        <w:outlineLvl w:val="0"/>
        <w:rPr>
          <w:rFonts w:ascii="Arial" w:eastAsia="Arial" w:hAnsi="Arial" w:cs="Arial"/>
          <w:b/>
          <w:bCs/>
          <w:sz w:val="24"/>
          <w:szCs w:val="24"/>
        </w:rPr>
      </w:pPr>
      <w:r w:rsidRPr="00D07538">
        <w:rPr>
          <w:rFonts w:ascii="Arial" w:eastAsia="Arial" w:hAnsi="Arial" w:cs="Arial"/>
          <w:b/>
          <w:bCs/>
          <w:sz w:val="24"/>
          <w:szCs w:val="24"/>
        </w:rPr>
        <w:t>Код</w:t>
      </w:r>
      <w:r w:rsidRPr="00D07538">
        <w:rPr>
          <w:rFonts w:ascii="Arial" w:eastAsia="Arial" w:hAnsi="Arial" w:cs="Arial"/>
          <w:b/>
          <w:bCs/>
          <w:spacing w:val="-5"/>
          <w:sz w:val="24"/>
          <w:szCs w:val="24"/>
        </w:rPr>
        <w:t xml:space="preserve"> </w:t>
      </w:r>
      <w:r w:rsidRPr="00D07538">
        <w:rPr>
          <w:rFonts w:ascii="Arial" w:eastAsia="Arial" w:hAnsi="Arial" w:cs="Arial"/>
          <w:b/>
          <w:bCs/>
          <w:sz w:val="24"/>
          <w:szCs w:val="24"/>
        </w:rPr>
        <w:t>и</w:t>
      </w:r>
      <w:r w:rsidRPr="00D07538">
        <w:rPr>
          <w:rFonts w:ascii="Arial" w:eastAsia="Arial" w:hAnsi="Arial" w:cs="Arial"/>
          <w:b/>
          <w:bCs/>
          <w:spacing w:val="-4"/>
          <w:sz w:val="24"/>
          <w:szCs w:val="24"/>
        </w:rPr>
        <w:t xml:space="preserve"> </w:t>
      </w:r>
      <w:r w:rsidRPr="00D07538">
        <w:rPr>
          <w:rFonts w:ascii="Arial" w:eastAsia="Arial" w:hAnsi="Arial" w:cs="Arial"/>
          <w:b/>
          <w:bCs/>
          <w:sz w:val="24"/>
          <w:szCs w:val="24"/>
        </w:rPr>
        <w:t>наименование</w:t>
      </w:r>
      <w:r w:rsidRPr="00D07538">
        <w:rPr>
          <w:rFonts w:ascii="Arial" w:eastAsia="Arial" w:hAnsi="Arial" w:cs="Arial"/>
          <w:b/>
          <w:bCs/>
          <w:spacing w:val="-3"/>
          <w:sz w:val="24"/>
          <w:szCs w:val="24"/>
        </w:rPr>
        <w:t xml:space="preserve"> </w:t>
      </w:r>
      <w:r w:rsidRPr="00D07538">
        <w:rPr>
          <w:rFonts w:ascii="Arial" w:eastAsia="Arial" w:hAnsi="Arial" w:cs="Arial"/>
          <w:b/>
          <w:bCs/>
          <w:spacing w:val="-2"/>
          <w:sz w:val="24"/>
          <w:szCs w:val="24"/>
        </w:rPr>
        <w:t>направления:</w:t>
      </w:r>
    </w:p>
    <w:p w14:paraId="5B874723" w14:textId="77777777" w:rsidR="00D07538" w:rsidRPr="005D1744" w:rsidRDefault="00D07538" w:rsidP="00D07538">
      <w:pPr>
        <w:widowControl w:val="0"/>
        <w:tabs>
          <w:tab w:val="left" w:pos="9510"/>
        </w:tabs>
        <w:autoSpaceDE w:val="0"/>
        <w:autoSpaceDN w:val="0"/>
        <w:spacing w:after="0" w:line="240" w:lineRule="auto"/>
        <w:rPr>
          <w:rFonts w:ascii="Arial" w:eastAsia="Arial" w:hAnsi="Arial" w:cs="Arial"/>
          <w:sz w:val="24"/>
          <w:szCs w:val="24"/>
          <w:u w:val="single"/>
        </w:rPr>
      </w:pPr>
      <w:r w:rsidRPr="005D1744">
        <w:rPr>
          <w:rFonts w:ascii="Arial" w:eastAsia="Arial" w:hAnsi="Arial" w:cs="Arial"/>
          <w:sz w:val="24"/>
          <w:szCs w:val="24"/>
          <w:u w:val="single"/>
        </w:rPr>
        <w:t>37.03.01</w:t>
      </w:r>
      <w:r w:rsidRPr="005D1744">
        <w:rPr>
          <w:rFonts w:ascii="Arial" w:eastAsia="Arial" w:hAnsi="Arial" w:cs="Arial"/>
          <w:spacing w:val="-2"/>
          <w:sz w:val="24"/>
          <w:szCs w:val="24"/>
          <w:u w:val="single"/>
        </w:rPr>
        <w:t xml:space="preserve"> Психология</w:t>
      </w:r>
      <w:r w:rsidRPr="005D1744">
        <w:rPr>
          <w:rFonts w:ascii="Arial" w:eastAsia="Arial" w:hAnsi="Arial" w:cs="Arial"/>
          <w:sz w:val="24"/>
          <w:szCs w:val="24"/>
          <w:u w:val="single"/>
        </w:rPr>
        <w:tab/>
      </w:r>
    </w:p>
    <w:p w14:paraId="6FC0FB27" w14:textId="77777777" w:rsidR="00D07538" w:rsidRPr="005D1744" w:rsidRDefault="00D07538" w:rsidP="00D07538">
      <w:pPr>
        <w:widowControl w:val="0"/>
        <w:autoSpaceDE w:val="0"/>
        <w:autoSpaceDN w:val="0"/>
        <w:spacing w:before="11" w:after="0" w:line="240" w:lineRule="auto"/>
        <w:rPr>
          <w:rFonts w:ascii="Arial" w:eastAsia="Arial" w:hAnsi="Arial" w:cs="Arial"/>
          <w:sz w:val="15"/>
          <w:szCs w:val="24"/>
          <w:u w:val="single"/>
        </w:rPr>
      </w:pPr>
    </w:p>
    <w:p w14:paraId="59700785" w14:textId="77777777" w:rsidR="00D07538" w:rsidRPr="00D07538" w:rsidRDefault="00D07538" w:rsidP="00D07538">
      <w:pPr>
        <w:widowControl w:val="0"/>
        <w:numPr>
          <w:ilvl w:val="0"/>
          <w:numId w:val="31"/>
        </w:numPr>
        <w:tabs>
          <w:tab w:val="left" w:pos="531"/>
          <w:tab w:val="left" w:pos="9503"/>
        </w:tabs>
        <w:autoSpaceDE w:val="0"/>
        <w:autoSpaceDN w:val="0"/>
        <w:spacing w:before="92" w:after="0" w:line="240" w:lineRule="auto"/>
        <w:ind w:left="262" w:right="319"/>
        <w:jc w:val="both"/>
        <w:rPr>
          <w:rFonts w:ascii="Arial" w:eastAsia="Arial" w:hAnsi="Arial" w:cs="Arial"/>
          <w:sz w:val="24"/>
        </w:rPr>
      </w:pPr>
      <w:r w:rsidRPr="00D07538">
        <w:rPr>
          <w:rFonts w:ascii="Arial" w:eastAsia="Arial" w:hAnsi="Arial" w:cs="Arial"/>
          <w:b/>
          <w:sz w:val="24"/>
        </w:rPr>
        <w:t xml:space="preserve">Профиль подготовки: </w:t>
      </w:r>
      <w:r w:rsidRPr="00D07538">
        <w:rPr>
          <w:rFonts w:ascii="Arial" w:eastAsia="Arial" w:hAnsi="Arial" w:cs="Arial"/>
          <w:sz w:val="24"/>
          <w:u w:val="single"/>
        </w:rPr>
        <w:t>Диагностическая и коррекционно-профилактическая</w:t>
      </w:r>
      <w:r w:rsidRPr="00D07538">
        <w:rPr>
          <w:rFonts w:ascii="Arial" w:eastAsia="Arial" w:hAnsi="Arial" w:cs="Arial"/>
          <w:sz w:val="24"/>
          <w:u w:val="single"/>
        </w:rPr>
        <w:tab/>
      </w:r>
      <w:r w:rsidRPr="00D07538">
        <w:rPr>
          <w:rFonts w:ascii="Arial" w:eastAsia="Arial" w:hAnsi="Arial" w:cs="Arial"/>
          <w:spacing w:val="-64"/>
          <w:sz w:val="24"/>
          <w:u w:val="single"/>
        </w:rPr>
        <w:t xml:space="preserve"> </w:t>
      </w:r>
      <w:r w:rsidRPr="00D07538">
        <w:rPr>
          <w:rFonts w:ascii="Arial" w:eastAsia="Arial" w:hAnsi="Arial" w:cs="Arial"/>
          <w:sz w:val="24"/>
        </w:rPr>
        <w:t xml:space="preserve"> </w:t>
      </w:r>
      <w:r w:rsidRPr="00D07538">
        <w:rPr>
          <w:rFonts w:ascii="Arial" w:eastAsia="Arial" w:hAnsi="Arial" w:cs="Arial"/>
          <w:sz w:val="24"/>
          <w:u w:val="single"/>
        </w:rPr>
        <w:t>деятельность</w:t>
      </w:r>
      <w:r w:rsidRPr="00D07538">
        <w:rPr>
          <w:rFonts w:ascii="Arial" w:eastAsia="Arial" w:hAnsi="Arial" w:cs="Arial"/>
          <w:spacing w:val="-2"/>
          <w:sz w:val="24"/>
          <w:u w:val="single"/>
        </w:rPr>
        <w:t xml:space="preserve"> </w:t>
      </w:r>
      <w:r w:rsidRPr="00D07538">
        <w:rPr>
          <w:rFonts w:ascii="Arial" w:eastAsia="Arial" w:hAnsi="Arial" w:cs="Arial"/>
          <w:sz w:val="24"/>
          <w:u w:val="single"/>
        </w:rPr>
        <w:t>психолога</w:t>
      </w:r>
      <w:r w:rsidRPr="00D07538">
        <w:rPr>
          <w:rFonts w:ascii="Arial" w:eastAsia="Arial" w:hAnsi="Arial" w:cs="Arial"/>
          <w:spacing w:val="-2"/>
          <w:sz w:val="24"/>
          <w:u w:val="single"/>
        </w:rPr>
        <w:t xml:space="preserve"> </w:t>
      </w:r>
      <w:r w:rsidRPr="00D07538">
        <w:rPr>
          <w:rFonts w:ascii="Arial" w:eastAsia="Arial" w:hAnsi="Arial" w:cs="Arial"/>
          <w:sz w:val="24"/>
          <w:u w:val="single"/>
        </w:rPr>
        <w:t>в</w:t>
      </w:r>
      <w:r w:rsidRPr="00D07538">
        <w:rPr>
          <w:rFonts w:ascii="Arial" w:eastAsia="Arial" w:hAnsi="Arial" w:cs="Arial"/>
          <w:spacing w:val="-2"/>
          <w:sz w:val="24"/>
          <w:u w:val="single"/>
        </w:rPr>
        <w:t xml:space="preserve"> </w:t>
      </w:r>
      <w:r w:rsidRPr="00D07538">
        <w:rPr>
          <w:rFonts w:ascii="Arial" w:eastAsia="Arial" w:hAnsi="Arial" w:cs="Arial"/>
          <w:sz w:val="24"/>
          <w:u w:val="single"/>
        </w:rPr>
        <w:t>социальной</w:t>
      </w:r>
      <w:r w:rsidRPr="00D07538">
        <w:rPr>
          <w:rFonts w:ascii="Arial" w:eastAsia="Arial" w:hAnsi="Arial" w:cs="Arial"/>
          <w:spacing w:val="-2"/>
          <w:sz w:val="24"/>
          <w:u w:val="single"/>
        </w:rPr>
        <w:t xml:space="preserve"> </w:t>
      </w:r>
      <w:r w:rsidRPr="00D07538">
        <w:rPr>
          <w:rFonts w:ascii="Arial" w:eastAsia="Arial" w:hAnsi="Arial" w:cs="Arial"/>
          <w:spacing w:val="-4"/>
          <w:sz w:val="24"/>
          <w:u w:val="single"/>
        </w:rPr>
        <w:t>сфере</w:t>
      </w:r>
      <w:r w:rsidRPr="00D07538">
        <w:rPr>
          <w:rFonts w:ascii="Arial" w:eastAsia="Arial" w:hAnsi="Arial" w:cs="Arial"/>
          <w:sz w:val="24"/>
          <w:u w:val="single"/>
        </w:rPr>
        <w:tab/>
      </w:r>
    </w:p>
    <w:p w14:paraId="39DD5900" w14:textId="77777777" w:rsidR="00D07538" w:rsidRPr="00D07538" w:rsidRDefault="00D07538" w:rsidP="00D07538">
      <w:pPr>
        <w:widowControl w:val="0"/>
        <w:autoSpaceDE w:val="0"/>
        <w:autoSpaceDN w:val="0"/>
        <w:spacing w:after="0" w:line="240" w:lineRule="auto"/>
        <w:rPr>
          <w:rFonts w:ascii="Arial" w:eastAsia="Arial" w:hAnsi="Arial" w:cs="Arial"/>
          <w:sz w:val="16"/>
          <w:szCs w:val="24"/>
        </w:rPr>
      </w:pPr>
    </w:p>
    <w:p w14:paraId="7BAC2D1D" w14:textId="77777777" w:rsidR="00D07538" w:rsidRPr="00D07538" w:rsidRDefault="00D07538" w:rsidP="00D07538">
      <w:pPr>
        <w:widowControl w:val="0"/>
        <w:numPr>
          <w:ilvl w:val="0"/>
          <w:numId w:val="31"/>
        </w:numPr>
        <w:tabs>
          <w:tab w:val="left" w:pos="531"/>
          <w:tab w:val="left" w:pos="9532"/>
        </w:tabs>
        <w:autoSpaceDE w:val="0"/>
        <w:autoSpaceDN w:val="0"/>
        <w:spacing w:before="93" w:after="0" w:line="240" w:lineRule="auto"/>
        <w:jc w:val="both"/>
        <w:rPr>
          <w:rFonts w:ascii="Arial" w:eastAsia="Arial" w:hAnsi="Arial" w:cs="Arial"/>
          <w:sz w:val="24"/>
        </w:rPr>
      </w:pPr>
      <w:r w:rsidRPr="00D07538">
        <w:rPr>
          <w:rFonts w:ascii="Arial" w:eastAsia="Arial" w:hAnsi="Arial" w:cs="Arial"/>
          <w:b/>
          <w:sz w:val="24"/>
        </w:rPr>
        <w:t>Квалификация</w:t>
      </w:r>
      <w:r w:rsidRPr="00D07538">
        <w:rPr>
          <w:rFonts w:ascii="Arial" w:eastAsia="Arial" w:hAnsi="Arial" w:cs="Arial"/>
          <w:b/>
          <w:spacing w:val="-8"/>
          <w:sz w:val="24"/>
        </w:rPr>
        <w:t xml:space="preserve"> </w:t>
      </w:r>
      <w:r w:rsidRPr="00D07538">
        <w:rPr>
          <w:rFonts w:ascii="Arial" w:eastAsia="Arial" w:hAnsi="Arial" w:cs="Arial"/>
          <w:b/>
          <w:sz w:val="24"/>
        </w:rPr>
        <w:t>выпускника:</w:t>
      </w:r>
      <w:r w:rsidRPr="00D07538">
        <w:rPr>
          <w:rFonts w:ascii="Arial" w:eastAsia="Arial" w:hAnsi="Arial" w:cs="Arial"/>
          <w:b/>
          <w:spacing w:val="-4"/>
          <w:sz w:val="24"/>
        </w:rPr>
        <w:t xml:space="preserve"> </w:t>
      </w:r>
      <w:r w:rsidRPr="005D1744">
        <w:rPr>
          <w:rFonts w:ascii="Arial" w:eastAsia="Arial" w:hAnsi="Arial" w:cs="Arial"/>
          <w:spacing w:val="-2"/>
          <w:sz w:val="24"/>
          <w:u w:val="single"/>
        </w:rPr>
        <w:t>бакалавр</w:t>
      </w:r>
      <w:r w:rsidRPr="005D1744">
        <w:rPr>
          <w:rFonts w:ascii="Arial" w:eastAsia="Arial" w:hAnsi="Arial" w:cs="Arial"/>
          <w:sz w:val="24"/>
          <w:u w:val="single"/>
        </w:rPr>
        <w:tab/>
      </w:r>
    </w:p>
    <w:p w14:paraId="174BA2C1" w14:textId="77777777" w:rsidR="00D07538" w:rsidRPr="00D07538" w:rsidRDefault="00D07538" w:rsidP="00D07538">
      <w:pPr>
        <w:widowControl w:val="0"/>
        <w:autoSpaceDE w:val="0"/>
        <w:autoSpaceDN w:val="0"/>
        <w:spacing w:before="11" w:after="0" w:line="240" w:lineRule="auto"/>
        <w:rPr>
          <w:rFonts w:ascii="Arial" w:eastAsia="Arial" w:hAnsi="Arial" w:cs="Arial"/>
          <w:sz w:val="15"/>
          <w:szCs w:val="24"/>
        </w:rPr>
      </w:pPr>
    </w:p>
    <w:p w14:paraId="4BAF8B46" w14:textId="77777777" w:rsidR="00D07538" w:rsidRPr="00D07538" w:rsidRDefault="00D07538" w:rsidP="00D07538">
      <w:pPr>
        <w:widowControl w:val="0"/>
        <w:numPr>
          <w:ilvl w:val="0"/>
          <w:numId w:val="31"/>
        </w:numPr>
        <w:tabs>
          <w:tab w:val="left" w:pos="531"/>
          <w:tab w:val="left" w:pos="9475"/>
        </w:tabs>
        <w:autoSpaceDE w:val="0"/>
        <w:autoSpaceDN w:val="0"/>
        <w:spacing w:before="92" w:after="0" w:line="240" w:lineRule="auto"/>
        <w:jc w:val="both"/>
        <w:rPr>
          <w:rFonts w:ascii="Arial" w:eastAsia="Arial" w:hAnsi="Arial" w:cs="Arial"/>
          <w:sz w:val="24"/>
        </w:rPr>
      </w:pPr>
      <w:r w:rsidRPr="00D07538">
        <w:rPr>
          <w:rFonts w:ascii="Arial" w:eastAsia="Arial" w:hAnsi="Arial" w:cs="Arial"/>
          <w:b/>
          <w:sz w:val="24"/>
        </w:rPr>
        <w:t>Форма</w:t>
      </w:r>
      <w:r w:rsidRPr="00D07538">
        <w:rPr>
          <w:rFonts w:ascii="Arial" w:eastAsia="Arial" w:hAnsi="Arial" w:cs="Arial"/>
          <w:b/>
          <w:spacing w:val="-5"/>
          <w:sz w:val="24"/>
        </w:rPr>
        <w:t xml:space="preserve"> </w:t>
      </w:r>
      <w:r w:rsidRPr="00D07538">
        <w:rPr>
          <w:rFonts w:ascii="Arial" w:eastAsia="Arial" w:hAnsi="Arial" w:cs="Arial"/>
          <w:b/>
          <w:sz w:val="24"/>
        </w:rPr>
        <w:t xml:space="preserve">обучения: </w:t>
      </w:r>
      <w:r w:rsidRPr="00D07538">
        <w:rPr>
          <w:rFonts w:ascii="Arial" w:eastAsia="Arial" w:hAnsi="Arial" w:cs="Arial"/>
          <w:spacing w:val="-4"/>
          <w:sz w:val="24"/>
          <w:u w:val="single"/>
        </w:rPr>
        <w:t>очная</w:t>
      </w:r>
      <w:r w:rsidRPr="00D07538">
        <w:rPr>
          <w:rFonts w:ascii="Arial" w:eastAsia="Arial" w:hAnsi="Arial" w:cs="Arial"/>
          <w:sz w:val="24"/>
          <w:u w:val="single"/>
        </w:rPr>
        <w:tab/>
      </w:r>
    </w:p>
    <w:p w14:paraId="287EC902" w14:textId="77777777" w:rsidR="00D07538" w:rsidRPr="00D07538" w:rsidRDefault="00D07538" w:rsidP="00D07538">
      <w:pPr>
        <w:widowControl w:val="0"/>
        <w:autoSpaceDE w:val="0"/>
        <w:autoSpaceDN w:val="0"/>
        <w:spacing w:after="0" w:line="240" w:lineRule="auto"/>
        <w:rPr>
          <w:rFonts w:ascii="Arial" w:eastAsia="Arial" w:hAnsi="Arial" w:cs="Arial"/>
          <w:sz w:val="16"/>
          <w:szCs w:val="24"/>
        </w:rPr>
      </w:pPr>
    </w:p>
    <w:p w14:paraId="22F21DA2" w14:textId="77777777" w:rsidR="00D07538" w:rsidRPr="00D07538" w:rsidRDefault="00D07538" w:rsidP="00D07538">
      <w:pPr>
        <w:widowControl w:val="0"/>
        <w:numPr>
          <w:ilvl w:val="0"/>
          <w:numId w:val="31"/>
        </w:numPr>
        <w:tabs>
          <w:tab w:val="left" w:pos="531"/>
          <w:tab w:val="left" w:pos="9536"/>
        </w:tabs>
        <w:autoSpaceDE w:val="0"/>
        <w:autoSpaceDN w:val="0"/>
        <w:spacing w:before="92" w:after="0" w:line="240" w:lineRule="auto"/>
        <w:ind w:left="262" w:right="278"/>
        <w:jc w:val="both"/>
        <w:rPr>
          <w:rFonts w:ascii="Arial" w:eastAsia="Arial" w:hAnsi="Arial" w:cs="Arial"/>
          <w:sz w:val="24"/>
        </w:rPr>
      </w:pPr>
      <w:r w:rsidRPr="00D07538">
        <w:rPr>
          <w:rFonts w:ascii="Arial" w:eastAsia="Arial" w:hAnsi="Arial" w:cs="Arial"/>
          <w:b/>
          <w:sz w:val="24"/>
        </w:rPr>
        <w:t xml:space="preserve">Кафедра, отвечающая за реализацию дисциплины: </w:t>
      </w:r>
      <w:r w:rsidRPr="00D07538">
        <w:rPr>
          <w:rFonts w:ascii="Arial" w:eastAsia="Arial" w:hAnsi="Arial" w:cs="Arial"/>
          <w:sz w:val="24"/>
          <w:u w:val="single"/>
        </w:rPr>
        <w:t>общей и социальной</w:t>
      </w:r>
      <w:r w:rsidRPr="00D07538">
        <w:rPr>
          <w:rFonts w:ascii="Arial" w:eastAsia="Arial" w:hAnsi="Arial" w:cs="Arial"/>
          <w:sz w:val="24"/>
          <w:u w:val="single"/>
        </w:rPr>
        <w:tab/>
      </w:r>
      <w:r w:rsidRPr="00D07538">
        <w:rPr>
          <w:rFonts w:ascii="Arial" w:eastAsia="Arial" w:hAnsi="Arial" w:cs="Arial"/>
          <w:sz w:val="24"/>
        </w:rPr>
        <w:t xml:space="preserve"> </w:t>
      </w:r>
      <w:r w:rsidRPr="00D07538">
        <w:rPr>
          <w:rFonts w:ascii="Arial" w:eastAsia="Arial" w:hAnsi="Arial" w:cs="Arial"/>
          <w:sz w:val="24"/>
          <w:u w:val="single"/>
        </w:rPr>
        <w:t>психологии</w:t>
      </w:r>
      <w:r w:rsidRPr="00D07538">
        <w:rPr>
          <w:rFonts w:ascii="Arial" w:eastAsia="Arial" w:hAnsi="Arial" w:cs="Arial"/>
          <w:spacing w:val="-5"/>
          <w:sz w:val="24"/>
          <w:u w:val="single"/>
        </w:rPr>
        <w:t xml:space="preserve"> </w:t>
      </w:r>
      <w:r w:rsidRPr="00D07538">
        <w:rPr>
          <w:rFonts w:ascii="Arial" w:eastAsia="Arial" w:hAnsi="Arial" w:cs="Arial"/>
          <w:sz w:val="24"/>
          <w:u w:val="single"/>
        </w:rPr>
        <w:t>факультета</w:t>
      </w:r>
      <w:r w:rsidRPr="00D07538">
        <w:rPr>
          <w:rFonts w:ascii="Arial" w:eastAsia="Arial" w:hAnsi="Arial" w:cs="Arial"/>
          <w:spacing w:val="-1"/>
          <w:sz w:val="24"/>
          <w:u w:val="single"/>
        </w:rPr>
        <w:t xml:space="preserve"> </w:t>
      </w:r>
      <w:r w:rsidRPr="00D07538">
        <w:rPr>
          <w:rFonts w:ascii="Arial" w:eastAsia="Arial" w:hAnsi="Arial" w:cs="Arial"/>
          <w:sz w:val="24"/>
          <w:u w:val="single"/>
        </w:rPr>
        <w:t>философии</w:t>
      </w:r>
      <w:r w:rsidRPr="00D07538">
        <w:rPr>
          <w:rFonts w:ascii="Arial" w:eastAsia="Arial" w:hAnsi="Arial" w:cs="Arial"/>
          <w:spacing w:val="-2"/>
          <w:sz w:val="24"/>
          <w:u w:val="single"/>
        </w:rPr>
        <w:t xml:space="preserve"> </w:t>
      </w:r>
      <w:r w:rsidRPr="00D07538">
        <w:rPr>
          <w:rFonts w:ascii="Arial" w:eastAsia="Arial" w:hAnsi="Arial" w:cs="Arial"/>
          <w:sz w:val="24"/>
          <w:u w:val="single"/>
        </w:rPr>
        <w:t>и</w:t>
      </w:r>
      <w:r w:rsidRPr="00D07538">
        <w:rPr>
          <w:rFonts w:ascii="Arial" w:eastAsia="Arial" w:hAnsi="Arial" w:cs="Arial"/>
          <w:spacing w:val="-4"/>
          <w:sz w:val="24"/>
          <w:u w:val="single"/>
        </w:rPr>
        <w:t xml:space="preserve"> </w:t>
      </w:r>
      <w:r w:rsidRPr="00D07538">
        <w:rPr>
          <w:rFonts w:ascii="Arial" w:eastAsia="Arial" w:hAnsi="Arial" w:cs="Arial"/>
          <w:spacing w:val="-2"/>
          <w:sz w:val="24"/>
          <w:u w:val="single"/>
        </w:rPr>
        <w:t>психологии</w:t>
      </w:r>
      <w:r w:rsidRPr="00D07538">
        <w:rPr>
          <w:rFonts w:ascii="Arial" w:eastAsia="Arial" w:hAnsi="Arial" w:cs="Arial"/>
          <w:sz w:val="24"/>
          <w:u w:val="single"/>
        </w:rPr>
        <w:tab/>
        <w:t xml:space="preserve"> </w:t>
      </w:r>
    </w:p>
    <w:p w14:paraId="3D678367" w14:textId="77777777" w:rsidR="00D07538" w:rsidRPr="00D07538" w:rsidRDefault="00D07538" w:rsidP="00D07538">
      <w:pPr>
        <w:widowControl w:val="0"/>
        <w:autoSpaceDE w:val="0"/>
        <w:autoSpaceDN w:val="0"/>
        <w:spacing w:after="0" w:line="240" w:lineRule="auto"/>
        <w:rPr>
          <w:rFonts w:ascii="Arial" w:eastAsia="Arial" w:hAnsi="Arial" w:cs="Arial"/>
          <w:sz w:val="16"/>
          <w:szCs w:val="24"/>
        </w:rPr>
      </w:pPr>
    </w:p>
    <w:p w14:paraId="4728DF0F" w14:textId="77777777" w:rsidR="00D07538" w:rsidRPr="00D07538" w:rsidRDefault="00D07538" w:rsidP="00D07538">
      <w:pPr>
        <w:widowControl w:val="0"/>
        <w:numPr>
          <w:ilvl w:val="0"/>
          <w:numId w:val="31"/>
        </w:numPr>
        <w:tabs>
          <w:tab w:val="left" w:pos="531"/>
        </w:tabs>
        <w:autoSpaceDE w:val="0"/>
        <w:autoSpaceDN w:val="0"/>
        <w:spacing w:before="92" w:after="0" w:line="276" w:lineRule="exact"/>
        <w:jc w:val="both"/>
        <w:rPr>
          <w:rFonts w:ascii="Arial" w:eastAsia="Arial" w:hAnsi="Arial" w:cs="Arial"/>
          <w:sz w:val="24"/>
        </w:rPr>
      </w:pPr>
      <w:r w:rsidRPr="00D07538">
        <w:rPr>
          <w:rFonts w:ascii="Arial" w:eastAsia="Arial" w:hAnsi="Arial" w:cs="Arial"/>
          <w:b/>
          <w:sz w:val="24"/>
        </w:rPr>
        <w:t>Составители</w:t>
      </w:r>
      <w:r w:rsidRPr="00D07538">
        <w:rPr>
          <w:rFonts w:ascii="Arial" w:eastAsia="Arial" w:hAnsi="Arial" w:cs="Arial"/>
          <w:b/>
          <w:spacing w:val="-11"/>
          <w:sz w:val="24"/>
        </w:rPr>
        <w:t xml:space="preserve"> </w:t>
      </w:r>
      <w:r w:rsidRPr="00D07538">
        <w:rPr>
          <w:rFonts w:ascii="Arial" w:eastAsia="Arial" w:hAnsi="Arial" w:cs="Arial"/>
          <w:b/>
          <w:sz w:val="24"/>
        </w:rPr>
        <w:t>программы:</w:t>
      </w:r>
      <w:r w:rsidRPr="00D07538">
        <w:rPr>
          <w:rFonts w:ascii="Arial" w:eastAsia="Arial" w:hAnsi="Arial" w:cs="Arial"/>
          <w:b/>
          <w:spacing w:val="-3"/>
          <w:sz w:val="24"/>
        </w:rPr>
        <w:t xml:space="preserve"> </w:t>
      </w:r>
      <w:r w:rsidRPr="00D07538">
        <w:rPr>
          <w:rFonts w:ascii="Arial" w:eastAsia="Arial" w:hAnsi="Arial" w:cs="Arial"/>
          <w:sz w:val="24"/>
          <w:u w:val="single"/>
        </w:rPr>
        <w:t>Тенькова</w:t>
      </w:r>
      <w:r w:rsidRPr="00D07538">
        <w:rPr>
          <w:rFonts w:ascii="Arial" w:eastAsia="Arial" w:hAnsi="Arial" w:cs="Arial"/>
          <w:spacing w:val="-6"/>
          <w:sz w:val="24"/>
          <w:u w:val="single"/>
        </w:rPr>
        <w:t xml:space="preserve"> </w:t>
      </w:r>
      <w:r w:rsidRPr="00D07538">
        <w:rPr>
          <w:rFonts w:ascii="Arial" w:eastAsia="Arial" w:hAnsi="Arial" w:cs="Arial"/>
          <w:sz w:val="24"/>
          <w:u w:val="single"/>
        </w:rPr>
        <w:t>Валентина</w:t>
      </w:r>
      <w:r w:rsidRPr="00D07538">
        <w:rPr>
          <w:rFonts w:ascii="Arial" w:eastAsia="Arial" w:hAnsi="Arial" w:cs="Arial"/>
          <w:spacing w:val="-6"/>
          <w:sz w:val="24"/>
          <w:u w:val="single"/>
        </w:rPr>
        <w:t xml:space="preserve"> </w:t>
      </w:r>
      <w:r w:rsidRPr="00D07538">
        <w:rPr>
          <w:rFonts w:ascii="Arial" w:eastAsia="Arial" w:hAnsi="Arial" w:cs="Arial"/>
          <w:spacing w:val="-2"/>
          <w:sz w:val="24"/>
          <w:u w:val="single"/>
        </w:rPr>
        <w:t>Алексеевна</w:t>
      </w:r>
    </w:p>
    <w:p w14:paraId="060217B9" w14:textId="77777777" w:rsidR="00D07538" w:rsidRPr="00D07538" w:rsidRDefault="00D07538" w:rsidP="00D07538">
      <w:pPr>
        <w:widowControl w:val="0"/>
        <w:autoSpaceDE w:val="0"/>
        <w:autoSpaceDN w:val="0"/>
        <w:spacing w:after="0" w:line="230" w:lineRule="exact"/>
        <w:rPr>
          <w:rFonts w:ascii="Arial" w:eastAsia="Arial" w:hAnsi="Arial" w:cs="Arial"/>
          <w:i/>
          <w:sz w:val="20"/>
        </w:rPr>
      </w:pPr>
      <w:r w:rsidRPr="00D07538">
        <w:rPr>
          <w:rFonts w:ascii="Arial" w:eastAsia="Arial" w:hAnsi="Arial" w:cs="Arial"/>
          <w:i/>
          <w:sz w:val="20"/>
        </w:rPr>
        <w:t>ФИО,</w:t>
      </w:r>
      <w:r w:rsidRPr="00D07538">
        <w:rPr>
          <w:rFonts w:ascii="Arial" w:eastAsia="Arial" w:hAnsi="Arial" w:cs="Arial"/>
          <w:i/>
          <w:spacing w:val="-7"/>
          <w:sz w:val="20"/>
        </w:rPr>
        <w:t xml:space="preserve"> </w:t>
      </w:r>
      <w:r w:rsidRPr="00D07538">
        <w:rPr>
          <w:rFonts w:ascii="Arial" w:eastAsia="Arial" w:hAnsi="Arial" w:cs="Arial"/>
          <w:i/>
          <w:sz w:val="20"/>
        </w:rPr>
        <w:t>ученая</w:t>
      </w:r>
      <w:r w:rsidRPr="00D07538">
        <w:rPr>
          <w:rFonts w:ascii="Arial" w:eastAsia="Arial" w:hAnsi="Arial" w:cs="Arial"/>
          <w:i/>
          <w:spacing w:val="-8"/>
          <w:sz w:val="20"/>
        </w:rPr>
        <w:t xml:space="preserve"> </w:t>
      </w:r>
      <w:r w:rsidRPr="00D07538">
        <w:rPr>
          <w:rFonts w:ascii="Arial" w:eastAsia="Arial" w:hAnsi="Arial" w:cs="Arial"/>
          <w:i/>
          <w:sz w:val="20"/>
        </w:rPr>
        <w:t>степень,</w:t>
      </w:r>
      <w:r w:rsidRPr="00D07538">
        <w:rPr>
          <w:rFonts w:ascii="Arial" w:eastAsia="Arial" w:hAnsi="Arial" w:cs="Arial"/>
          <w:i/>
          <w:spacing w:val="-7"/>
          <w:sz w:val="20"/>
        </w:rPr>
        <w:t xml:space="preserve"> </w:t>
      </w:r>
      <w:r w:rsidRPr="00D07538">
        <w:rPr>
          <w:rFonts w:ascii="Arial" w:eastAsia="Arial" w:hAnsi="Arial" w:cs="Arial"/>
          <w:i/>
          <w:sz w:val="20"/>
        </w:rPr>
        <w:t>ученое</w:t>
      </w:r>
      <w:r w:rsidRPr="00D07538">
        <w:rPr>
          <w:rFonts w:ascii="Arial" w:eastAsia="Arial" w:hAnsi="Arial" w:cs="Arial"/>
          <w:i/>
          <w:spacing w:val="-7"/>
          <w:sz w:val="20"/>
        </w:rPr>
        <w:t xml:space="preserve"> </w:t>
      </w:r>
      <w:r w:rsidRPr="00D07538">
        <w:rPr>
          <w:rFonts w:ascii="Arial" w:eastAsia="Arial" w:hAnsi="Arial" w:cs="Arial"/>
          <w:i/>
          <w:spacing w:val="-2"/>
          <w:sz w:val="20"/>
        </w:rPr>
        <w:t>звание</w:t>
      </w:r>
    </w:p>
    <w:p w14:paraId="1954BC72" w14:textId="77777777" w:rsidR="00D07538" w:rsidRPr="00D07538" w:rsidRDefault="00D07538" w:rsidP="00D07538">
      <w:pPr>
        <w:widowControl w:val="0"/>
        <w:autoSpaceDE w:val="0"/>
        <w:autoSpaceDN w:val="0"/>
        <w:spacing w:before="1" w:after="0" w:line="240" w:lineRule="auto"/>
        <w:rPr>
          <w:rFonts w:ascii="Arial" w:eastAsia="Arial" w:hAnsi="Arial" w:cs="Arial"/>
          <w:i/>
          <w:sz w:val="24"/>
          <w:szCs w:val="24"/>
        </w:rPr>
      </w:pPr>
    </w:p>
    <w:p w14:paraId="62CE29A5" w14:textId="19C57C23" w:rsidR="00D07538" w:rsidRPr="00D07538" w:rsidRDefault="00D07538" w:rsidP="007F4CB6">
      <w:pPr>
        <w:widowControl w:val="0"/>
        <w:numPr>
          <w:ilvl w:val="0"/>
          <w:numId w:val="31"/>
        </w:numPr>
        <w:tabs>
          <w:tab w:val="left" w:pos="531"/>
          <w:tab w:val="left" w:pos="9466"/>
        </w:tabs>
        <w:autoSpaceDE w:val="0"/>
        <w:autoSpaceDN w:val="0"/>
        <w:spacing w:before="1" w:after="0" w:line="240" w:lineRule="auto"/>
        <w:ind w:right="343"/>
        <w:jc w:val="both"/>
        <w:rPr>
          <w:rFonts w:ascii="Arial" w:eastAsia="Arial" w:hAnsi="Arial" w:cs="Arial"/>
          <w:sz w:val="24"/>
        </w:rPr>
      </w:pPr>
      <w:r w:rsidRPr="00D07538">
        <w:rPr>
          <w:rFonts w:ascii="Arial" w:eastAsia="Arial" w:hAnsi="Arial" w:cs="Arial"/>
          <w:b/>
          <w:sz w:val="24"/>
        </w:rPr>
        <w:t xml:space="preserve">Рекомендована: </w:t>
      </w:r>
      <w:r w:rsidRPr="00D07538">
        <w:rPr>
          <w:rFonts w:ascii="Arial" w:eastAsia="Arial" w:hAnsi="Arial" w:cs="Arial"/>
          <w:sz w:val="24"/>
          <w:u w:val="single"/>
        </w:rPr>
        <w:t>научно-методическим советом факультета философии и</w:t>
      </w:r>
      <w:proofErr w:type="gramStart"/>
      <w:r w:rsidRPr="00D07538">
        <w:rPr>
          <w:rFonts w:ascii="Arial" w:eastAsia="Arial" w:hAnsi="Arial" w:cs="Arial"/>
          <w:sz w:val="24"/>
          <w:u w:val="single"/>
        </w:rPr>
        <w:tab/>
      </w:r>
      <w:r w:rsidRPr="00D07538">
        <w:rPr>
          <w:rFonts w:ascii="Arial" w:eastAsia="Arial" w:hAnsi="Arial" w:cs="Arial"/>
          <w:spacing w:val="-52"/>
          <w:sz w:val="24"/>
          <w:u w:val="single"/>
        </w:rPr>
        <w:t xml:space="preserve"> </w:t>
      </w:r>
      <w:r w:rsidRPr="00D07538">
        <w:rPr>
          <w:rFonts w:ascii="Arial" w:eastAsia="Arial" w:hAnsi="Arial" w:cs="Arial"/>
          <w:sz w:val="24"/>
        </w:rPr>
        <w:t xml:space="preserve"> </w:t>
      </w:r>
      <w:r w:rsidRPr="005D1744">
        <w:rPr>
          <w:rFonts w:ascii="Arial" w:eastAsia="Arial" w:hAnsi="Arial" w:cs="Arial"/>
          <w:sz w:val="24"/>
          <w:u w:val="single"/>
        </w:rPr>
        <w:t>психологии</w:t>
      </w:r>
      <w:proofErr w:type="gramEnd"/>
      <w:r w:rsidRPr="005D1744">
        <w:rPr>
          <w:rFonts w:ascii="Arial" w:eastAsia="Arial" w:hAnsi="Arial" w:cs="Arial"/>
          <w:sz w:val="24"/>
          <w:u w:val="single"/>
        </w:rPr>
        <w:t>,</w:t>
      </w:r>
      <w:r w:rsidRPr="005D1744">
        <w:rPr>
          <w:rFonts w:ascii="Arial" w:eastAsia="Arial" w:hAnsi="Arial" w:cs="Arial"/>
          <w:spacing w:val="-4"/>
          <w:sz w:val="24"/>
          <w:u w:val="single"/>
        </w:rPr>
        <w:t xml:space="preserve"> </w:t>
      </w:r>
      <w:r w:rsidRPr="005D1744">
        <w:rPr>
          <w:rFonts w:ascii="Arial" w:eastAsia="Arial" w:hAnsi="Arial" w:cs="Arial"/>
          <w:sz w:val="24"/>
          <w:u w:val="single"/>
        </w:rPr>
        <w:t>протокол</w:t>
      </w:r>
      <w:r w:rsidRPr="005D1744">
        <w:rPr>
          <w:rFonts w:ascii="Arial" w:eastAsia="Arial" w:hAnsi="Arial" w:cs="Arial"/>
          <w:spacing w:val="-8"/>
          <w:sz w:val="24"/>
          <w:u w:val="single"/>
        </w:rPr>
        <w:t xml:space="preserve"> </w:t>
      </w:r>
      <w:r w:rsidR="007F4CB6" w:rsidRPr="007F4CB6">
        <w:rPr>
          <w:rFonts w:ascii="Arial" w:eastAsia="Arial" w:hAnsi="Arial" w:cs="Arial"/>
          <w:sz w:val="24"/>
          <w:u w:val="single"/>
        </w:rPr>
        <w:t>№ 1400-05 от 29.05.2024</w:t>
      </w:r>
      <w:bookmarkStart w:id="0" w:name="_GoBack"/>
      <w:bookmarkEnd w:id="0"/>
      <w:r w:rsidRPr="005D1744">
        <w:rPr>
          <w:rFonts w:ascii="Arial" w:eastAsia="Arial" w:hAnsi="Arial" w:cs="Arial"/>
          <w:sz w:val="24"/>
          <w:u w:val="single"/>
        </w:rPr>
        <w:tab/>
      </w:r>
    </w:p>
    <w:p w14:paraId="1A207CAE" w14:textId="77777777" w:rsidR="00D07538" w:rsidRPr="00D07538" w:rsidRDefault="00D07538" w:rsidP="00D07538">
      <w:pPr>
        <w:widowControl w:val="0"/>
        <w:autoSpaceDE w:val="0"/>
        <w:autoSpaceDN w:val="0"/>
        <w:spacing w:after="0" w:line="230" w:lineRule="exact"/>
        <w:rPr>
          <w:rFonts w:ascii="Arial" w:eastAsia="Arial" w:hAnsi="Arial" w:cs="Arial"/>
          <w:i/>
          <w:sz w:val="20"/>
        </w:rPr>
      </w:pPr>
      <w:r w:rsidRPr="00D07538">
        <w:rPr>
          <w:rFonts w:ascii="Arial" w:eastAsia="Arial" w:hAnsi="Arial" w:cs="Arial"/>
          <w:i/>
          <w:sz w:val="20"/>
        </w:rPr>
        <w:t>наименование</w:t>
      </w:r>
      <w:r w:rsidRPr="00D07538">
        <w:rPr>
          <w:rFonts w:ascii="Arial" w:eastAsia="Arial" w:hAnsi="Arial" w:cs="Arial"/>
          <w:i/>
          <w:spacing w:val="-13"/>
          <w:sz w:val="20"/>
        </w:rPr>
        <w:t xml:space="preserve"> </w:t>
      </w:r>
      <w:r w:rsidRPr="00D07538">
        <w:rPr>
          <w:rFonts w:ascii="Arial" w:eastAsia="Arial" w:hAnsi="Arial" w:cs="Arial"/>
          <w:i/>
          <w:sz w:val="20"/>
        </w:rPr>
        <w:t>рекомендующей</w:t>
      </w:r>
      <w:r w:rsidRPr="00D07538">
        <w:rPr>
          <w:rFonts w:ascii="Arial" w:eastAsia="Arial" w:hAnsi="Arial" w:cs="Arial"/>
          <w:i/>
          <w:spacing w:val="-12"/>
          <w:sz w:val="20"/>
        </w:rPr>
        <w:t xml:space="preserve"> </w:t>
      </w:r>
      <w:r w:rsidRPr="00D07538">
        <w:rPr>
          <w:rFonts w:ascii="Arial" w:eastAsia="Arial" w:hAnsi="Arial" w:cs="Arial"/>
          <w:i/>
          <w:sz w:val="20"/>
        </w:rPr>
        <w:t>структуры,</w:t>
      </w:r>
      <w:r w:rsidRPr="00D07538">
        <w:rPr>
          <w:rFonts w:ascii="Arial" w:eastAsia="Arial" w:hAnsi="Arial" w:cs="Arial"/>
          <w:i/>
          <w:spacing w:val="-13"/>
          <w:sz w:val="20"/>
        </w:rPr>
        <w:t xml:space="preserve"> </w:t>
      </w:r>
      <w:r w:rsidRPr="00D07538">
        <w:rPr>
          <w:rFonts w:ascii="Arial" w:eastAsia="Arial" w:hAnsi="Arial" w:cs="Arial"/>
          <w:i/>
          <w:sz w:val="20"/>
        </w:rPr>
        <w:t>дата,</w:t>
      </w:r>
      <w:r w:rsidRPr="00D07538">
        <w:rPr>
          <w:rFonts w:ascii="Arial" w:eastAsia="Arial" w:hAnsi="Arial" w:cs="Arial"/>
          <w:i/>
          <w:spacing w:val="-11"/>
          <w:sz w:val="20"/>
        </w:rPr>
        <w:t xml:space="preserve"> </w:t>
      </w:r>
      <w:r w:rsidRPr="00D07538">
        <w:rPr>
          <w:rFonts w:ascii="Arial" w:eastAsia="Arial" w:hAnsi="Arial" w:cs="Arial"/>
          <w:i/>
          <w:sz w:val="20"/>
        </w:rPr>
        <w:t>номер</w:t>
      </w:r>
      <w:r w:rsidRPr="00D07538">
        <w:rPr>
          <w:rFonts w:ascii="Arial" w:eastAsia="Arial" w:hAnsi="Arial" w:cs="Arial"/>
          <w:i/>
          <w:spacing w:val="-12"/>
          <w:sz w:val="20"/>
        </w:rPr>
        <w:t xml:space="preserve"> </w:t>
      </w:r>
      <w:r w:rsidRPr="00D07538">
        <w:rPr>
          <w:rFonts w:ascii="Arial" w:eastAsia="Arial" w:hAnsi="Arial" w:cs="Arial"/>
          <w:i/>
          <w:spacing w:val="-2"/>
          <w:sz w:val="20"/>
        </w:rPr>
        <w:t>протокола</w:t>
      </w:r>
    </w:p>
    <w:p w14:paraId="6B5BDB9A" w14:textId="77777777" w:rsidR="00D07538" w:rsidRPr="00D07538" w:rsidRDefault="00D07538" w:rsidP="00D07538">
      <w:pPr>
        <w:widowControl w:val="0"/>
        <w:autoSpaceDE w:val="0"/>
        <w:autoSpaceDN w:val="0"/>
        <w:spacing w:after="0" w:line="240" w:lineRule="auto"/>
        <w:rPr>
          <w:rFonts w:ascii="Arial" w:eastAsia="Arial" w:hAnsi="Arial" w:cs="Arial"/>
          <w:i/>
          <w:sz w:val="21"/>
          <w:szCs w:val="24"/>
        </w:rPr>
      </w:pPr>
      <w:r w:rsidRPr="00D07538">
        <w:rPr>
          <w:rFonts w:ascii="Arial" w:eastAsia="Arial" w:hAnsi="Arial" w:cs="Arial"/>
          <w:noProof/>
          <w:sz w:val="24"/>
          <w:szCs w:val="24"/>
          <w:lang w:eastAsia="zh-CN"/>
        </w:rPr>
        <mc:AlternateContent>
          <mc:Choice Requires="wps">
            <w:drawing>
              <wp:anchor distT="0" distB="0" distL="0" distR="0" simplePos="0" relativeHeight="251660288" behindDoc="1" locked="0" layoutInCell="1" allowOverlap="1" wp14:anchorId="0D330762" wp14:editId="79AEE861">
                <wp:simplePos x="0" y="0"/>
                <wp:positionH relativeFrom="page">
                  <wp:posOffset>1080770</wp:posOffset>
                </wp:positionH>
                <wp:positionV relativeFrom="paragraph">
                  <wp:posOffset>168910</wp:posOffset>
                </wp:positionV>
                <wp:extent cx="5927725" cy="1270"/>
                <wp:effectExtent l="13970" t="12065" r="11430" b="5715"/>
                <wp:wrapTopAndBottom/>
                <wp:docPr id="302942707" name="Полилиния: фигур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7725" cy="1270"/>
                        </a:xfrm>
                        <a:custGeom>
                          <a:avLst/>
                          <a:gdLst>
                            <a:gd name="T0" fmla="+- 0 1702 1702"/>
                            <a:gd name="T1" fmla="*/ T0 w 9335"/>
                            <a:gd name="T2" fmla="+- 0 11036 1702"/>
                            <a:gd name="T3" fmla="*/ T2 w 9335"/>
                          </a:gdLst>
                          <a:ahLst/>
                          <a:cxnLst>
                            <a:cxn ang="0">
                              <a:pos x="T1" y="0"/>
                            </a:cxn>
                            <a:cxn ang="0">
                              <a:pos x="T3" y="0"/>
                            </a:cxn>
                          </a:cxnLst>
                          <a:rect l="0" t="0" r="r" b="b"/>
                          <a:pathLst>
                            <a:path w="9335">
                              <a:moveTo>
                                <a:pt x="0" y="0"/>
                              </a:moveTo>
                              <a:lnTo>
                                <a:pt x="9334"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1287F" id="Полилиния: фигура 3" o:spid="_x0000_s1026" style="position:absolute;margin-left:85.1pt;margin-top:13.3pt;width:466.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eEYMgMAAMUGAAAOAAAAZHJzL2Uyb0RvYy54bWysVV2O0zAQfkfiDpYfQd38NG230aarVdMi&#10;pAVW2nIAN3GaiMQOttt0FyEhwTtH4ApIvKyE4AztjRg7SbftgoQQlZramfE333zjmZ6dr4scraiQ&#10;GWcBdk5sjCiLeJyxRYBfz6adU4ykIiwmOWc0wDdU4vPR40dnVelTl6c8j6lAAMKkX5UBTpUqfcuS&#10;UUoLIk94SRkYEy4KomArFlYsSAXoRW65tt23Ki7iUvCISglvw9qIRwY/SWikXiWJpArlAQZuyjyF&#10;ec710xqdEX8hSJlmUUOD/AOLgmQMgu6gQqIIWorsAVSRRYJLnqiTiBcWT5IsoiYHyMaxj7K5TklJ&#10;TS4gjix3Msn/Bxu9XF0JlMUB7tru0HMH9gAjRgoo1ebL5ufm++bOfH9s7raffbT9BPtv24/bD5uv&#10;qKvVq0rpA8h1eSV0/rK85NEbCQbrwKI3EnzQvHrBY0AnS8WNYutEFPokaIHWpjA3u8LQtUIRvOwN&#10;3cHA7WEUgc0BkjqyRfz2bLSU6hnlBoesLqWqyxrDyhQlblKawRVIihwq/LSDbOQMbNc8mmuwc3Na&#10;tycWmtmoQsNut3fs5LZONZZjd/u/Beu2fhrM3QODBBYtRZK2rKM1a2jDChHdR7YRquRSCzQDcq1C&#10;gABOOsU/+ELsY9/6TBNCQIMct4bACFpjXqdbEqWZ6RB6iaoAGy30i4Kv6IwbkzoqHQS5t+Zs3wuO&#10;ewesajOc0AFMWXdBNde90jI+zfLc1DZnhkrfdow2kudZrI2ajRSL+TgXaEV005tPc18O3EohVUhk&#10;WvsZU52z4EsWmygpJfGkWSuS5fUaWOVGdLiejTb6opp2fze0h5PTyanX8dz+pOPZYdi5mI69Tn/q&#10;DHphNxyPQ+e95ux4fprFMWWadjt6HO/vWrsZgvXQ2A2fg/QOVJiaz0MVrEMaRn3Ipf012ZlG1r1b&#10;N/ucxzfQx4LXsxRmPyxSLm4xqmCOBli+XRJBMcqfMxhUQ8fz9OA1G683cGEj9i3zfQthEUAFWGG4&#10;+Xo5VvWwXpYiW6QQqa434xcwP5JMN7rhV7NqNjArTQbNXNfDeH9vvO7/fUa/AAAA//8DAFBLAwQU&#10;AAYACAAAACEAZPbSwOAAAAAKAQAADwAAAGRycy9kb3ducmV2LnhtbEyPwU7DMAyG70i8Q2QkLogl&#10;66R2K00nNDGBEBcGO+yWNaatmjhVk23d25Oe4Pjbn35/LtajNeyMg28dSZjPBDCkyumWagnfX9vH&#10;JTAfFGllHKGEK3pYl7c3hcq1u9AnnnehZrGEfK4kNCH0Oee+atAqP3M9Utz9uMGqEONQcz2oSyy3&#10;hidCpNyqluKFRvW4abDqdicrYbVZZW/v1601h+GhG5PXbv+xeJHy/m58fgIWcAx/MEz6UR3K6HR0&#10;J9KemZgzkURUQpKmwCZgLhYZsOM0WQIvC/7/hfIXAAD//wMAUEsBAi0AFAAGAAgAAAAhALaDOJL+&#10;AAAA4QEAABMAAAAAAAAAAAAAAAAAAAAAAFtDb250ZW50X1R5cGVzXS54bWxQSwECLQAUAAYACAAA&#10;ACEAOP0h/9YAAACUAQAACwAAAAAAAAAAAAAAAAAvAQAAX3JlbHMvLnJlbHNQSwECLQAUAAYACAAA&#10;ACEAXNHhGDIDAADFBgAADgAAAAAAAAAAAAAAAAAuAgAAZHJzL2Uyb0RvYy54bWxQSwECLQAUAAYA&#10;CAAAACEAZPbSwOAAAAAKAQAADwAAAAAAAAAAAAAAAACMBQAAZHJzL2Rvd25yZXYueG1sUEsFBgAA&#10;AAAEAAQA8wAAAJkGAAAAAA==&#10;" path="m,l9334,e" filled="f" strokeweight=".26669mm">
                <v:path arrowok="t" o:connecttype="custom" o:connectlocs="0,0;5927090,0" o:connectangles="0,0"/>
                <w10:wrap type="topAndBottom" anchorx="page"/>
              </v:shape>
            </w:pict>
          </mc:Fallback>
        </mc:AlternateContent>
      </w:r>
    </w:p>
    <w:p w14:paraId="3E048C38" w14:textId="77777777" w:rsidR="00D07538" w:rsidRPr="00D07538" w:rsidRDefault="00D07538" w:rsidP="00D07538">
      <w:pPr>
        <w:widowControl w:val="0"/>
        <w:autoSpaceDE w:val="0"/>
        <w:autoSpaceDN w:val="0"/>
        <w:spacing w:before="2" w:after="0" w:line="240" w:lineRule="auto"/>
        <w:ind w:right="1395"/>
        <w:jc w:val="center"/>
        <w:rPr>
          <w:rFonts w:ascii="Arial" w:eastAsia="Arial" w:hAnsi="Arial" w:cs="Arial"/>
          <w:i/>
          <w:sz w:val="20"/>
        </w:rPr>
      </w:pPr>
      <w:r w:rsidRPr="00D07538">
        <w:rPr>
          <w:rFonts w:ascii="Arial" w:eastAsia="Arial" w:hAnsi="Arial" w:cs="Arial"/>
          <w:i/>
          <w:sz w:val="20"/>
        </w:rPr>
        <w:t>отметки</w:t>
      </w:r>
      <w:r w:rsidRPr="00D07538">
        <w:rPr>
          <w:rFonts w:ascii="Arial" w:eastAsia="Arial" w:hAnsi="Arial" w:cs="Arial"/>
          <w:i/>
          <w:spacing w:val="-6"/>
          <w:sz w:val="20"/>
        </w:rPr>
        <w:t xml:space="preserve"> </w:t>
      </w:r>
      <w:r w:rsidRPr="00D07538">
        <w:rPr>
          <w:rFonts w:ascii="Arial" w:eastAsia="Arial" w:hAnsi="Arial" w:cs="Arial"/>
          <w:i/>
          <w:sz w:val="20"/>
        </w:rPr>
        <w:t>о</w:t>
      </w:r>
      <w:r w:rsidRPr="00D07538">
        <w:rPr>
          <w:rFonts w:ascii="Arial" w:eastAsia="Arial" w:hAnsi="Arial" w:cs="Arial"/>
          <w:i/>
          <w:spacing w:val="-7"/>
          <w:sz w:val="20"/>
        </w:rPr>
        <w:t xml:space="preserve"> </w:t>
      </w:r>
      <w:r w:rsidRPr="00D07538">
        <w:rPr>
          <w:rFonts w:ascii="Arial" w:eastAsia="Arial" w:hAnsi="Arial" w:cs="Arial"/>
          <w:i/>
          <w:spacing w:val="-2"/>
          <w:sz w:val="20"/>
        </w:rPr>
        <w:t>продлении</w:t>
      </w:r>
    </w:p>
    <w:p w14:paraId="4F842220" w14:textId="77777777" w:rsidR="00D07538" w:rsidRPr="00D07538" w:rsidRDefault="00D07538" w:rsidP="00D07538">
      <w:pPr>
        <w:widowControl w:val="0"/>
        <w:autoSpaceDE w:val="0"/>
        <w:autoSpaceDN w:val="0"/>
        <w:spacing w:before="1" w:after="0" w:line="240" w:lineRule="auto"/>
        <w:rPr>
          <w:rFonts w:ascii="Arial" w:eastAsia="Arial" w:hAnsi="Arial" w:cs="Arial"/>
          <w:i/>
          <w:sz w:val="24"/>
          <w:szCs w:val="24"/>
        </w:rPr>
      </w:pPr>
    </w:p>
    <w:p w14:paraId="1B1E010A" w14:textId="3FC74336" w:rsidR="00D07538" w:rsidRPr="00D07538" w:rsidRDefault="00D07538" w:rsidP="00D07538">
      <w:pPr>
        <w:widowControl w:val="0"/>
        <w:numPr>
          <w:ilvl w:val="0"/>
          <w:numId w:val="31"/>
        </w:numPr>
        <w:tabs>
          <w:tab w:val="left" w:pos="531"/>
          <w:tab w:val="left" w:pos="4145"/>
        </w:tabs>
        <w:autoSpaceDE w:val="0"/>
        <w:autoSpaceDN w:val="0"/>
        <w:spacing w:after="0" w:line="240" w:lineRule="auto"/>
        <w:jc w:val="both"/>
        <w:rPr>
          <w:rFonts w:ascii="Arial" w:eastAsia="Arial" w:hAnsi="Arial" w:cs="Arial"/>
          <w:sz w:val="24"/>
        </w:rPr>
      </w:pPr>
      <w:r w:rsidRPr="00D07538">
        <w:rPr>
          <w:rFonts w:ascii="Arial" w:eastAsia="Arial" w:hAnsi="Arial" w:cs="Arial"/>
          <w:b/>
          <w:sz w:val="24"/>
        </w:rPr>
        <w:t>Учебный</w:t>
      </w:r>
      <w:r w:rsidRPr="00D07538">
        <w:rPr>
          <w:rFonts w:ascii="Arial" w:eastAsia="Arial" w:hAnsi="Arial" w:cs="Arial"/>
          <w:b/>
          <w:spacing w:val="-5"/>
          <w:sz w:val="24"/>
        </w:rPr>
        <w:t xml:space="preserve"> </w:t>
      </w:r>
      <w:r w:rsidRPr="00D07538">
        <w:rPr>
          <w:rFonts w:ascii="Arial" w:eastAsia="Arial" w:hAnsi="Arial" w:cs="Arial"/>
          <w:b/>
          <w:sz w:val="24"/>
        </w:rPr>
        <w:t xml:space="preserve">год: </w:t>
      </w:r>
      <w:r w:rsidRPr="00D07538">
        <w:rPr>
          <w:rFonts w:ascii="Arial" w:eastAsia="Arial" w:hAnsi="Arial" w:cs="Arial"/>
          <w:spacing w:val="-2"/>
          <w:sz w:val="24"/>
          <w:u w:val="single"/>
        </w:rPr>
        <w:t>202</w:t>
      </w:r>
      <w:r w:rsidR="007F4CB6">
        <w:rPr>
          <w:rFonts w:ascii="Arial" w:eastAsia="Arial" w:hAnsi="Arial" w:cs="Arial"/>
          <w:spacing w:val="-2"/>
          <w:sz w:val="24"/>
          <w:u w:val="single"/>
        </w:rPr>
        <w:t>6</w:t>
      </w:r>
      <w:r w:rsidRPr="00D07538">
        <w:rPr>
          <w:rFonts w:ascii="Arial" w:eastAsia="Arial" w:hAnsi="Arial" w:cs="Arial"/>
          <w:spacing w:val="-2"/>
          <w:sz w:val="24"/>
          <w:u w:val="single"/>
        </w:rPr>
        <w:t>/202</w:t>
      </w:r>
      <w:r w:rsidR="007F4CB6">
        <w:rPr>
          <w:rFonts w:ascii="Arial" w:eastAsia="Arial" w:hAnsi="Arial" w:cs="Arial"/>
          <w:spacing w:val="-2"/>
          <w:sz w:val="24"/>
          <w:u w:val="single"/>
        </w:rPr>
        <w:t>7</w:t>
      </w:r>
      <w:r w:rsidRPr="00D07538">
        <w:rPr>
          <w:rFonts w:ascii="Arial" w:eastAsia="Arial" w:hAnsi="Arial" w:cs="Arial"/>
          <w:spacing w:val="-2"/>
          <w:sz w:val="24"/>
        </w:rPr>
        <w:t>_</w:t>
      </w:r>
      <w:r w:rsidRPr="00D07538">
        <w:rPr>
          <w:rFonts w:ascii="Arial" w:eastAsia="Arial" w:hAnsi="Arial" w:cs="Arial"/>
          <w:sz w:val="24"/>
        </w:rPr>
        <w:tab/>
      </w:r>
      <w:r w:rsidRPr="00D07538">
        <w:rPr>
          <w:rFonts w:ascii="Arial" w:eastAsia="Arial" w:hAnsi="Arial" w:cs="Arial"/>
          <w:b/>
          <w:sz w:val="24"/>
        </w:rPr>
        <w:t>Семестр(-ы):</w:t>
      </w:r>
      <w:r w:rsidRPr="00D07538">
        <w:rPr>
          <w:rFonts w:ascii="Arial" w:eastAsia="Arial" w:hAnsi="Arial" w:cs="Arial"/>
          <w:b/>
          <w:spacing w:val="-9"/>
          <w:sz w:val="24"/>
        </w:rPr>
        <w:t xml:space="preserve"> </w:t>
      </w:r>
      <w:r w:rsidRPr="00D07538">
        <w:rPr>
          <w:rFonts w:ascii="Arial" w:eastAsia="Arial" w:hAnsi="Arial" w:cs="Arial"/>
          <w:spacing w:val="-5"/>
          <w:sz w:val="24"/>
          <w:u w:val="single"/>
        </w:rPr>
        <w:t>6_</w:t>
      </w:r>
    </w:p>
    <w:p w14:paraId="691AA72F" w14:textId="77777777" w:rsidR="00D07538" w:rsidRPr="00D07538" w:rsidRDefault="00D07538" w:rsidP="00D07538">
      <w:pPr>
        <w:widowControl w:val="0"/>
        <w:autoSpaceDE w:val="0"/>
        <w:autoSpaceDN w:val="0"/>
        <w:spacing w:after="0" w:line="240" w:lineRule="auto"/>
        <w:rPr>
          <w:rFonts w:ascii="Arial" w:eastAsia="Arial" w:hAnsi="Arial" w:cs="Arial"/>
          <w:sz w:val="24"/>
        </w:rPr>
      </w:pPr>
    </w:p>
    <w:p w14:paraId="3E8CAC03" w14:textId="77777777" w:rsidR="00D07538" w:rsidRPr="00D07538" w:rsidRDefault="00D07538" w:rsidP="00D07538">
      <w:pPr>
        <w:widowControl w:val="0"/>
        <w:autoSpaceDE w:val="0"/>
        <w:autoSpaceDN w:val="0"/>
        <w:spacing w:after="0" w:line="240" w:lineRule="auto"/>
        <w:rPr>
          <w:rFonts w:ascii="Arial" w:eastAsia="Arial" w:hAnsi="Arial" w:cs="Arial"/>
          <w:sz w:val="24"/>
        </w:rPr>
      </w:pPr>
    </w:p>
    <w:p w14:paraId="35AFC52F" w14:textId="77777777" w:rsidR="00D07538" w:rsidRPr="00D07538" w:rsidRDefault="00D07538" w:rsidP="00D07538">
      <w:pPr>
        <w:widowControl w:val="0"/>
        <w:autoSpaceDE w:val="0"/>
        <w:autoSpaceDN w:val="0"/>
        <w:spacing w:after="0" w:line="240" w:lineRule="auto"/>
        <w:rPr>
          <w:rFonts w:ascii="Arial" w:eastAsia="Arial" w:hAnsi="Arial" w:cs="Arial"/>
          <w:sz w:val="24"/>
        </w:rPr>
        <w:sectPr w:rsidR="00D07538" w:rsidRPr="00D07538" w:rsidSect="003A7A5C">
          <w:pgSz w:w="11910" w:h="16840"/>
          <w:pgMar w:top="1040" w:right="620" w:bottom="280" w:left="1440" w:header="720" w:footer="720" w:gutter="0"/>
          <w:cols w:space="720"/>
        </w:sectPr>
      </w:pPr>
    </w:p>
    <w:p w14:paraId="332C6A9A" w14:textId="77777777" w:rsidR="00D07538" w:rsidRPr="00D07538" w:rsidRDefault="00D07538" w:rsidP="00D07538">
      <w:pPr>
        <w:widowControl w:val="0"/>
        <w:numPr>
          <w:ilvl w:val="0"/>
          <w:numId w:val="31"/>
        </w:numPr>
        <w:tabs>
          <w:tab w:val="left" w:pos="531"/>
        </w:tabs>
        <w:autoSpaceDE w:val="0"/>
        <w:autoSpaceDN w:val="0"/>
        <w:spacing w:before="70" w:after="0" w:line="240" w:lineRule="auto"/>
        <w:jc w:val="both"/>
        <w:outlineLvl w:val="0"/>
        <w:rPr>
          <w:rFonts w:ascii="Arial" w:eastAsia="Arial" w:hAnsi="Arial" w:cs="Arial"/>
          <w:b/>
          <w:bCs/>
          <w:sz w:val="24"/>
          <w:szCs w:val="24"/>
        </w:rPr>
      </w:pPr>
      <w:r w:rsidRPr="00D07538">
        <w:rPr>
          <w:rFonts w:ascii="Arial" w:eastAsia="Arial" w:hAnsi="Arial" w:cs="Arial"/>
          <w:b/>
          <w:bCs/>
          <w:sz w:val="24"/>
          <w:szCs w:val="24"/>
        </w:rPr>
        <w:lastRenderedPageBreak/>
        <w:t>Цели</w:t>
      </w:r>
      <w:r w:rsidRPr="00D07538">
        <w:rPr>
          <w:rFonts w:ascii="Arial" w:eastAsia="Arial" w:hAnsi="Arial" w:cs="Arial"/>
          <w:b/>
          <w:bCs/>
          <w:spacing w:val="-5"/>
          <w:sz w:val="24"/>
          <w:szCs w:val="24"/>
        </w:rPr>
        <w:t xml:space="preserve"> </w:t>
      </w:r>
      <w:r w:rsidRPr="00D07538">
        <w:rPr>
          <w:rFonts w:ascii="Arial" w:eastAsia="Arial" w:hAnsi="Arial" w:cs="Arial"/>
          <w:b/>
          <w:bCs/>
          <w:sz w:val="24"/>
          <w:szCs w:val="24"/>
        </w:rPr>
        <w:t>и</w:t>
      </w:r>
      <w:r w:rsidRPr="00D07538">
        <w:rPr>
          <w:rFonts w:ascii="Arial" w:eastAsia="Arial" w:hAnsi="Arial" w:cs="Arial"/>
          <w:b/>
          <w:bCs/>
          <w:spacing w:val="-3"/>
          <w:sz w:val="24"/>
          <w:szCs w:val="24"/>
        </w:rPr>
        <w:t xml:space="preserve"> </w:t>
      </w:r>
      <w:r w:rsidRPr="00D07538">
        <w:rPr>
          <w:rFonts w:ascii="Arial" w:eastAsia="Arial" w:hAnsi="Arial" w:cs="Arial"/>
          <w:b/>
          <w:bCs/>
          <w:sz w:val="24"/>
          <w:szCs w:val="24"/>
        </w:rPr>
        <w:t>задачи</w:t>
      </w:r>
      <w:r w:rsidRPr="00D07538">
        <w:rPr>
          <w:rFonts w:ascii="Arial" w:eastAsia="Arial" w:hAnsi="Arial" w:cs="Arial"/>
          <w:b/>
          <w:bCs/>
          <w:spacing w:val="-2"/>
          <w:sz w:val="24"/>
          <w:szCs w:val="24"/>
        </w:rPr>
        <w:t xml:space="preserve"> </w:t>
      </w:r>
      <w:r w:rsidRPr="00D07538">
        <w:rPr>
          <w:rFonts w:ascii="Arial" w:eastAsia="Arial" w:hAnsi="Arial" w:cs="Arial"/>
          <w:b/>
          <w:bCs/>
          <w:sz w:val="24"/>
          <w:szCs w:val="24"/>
        </w:rPr>
        <w:t>учебной</w:t>
      </w:r>
      <w:r w:rsidRPr="00D07538">
        <w:rPr>
          <w:rFonts w:ascii="Arial" w:eastAsia="Arial" w:hAnsi="Arial" w:cs="Arial"/>
          <w:b/>
          <w:bCs/>
          <w:spacing w:val="-4"/>
          <w:sz w:val="24"/>
          <w:szCs w:val="24"/>
        </w:rPr>
        <w:t xml:space="preserve"> </w:t>
      </w:r>
      <w:r w:rsidRPr="00D07538">
        <w:rPr>
          <w:rFonts w:ascii="Arial" w:eastAsia="Arial" w:hAnsi="Arial" w:cs="Arial"/>
          <w:b/>
          <w:bCs/>
          <w:spacing w:val="-2"/>
          <w:sz w:val="24"/>
          <w:szCs w:val="24"/>
        </w:rPr>
        <w:t>дисциплины:</w:t>
      </w:r>
    </w:p>
    <w:p w14:paraId="4A025735" w14:textId="77777777" w:rsidR="00D07538" w:rsidRPr="00D07538" w:rsidRDefault="00D07538" w:rsidP="00D07538">
      <w:pPr>
        <w:widowControl w:val="0"/>
        <w:autoSpaceDE w:val="0"/>
        <w:autoSpaceDN w:val="0"/>
        <w:spacing w:after="0" w:line="240" w:lineRule="auto"/>
        <w:jc w:val="both"/>
        <w:rPr>
          <w:rFonts w:ascii="Arial" w:eastAsia="Arial" w:hAnsi="Arial" w:cs="Arial"/>
          <w:sz w:val="24"/>
          <w:szCs w:val="24"/>
        </w:rPr>
      </w:pPr>
      <w:r w:rsidRPr="00D07538">
        <w:rPr>
          <w:rFonts w:ascii="Arial" w:eastAsia="Arial" w:hAnsi="Arial" w:cs="Arial"/>
          <w:sz w:val="24"/>
          <w:szCs w:val="24"/>
        </w:rPr>
        <w:t>Целью</w:t>
      </w:r>
      <w:r w:rsidRPr="00D07538">
        <w:rPr>
          <w:rFonts w:ascii="Arial" w:eastAsia="Arial" w:hAnsi="Arial" w:cs="Arial"/>
          <w:spacing w:val="-2"/>
          <w:sz w:val="24"/>
          <w:szCs w:val="24"/>
        </w:rPr>
        <w:t xml:space="preserve"> </w:t>
      </w:r>
      <w:r w:rsidRPr="00D07538">
        <w:rPr>
          <w:rFonts w:ascii="Arial" w:eastAsia="Arial" w:hAnsi="Arial" w:cs="Arial"/>
          <w:sz w:val="24"/>
          <w:szCs w:val="24"/>
        </w:rPr>
        <w:t>освоения</w:t>
      </w:r>
      <w:r w:rsidRPr="00D07538">
        <w:rPr>
          <w:rFonts w:ascii="Arial" w:eastAsia="Arial" w:hAnsi="Arial" w:cs="Arial"/>
          <w:spacing w:val="-3"/>
          <w:sz w:val="24"/>
          <w:szCs w:val="24"/>
        </w:rPr>
        <w:t xml:space="preserve"> </w:t>
      </w:r>
      <w:r w:rsidRPr="00D07538">
        <w:rPr>
          <w:rFonts w:ascii="Arial" w:eastAsia="Arial" w:hAnsi="Arial" w:cs="Arial"/>
          <w:sz w:val="24"/>
          <w:szCs w:val="24"/>
        </w:rPr>
        <w:t>учебной</w:t>
      </w:r>
      <w:r w:rsidRPr="00D07538">
        <w:rPr>
          <w:rFonts w:ascii="Arial" w:eastAsia="Arial" w:hAnsi="Arial" w:cs="Arial"/>
          <w:spacing w:val="-1"/>
          <w:sz w:val="24"/>
          <w:szCs w:val="24"/>
        </w:rPr>
        <w:t xml:space="preserve"> </w:t>
      </w:r>
      <w:r w:rsidRPr="00D07538">
        <w:rPr>
          <w:rFonts w:ascii="Arial" w:eastAsia="Arial" w:hAnsi="Arial" w:cs="Arial"/>
          <w:sz w:val="24"/>
          <w:szCs w:val="24"/>
        </w:rPr>
        <w:t>дисциплины</w:t>
      </w:r>
      <w:r w:rsidRPr="00D07538">
        <w:rPr>
          <w:rFonts w:ascii="Arial" w:eastAsia="Arial" w:hAnsi="Arial" w:cs="Arial"/>
          <w:spacing w:val="-1"/>
          <w:sz w:val="24"/>
          <w:szCs w:val="24"/>
        </w:rPr>
        <w:t xml:space="preserve"> </w:t>
      </w:r>
      <w:r w:rsidRPr="00D07538">
        <w:rPr>
          <w:rFonts w:ascii="Arial" w:eastAsia="Arial" w:hAnsi="Arial" w:cs="Arial"/>
          <w:spacing w:val="-2"/>
          <w:sz w:val="24"/>
          <w:szCs w:val="24"/>
        </w:rPr>
        <w:t>является:</w:t>
      </w:r>
    </w:p>
    <w:p w14:paraId="56D86E1C" w14:textId="77777777" w:rsidR="00D07538" w:rsidRPr="00D07538" w:rsidRDefault="00D07538" w:rsidP="00D07538">
      <w:pPr>
        <w:widowControl w:val="0"/>
        <w:numPr>
          <w:ilvl w:val="1"/>
          <w:numId w:val="31"/>
        </w:numPr>
        <w:tabs>
          <w:tab w:val="left" w:pos="1143"/>
        </w:tabs>
        <w:autoSpaceDE w:val="0"/>
        <w:autoSpaceDN w:val="0"/>
        <w:spacing w:after="0" w:line="240" w:lineRule="auto"/>
        <w:ind w:right="225" w:firstLine="707"/>
        <w:jc w:val="both"/>
        <w:rPr>
          <w:rFonts w:ascii="Arial" w:eastAsia="Arial" w:hAnsi="Arial" w:cs="Arial"/>
          <w:sz w:val="24"/>
        </w:rPr>
      </w:pPr>
      <w:r w:rsidRPr="00D07538">
        <w:rPr>
          <w:rFonts w:ascii="Arial" w:eastAsia="Arial" w:hAnsi="Arial" w:cs="Arial"/>
          <w:sz w:val="24"/>
        </w:rPr>
        <w:t xml:space="preserve">формирование у обучающихся основных научных положений, принципов, базовых техник психологического консультирования, позволяющих </w:t>
      </w:r>
      <w:proofErr w:type="gramStart"/>
      <w:r w:rsidRPr="00D07538">
        <w:rPr>
          <w:rFonts w:ascii="Arial" w:eastAsia="Arial" w:hAnsi="Arial" w:cs="Arial"/>
          <w:sz w:val="24"/>
        </w:rPr>
        <w:t>самостоятель- но</w:t>
      </w:r>
      <w:proofErr w:type="gramEnd"/>
      <w:r w:rsidRPr="00D07538">
        <w:rPr>
          <w:rFonts w:ascii="Arial" w:eastAsia="Arial" w:hAnsi="Arial" w:cs="Arial"/>
          <w:sz w:val="24"/>
        </w:rPr>
        <w:t xml:space="preserve"> овладевать новейшими достижениями в теории и практики консультирования и квалифицированно проводить психологическое консультирование</w:t>
      </w:r>
    </w:p>
    <w:p w14:paraId="48050A8D" w14:textId="77777777" w:rsidR="00D07538" w:rsidRPr="00D07538" w:rsidRDefault="00D07538" w:rsidP="00D07538">
      <w:pPr>
        <w:widowControl w:val="0"/>
        <w:autoSpaceDE w:val="0"/>
        <w:autoSpaceDN w:val="0"/>
        <w:spacing w:after="0" w:line="240" w:lineRule="auto"/>
        <w:jc w:val="both"/>
        <w:rPr>
          <w:rFonts w:ascii="Arial" w:eastAsia="Arial" w:hAnsi="Arial" w:cs="Arial"/>
          <w:sz w:val="24"/>
          <w:szCs w:val="24"/>
        </w:rPr>
      </w:pPr>
      <w:r w:rsidRPr="00D07538">
        <w:rPr>
          <w:rFonts w:ascii="Arial" w:eastAsia="Arial" w:hAnsi="Arial" w:cs="Arial"/>
          <w:sz w:val="24"/>
          <w:szCs w:val="24"/>
        </w:rPr>
        <w:t>Задачи</w:t>
      </w:r>
      <w:r w:rsidRPr="00D07538">
        <w:rPr>
          <w:rFonts w:ascii="Arial" w:eastAsia="Arial" w:hAnsi="Arial" w:cs="Arial"/>
          <w:spacing w:val="-2"/>
          <w:sz w:val="24"/>
          <w:szCs w:val="24"/>
        </w:rPr>
        <w:t xml:space="preserve"> </w:t>
      </w:r>
      <w:r w:rsidRPr="00D07538">
        <w:rPr>
          <w:rFonts w:ascii="Arial" w:eastAsia="Arial" w:hAnsi="Arial" w:cs="Arial"/>
          <w:sz w:val="24"/>
          <w:szCs w:val="24"/>
        </w:rPr>
        <w:t>учебной</w:t>
      </w:r>
      <w:r w:rsidRPr="00D07538">
        <w:rPr>
          <w:rFonts w:ascii="Arial" w:eastAsia="Arial" w:hAnsi="Arial" w:cs="Arial"/>
          <w:spacing w:val="-1"/>
          <w:sz w:val="24"/>
          <w:szCs w:val="24"/>
        </w:rPr>
        <w:t xml:space="preserve"> </w:t>
      </w:r>
      <w:r w:rsidRPr="00D07538">
        <w:rPr>
          <w:rFonts w:ascii="Arial" w:eastAsia="Arial" w:hAnsi="Arial" w:cs="Arial"/>
          <w:spacing w:val="-2"/>
          <w:sz w:val="24"/>
          <w:szCs w:val="24"/>
        </w:rPr>
        <w:t>дисциплины:</w:t>
      </w:r>
    </w:p>
    <w:p w14:paraId="0472B006" w14:textId="77777777" w:rsidR="00D07538" w:rsidRPr="00D07538" w:rsidRDefault="00D07538" w:rsidP="00D07538">
      <w:pPr>
        <w:widowControl w:val="0"/>
        <w:numPr>
          <w:ilvl w:val="1"/>
          <w:numId w:val="31"/>
        </w:numPr>
        <w:tabs>
          <w:tab w:val="left" w:pos="1179"/>
        </w:tabs>
        <w:autoSpaceDE w:val="0"/>
        <w:autoSpaceDN w:val="0"/>
        <w:spacing w:after="0" w:line="240" w:lineRule="auto"/>
        <w:ind w:right="228" w:firstLine="707"/>
        <w:jc w:val="both"/>
        <w:rPr>
          <w:rFonts w:ascii="Arial" w:eastAsia="Arial" w:hAnsi="Arial" w:cs="Arial"/>
          <w:sz w:val="24"/>
        </w:rPr>
      </w:pPr>
      <w:r w:rsidRPr="00D07538">
        <w:rPr>
          <w:rFonts w:ascii="Arial" w:eastAsia="Arial" w:hAnsi="Arial" w:cs="Arial"/>
          <w:sz w:val="24"/>
        </w:rPr>
        <w:t xml:space="preserve">ознакомление обучающихся с основными теоретическими подходами и концепциями, лежащими в основе ведущих направлений консультативной </w:t>
      </w:r>
      <w:proofErr w:type="gramStart"/>
      <w:r w:rsidRPr="00D07538">
        <w:rPr>
          <w:rFonts w:ascii="Arial" w:eastAsia="Arial" w:hAnsi="Arial" w:cs="Arial"/>
          <w:sz w:val="24"/>
        </w:rPr>
        <w:t xml:space="preserve">психо- </w:t>
      </w:r>
      <w:r w:rsidRPr="00D07538">
        <w:rPr>
          <w:rFonts w:ascii="Arial" w:eastAsia="Arial" w:hAnsi="Arial" w:cs="Arial"/>
          <w:spacing w:val="-2"/>
          <w:sz w:val="24"/>
        </w:rPr>
        <w:t>логии</w:t>
      </w:r>
      <w:proofErr w:type="gramEnd"/>
      <w:r w:rsidRPr="00D07538">
        <w:rPr>
          <w:rFonts w:ascii="Arial" w:eastAsia="Arial" w:hAnsi="Arial" w:cs="Arial"/>
          <w:spacing w:val="-2"/>
          <w:sz w:val="24"/>
        </w:rPr>
        <w:t>;</w:t>
      </w:r>
    </w:p>
    <w:p w14:paraId="3ED77FC4" w14:textId="77777777" w:rsidR="00D07538" w:rsidRPr="00D07538" w:rsidRDefault="00D07538" w:rsidP="00D07538">
      <w:pPr>
        <w:widowControl w:val="0"/>
        <w:numPr>
          <w:ilvl w:val="1"/>
          <w:numId w:val="31"/>
        </w:numPr>
        <w:tabs>
          <w:tab w:val="left" w:pos="1141"/>
        </w:tabs>
        <w:autoSpaceDE w:val="0"/>
        <w:autoSpaceDN w:val="0"/>
        <w:spacing w:after="0" w:line="240" w:lineRule="auto"/>
        <w:ind w:right="223" w:firstLine="707"/>
        <w:rPr>
          <w:rFonts w:ascii="Arial" w:eastAsia="Arial" w:hAnsi="Arial" w:cs="Arial"/>
          <w:sz w:val="24"/>
        </w:rPr>
      </w:pPr>
      <w:r w:rsidRPr="00D07538">
        <w:rPr>
          <w:rFonts w:ascii="Arial" w:eastAsia="Arial" w:hAnsi="Arial" w:cs="Arial"/>
          <w:sz w:val="24"/>
        </w:rPr>
        <w:t>формирование у обучающихся положительной мотивации на использова- ние консультационных знаний в психологической помощи;</w:t>
      </w:r>
    </w:p>
    <w:p w14:paraId="6C4D54C6" w14:textId="77777777" w:rsidR="00D07538" w:rsidRPr="00D07538" w:rsidRDefault="00D07538" w:rsidP="00D07538">
      <w:pPr>
        <w:widowControl w:val="0"/>
        <w:numPr>
          <w:ilvl w:val="1"/>
          <w:numId w:val="31"/>
        </w:numPr>
        <w:tabs>
          <w:tab w:val="left" w:pos="1167"/>
        </w:tabs>
        <w:autoSpaceDE w:val="0"/>
        <w:autoSpaceDN w:val="0"/>
        <w:spacing w:after="0" w:line="240" w:lineRule="auto"/>
        <w:ind w:right="226" w:firstLine="707"/>
        <w:rPr>
          <w:rFonts w:ascii="Arial" w:eastAsia="Arial" w:hAnsi="Arial" w:cs="Arial"/>
          <w:sz w:val="24"/>
        </w:rPr>
      </w:pPr>
      <w:r w:rsidRPr="00D07538">
        <w:rPr>
          <w:rFonts w:ascii="Arial" w:eastAsia="Arial" w:hAnsi="Arial" w:cs="Arial"/>
          <w:sz w:val="24"/>
        </w:rPr>
        <w:t>овладение</w:t>
      </w:r>
      <w:r w:rsidRPr="00D07538">
        <w:rPr>
          <w:rFonts w:ascii="Arial" w:eastAsia="Arial" w:hAnsi="Arial" w:cs="Arial"/>
          <w:spacing w:val="40"/>
          <w:sz w:val="24"/>
        </w:rPr>
        <w:t xml:space="preserve"> </w:t>
      </w:r>
      <w:r w:rsidRPr="00D07538">
        <w:rPr>
          <w:rFonts w:ascii="Arial" w:eastAsia="Arial" w:hAnsi="Arial" w:cs="Arial"/>
          <w:sz w:val="24"/>
        </w:rPr>
        <w:t>будущими</w:t>
      </w:r>
      <w:r w:rsidRPr="00D07538">
        <w:rPr>
          <w:rFonts w:ascii="Arial" w:eastAsia="Arial" w:hAnsi="Arial" w:cs="Arial"/>
          <w:spacing w:val="40"/>
          <w:sz w:val="24"/>
        </w:rPr>
        <w:t xml:space="preserve"> </w:t>
      </w:r>
      <w:r w:rsidRPr="00D07538">
        <w:rPr>
          <w:rFonts w:ascii="Arial" w:eastAsia="Arial" w:hAnsi="Arial" w:cs="Arial"/>
          <w:sz w:val="24"/>
        </w:rPr>
        <w:t>психологами</w:t>
      </w:r>
      <w:r w:rsidRPr="00D07538">
        <w:rPr>
          <w:rFonts w:ascii="Arial" w:eastAsia="Arial" w:hAnsi="Arial" w:cs="Arial"/>
          <w:spacing w:val="40"/>
          <w:sz w:val="24"/>
        </w:rPr>
        <w:t xml:space="preserve"> </w:t>
      </w:r>
      <w:r w:rsidRPr="00D07538">
        <w:rPr>
          <w:rFonts w:ascii="Arial" w:eastAsia="Arial" w:hAnsi="Arial" w:cs="Arial"/>
          <w:sz w:val="24"/>
        </w:rPr>
        <w:t>наиболее</w:t>
      </w:r>
      <w:r w:rsidRPr="00D07538">
        <w:rPr>
          <w:rFonts w:ascii="Arial" w:eastAsia="Arial" w:hAnsi="Arial" w:cs="Arial"/>
          <w:spacing w:val="40"/>
          <w:sz w:val="24"/>
        </w:rPr>
        <w:t xml:space="preserve"> </w:t>
      </w:r>
      <w:r w:rsidRPr="00D07538">
        <w:rPr>
          <w:rFonts w:ascii="Arial" w:eastAsia="Arial" w:hAnsi="Arial" w:cs="Arial"/>
          <w:sz w:val="24"/>
        </w:rPr>
        <w:t>распространенными</w:t>
      </w:r>
      <w:r w:rsidRPr="00D07538">
        <w:rPr>
          <w:rFonts w:ascii="Arial" w:eastAsia="Arial" w:hAnsi="Arial" w:cs="Arial"/>
          <w:spacing w:val="40"/>
          <w:sz w:val="24"/>
        </w:rPr>
        <w:t xml:space="preserve"> </w:t>
      </w:r>
      <w:r w:rsidRPr="00D07538">
        <w:rPr>
          <w:rFonts w:ascii="Arial" w:eastAsia="Arial" w:hAnsi="Arial" w:cs="Arial"/>
          <w:sz w:val="24"/>
        </w:rPr>
        <w:t>техни- ками психологического консультирования;</w:t>
      </w:r>
    </w:p>
    <w:p w14:paraId="6DBA1036" w14:textId="77777777" w:rsidR="00D07538" w:rsidRPr="00D07538" w:rsidRDefault="00D07538" w:rsidP="00D07538">
      <w:pPr>
        <w:widowControl w:val="0"/>
        <w:numPr>
          <w:ilvl w:val="1"/>
          <w:numId w:val="31"/>
        </w:numPr>
        <w:tabs>
          <w:tab w:val="left" w:pos="1191"/>
        </w:tabs>
        <w:autoSpaceDE w:val="0"/>
        <w:autoSpaceDN w:val="0"/>
        <w:spacing w:before="1" w:after="0" w:line="240" w:lineRule="auto"/>
        <w:ind w:right="235" w:firstLine="707"/>
        <w:rPr>
          <w:rFonts w:ascii="Arial" w:eastAsia="Arial" w:hAnsi="Arial" w:cs="Arial"/>
          <w:sz w:val="24"/>
        </w:rPr>
      </w:pPr>
      <w:r w:rsidRPr="00D07538">
        <w:rPr>
          <w:rFonts w:ascii="Arial" w:eastAsia="Arial" w:hAnsi="Arial" w:cs="Arial"/>
          <w:sz w:val="24"/>
        </w:rPr>
        <w:t>формирование</w:t>
      </w:r>
      <w:r w:rsidRPr="00D07538">
        <w:rPr>
          <w:rFonts w:ascii="Arial" w:eastAsia="Arial" w:hAnsi="Arial" w:cs="Arial"/>
          <w:spacing w:val="40"/>
          <w:sz w:val="24"/>
        </w:rPr>
        <w:t xml:space="preserve"> </w:t>
      </w:r>
      <w:r w:rsidRPr="00D07538">
        <w:rPr>
          <w:rFonts w:ascii="Arial" w:eastAsia="Arial" w:hAnsi="Arial" w:cs="Arial"/>
          <w:sz w:val="24"/>
        </w:rPr>
        <w:t>у</w:t>
      </w:r>
      <w:r w:rsidRPr="00D07538">
        <w:rPr>
          <w:rFonts w:ascii="Arial" w:eastAsia="Arial" w:hAnsi="Arial" w:cs="Arial"/>
          <w:spacing w:val="40"/>
          <w:sz w:val="24"/>
        </w:rPr>
        <w:t xml:space="preserve"> </w:t>
      </w:r>
      <w:r w:rsidRPr="00D07538">
        <w:rPr>
          <w:rFonts w:ascii="Arial" w:eastAsia="Arial" w:hAnsi="Arial" w:cs="Arial"/>
          <w:sz w:val="24"/>
        </w:rPr>
        <w:t>студентов</w:t>
      </w:r>
      <w:r w:rsidRPr="00D07538">
        <w:rPr>
          <w:rFonts w:ascii="Arial" w:eastAsia="Arial" w:hAnsi="Arial" w:cs="Arial"/>
          <w:spacing w:val="40"/>
          <w:sz w:val="24"/>
        </w:rPr>
        <w:t xml:space="preserve"> </w:t>
      </w:r>
      <w:r w:rsidRPr="00D07538">
        <w:rPr>
          <w:rFonts w:ascii="Arial" w:eastAsia="Arial" w:hAnsi="Arial" w:cs="Arial"/>
          <w:sz w:val="24"/>
        </w:rPr>
        <w:t>установки</w:t>
      </w:r>
      <w:r w:rsidRPr="00D07538">
        <w:rPr>
          <w:rFonts w:ascii="Arial" w:eastAsia="Arial" w:hAnsi="Arial" w:cs="Arial"/>
          <w:spacing w:val="40"/>
          <w:sz w:val="24"/>
        </w:rPr>
        <w:t xml:space="preserve"> </w:t>
      </w:r>
      <w:r w:rsidRPr="00D07538">
        <w:rPr>
          <w:rFonts w:ascii="Arial" w:eastAsia="Arial" w:hAnsi="Arial" w:cs="Arial"/>
          <w:sz w:val="24"/>
        </w:rPr>
        <w:t>на</w:t>
      </w:r>
      <w:r w:rsidRPr="00D07538">
        <w:rPr>
          <w:rFonts w:ascii="Arial" w:eastAsia="Arial" w:hAnsi="Arial" w:cs="Arial"/>
          <w:spacing w:val="40"/>
          <w:sz w:val="24"/>
        </w:rPr>
        <w:t xml:space="preserve"> </w:t>
      </w:r>
      <w:r w:rsidRPr="00D07538">
        <w:rPr>
          <w:rFonts w:ascii="Arial" w:eastAsia="Arial" w:hAnsi="Arial" w:cs="Arial"/>
          <w:sz w:val="24"/>
        </w:rPr>
        <w:t>высокий</w:t>
      </w:r>
      <w:r w:rsidRPr="00D07538">
        <w:rPr>
          <w:rFonts w:ascii="Arial" w:eastAsia="Arial" w:hAnsi="Arial" w:cs="Arial"/>
          <w:spacing w:val="40"/>
          <w:sz w:val="24"/>
        </w:rPr>
        <w:t xml:space="preserve"> </w:t>
      </w:r>
      <w:r w:rsidRPr="00D07538">
        <w:rPr>
          <w:rFonts w:ascii="Arial" w:eastAsia="Arial" w:hAnsi="Arial" w:cs="Arial"/>
          <w:sz w:val="24"/>
        </w:rPr>
        <w:t>профессионализм</w:t>
      </w:r>
      <w:r w:rsidRPr="00D07538">
        <w:rPr>
          <w:rFonts w:ascii="Arial" w:eastAsia="Arial" w:hAnsi="Arial" w:cs="Arial"/>
          <w:spacing w:val="40"/>
          <w:sz w:val="24"/>
        </w:rPr>
        <w:t xml:space="preserve"> </w:t>
      </w:r>
      <w:r w:rsidRPr="00D07538">
        <w:rPr>
          <w:rFonts w:ascii="Arial" w:eastAsia="Arial" w:hAnsi="Arial" w:cs="Arial"/>
          <w:sz w:val="24"/>
        </w:rPr>
        <w:t>в осуществлении консультативной деятельности психолога.</w:t>
      </w:r>
    </w:p>
    <w:p w14:paraId="160CD132" w14:textId="77777777" w:rsidR="00D07538" w:rsidRPr="00D07538" w:rsidRDefault="00D07538" w:rsidP="00D07538">
      <w:pPr>
        <w:widowControl w:val="0"/>
        <w:numPr>
          <w:ilvl w:val="0"/>
          <w:numId w:val="31"/>
        </w:numPr>
        <w:tabs>
          <w:tab w:val="left" w:pos="665"/>
        </w:tabs>
        <w:autoSpaceDE w:val="0"/>
        <w:autoSpaceDN w:val="0"/>
        <w:spacing w:after="0" w:line="240" w:lineRule="auto"/>
        <w:ind w:left="664" w:hanging="403"/>
        <w:outlineLvl w:val="0"/>
        <w:rPr>
          <w:rFonts w:ascii="Arial" w:eastAsia="Arial" w:hAnsi="Arial" w:cs="Arial"/>
          <w:b/>
          <w:bCs/>
          <w:sz w:val="24"/>
          <w:szCs w:val="24"/>
        </w:rPr>
      </w:pPr>
      <w:r w:rsidRPr="00D07538">
        <w:rPr>
          <w:rFonts w:ascii="Arial" w:eastAsia="Arial" w:hAnsi="Arial" w:cs="Arial"/>
          <w:b/>
          <w:bCs/>
          <w:sz w:val="24"/>
          <w:szCs w:val="24"/>
        </w:rPr>
        <w:t>Место</w:t>
      </w:r>
      <w:r w:rsidRPr="00D07538">
        <w:rPr>
          <w:rFonts w:ascii="Arial" w:eastAsia="Arial" w:hAnsi="Arial" w:cs="Arial"/>
          <w:b/>
          <w:bCs/>
          <w:spacing w:val="-3"/>
          <w:sz w:val="24"/>
          <w:szCs w:val="24"/>
        </w:rPr>
        <w:t xml:space="preserve"> </w:t>
      </w:r>
      <w:r w:rsidRPr="00D07538">
        <w:rPr>
          <w:rFonts w:ascii="Arial" w:eastAsia="Arial" w:hAnsi="Arial" w:cs="Arial"/>
          <w:b/>
          <w:bCs/>
          <w:sz w:val="24"/>
          <w:szCs w:val="24"/>
        </w:rPr>
        <w:t>учебной</w:t>
      </w:r>
      <w:r w:rsidRPr="00D07538">
        <w:rPr>
          <w:rFonts w:ascii="Arial" w:eastAsia="Arial" w:hAnsi="Arial" w:cs="Arial"/>
          <w:b/>
          <w:bCs/>
          <w:spacing w:val="-4"/>
          <w:sz w:val="24"/>
          <w:szCs w:val="24"/>
        </w:rPr>
        <w:t xml:space="preserve"> </w:t>
      </w:r>
      <w:r w:rsidRPr="00D07538">
        <w:rPr>
          <w:rFonts w:ascii="Arial" w:eastAsia="Arial" w:hAnsi="Arial" w:cs="Arial"/>
          <w:b/>
          <w:bCs/>
          <w:sz w:val="24"/>
          <w:szCs w:val="24"/>
        </w:rPr>
        <w:t>дисциплины</w:t>
      </w:r>
      <w:r w:rsidRPr="00D07538">
        <w:rPr>
          <w:rFonts w:ascii="Arial" w:eastAsia="Arial" w:hAnsi="Arial" w:cs="Arial"/>
          <w:b/>
          <w:bCs/>
          <w:spacing w:val="-3"/>
          <w:sz w:val="24"/>
          <w:szCs w:val="24"/>
        </w:rPr>
        <w:t xml:space="preserve"> </w:t>
      </w:r>
      <w:r w:rsidRPr="00D07538">
        <w:rPr>
          <w:rFonts w:ascii="Arial" w:eastAsia="Arial" w:hAnsi="Arial" w:cs="Arial"/>
          <w:b/>
          <w:bCs/>
          <w:sz w:val="24"/>
          <w:szCs w:val="24"/>
        </w:rPr>
        <w:t>в</w:t>
      </w:r>
      <w:r w:rsidRPr="00D07538">
        <w:rPr>
          <w:rFonts w:ascii="Arial" w:eastAsia="Arial" w:hAnsi="Arial" w:cs="Arial"/>
          <w:b/>
          <w:bCs/>
          <w:spacing w:val="-5"/>
          <w:sz w:val="24"/>
          <w:szCs w:val="24"/>
        </w:rPr>
        <w:t xml:space="preserve"> </w:t>
      </w:r>
      <w:r w:rsidRPr="00D07538">
        <w:rPr>
          <w:rFonts w:ascii="Arial" w:eastAsia="Arial" w:hAnsi="Arial" w:cs="Arial"/>
          <w:b/>
          <w:bCs/>
          <w:sz w:val="24"/>
          <w:szCs w:val="24"/>
        </w:rPr>
        <w:t>структуре</w:t>
      </w:r>
      <w:r w:rsidRPr="00D07538">
        <w:rPr>
          <w:rFonts w:ascii="Arial" w:eastAsia="Arial" w:hAnsi="Arial" w:cs="Arial"/>
          <w:b/>
          <w:bCs/>
          <w:spacing w:val="-3"/>
          <w:sz w:val="24"/>
          <w:szCs w:val="24"/>
        </w:rPr>
        <w:t xml:space="preserve"> </w:t>
      </w:r>
      <w:r w:rsidRPr="00D07538">
        <w:rPr>
          <w:rFonts w:ascii="Arial" w:eastAsia="Arial" w:hAnsi="Arial" w:cs="Arial"/>
          <w:b/>
          <w:bCs/>
          <w:spacing w:val="-2"/>
          <w:sz w:val="24"/>
          <w:szCs w:val="24"/>
        </w:rPr>
        <w:t>ОПОП:</w:t>
      </w:r>
    </w:p>
    <w:p w14:paraId="04C21C19" w14:textId="77777777" w:rsidR="00D07538" w:rsidRPr="00D07538" w:rsidRDefault="00D07538" w:rsidP="00D07538">
      <w:pPr>
        <w:widowControl w:val="0"/>
        <w:autoSpaceDE w:val="0"/>
        <w:autoSpaceDN w:val="0"/>
        <w:spacing w:after="0" w:line="240" w:lineRule="auto"/>
        <w:ind w:right="225"/>
        <w:jc w:val="both"/>
        <w:rPr>
          <w:rFonts w:ascii="Arial" w:eastAsia="Arial" w:hAnsi="Arial" w:cs="Arial"/>
          <w:sz w:val="24"/>
          <w:szCs w:val="24"/>
        </w:rPr>
      </w:pPr>
      <w:r w:rsidRPr="00D07538">
        <w:rPr>
          <w:rFonts w:ascii="Arial" w:eastAsia="Arial" w:hAnsi="Arial" w:cs="Arial"/>
          <w:sz w:val="24"/>
          <w:szCs w:val="24"/>
        </w:rPr>
        <w:t xml:space="preserve">Дисциплина «Психологическое консультирование» относится к </w:t>
      </w:r>
      <w:proofErr w:type="gramStart"/>
      <w:r w:rsidRPr="00D07538">
        <w:rPr>
          <w:rFonts w:ascii="Arial" w:eastAsia="Arial" w:hAnsi="Arial" w:cs="Arial"/>
          <w:sz w:val="24"/>
          <w:szCs w:val="24"/>
        </w:rPr>
        <w:t>обязатель- ной</w:t>
      </w:r>
      <w:proofErr w:type="gramEnd"/>
      <w:r w:rsidRPr="00D07538">
        <w:rPr>
          <w:rFonts w:ascii="Arial" w:eastAsia="Arial" w:hAnsi="Arial" w:cs="Arial"/>
          <w:sz w:val="24"/>
          <w:szCs w:val="24"/>
        </w:rPr>
        <w:t xml:space="preserve"> части Блока 1.</w:t>
      </w:r>
    </w:p>
    <w:p w14:paraId="25BC8FA6" w14:textId="77777777" w:rsidR="00D07538" w:rsidRPr="00D07538" w:rsidRDefault="00D07538" w:rsidP="00D07538">
      <w:pPr>
        <w:widowControl w:val="0"/>
        <w:autoSpaceDE w:val="0"/>
        <w:autoSpaceDN w:val="0"/>
        <w:spacing w:after="0" w:line="240" w:lineRule="auto"/>
        <w:ind w:right="221"/>
        <w:jc w:val="both"/>
        <w:rPr>
          <w:rFonts w:ascii="Arial" w:eastAsia="Arial" w:hAnsi="Arial" w:cs="Arial"/>
          <w:sz w:val="24"/>
          <w:szCs w:val="24"/>
        </w:rPr>
      </w:pPr>
      <w:r w:rsidRPr="00D07538">
        <w:rPr>
          <w:rFonts w:ascii="Arial" w:eastAsia="Arial" w:hAnsi="Arial" w:cs="Arial"/>
          <w:sz w:val="24"/>
          <w:szCs w:val="24"/>
        </w:rPr>
        <w:t>Приступая к изучению данной дисциплины, обучающиеся должны иметь теоретическую подготовку по возрастной психологии и психологии развития, орга- низации психологической службы, основам психологического вмешательства. У обучающихся должны быть сформированы элементы следующих компетенций:</w:t>
      </w:r>
    </w:p>
    <w:p w14:paraId="4DDF9F5B" w14:textId="77777777" w:rsidR="00D07538" w:rsidRPr="00D07538" w:rsidRDefault="00D07538" w:rsidP="00D07538">
      <w:pPr>
        <w:widowControl w:val="0"/>
        <w:autoSpaceDE w:val="0"/>
        <w:autoSpaceDN w:val="0"/>
        <w:spacing w:after="0" w:line="240" w:lineRule="auto"/>
        <w:ind w:right="221"/>
        <w:jc w:val="both"/>
        <w:rPr>
          <w:rFonts w:ascii="Arial" w:eastAsia="Arial" w:hAnsi="Arial" w:cs="Arial"/>
          <w:sz w:val="24"/>
          <w:szCs w:val="24"/>
        </w:rPr>
      </w:pPr>
      <w:r w:rsidRPr="00D07538">
        <w:rPr>
          <w:rFonts w:ascii="Arial" w:eastAsia="Arial" w:hAnsi="Arial" w:cs="Arial"/>
          <w:i/>
          <w:sz w:val="24"/>
          <w:szCs w:val="24"/>
        </w:rPr>
        <w:t>– способен осуществлять научное исследование в сфере профессиональ- ной деятельности на основе современной методологии (ОПК-1)</w:t>
      </w:r>
      <w:r w:rsidRPr="00D07538">
        <w:rPr>
          <w:rFonts w:ascii="Arial" w:eastAsia="Arial" w:hAnsi="Arial" w:cs="Arial"/>
          <w:i/>
          <w:spacing w:val="40"/>
          <w:sz w:val="24"/>
          <w:szCs w:val="24"/>
        </w:rPr>
        <w:t xml:space="preserve"> </w:t>
      </w:r>
      <w:r w:rsidRPr="00D07538">
        <w:rPr>
          <w:rFonts w:ascii="Arial" w:eastAsia="Arial" w:hAnsi="Arial" w:cs="Arial"/>
          <w:sz w:val="24"/>
          <w:szCs w:val="24"/>
        </w:rPr>
        <w:t xml:space="preserve">– в части </w:t>
      </w:r>
      <w:r w:rsidRPr="00D07538">
        <w:rPr>
          <w:rFonts w:ascii="Arial" w:eastAsia="Arial" w:hAnsi="Arial" w:cs="Arial"/>
          <w:b/>
          <w:i/>
          <w:sz w:val="24"/>
          <w:szCs w:val="24"/>
        </w:rPr>
        <w:t>зна- ний</w:t>
      </w:r>
      <w:r w:rsidRPr="00D07538">
        <w:rPr>
          <w:rFonts w:ascii="Arial" w:eastAsia="Arial" w:hAnsi="Arial" w:cs="Arial"/>
          <w:sz w:val="24"/>
          <w:szCs w:val="24"/>
        </w:rPr>
        <w:t xml:space="preserve">категориального аппарата, методологических принципов, основных направле- ний, проблемы и феноменологию возрастной психологии и психологии развития, используемые в ней методы, область практического применения знаний психоло- гии развития и возрастной психологии; психологических закономерностей разви- тия человека на разных этапах онтогенеза; </w:t>
      </w:r>
      <w:r w:rsidRPr="00D07538">
        <w:rPr>
          <w:rFonts w:ascii="Arial" w:eastAsia="Arial" w:hAnsi="Arial" w:cs="Arial"/>
          <w:b/>
          <w:i/>
          <w:sz w:val="24"/>
          <w:szCs w:val="24"/>
        </w:rPr>
        <w:t>умений</w:t>
      </w:r>
      <w:r w:rsidRPr="00D07538">
        <w:rPr>
          <w:rFonts w:ascii="Arial" w:eastAsia="Arial" w:hAnsi="Arial" w:cs="Arial"/>
          <w:sz w:val="24"/>
          <w:szCs w:val="24"/>
        </w:rPr>
        <w:t>прогнозировать изменения и динамику</w:t>
      </w:r>
      <w:r w:rsidRPr="00D07538">
        <w:rPr>
          <w:rFonts w:ascii="Arial" w:eastAsia="Arial" w:hAnsi="Arial" w:cs="Arial"/>
          <w:spacing w:val="-1"/>
          <w:sz w:val="24"/>
          <w:szCs w:val="24"/>
        </w:rPr>
        <w:t xml:space="preserve"> </w:t>
      </w:r>
      <w:r w:rsidRPr="00D07538">
        <w:rPr>
          <w:rFonts w:ascii="Arial" w:eastAsia="Arial" w:hAnsi="Arial" w:cs="Arial"/>
          <w:sz w:val="24"/>
          <w:szCs w:val="24"/>
        </w:rPr>
        <w:t>уровня</w:t>
      </w:r>
      <w:r w:rsidRPr="00D07538">
        <w:rPr>
          <w:rFonts w:ascii="Arial" w:eastAsia="Arial" w:hAnsi="Arial" w:cs="Arial"/>
          <w:spacing w:val="-2"/>
          <w:sz w:val="24"/>
          <w:szCs w:val="24"/>
        </w:rPr>
        <w:t xml:space="preserve"> </w:t>
      </w:r>
      <w:r w:rsidRPr="00D07538">
        <w:rPr>
          <w:rFonts w:ascii="Arial" w:eastAsia="Arial" w:hAnsi="Arial" w:cs="Arial"/>
          <w:sz w:val="24"/>
          <w:szCs w:val="24"/>
        </w:rPr>
        <w:t>развития</w:t>
      </w:r>
      <w:r w:rsidRPr="00D07538">
        <w:rPr>
          <w:rFonts w:ascii="Arial" w:eastAsia="Arial" w:hAnsi="Arial" w:cs="Arial"/>
          <w:spacing w:val="-1"/>
          <w:sz w:val="24"/>
          <w:szCs w:val="24"/>
        </w:rPr>
        <w:t xml:space="preserve"> </w:t>
      </w:r>
      <w:r w:rsidRPr="00D07538">
        <w:rPr>
          <w:rFonts w:ascii="Arial" w:eastAsia="Arial" w:hAnsi="Arial" w:cs="Arial"/>
          <w:sz w:val="24"/>
          <w:szCs w:val="24"/>
        </w:rPr>
        <w:t>и функционирования</w:t>
      </w:r>
      <w:r w:rsidRPr="00D07538">
        <w:rPr>
          <w:rFonts w:ascii="Arial" w:eastAsia="Arial" w:hAnsi="Arial" w:cs="Arial"/>
          <w:spacing w:val="-2"/>
          <w:sz w:val="24"/>
          <w:szCs w:val="24"/>
        </w:rPr>
        <w:t xml:space="preserve"> </w:t>
      </w:r>
      <w:r w:rsidRPr="00D07538">
        <w:rPr>
          <w:rFonts w:ascii="Arial" w:eastAsia="Arial" w:hAnsi="Arial" w:cs="Arial"/>
          <w:sz w:val="24"/>
          <w:szCs w:val="24"/>
        </w:rPr>
        <w:t>различных</w:t>
      </w:r>
      <w:r w:rsidRPr="00D07538">
        <w:rPr>
          <w:rFonts w:ascii="Arial" w:eastAsia="Arial" w:hAnsi="Arial" w:cs="Arial"/>
          <w:spacing w:val="-3"/>
          <w:sz w:val="24"/>
          <w:szCs w:val="24"/>
        </w:rPr>
        <w:t xml:space="preserve"> </w:t>
      </w:r>
      <w:r w:rsidRPr="00D07538">
        <w:rPr>
          <w:rFonts w:ascii="Arial" w:eastAsia="Arial" w:hAnsi="Arial" w:cs="Arial"/>
          <w:sz w:val="24"/>
          <w:szCs w:val="24"/>
        </w:rPr>
        <w:t xml:space="preserve">составляющих психики с позиций психологических теорий развития человека, закономерности его функ- ционирования и развития; объяснять с позиций психологических теорий особен- ности возрастных изменений психики человека и его личности; применять теоре- тические знания возрастной психологии и психологии развития в просветитель- ской деятельности психолога; адаптировать их с учетом индивидуальных особен- ностей аудитории; </w:t>
      </w:r>
      <w:r w:rsidRPr="00D07538">
        <w:rPr>
          <w:rFonts w:ascii="Arial" w:eastAsia="Arial" w:hAnsi="Arial" w:cs="Arial"/>
          <w:b/>
          <w:i/>
          <w:sz w:val="24"/>
          <w:szCs w:val="24"/>
        </w:rPr>
        <w:t>владения</w:t>
      </w:r>
      <w:r w:rsidRPr="00D07538">
        <w:rPr>
          <w:rFonts w:ascii="Arial" w:eastAsia="Arial" w:hAnsi="Arial" w:cs="Arial"/>
          <w:sz w:val="24"/>
          <w:szCs w:val="24"/>
        </w:rPr>
        <w:t>навыками применения теоретических знаний воз- растной психологии и психологии развития для психологического объяснения и интерпретации индивидуально-психологических особенностей развития личности, а также решения эмпирических задач.</w:t>
      </w:r>
    </w:p>
    <w:p w14:paraId="16F14DE9" w14:textId="77777777" w:rsidR="00D07538" w:rsidRPr="00D07538" w:rsidRDefault="00D07538" w:rsidP="00D07538">
      <w:pPr>
        <w:widowControl w:val="0"/>
        <w:autoSpaceDE w:val="0"/>
        <w:autoSpaceDN w:val="0"/>
        <w:spacing w:before="2" w:after="0" w:line="240" w:lineRule="auto"/>
        <w:ind w:right="225"/>
        <w:jc w:val="both"/>
        <w:rPr>
          <w:rFonts w:ascii="Arial" w:eastAsia="Arial" w:hAnsi="Arial" w:cs="Arial"/>
          <w:sz w:val="24"/>
          <w:szCs w:val="24"/>
        </w:rPr>
      </w:pPr>
      <w:r w:rsidRPr="00D07538">
        <w:rPr>
          <w:rFonts w:ascii="Arial" w:eastAsia="Arial" w:hAnsi="Arial" w:cs="Arial"/>
          <w:sz w:val="24"/>
          <w:szCs w:val="24"/>
        </w:rPr>
        <w:t xml:space="preserve">Учебная дисциплина «Психологическое консультирование» является </w:t>
      </w:r>
      <w:proofErr w:type="gramStart"/>
      <w:r w:rsidRPr="00D07538">
        <w:rPr>
          <w:rFonts w:ascii="Arial" w:eastAsia="Arial" w:hAnsi="Arial" w:cs="Arial"/>
          <w:sz w:val="24"/>
          <w:szCs w:val="24"/>
        </w:rPr>
        <w:t>пред- шествующей</w:t>
      </w:r>
      <w:proofErr w:type="gramEnd"/>
      <w:r w:rsidRPr="00D07538">
        <w:rPr>
          <w:rFonts w:ascii="Arial" w:eastAsia="Arial" w:hAnsi="Arial" w:cs="Arial"/>
          <w:spacing w:val="44"/>
          <w:sz w:val="24"/>
          <w:szCs w:val="24"/>
        </w:rPr>
        <w:t xml:space="preserve"> </w:t>
      </w:r>
      <w:r w:rsidRPr="00D07538">
        <w:rPr>
          <w:rFonts w:ascii="Arial" w:eastAsia="Arial" w:hAnsi="Arial" w:cs="Arial"/>
          <w:sz w:val="24"/>
          <w:szCs w:val="24"/>
        </w:rPr>
        <w:t>для</w:t>
      </w:r>
      <w:r w:rsidRPr="00D07538">
        <w:rPr>
          <w:rFonts w:ascii="Arial" w:eastAsia="Arial" w:hAnsi="Arial" w:cs="Arial"/>
          <w:spacing w:val="45"/>
          <w:sz w:val="24"/>
          <w:szCs w:val="24"/>
        </w:rPr>
        <w:t xml:space="preserve"> </w:t>
      </w:r>
      <w:r w:rsidRPr="00D07538">
        <w:rPr>
          <w:rFonts w:ascii="Arial" w:eastAsia="Arial" w:hAnsi="Arial" w:cs="Arial"/>
          <w:sz w:val="24"/>
          <w:szCs w:val="24"/>
        </w:rPr>
        <w:t>следующих</w:t>
      </w:r>
      <w:r w:rsidRPr="00D07538">
        <w:rPr>
          <w:rFonts w:ascii="Arial" w:eastAsia="Arial" w:hAnsi="Arial" w:cs="Arial"/>
          <w:spacing w:val="47"/>
          <w:sz w:val="24"/>
          <w:szCs w:val="24"/>
        </w:rPr>
        <w:t xml:space="preserve"> </w:t>
      </w:r>
      <w:r w:rsidRPr="00D07538">
        <w:rPr>
          <w:rFonts w:ascii="Arial" w:eastAsia="Arial" w:hAnsi="Arial" w:cs="Arial"/>
          <w:sz w:val="24"/>
          <w:szCs w:val="24"/>
        </w:rPr>
        <w:t>дисциплин:</w:t>
      </w:r>
      <w:r w:rsidRPr="00D07538">
        <w:rPr>
          <w:rFonts w:ascii="Arial" w:eastAsia="Arial" w:hAnsi="Arial" w:cs="Arial"/>
          <w:spacing w:val="51"/>
          <w:sz w:val="24"/>
          <w:szCs w:val="24"/>
        </w:rPr>
        <w:t xml:space="preserve"> </w:t>
      </w:r>
      <w:r w:rsidRPr="00D07538">
        <w:rPr>
          <w:rFonts w:ascii="Arial" w:eastAsia="Arial" w:hAnsi="Arial" w:cs="Arial"/>
          <w:sz w:val="24"/>
          <w:szCs w:val="24"/>
        </w:rPr>
        <w:t>«Психология</w:t>
      </w:r>
      <w:r w:rsidRPr="00D07538">
        <w:rPr>
          <w:rFonts w:ascii="Arial" w:eastAsia="Arial" w:hAnsi="Arial" w:cs="Arial"/>
          <w:spacing w:val="45"/>
          <w:sz w:val="24"/>
          <w:szCs w:val="24"/>
        </w:rPr>
        <w:t xml:space="preserve"> </w:t>
      </w:r>
      <w:r w:rsidRPr="00D07538">
        <w:rPr>
          <w:rFonts w:ascii="Arial" w:eastAsia="Arial" w:hAnsi="Arial" w:cs="Arial"/>
          <w:sz w:val="24"/>
          <w:szCs w:val="24"/>
        </w:rPr>
        <w:t>девиантного</w:t>
      </w:r>
      <w:r w:rsidRPr="00D07538">
        <w:rPr>
          <w:rFonts w:ascii="Arial" w:eastAsia="Arial" w:hAnsi="Arial" w:cs="Arial"/>
          <w:spacing w:val="47"/>
          <w:sz w:val="24"/>
          <w:szCs w:val="24"/>
        </w:rPr>
        <w:t xml:space="preserve"> </w:t>
      </w:r>
      <w:r w:rsidRPr="00D07538">
        <w:rPr>
          <w:rFonts w:ascii="Arial" w:eastAsia="Arial" w:hAnsi="Arial" w:cs="Arial"/>
          <w:spacing w:val="-2"/>
          <w:sz w:val="24"/>
          <w:szCs w:val="24"/>
        </w:rPr>
        <w:t>поведения»,</w:t>
      </w:r>
    </w:p>
    <w:p w14:paraId="4246B40B" w14:textId="77777777" w:rsidR="00D07538" w:rsidRPr="00D07538" w:rsidRDefault="00D07538" w:rsidP="00D07538">
      <w:pPr>
        <w:widowControl w:val="0"/>
        <w:autoSpaceDE w:val="0"/>
        <w:autoSpaceDN w:val="0"/>
        <w:spacing w:after="0" w:line="240" w:lineRule="auto"/>
        <w:jc w:val="both"/>
        <w:rPr>
          <w:rFonts w:ascii="Arial" w:eastAsia="Arial" w:hAnsi="Arial" w:cs="Arial"/>
          <w:sz w:val="24"/>
          <w:szCs w:val="24"/>
        </w:rPr>
      </w:pPr>
      <w:r w:rsidRPr="00D07538">
        <w:rPr>
          <w:rFonts w:ascii="Arial" w:eastAsia="Arial" w:hAnsi="Arial" w:cs="Arial"/>
          <w:sz w:val="24"/>
          <w:szCs w:val="24"/>
        </w:rPr>
        <w:t>«Основы</w:t>
      </w:r>
      <w:r w:rsidRPr="00D07538">
        <w:rPr>
          <w:rFonts w:ascii="Arial" w:eastAsia="Arial" w:hAnsi="Arial" w:cs="Arial"/>
          <w:spacing w:val="71"/>
          <w:sz w:val="24"/>
          <w:szCs w:val="24"/>
        </w:rPr>
        <w:t xml:space="preserve">  </w:t>
      </w:r>
      <w:r w:rsidRPr="00D07538">
        <w:rPr>
          <w:rFonts w:ascii="Arial" w:eastAsia="Arial" w:hAnsi="Arial" w:cs="Arial"/>
          <w:sz w:val="24"/>
          <w:szCs w:val="24"/>
        </w:rPr>
        <w:t>суицидологии»,</w:t>
      </w:r>
      <w:r w:rsidRPr="00D07538">
        <w:rPr>
          <w:rFonts w:ascii="Arial" w:eastAsia="Arial" w:hAnsi="Arial" w:cs="Arial"/>
          <w:spacing w:val="72"/>
          <w:sz w:val="24"/>
          <w:szCs w:val="24"/>
        </w:rPr>
        <w:t xml:space="preserve">  </w:t>
      </w:r>
      <w:r w:rsidRPr="00D07538">
        <w:rPr>
          <w:rFonts w:ascii="Arial" w:eastAsia="Arial" w:hAnsi="Arial" w:cs="Arial"/>
          <w:sz w:val="24"/>
          <w:szCs w:val="24"/>
        </w:rPr>
        <w:t>«Семейное</w:t>
      </w:r>
      <w:r w:rsidRPr="00D07538">
        <w:rPr>
          <w:rFonts w:ascii="Arial" w:eastAsia="Arial" w:hAnsi="Arial" w:cs="Arial"/>
          <w:spacing w:val="71"/>
          <w:sz w:val="24"/>
          <w:szCs w:val="24"/>
        </w:rPr>
        <w:t xml:space="preserve">  </w:t>
      </w:r>
      <w:r w:rsidRPr="00D07538">
        <w:rPr>
          <w:rFonts w:ascii="Arial" w:eastAsia="Arial" w:hAnsi="Arial" w:cs="Arial"/>
          <w:sz w:val="24"/>
          <w:szCs w:val="24"/>
        </w:rPr>
        <w:t>консультирование</w:t>
      </w:r>
      <w:r w:rsidRPr="00D07538">
        <w:rPr>
          <w:rFonts w:ascii="Arial" w:eastAsia="Arial" w:hAnsi="Arial" w:cs="Arial"/>
          <w:spacing w:val="72"/>
          <w:sz w:val="24"/>
          <w:szCs w:val="24"/>
        </w:rPr>
        <w:t xml:space="preserve">  </w:t>
      </w:r>
      <w:r w:rsidRPr="00D07538">
        <w:rPr>
          <w:rFonts w:ascii="Arial" w:eastAsia="Arial" w:hAnsi="Arial" w:cs="Arial"/>
          <w:sz w:val="24"/>
          <w:szCs w:val="24"/>
        </w:rPr>
        <w:t>и</w:t>
      </w:r>
      <w:r w:rsidRPr="00D07538">
        <w:rPr>
          <w:rFonts w:ascii="Arial" w:eastAsia="Arial" w:hAnsi="Arial" w:cs="Arial"/>
          <w:spacing w:val="72"/>
          <w:sz w:val="24"/>
          <w:szCs w:val="24"/>
        </w:rPr>
        <w:t xml:space="preserve">  </w:t>
      </w:r>
      <w:r w:rsidRPr="00D07538">
        <w:rPr>
          <w:rFonts w:ascii="Arial" w:eastAsia="Arial" w:hAnsi="Arial" w:cs="Arial"/>
          <w:spacing w:val="-2"/>
          <w:sz w:val="24"/>
          <w:szCs w:val="24"/>
        </w:rPr>
        <w:t>психотерапия»,</w:t>
      </w:r>
    </w:p>
    <w:p w14:paraId="2D75E004" w14:textId="77777777" w:rsidR="00D07538" w:rsidRPr="00D07538" w:rsidRDefault="00D07538" w:rsidP="00D07538">
      <w:pPr>
        <w:widowControl w:val="0"/>
        <w:autoSpaceDE w:val="0"/>
        <w:autoSpaceDN w:val="0"/>
        <w:spacing w:after="0" w:line="240" w:lineRule="auto"/>
        <w:ind w:right="226"/>
        <w:jc w:val="both"/>
        <w:rPr>
          <w:rFonts w:ascii="Arial" w:eastAsia="Arial" w:hAnsi="Arial" w:cs="Arial"/>
          <w:sz w:val="24"/>
          <w:szCs w:val="24"/>
        </w:rPr>
      </w:pPr>
      <w:r w:rsidRPr="00D07538">
        <w:rPr>
          <w:rFonts w:ascii="Arial" w:eastAsia="Arial" w:hAnsi="Arial" w:cs="Arial"/>
          <w:sz w:val="24"/>
          <w:szCs w:val="24"/>
        </w:rPr>
        <w:t>«Гештальттерапия». Изучение дисциплины позволит студентам успешно выпол- нять</w:t>
      </w:r>
      <w:r w:rsidRPr="00D07538">
        <w:rPr>
          <w:rFonts w:ascii="Arial" w:eastAsia="Arial" w:hAnsi="Arial" w:cs="Arial"/>
          <w:spacing w:val="-1"/>
          <w:sz w:val="24"/>
          <w:szCs w:val="24"/>
        </w:rPr>
        <w:t xml:space="preserve"> </w:t>
      </w:r>
      <w:r w:rsidRPr="00D07538">
        <w:rPr>
          <w:rFonts w:ascii="Arial" w:eastAsia="Arial" w:hAnsi="Arial" w:cs="Arial"/>
          <w:sz w:val="24"/>
          <w:szCs w:val="24"/>
        </w:rPr>
        <w:t>консультационную</w:t>
      </w:r>
      <w:r w:rsidRPr="00D07538">
        <w:rPr>
          <w:rFonts w:ascii="Arial" w:eastAsia="Arial" w:hAnsi="Arial" w:cs="Arial"/>
          <w:spacing w:val="-1"/>
          <w:sz w:val="24"/>
          <w:szCs w:val="24"/>
        </w:rPr>
        <w:t xml:space="preserve"> </w:t>
      </w:r>
      <w:r w:rsidRPr="00D07538">
        <w:rPr>
          <w:rFonts w:ascii="Arial" w:eastAsia="Arial" w:hAnsi="Arial" w:cs="Arial"/>
          <w:sz w:val="24"/>
          <w:szCs w:val="24"/>
        </w:rPr>
        <w:t>работу</w:t>
      </w:r>
      <w:r w:rsidRPr="00D07538">
        <w:rPr>
          <w:rFonts w:ascii="Arial" w:eastAsia="Arial" w:hAnsi="Arial" w:cs="Arial"/>
          <w:spacing w:val="-1"/>
          <w:sz w:val="24"/>
          <w:szCs w:val="24"/>
        </w:rPr>
        <w:t xml:space="preserve"> </w:t>
      </w:r>
      <w:r w:rsidRPr="00D07538">
        <w:rPr>
          <w:rFonts w:ascii="Arial" w:eastAsia="Arial" w:hAnsi="Arial" w:cs="Arial"/>
          <w:sz w:val="24"/>
          <w:szCs w:val="24"/>
        </w:rPr>
        <w:t>в ходе производственной и</w:t>
      </w:r>
      <w:r w:rsidRPr="00D07538">
        <w:rPr>
          <w:rFonts w:ascii="Arial" w:eastAsia="Arial" w:hAnsi="Arial" w:cs="Arial"/>
          <w:spacing w:val="-1"/>
          <w:sz w:val="24"/>
          <w:szCs w:val="24"/>
        </w:rPr>
        <w:t xml:space="preserve"> </w:t>
      </w:r>
      <w:r w:rsidRPr="00D07538">
        <w:rPr>
          <w:rFonts w:ascii="Arial" w:eastAsia="Arial" w:hAnsi="Arial" w:cs="Arial"/>
          <w:sz w:val="24"/>
          <w:szCs w:val="24"/>
        </w:rPr>
        <w:t>педагогической практик в профильных организациях.</w:t>
      </w:r>
    </w:p>
    <w:p w14:paraId="1E1FC103" w14:textId="77777777" w:rsidR="00D07538" w:rsidRPr="00D07538" w:rsidRDefault="00D07538" w:rsidP="00D07538">
      <w:pPr>
        <w:widowControl w:val="0"/>
        <w:autoSpaceDE w:val="0"/>
        <w:autoSpaceDN w:val="0"/>
        <w:spacing w:after="0" w:line="240" w:lineRule="auto"/>
        <w:rPr>
          <w:rFonts w:ascii="Arial" w:eastAsia="Arial" w:hAnsi="Arial" w:cs="Arial"/>
          <w:sz w:val="24"/>
          <w:szCs w:val="24"/>
        </w:rPr>
      </w:pPr>
    </w:p>
    <w:p w14:paraId="433C5579" w14:textId="77777777" w:rsidR="00D07538" w:rsidRPr="00D07538" w:rsidRDefault="00D07538" w:rsidP="00D07538">
      <w:pPr>
        <w:widowControl w:val="0"/>
        <w:numPr>
          <w:ilvl w:val="0"/>
          <w:numId w:val="31"/>
        </w:numPr>
        <w:tabs>
          <w:tab w:val="left" w:pos="773"/>
        </w:tabs>
        <w:autoSpaceDE w:val="0"/>
        <w:autoSpaceDN w:val="0"/>
        <w:spacing w:after="5" w:line="240" w:lineRule="auto"/>
        <w:ind w:left="262" w:right="223"/>
        <w:jc w:val="both"/>
        <w:outlineLvl w:val="0"/>
        <w:rPr>
          <w:rFonts w:ascii="Arial" w:eastAsia="Arial" w:hAnsi="Arial" w:cs="Arial"/>
          <w:b/>
          <w:bCs/>
          <w:sz w:val="24"/>
          <w:szCs w:val="24"/>
        </w:rPr>
      </w:pPr>
      <w:r w:rsidRPr="00D07538">
        <w:rPr>
          <w:rFonts w:ascii="Arial" w:eastAsia="Arial" w:hAnsi="Arial" w:cs="Arial"/>
          <w:b/>
          <w:bCs/>
          <w:sz w:val="24"/>
          <w:szCs w:val="24"/>
        </w:rPr>
        <w:t xml:space="preserve">Планируемые результаты обучения по дисциплине/модулю (знания, умения, навыки), соотнесенные с планируемыми результатами освоения образовательной программы (компетенциями) и индикаторами их достиже- </w:t>
      </w:r>
      <w:r w:rsidRPr="00D07538">
        <w:rPr>
          <w:rFonts w:ascii="Arial" w:eastAsia="Arial" w:hAnsi="Arial" w:cs="Arial"/>
          <w:b/>
          <w:bCs/>
          <w:spacing w:val="-4"/>
          <w:sz w:val="24"/>
          <w:szCs w:val="24"/>
        </w:rPr>
        <w:t>ния:</w:t>
      </w:r>
    </w:p>
    <w:tbl>
      <w:tblPr>
        <w:tblW w:w="95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
        <w:gridCol w:w="1809"/>
        <w:gridCol w:w="34"/>
        <w:gridCol w:w="958"/>
        <w:gridCol w:w="34"/>
        <w:gridCol w:w="1984"/>
        <w:gridCol w:w="52"/>
        <w:gridCol w:w="3746"/>
        <w:gridCol w:w="118"/>
      </w:tblGrid>
      <w:tr w:rsidR="00D07538" w:rsidRPr="00D07538" w14:paraId="424FD652" w14:textId="77777777" w:rsidTr="00D07538">
        <w:trPr>
          <w:gridAfter w:val="1"/>
          <w:wAfter w:w="118" w:type="dxa"/>
        </w:trPr>
        <w:tc>
          <w:tcPr>
            <w:tcW w:w="828" w:type="dxa"/>
          </w:tcPr>
          <w:p w14:paraId="7CA7E46F" w14:textId="77777777" w:rsidR="00D07538" w:rsidRPr="00D07538" w:rsidRDefault="00D07538" w:rsidP="00D07538">
            <w:pPr>
              <w:widowControl w:val="0"/>
              <w:autoSpaceDE w:val="0"/>
              <w:autoSpaceDN w:val="0"/>
              <w:spacing w:after="0" w:line="240" w:lineRule="auto"/>
              <w:jc w:val="center"/>
              <w:outlineLvl w:val="1"/>
              <w:rPr>
                <w:rFonts w:ascii="Arial" w:eastAsia="Times New Roman" w:hAnsi="Arial" w:cs="Arial"/>
                <w:color w:val="000000"/>
                <w:sz w:val="20"/>
                <w:szCs w:val="20"/>
                <w:lang w:eastAsia="ru-RU"/>
              </w:rPr>
            </w:pPr>
            <w:r w:rsidRPr="00D07538">
              <w:rPr>
                <w:rFonts w:ascii="Arial" w:eastAsia="Times New Roman" w:hAnsi="Arial" w:cs="Arial"/>
                <w:color w:val="000000"/>
                <w:sz w:val="20"/>
                <w:szCs w:val="20"/>
                <w:lang w:eastAsia="ru-RU"/>
              </w:rPr>
              <w:t>Код</w:t>
            </w:r>
          </w:p>
        </w:tc>
        <w:tc>
          <w:tcPr>
            <w:tcW w:w="1832" w:type="dxa"/>
            <w:gridSpan w:val="2"/>
          </w:tcPr>
          <w:p w14:paraId="4FF38297" w14:textId="77777777" w:rsidR="00D07538" w:rsidRPr="00D07538" w:rsidRDefault="00D07538" w:rsidP="00D07538">
            <w:pPr>
              <w:widowControl w:val="0"/>
              <w:autoSpaceDE w:val="0"/>
              <w:autoSpaceDN w:val="0"/>
              <w:spacing w:after="0" w:line="240" w:lineRule="auto"/>
              <w:jc w:val="center"/>
              <w:outlineLvl w:val="1"/>
              <w:rPr>
                <w:rFonts w:ascii="Arial" w:eastAsia="Times New Roman" w:hAnsi="Arial" w:cs="Arial"/>
                <w:color w:val="000000"/>
                <w:sz w:val="20"/>
                <w:szCs w:val="20"/>
                <w:lang w:eastAsia="ru-RU"/>
              </w:rPr>
            </w:pPr>
            <w:r w:rsidRPr="00D07538">
              <w:rPr>
                <w:rFonts w:ascii="Arial" w:eastAsia="Times New Roman" w:hAnsi="Arial" w:cs="Arial"/>
                <w:color w:val="000000"/>
                <w:sz w:val="20"/>
                <w:szCs w:val="20"/>
                <w:lang w:eastAsia="ru-RU"/>
              </w:rPr>
              <w:t>Название компетенции</w:t>
            </w:r>
          </w:p>
        </w:tc>
        <w:tc>
          <w:tcPr>
            <w:tcW w:w="992" w:type="dxa"/>
            <w:gridSpan w:val="2"/>
          </w:tcPr>
          <w:p w14:paraId="4BE5B5E5" w14:textId="77777777" w:rsidR="00D07538" w:rsidRPr="00D07538" w:rsidRDefault="00D07538" w:rsidP="00D07538">
            <w:pPr>
              <w:widowControl w:val="0"/>
              <w:autoSpaceDE w:val="0"/>
              <w:autoSpaceDN w:val="0"/>
              <w:spacing w:after="0" w:line="240" w:lineRule="auto"/>
              <w:jc w:val="center"/>
              <w:outlineLvl w:val="1"/>
              <w:rPr>
                <w:rFonts w:ascii="Arial" w:eastAsia="Times New Roman" w:hAnsi="Arial" w:cs="Arial"/>
                <w:color w:val="000000"/>
                <w:sz w:val="20"/>
                <w:szCs w:val="20"/>
                <w:lang w:eastAsia="ru-RU"/>
              </w:rPr>
            </w:pPr>
            <w:r w:rsidRPr="00D07538">
              <w:rPr>
                <w:rFonts w:ascii="Arial" w:eastAsia="Times New Roman" w:hAnsi="Arial" w:cs="Arial"/>
                <w:color w:val="000000"/>
                <w:sz w:val="20"/>
                <w:szCs w:val="20"/>
                <w:lang w:eastAsia="ru-RU"/>
              </w:rPr>
              <w:t>Код(ы)</w:t>
            </w:r>
          </w:p>
        </w:tc>
        <w:tc>
          <w:tcPr>
            <w:tcW w:w="2070" w:type="dxa"/>
            <w:gridSpan w:val="3"/>
          </w:tcPr>
          <w:p w14:paraId="467FE044" w14:textId="77777777" w:rsidR="00D07538" w:rsidRPr="00D07538" w:rsidRDefault="00D07538" w:rsidP="00D07538">
            <w:pPr>
              <w:widowControl w:val="0"/>
              <w:autoSpaceDE w:val="0"/>
              <w:autoSpaceDN w:val="0"/>
              <w:spacing w:after="0" w:line="240" w:lineRule="auto"/>
              <w:jc w:val="center"/>
              <w:outlineLvl w:val="1"/>
              <w:rPr>
                <w:rFonts w:ascii="Arial" w:eastAsia="Times New Roman" w:hAnsi="Arial" w:cs="Arial"/>
                <w:color w:val="000000"/>
                <w:sz w:val="20"/>
                <w:szCs w:val="20"/>
                <w:lang w:eastAsia="ru-RU"/>
              </w:rPr>
            </w:pPr>
            <w:r w:rsidRPr="00D07538">
              <w:rPr>
                <w:rFonts w:ascii="Arial" w:eastAsia="Times New Roman" w:hAnsi="Arial" w:cs="Arial"/>
                <w:color w:val="000000"/>
                <w:sz w:val="20"/>
                <w:szCs w:val="20"/>
                <w:lang w:eastAsia="ru-RU"/>
              </w:rPr>
              <w:t>Индикатор(ы)</w:t>
            </w:r>
          </w:p>
        </w:tc>
        <w:tc>
          <w:tcPr>
            <w:tcW w:w="3746" w:type="dxa"/>
          </w:tcPr>
          <w:p w14:paraId="32CB74E2" w14:textId="77777777" w:rsidR="00D07538" w:rsidRPr="00D07538" w:rsidRDefault="00D07538" w:rsidP="00D07538">
            <w:pPr>
              <w:widowControl w:val="0"/>
              <w:autoSpaceDE w:val="0"/>
              <w:autoSpaceDN w:val="0"/>
              <w:spacing w:after="0" w:line="240" w:lineRule="auto"/>
              <w:jc w:val="center"/>
              <w:outlineLvl w:val="1"/>
              <w:rPr>
                <w:rFonts w:ascii="Arial" w:eastAsia="Times New Roman" w:hAnsi="Arial" w:cs="Arial"/>
                <w:color w:val="000000"/>
                <w:sz w:val="20"/>
                <w:szCs w:val="20"/>
                <w:lang w:eastAsia="ru-RU"/>
              </w:rPr>
            </w:pPr>
            <w:r w:rsidRPr="00D07538">
              <w:rPr>
                <w:rFonts w:ascii="Arial" w:eastAsia="Times New Roman" w:hAnsi="Arial" w:cs="Arial"/>
                <w:color w:val="000000"/>
                <w:sz w:val="20"/>
                <w:szCs w:val="20"/>
                <w:lang w:eastAsia="ru-RU"/>
              </w:rPr>
              <w:t>Планируемые результаты обучения</w:t>
            </w:r>
          </w:p>
        </w:tc>
      </w:tr>
      <w:tr w:rsidR="00D07538" w:rsidRPr="00D07538" w14:paraId="25BCF5C5" w14:textId="77777777" w:rsidTr="00D07538">
        <w:trPr>
          <w:gridAfter w:val="1"/>
          <w:wAfter w:w="118" w:type="dxa"/>
        </w:trPr>
        <w:tc>
          <w:tcPr>
            <w:tcW w:w="828" w:type="dxa"/>
          </w:tcPr>
          <w:p w14:paraId="0BDDE7ED"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sz w:val="20"/>
                <w:szCs w:val="20"/>
                <w:lang w:eastAsia="ru-RU"/>
              </w:rPr>
            </w:pPr>
            <w:r w:rsidRPr="00D07538">
              <w:rPr>
                <w:rFonts w:ascii="Arial" w:eastAsia="Times New Roman" w:hAnsi="Arial" w:cs="Arial"/>
                <w:sz w:val="20"/>
                <w:szCs w:val="20"/>
                <w:lang w:eastAsia="ru-RU"/>
              </w:rPr>
              <w:lastRenderedPageBreak/>
              <w:t>ОПК-4</w:t>
            </w:r>
          </w:p>
        </w:tc>
        <w:tc>
          <w:tcPr>
            <w:tcW w:w="1832" w:type="dxa"/>
            <w:gridSpan w:val="2"/>
          </w:tcPr>
          <w:p w14:paraId="5B17244C"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sz w:val="20"/>
                <w:szCs w:val="20"/>
                <w:lang w:eastAsia="ru-RU"/>
              </w:rPr>
            </w:pPr>
            <w:r w:rsidRPr="00D07538">
              <w:rPr>
                <w:rFonts w:ascii="Arial" w:eastAsia="Times New Roman" w:hAnsi="Arial" w:cs="Arial"/>
                <w:color w:val="000000"/>
                <w:sz w:val="20"/>
                <w:szCs w:val="24"/>
                <w:lang w:eastAsia="ru-RU"/>
              </w:rPr>
              <w:t>Способен использовать основные формы психологической помощи для решения конкретной проблемы отдельных лиц, групп населения и (или) организаций, в том числе лицам с ограниченными возможностями здоровья и при организации инклюзивного образования</w:t>
            </w:r>
          </w:p>
        </w:tc>
        <w:tc>
          <w:tcPr>
            <w:tcW w:w="992" w:type="dxa"/>
            <w:gridSpan w:val="2"/>
          </w:tcPr>
          <w:p w14:paraId="21D8501A"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sz w:val="20"/>
                <w:szCs w:val="20"/>
                <w:lang w:eastAsia="ru-RU"/>
              </w:rPr>
            </w:pPr>
            <w:r w:rsidRPr="00D07538">
              <w:rPr>
                <w:rFonts w:ascii="Arial" w:eastAsia="Times New Roman" w:hAnsi="Arial" w:cs="Arial"/>
                <w:sz w:val="20"/>
                <w:szCs w:val="20"/>
                <w:lang w:eastAsia="ru-RU"/>
              </w:rPr>
              <w:t>ОПК-4.1</w:t>
            </w:r>
          </w:p>
          <w:p w14:paraId="0285BCC8"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sz w:val="20"/>
                <w:szCs w:val="20"/>
                <w:lang w:eastAsia="ru-RU"/>
              </w:rPr>
            </w:pPr>
          </w:p>
          <w:p w14:paraId="5FA7F522"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sz w:val="20"/>
                <w:szCs w:val="20"/>
                <w:lang w:eastAsia="ru-RU"/>
              </w:rPr>
            </w:pPr>
          </w:p>
          <w:p w14:paraId="49740733"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sz w:val="20"/>
                <w:szCs w:val="20"/>
                <w:lang w:eastAsia="ru-RU"/>
              </w:rPr>
            </w:pPr>
          </w:p>
          <w:p w14:paraId="034504F3"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sz w:val="20"/>
                <w:szCs w:val="20"/>
                <w:lang w:eastAsia="ru-RU"/>
              </w:rPr>
            </w:pPr>
          </w:p>
          <w:p w14:paraId="09DB9474"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sz w:val="20"/>
                <w:szCs w:val="20"/>
                <w:lang w:eastAsia="ru-RU"/>
              </w:rPr>
            </w:pPr>
          </w:p>
          <w:p w14:paraId="47DAE622"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sz w:val="20"/>
                <w:szCs w:val="20"/>
                <w:lang w:eastAsia="ru-RU"/>
              </w:rPr>
            </w:pPr>
          </w:p>
          <w:p w14:paraId="33BB7578"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sz w:val="20"/>
                <w:szCs w:val="20"/>
                <w:lang w:eastAsia="ru-RU"/>
              </w:rPr>
            </w:pPr>
          </w:p>
          <w:p w14:paraId="39963FF4"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sz w:val="20"/>
                <w:szCs w:val="20"/>
                <w:lang w:eastAsia="ru-RU"/>
              </w:rPr>
            </w:pPr>
          </w:p>
          <w:p w14:paraId="542058CB"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sz w:val="20"/>
                <w:szCs w:val="20"/>
                <w:lang w:eastAsia="ru-RU"/>
              </w:rPr>
            </w:pPr>
          </w:p>
          <w:p w14:paraId="77FB45D3"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sz w:val="20"/>
                <w:szCs w:val="20"/>
                <w:lang w:eastAsia="ru-RU"/>
              </w:rPr>
            </w:pPr>
          </w:p>
          <w:p w14:paraId="7DB2A6EF"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sz w:val="20"/>
                <w:szCs w:val="20"/>
                <w:lang w:eastAsia="ru-RU"/>
              </w:rPr>
            </w:pPr>
          </w:p>
          <w:p w14:paraId="49BB259F"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sz w:val="20"/>
                <w:szCs w:val="20"/>
                <w:lang w:eastAsia="ru-RU"/>
              </w:rPr>
            </w:pPr>
          </w:p>
          <w:p w14:paraId="2B9F15E9"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sz w:val="20"/>
                <w:szCs w:val="20"/>
                <w:lang w:eastAsia="ru-RU"/>
              </w:rPr>
            </w:pPr>
          </w:p>
          <w:p w14:paraId="11185A9F"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sz w:val="20"/>
                <w:szCs w:val="20"/>
                <w:lang w:eastAsia="ru-RU"/>
              </w:rPr>
            </w:pPr>
          </w:p>
          <w:p w14:paraId="6E594A78"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sz w:val="20"/>
                <w:szCs w:val="20"/>
                <w:lang w:eastAsia="ru-RU"/>
              </w:rPr>
            </w:pPr>
          </w:p>
          <w:p w14:paraId="728ACD16"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sz w:val="20"/>
                <w:szCs w:val="20"/>
                <w:lang w:eastAsia="ru-RU"/>
              </w:rPr>
            </w:pPr>
          </w:p>
          <w:p w14:paraId="51EAA99F"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sz w:val="20"/>
                <w:szCs w:val="20"/>
                <w:lang w:eastAsia="ru-RU"/>
              </w:rPr>
            </w:pPr>
          </w:p>
          <w:p w14:paraId="327A1081"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sz w:val="20"/>
                <w:szCs w:val="20"/>
                <w:lang w:eastAsia="ru-RU"/>
              </w:rPr>
            </w:pPr>
          </w:p>
          <w:p w14:paraId="0FD7F33E"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sz w:val="20"/>
                <w:szCs w:val="20"/>
                <w:lang w:eastAsia="ru-RU"/>
              </w:rPr>
            </w:pPr>
          </w:p>
          <w:p w14:paraId="6A9B44D9"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sz w:val="20"/>
                <w:szCs w:val="20"/>
                <w:lang w:eastAsia="ru-RU"/>
              </w:rPr>
            </w:pPr>
          </w:p>
          <w:p w14:paraId="61AD22EE"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sz w:val="20"/>
                <w:szCs w:val="20"/>
                <w:lang w:eastAsia="ru-RU"/>
              </w:rPr>
            </w:pPr>
          </w:p>
          <w:p w14:paraId="4A21E618"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sz w:val="20"/>
                <w:szCs w:val="20"/>
                <w:lang w:eastAsia="ru-RU"/>
              </w:rPr>
            </w:pPr>
          </w:p>
          <w:p w14:paraId="1184F433"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color w:val="000000"/>
                <w:sz w:val="20"/>
                <w:szCs w:val="20"/>
                <w:lang w:eastAsia="ru-RU"/>
              </w:rPr>
            </w:pPr>
          </w:p>
        </w:tc>
        <w:tc>
          <w:tcPr>
            <w:tcW w:w="2070" w:type="dxa"/>
            <w:gridSpan w:val="3"/>
          </w:tcPr>
          <w:p w14:paraId="3498F4F6" w14:textId="77777777" w:rsidR="00D07538" w:rsidRPr="00D07538" w:rsidRDefault="00D07538" w:rsidP="00D07538">
            <w:pPr>
              <w:widowControl w:val="0"/>
              <w:autoSpaceDE w:val="0"/>
              <w:autoSpaceDN w:val="0"/>
              <w:spacing w:after="0" w:line="240" w:lineRule="auto"/>
              <w:jc w:val="both"/>
              <w:rPr>
                <w:rFonts w:ascii="Arial" w:eastAsia="Times New Roman" w:hAnsi="Arial" w:cs="Times New Roman"/>
                <w:sz w:val="20"/>
                <w:szCs w:val="24"/>
                <w:lang w:eastAsia="ru-RU"/>
              </w:rPr>
            </w:pPr>
            <w:r w:rsidRPr="00D07538">
              <w:rPr>
                <w:rFonts w:ascii="Arial" w:eastAsia="Times New Roman" w:hAnsi="Arial" w:cs="Times New Roman"/>
                <w:sz w:val="20"/>
                <w:szCs w:val="24"/>
                <w:lang w:eastAsia="ru-RU"/>
              </w:rPr>
              <w:t>Подбирает с учетом целей профессиональной деятельности психолога и применяет стандартные базовые процедуры, методы и технологии оказания психологической помощи индивиду, группе, организации, лицам с ограниченными возможностями здоровья и нуждающимися в инклюзивном образовании</w:t>
            </w:r>
          </w:p>
          <w:p w14:paraId="6AFA5031"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p>
          <w:p w14:paraId="1FE344F0"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color w:val="000000"/>
                <w:sz w:val="20"/>
                <w:szCs w:val="20"/>
                <w:lang w:eastAsia="ru-RU"/>
              </w:rPr>
            </w:pPr>
          </w:p>
        </w:tc>
        <w:tc>
          <w:tcPr>
            <w:tcW w:w="3746" w:type="dxa"/>
          </w:tcPr>
          <w:p w14:paraId="6CD87CA2"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b/>
                <w:i/>
                <w:color w:val="000000"/>
                <w:sz w:val="20"/>
                <w:szCs w:val="20"/>
                <w:lang w:eastAsia="ru-RU"/>
              </w:rPr>
              <w:t>Знать:</w:t>
            </w:r>
            <w:r w:rsidRPr="00D07538">
              <w:rPr>
                <w:rFonts w:ascii="Arial" w:eastAsia="Times New Roman" w:hAnsi="Arial" w:cs="Arial"/>
                <w:sz w:val="20"/>
                <w:szCs w:val="20"/>
                <w:lang w:eastAsia="ru-RU"/>
              </w:rPr>
              <w:t xml:space="preserve"> категориальный аппарат, методологические принципы, феноменологию консультативной психологии; стандартные базовые процедуры, методы и технологии оказания психологической помощи индивиду, группе, организации, лицам с ограниченными возможностями здоровья и нуждающимися в инклюзивном образовании</w:t>
            </w:r>
          </w:p>
          <w:p w14:paraId="48323DB3"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rPr>
            </w:pPr>
            <w:r w:rsidRPr="00D07538">
              <w:rPr>
                <w:rFonts w:ascii="Arial" w:eastAsia="Times New Roman" w:hAnsi="Arial" w:cs="Arial"/>
                <w:b/>
                <w:i/>
                <w:iCs/>
                <w:sz w:val="20"/>
                <w:szCs w:val="20"/>
                <w:lang w:eastAsia="ru-RU"/>
              </w:rPr>
              <w:t>Уметь:</w:t>
            </w:r>
            <w:r w:rsidRPr="00D07538">
              <w:rPr>
                <w:rFonts w:ascii="Arial" w:eastAsia="Times New Roman" w:hAnsi="Arial" w:cs="Arial"/>
                <w:iCs/>
                <w:sz w:val="20"/>
                <w:szCs w:val="20"/>
                <w:lang w:eastAsia="ru-RU"/>
              </w:rPr>
              <w:t xml:space="preserve"> подбирать </w:t>
            </w:r>
            <w:r w:rsidRPr="00D07538">
              <w:rPr>
                <w:rFonts w:ascii="Arial" w:eastAsia="Arial" w:hAnsi="Arial" w:cs="Arial"/>
                <w:sz w:val="20"/>
                <w:szCs w:val="20"/>
              </w:rPr>
              <w:t>базовые положения теории</w:t>
            </w:r>
            <w:r w:rsidRPr="00D07538">
              <w:rPr>
                <w:rFonts w:ascii="Arial" w:eastAsia="Times New Roman" w:hAnsi="Arial" w:cs="Arial"/>
                <w:sz w:val="20"/>
                <w:szCs w:val="20"/>
              </w:rPr>
              <w:t xml:space="preserve"> психологического консультирования, подбирать на основе анализа базовые процедуры оказания психологической помощи отдельным лицам, группам населения и (или) организаций, в том числе лицам с ограниченными возможностями здоровья и при организации инклюзивного образования.</w:t>
            </w:r>
          </w:p>
          <w:p w14:paraId="4A75D6C4" w14:textId="77777777" w:rsidR="00D07538" w:rsidRPr="00D07538" w:rsidRDefault="00D07538" w:rsidP="00D07538">
            <w:pPr>
              <w:widowControl w:val="0"/>
              <w:autoSpaceDE w:val="0"/>
              <w:autoSpaceDN w:val="0"/>
              <w:spacing w:after="0" w:line="240" w:lineRule="auto"/>
              <w:jc w:val="both"/>
              <w:rPr>
                <w:rFonts w:ascii="Arial" w:eastAsia="Times New Roman" w:hAnsi="Arial" w:cs="Arial"/>
                <w:color w:val="000000"/>
                <w:sz w:val="20"/>
                <w:szCs w:val="20"/>
                <w:lang w:eastAsia="ru-RU"/>
              </w:rPr>
            </w:pPr>
            <w:r w:rsidRPr="00D07538">
              <w:rPr>
                <w:rFonts w:ascii="Arial" w:eastAsia="Times New Roman" w:hAnsi="Arial" w:cs="Arial"/>
                <w:b/>
                <w:i/>
                <w:iCs/>
                <w:sz w:val="20"/>
                <w:szCs w:val="20"/>
                <w:lang w:eastAsia="ru-RU"/>
              </w:rPr>
              <w:t xml:space="preserve">Владеть: </w:t>
            </w:r>
            <w:r w:rsidRPr="00D07538">
              <w:rPr>
                <w:rFonts w:ascii="Arial" w:eastAsia="Times New Roman" w:hAnsi="Arial" w:cs="Arial"/>
                <w:iCs/>
                <w:sz w:val="20"/>
                <w:szCs w:val="20"/>
                <w:lang w:eastAsia="ru-RU"/>
              </w:rPr>
              <w:t>навыками применения основных методов и технологий  оказания психологической помощи отдельным лицам, группам населения и (или) организаций, в том числе лицам с ограниченными возможностями здоровья и при организации инклюзивного образования.</w:t>
            </w:r>
          </w:p>
        </w:tc>
      </w:tr>
      <w:tr w:rsidR="00D07538" w:rsidRPr="00D07538" w14:paraId="2244718B" w14:textId="77777777" w:rsidTr="00D07538">
        <w:trPr>
          <w:gridAfter w:val="1"/>
          <w:wAfter w:w="118" w:type="dxa"/>
        </w:trPr>
        <w:tc>
          <w:tcPr>
            <w:tcW w:w="828" w:type="dxa"/>
          </w:tcPr>
          <w:p w14:paraId="5D2D54DD"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sz w:val="20"/>
                <w:szCs w:val="20"/>
                <w:lang w:eastAsia="ru-RU"/>
              </w:rPr>
            </w:pPr>
          </w:p>
        </w:tc>
        <w:tc>
          <w:tcPr>
            <w:tcW w:w="1832" w:type="dxa"/>
            <w:gridSpan w:val="2"/>
          </w:tcPr>
          <w:p w14:paraId="2F1D9B5F"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color w:val="000000"/>
                <w:sz w:val="20"/>
                <w:szCs w:val="24"/>
                <w:lang w:eastAsia="ru-RU"/>
              </w:rPr>
            </w:pPr>
          </w:p>
        </w:tc>
        <w:tc>
          <w:tcPr>
            <w:tcW w:w="992" w:type="dxa"/>
            <w:gridSpan w:val="2"/>
          </w:tcPr>
          <w:p w14:paraId="1DDE535F"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sz w:val="20"/>
                <w:szCs w:val="20"/>
                <w:lang w:eastAsia="ru-RU"/>
              </w:rPr>
            </w:pPr>
            <w:r w:rsidRPr="00D07538">
              <w:rPr>
                <w:rFonts w:ascii="Arial" w:eastAsia="Times New Roman" w:hAnsi="Arial" w:cs="Arial"/>
                <w:sz w:val="20"/>
                <w:szCs w:val="20"/>
                <w:lang w:eastAsia="ru-RU"/>
              </w:rPr>
              <w:t>ОПК-4.2</w:t>
            </w:r>
          </w:p>
        </w:tc>
        <w:tc>
          <w:tcPr>
            <w:tcW w:w="2070" w:type="dxa"/>
            <w:gridSpan w:val="3"/>
          </w:tcPr>
          <w:p w14:paraId="75311E67" w14:textId="77777777" w:rsidR="00D07538" w:rsidRPr="00D07538" w:rsidRDefault="00D07538" w:rsidP="00D07538">
            <w:pPr>
              <w:widowControl w:val="0"/>
              <w:autoSpaceDE w:val="0"/>
              <w:autoSpaceDN w:val="0"/>
              <w:spacing w:after="0" w:line="240" w:lineRule="auto"/>
              <w:jc w:val="both"/>
              <w:rPr>
                <w:rFonts w:ascii="Arial" w:eastAsia="Times New Roman" w:hAnsi="Arial" w:cs="Times New Roman"/>
                <w:sz w:val="20"/>
                <w:szCs w:val="24"/>
                <w:lang w:eastAsia="ru-RU"/>
              </w:rPr>
            </w:pPr>
            <w:r w:rsidRPr="00D07538">
              <w:rPr>
                <w:rFonts w:ascii="Arial" w:eastAsia="Times New Roman" w:hAnsi="Arial" w:cs="Times New Roman"/>
                <w:sz w:val="20"/>
                <w:szCs w:val="24"/>
                <w:lang w:eastAsia="ru-RU"/>
              </w:rPr>
              <w:t>Анализирует эффективность психологической помощи, оказываемой индивиду, группе, организации, лицам с ограниченными возможностями здоровья и нуждающимися в инклюзивном образовании</w:t>
            </w:r>
          </w:p>
        </w:tc>
        <w:tc>
          <w:tcPr>
            <w:tcW w:w="3746" w:type="dxa"/>
          </w:tcPr>
          <w:p w14:paraId="78684CC7" w14:textId="77777777" w:rsidR="00D07538" w:rsidRPr="00D07538" w:rsidRDefault="00D07538" w:rsidP="00D07538">
            <w:pPr>
              <w:widowControl w:val="0"/>
              <w:autoSpaceDE w:val="0"/>
              <w:autoSpaceDN w:val="0"/>
              <w:spacing w:after="0" w:line="240" w:lineRule="auto"/>
              <w:jc w:val="both"/>
              <w:rPr>
                <w:rFonts w:ascii="Arial" w:eastAsia="Times New Roman" w:hAnsi="Arial" w:cs="Arial"/>
                <w:bCs/>
                <w:iCs/>
                <w:color w:val="000000"/>
                <w:sz w:val="20"/>
                <w:szCs w:val="20"/>
                <w:lang w:eastAsia="ru-RU"/>
              </w:rPr>
            </w:pPr>
            <w:r w:rsidRPr="00D07538">
              <w:rPr>
                <w:rFonts w:ascii="Arial" w:eastAsia="Times New Roman" w:hAnsi="Arial" w:cs="Arial"/>
                <w:b/>
                <w:iCs/>
                <w:color w:val="000000"/>
                <w:sz w:val="20"/>
                <w:szCs w:val="20"/>
                <w:lang w:eastAsia="ru-RU"/>
              </w:rPr>
              <w:t>Знать:</w:t>
            </w:r>
            <w:r w:rsidRPr="00D07538">
              <w:rPr>
                <w:rFonts w:ascii="Arial" w:eastAsia="Times New Roman" w:hAnsi="Arial" w:cs="Arial"/>
                <w:bCs/>
                <w:iCs/>
                <w:color w:val="000000"/>
                <w:sz w:val="20"/>
                <w:szCs w:val="20"/>
                <w:lang w:eastAsia="ru-RU"/>
              </w:rPr>
              <w:t xml:space="preserve"> основные направления, методы и технологии психологической помощи, оказываемой индивиду, группе, организации, лицам с ограниченными возможностями здоровья и нуждающимися в инклюзивном образовании</w:t>
            </w:r>
          </w:p>
          <w:p w14:paraId="545655C5" w14:textId="77777777" w:rsidR="00D07538" w:rsidRPr="00D07538" w:rsidRDefault="00D07538" w:rsidP="00D07538">
            <w:pPr>
              <w:widowControl w:val="0"/>
              <w:autoSpaceDE w:val="0"/>
              <w:autoSpaceDN w:val="0"/>
              <w:spacing w:after="0" w:line="240" w:lineRule="auto"/>
              <w:jc w:val="both"/>
              <w:rPr>
                <w:rFonts w:ascii="Arial" w:eastAsia="Times New Roman" w:hAnsi="Arial" w:cs="Arial"/>
                <w:bCs/>
                <w:iCs/>
                <w:color w:val="000000"/>
                <w:sz w:val="20"/>
                <w:szCs w:val="20"/>
                <w:lang w:eastAsia="ru-RU"/>
              </w:rPr>
            </w:pPr>
            <w:r w:rsidRPr="00D07538">
              <w:rPr>
                <w:rFonts w:ascii="Arial" w:eastAsia="Times New Roman" w:hAnsi="Arial" w:cs="Arial"/>
                <w:b/>
                <w:iCs/>
                <w:color w:val="000000"/>
                <w:sz w:val="20"/>
                <w:szCs w:val="20"/>
                <w:lang w:eastAsia="ru-RU"/>
              </w:rPr>
              <w:t>Уметь:</w:t>
            </w:r>
            <w:r w:rsidRPr="00D07538">
              <w:rPr>
                <w:rFonts w:ascii="Arial" w:eastAsia="Times New Roman" w:hAnsi="Arial" w:cs="Arial"/>
                <w:bCs/>
                <w:iCs/>
                <w:color w:val="000000"/>
                <w:sz w:val="20"/>
                <w:szCs w:val="20"/>
                <w:lang w:eastAsia="ru-RU"/>
              </w:rPr>
              <w:t xml:space="preserve"> анализировать эффективность психологической помощи, оказываемой индивиду, группе, организации, лицам с ограниченными возможностями здоровья и нуждающимися в инклюзивном образовании </w:t>
            </w:r>
          </w:p>
          <w:p w14:paraId="0F253A90" w14:textId="77777777" w:rsidR="00D07538" w:rsidRPr="00D07538" w:rsidRDefault="00D07538" w:rsidP="00D07538">
            <w:pPr>
              <w:widowControl w:val="0"/>
              <w:autoSpaceDE w:val="0"/>
              <w:autoSpaceDN w:val="0"/>
              <w:spacing w:after="0" w:line="240" w:lineRule="auto"/>
              <w:jc w:val="both"/>
              <w:rPr>
                <w:rFonts w:ascii="Arial" w:eastAsia="Times New Roman" w:hAnsi="Arial" w:cs="Arial"/>
                <w:b/>
                <w:i/>
                <w:color w:val="000000"/>
                <w:sz w:val="20"/>
                <w:szCs w:val="20"/>
                <w:lang w:eastAsia="ru-RU"/>
              </w:rPr>
            </w:pPr>
            <w:r w:rsidRPr="00D07538">
              <w:rPr>
                <w:rFonts w:ascii="Arial" w:eastAsia="Times New Roman" w:hAnsi="Arial" w:cs="Arial"/>
                <w:b/>
                <w:iCs/>
                <w:color w:val="000000"/>
                <w:sz w:val="20"/>
                <w:szCs w:val="20"/>
                <w:lang w:eastAsia="ru-RU"/>
              </w:rPr>
              <w:t>Владеть:</w:t>
            </w:r>
            <w:r w:rsidRPr="00D07538">
              <w:rPr>
                <w:rFonts w:ascii="Arial" w:eastAsia="Times New Roman" w:hAnsi="Arial" w:cs="Arial"/>
                <w:bCs/>
                <w:iCs/>
                <w:color w:val="000000"/>
                <w:sz w:val="20"/>
                <w:szCs w:val="20"/>
                <w:lang w:eastAsia="ru-RU"/>
              </w:rPr>
              <w:t xml:space="preserve"> навыками анализа эффективности психологической помощи, оказываемой индивиду, группе, организации, лицам с ограниченными возможностями здоровья и нуждающимися в инклюзивном образовании</w:t>
            </w:r>
          </w:p>
        </w:tc>
      </w:tr>
      <w:tr w:rsidR="00D07538" w:rsidRPr="00D07538" w14:paraId="162536AA" w14:textId="77777777" w:rsidTr="00D07538">
        <w:trPr>
          <w:gridAfter w:val="1"/>
          <w:wAfter w:w="118" w:type="dxa"/>
        </w:trPr>
        <w:tc>
          <w:tcPr>
            <w:tcW w:w="828" w:type="dxa"/>
          </w:tcPr>
          <w:p w14:paraId="36C4A30F"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sz w:val="20"/>
                <w:szCs w:val="20"/>
                <w:lang w:eastAsia="ru-RU"/>
              </w:rPr>
            </w:pPr>
            <w:bookmarkStart w:id="1" w:name="_Hlk138793731"/>
            <w:r w:rsidRPr="00D07538">
              <w:rPr>
                <w:rFonts w:ascii="Arial" w:eastAsia="Times New Roman" w:hAnsi="Arial" w:cs="Arial"/>
                <w:sz w:val="20"/>
                <w:szCs w:val="20"/>
                <w:lang w:eastAsia="ru-RU"/>
              </w:rPr>
              <w:t>ОПК-5</w:t>
            </w:r>
          </w:p>
        </w:tc>
        <w:tc>
          <w:tcPr>
            <w:tcW w:w="1832" w:type="dxa"/>
            <w:gridSpan w:val="2"/>
          </w:tcPr>
          <w:p w14:paraId="30B04DD1"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sz w:val="20"/>
                <w:szCs w:val="20"/>
                <w:lang w:eastAsia="ru-RU"/>
              </w:rPr>
            </w:pPr>
            <w:r w:rsidRPr="00D07538">
              <w:rPr>
                <w:rFonts w:ascii="Arial" w:eastAsia="Times New Roman" w:hAnsi="Arial" w:cs="Times New Roman"/>
                <w:sz w:val="20"/>
                <w:szCs w:val="24"/>
                <w:lang w:eastAsia="ru-RU"/>
              </w:rPr>
              <w:t xml:space="preserve">Способен выполнять организационную и техническую работу в реализации конкретных мероприятий профилактического, </w:t>
            </w:r>
            <w:r w:rsidRPr="00D07538">
              <w:rPr>
                <w:rFonts w:ascii="Arial" w:eastAsia="Times New Roman" w:hAnsi="Arial" w:cs="Times New Roman"/>
                <w:sz w:val="20"/>
                <w:szCs w:val="24"/>
                <w:lang w:eastAsia="ru-RU"/>
              </w:rPr>
              <w:lastRenderedPageBreak/>
              <w:t>развивающего, коррекционного или реабилитационного характера</w:t>
            </w:r>
          </w:p>
        </w:tc>
        <w:tc>
          <w:tcPr>
            <w:tcW w:w="992" w:type="dxa"/>
            <w:gridSpan w:val="2"/>
          </w:tcPr>
          <w:p w14:paraId="76A61CD2"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sz w:val="20"/>
                <w:szCs w:val="20"/>
                <w:lang w:eastAsia="ru-RU"/>
              </w:rPr>
            </w:pPr>
            <w:r w:rsidRPr="00D07538">
              <w:rPr>
                <w:rFonts w:ascii="Arial" w:eastAsia="Times New Roman" w:hAnsi="Arial" w:cs="Arial"/>
                <w:sz w:val="20"/>
                <w:szCs w:val="20"/>
                <w:lang w:eastAsia="ru-RU"/>
              </w:rPr>
              <w:lastRenderedPageBreak/>
              <w:t>ОПК-5.1</w:t>
            </w:r>
          </w:p>
          <w:p w14:paraId="5DAC9295"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sz w:val="20"/>
                <w:szCs w:val="20"/>
                <w:lang w:eastAsia="ru-RU"/>
              </w:rPr>
            </w:pPr>
          </w:p>
          <w:p w14:paraId="4080465B"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sz w:val="20"/>
                <w:szCs w:val="20"/>
                <w:lang w:eastAsia="ru-RU"/>
              </w:rPr>
            </w:pPr>
          </w:p>
          <w:p w14:paraId="1417DDF0"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sz w:val="20"/>
                <w:szCs w:val="20"/>
                <w:lang w:eastAsia="ru-RU"/>
              </w:rPr>
            </w:pPr>
          </w:p>
          <w:p w14:paraId="72AA0199"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sz w:val="20"/>
                <w:szCs w:val="20"/>
                <w:lang w:eastAsia="ru-RU"/>
              </w:rPr>
            </w:pPr>
          </w:p>
          <w:p w14:paraId="7F0C3A5F"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sz w:val="20"/>
                <w:szCs w:val="20"/>
                <w:lang w:eastAsia="ru-RU"/>
              </w:rPr>
            </w:pPr>
          </w:p>
          <w:p w14:paraId="13284F04"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sz w:val="20"/>
                <w:szCs w:val="20"/>
                <w:lang w:eastAsia="ru-RU"/>
              </w:rPr>
            </w:pPr>
          </w:p>
          <w:p w14:paraId="0C6C13B7"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sz w:val="20"/>
                <w:szCs w:val="20"/>
                <w:lang w:eastAsia="ru-RU"/>
              </w:rPr>
            </w:pPr>
          </w:p>
          <w:p w14:paraId="293CFCFE"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sz w:val="20"/>
                <w:szCs w:val="20"/>
                <w:lang w:eastAsia="ru-RU"/>
              </w:rPr>
            </w:pPr>
          </w:p>
          <w:p w14:paraId="23C267E1"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sz w:val="20"/>
                <w:szCs w:val="20"/>
                <w:lang w:eastAsia="ru-RU"/>
              </w:rPr>
            </w:pPr>
          </w:p>
          <w:p w14:paraId="7417E0C7"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sz w:val="20"/>
                <w:szCs w:val="20"/>
                <w:lang w:eastAsia="ru-RU"/>
              </w:rPr>
            </w:pPr>
          </w:p>
          <w:p w14:paraId="53171B6B"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sz w:val="20"/>
                <w:szCs w:val="20"/>
                <w:lang w:eastAsia="ru-RU"/>
              </w:rPr>
            </w:pPr>
          </w:p>
          <w:p w14:paraId="3883ABB7"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color w:val="000000"/>
                <w:sz w:val="20"/>
                <w:szCs w:val="20"/>
                <w:lang w:eastAsia="ru-RU"/>
              </w:rPr>
            </w:pPr>
          </w:p>
        </w:tc>
        <w:tc>
          <w:tcPr>
            <w:tcW w:w="2070" w:type="dxa"/>
            <w:gridSpan w:val="3"/>
          </w:tcPr>
          <w:p w14:paraId="2E5F6F23" w14:textId="77777777" w:rsidR="00D07538" w:rsidRPr="00D07538" w:rsidRDefault="00D07538" w:rsidP="00D07538">
            <w:pPr>
              <w:widowControl w:val="0"/>
              <w:tabs>
                <w:tab w:val="left" w:pos="740"/>
              </w:tabs>
              <w:autoSpaceDE w:val="0"/>
              <w:autoSpaceDN w:val="0"/>
              <w:spacing w:after="0" w:line="240" w:lineRule="auto"/>
              <w:jc w:val="both"/>
              <w:rPr>
                <w:rFonts w:ascii="Arial" w:eastAsia="Times New Roman" w:hAnsi="Arial" w:cs="Arial"/>
                <w:iCs/>
                <w:sz w:val="20"/>
                <w:szCs w:val="20"/>
                <w:lang w:eastAsia="ru-RU"/>
              </w:rPr>
            </w:pPr>
            <w:r w:rsidRPr="00D07538">
              <w:rPr>
                <w:rFonts w:ascii="Arial" w:eastAsia="Times New Roman" w:hAnsi="Arial" w:cs="Times New Roman"/>
                <w:sz w:val="20"/>
                <w:szCs w:val="24"/>
                <w:lang w:eastAsia="ru-RU"/>
              </w:rPr>
              <w:lastRenderedPageBreak/>
              <w:t xml:space="preserve">Разрабатывает психопрофилактические, реабилитационные, развивающие и психокоррекционные программы с целью гармонизации психического </w:t>
            </w:r>
            <w:r w:rsidRPr="00D07538">
              <w:rPr>
                <w:rFonts w:ascii="Arial" w:eastAsia="Times New Roman" w:hAnsi="Arial" w:cs="Times New Roman"/>
                <w:sz w:val="20"/>
                <w:szCs w:val="24"/>
                <w:lang w:eastAsia="ru-RU"/>
              </w:rPr>
              <w:lastRenderedPageBreak/>
              <w:t>функционирования человека</w:t>
            </w:r>
          </w:p>
          <w:p w14:paraId="1E375B86"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color w:val="000000"/>
                <w:sz w:val="20"/>
                <w:szCs w:val="20"/>
                <w:lang w:eastAsia="ru-RU"/>
              </w:rPr>
            </w:pPr>
          </w:p>
        </w:tc>
        <w:tc>
          <w:tcPr>
            <w:tcW w:w="3746" w:type="dxa"/>
          </w:tcPr>
          <w:p w14:paraId="4CBED3EF"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rPr>
            </w:pPr>
            <w:bookmarkStart w:id="2" w:name="_Hlk138793852"/>
            <w:r w:rsidRPr="00D07538">
              <w:rPr>
                <w:rFonts w:ascii="Arial" w:eastAsia="Times New Roman" w:hAnsi="Arial" w:cs="Arial"/>
                <w:b/>
                <w:i/>
                <w:iCs/>
                <w:sz w:val="20"/>
                <w:szCs w:val="20"/>
                <w:lang w:eastAsia="ru-RU"/>
              </w:rPr>
              <w:lastRenderedPageBreak/>
              <w:t>Знать:</w:t>
            </w:r>
            <w:r w:rsidRPr="00D07538">
              <w:rPr>
                <w:rFonts w:ascii="Arial" w:eastAsia="Times New Roman" w:hAnsi="Arial" w:cs="Arial"/>
                <w:sz w:val="20"/>
                <w:szCs w:val="20"/>
                <w:lang w:eastAsia="ru-RU"/>
              </w:rPr>
              <w:t xml:space="preserve"> технологию разработки </w:t>
            </w:r>
            <w:r w:rsidRPr="00D07538">
              <w:rPr>
                <w:rFonts w:ascii="Arial" w:eastAsia="Times New Roman" w:hAnsi="Arial" w:cs="Arial"/>
                <w:color w:val="000000"/>
                <w:sz w:val="20"/>
                <w:szCs w:val="20"/>
                <w:lang w:eastAsia="ru-RU"/>
              </w:rPr>
              <w:t>психопрофилактических, реабилитационных, развивающих и психокоррекционных программ с целью гармонизации психического функционирования человека</w:t>
            </w:r>
          </w:p>
          <w:p w14:paraId="4FD550C3"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sz w:val="20"/>
                <w:szCs w:val="20"/>
              </w:rPr>
            </w:pPr>
            <w:r w:rsidRPr="00D07538">
              <w:rPr>
                <w:rFonts w:ascii="Arial" w:eastAsia="Times New Roman" w:hAnsi="Arial" w:cs="Arial"/>
                <w:b/>
                <w:i/>
                <w:sz w:val="20"/>
                <w:szCs w:val="20"/>
              </w:rPr>
              <w:t>Уметь:</w:t>
            </w:r>
            <w:r w:rsidRPr="00D07538">
              <w:rPr>
                <w:rFonts w:ascii="Arial" w:eastAsia="Times New Roman" w:hAnsi="Arial" w:cs="Arial"/>
                <w:sz w:val="20"/>
                <w:szCs w:val="20"/>
              </w:rPr>
              <w:t xml:space="preserve"> анализировать сложившуюся практическую ситуацию с точки зрения имеющихся психологических теорий для </w:t>
            </w:r>
            <w:r w:rsidRPr="00D07538">
              <w:rPr>
                <w:rFonts w:ascii="Arial" w:eastAsia="Times New Roman" w:hAnsi="Arial" w:cs="Arial"/>
                <w:sz w:val="20"/>
                <w:szCs w:val="20"/>
              </w:rPr>
              <w:lastRenderedPageBreak/>
              <w:t>дальнейшей разработки психопрофилактических, реабилитационных, развивающих и психокоррекционных программ с целью гармонизации психического функционирования человека</w:t>
            </w:r>
          </w:p>
          <w:p w14:paraId="458839FB"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color w:val="000000"/>
                <w:sz w:val="20"/>
                <w:szCs w:val="20"/>
                <w:lang w:eastAsia="ru-RU"/>
              </w:rPr>
            </w:pPr>
            <w:r w:rsidRPr="00D07538">
              <w:rPr>
                <w:rFonts w:ascii="Arial" w:eastAsia="Times New Roman" w:hAnsi="Arial" w:cs="Arial"/>
                <w:b/>
                <w:i/>
                <w:sz w:val="20"/>
                <w:szCs w:val="20"/>
                <w:lang w:eastAsia="ru-RU"/>
              </w:rPr>
              <w:t>Владеть:</w:t>
            </w:r>
            <w:r w:rsidRPr="00D07538">
              <w:rPr>
                <w:rFonts w:ascii="Arial" w:eastAsia="Times New Roman" w:hAnsi="Arial" w:cs="Arial"/>
                <w:sz w:val="20"/>
                <w:szCs w:val="20"/>
                <w:lang w:eastAsia="ru-RU"/>
              </w:rPr>
              <w:t xml:space="preserve"> навыками разработки психопрофилактических, реабилитационных, развивающих и психокоррекционных программ с целью гармонизации психического функционирования человека</w:t>
            </w:r>
            <w:bookmarkEnd w:id="2"/>
          </w:p>
        </w:tc>
      </w:tr>
      <w:tr w:rsidR="00D07538" w:rsidRPr="00D07538" w14:paraId="208C5BE5" w14:textId="77777777" w:rsidTr="00D07538">
        <w:tc>
          <w:tcPr>
            <w:tcW w:w="851" w:type="dxa"/>
            <w:gridSpan w:val="2"/>
          </w:tcPr>
          <w:p w14:paraId="2CAEE17D"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sz w:val="20"/>
                <w:szCs w:val="20"/>
                <w:lang w:eastAsia="ru-RU"/>
              </w:rPr>
            </w:pPr>
            <w:bookmarkStart w:id="3" w:name="_Hlk138793912"/>
            <w:bookmarkEnd w:id="1"/>
            <w:r w:rsidRPr="00D07538">
              <w:rPr>
                <w:rFonts w:ascii="Arial" w:eastAsia="Times New Roman" w:hAnsi="Arial" w:cs="Arial"/>
                <w:sz w:val="20"/>
                <w:szCs w:val="20"/>
                <w:lang w:eastAsia="ru-RU"/>
              </w:rPr>
              <w:lastRenderedPageBreak/>
              <w:t>ОПК-7</w:t>
            </w:r>
          </w:p>
        </w:tc>
        <w:tc>
          <w:tcPr>
            <w:tcW w:w="1843" w:type="dxa"/>
            <w:gridSpan w:val="2"/>
          </w:tcPr>
          <w:p w14:paraId="4C0D480F"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Times New Roman"/>
                <w:sz w:val="20"/>
                <w:szCs w:val="24"/>
                <w:lang w:eastAsia="ru-RU"/>
              </w:rPr>
            </w:pPr>
            <w:r w:rsidRPr="00D07538">
              <w:rPr>
                <w:rFonts w:ascii="Arial" w:eastAsia="Times New Roman" w:hAnsi="Arial" w:cs="Times New Roman"/>
                <w:sz w:val="20"/>
                <w:szCs w:val="24"/>
                <w:lang w:eastAsia="ru-RU"/>
              </w:rPr>
              <w:t>Способен поддерживать уровень профессиональной компетенции, в том числе за счет понимания и готовности работать под супервизией</w:t>
            </w:r>
          </w:p>
        </w:tc>
        <w:tc>
          <w:tcPr>
            <w:tcW w:w="992" w:type="dxa"/>
            <w:gridSpan w:val="2"/>
          </w:tcPr>
          <w:p w14:paraId="34924483"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Times New Roman"/>
                <w:sz w:val="20"/>
                <w:szCs w:val="24"/>
                <w:lang w:eastAsia="ru-RU"/>
              </w:rPr>
            </w:pPr>
            <w:r w:rsidRPr="00D07538">
              <w:rPr>
                <w:rFonts w:ascii="Arial" w:eastAsia="Times New Roman" w:hAnsi="Arial" w:cs="Times New Roman"/>
                <w:sz w:val="20"/>
                <w:szCs w:val="24"/>
                <w:lang w:eastAsia="ru-RU"/>
              </w:rPr>
              <w:t>ОПК-7.2</w:t>
            </w:r>
          </w:p>
          <w:p w14:paraId="6A5B1FFE"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Times New Roman"/>
                <w:sz w:val="20"/>
                <w:szCs w:val="24"/>
                <w:lang w:eastAsia="ru-RU"/>
              </w:rPr>
            </w:pPr>
          </w:p>
          <w:p w14:paraId="44E73B46"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Times New Roman"/>
                <w:sz w:val="20"/>
                <w:szCs w:val="24"/>
                <w:lang w:eastAsia="ru-RU"/>
              </w:rPr>
            </w:pPr>
          </w:p>
          <w:p w14:paraId="75D9CAC3"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Times New Roman"/>
                <w:sz w:val="20"/>
                <w:szCs w:val="24"/>
                <w:lang w:eastAsia="ru-RU"/>
              </w:rPr>
            </w:pPr>
          </w:p>
          <w:p w14:paraId="3F448EFB"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Times New Roman"/>
                <w:sz w:val="20"/>
                <w:szCs w:val="24"/>
                <w:lang w:eastAsia="ru-RU"/>
              </w:rPr>
            </w:pPr>
          </w:p>
          <w:p w14:paraId="442DFBA4"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Times New Roman"/>
                <w:sz w:val="20"/>
                <w:szCs w:val="24"/>
                <w:lang w:eastAsia="ru-RU"/>
              </w:rPr>
            </w:pPr>
          </w:p>
          <w:p w14:paraId="331B8EDB"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Times New Roman"/>
                <w:sz w:val="20"/>
                <w:szCs w:val="24"/>
                <w:lang w:eastAsia="ru-RU"/>
              </w:rPr>
            </w:pPr>
          </w:p>
          <w:p w14:paraId="43443DF3"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Times New Roman"/>
                <w:sz w:val="20"/>
                <w:szCs w:val="24"/>
                <w:lang w:eastAsia="ru-RU"/>
              </w:rPr>
            </w:pPr>
          </w:p>
          <w:p w14:paraId="2C097DAD"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Times New Roman"/>
                <w:sz w:val="20"/>
                <w:szCs w:val="24"/>
                <w:lang w:eastAsia="ru-RU"/>
              </w:rPr>
            </w:pPr>
          </w:p>
          <w:p w14:paraId="03272CFE"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Times New Roman"/>
                <w:sz w:val="20"/>
                <w:szCs w:val="24"/>
                <w:lang w:eastAsia="ru-RU"/>
              </w:rPr>
            </w:pPr>
          </w:p>
          <w:p w14:paraId="10F5C945"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sz w:val="20"/>
                <w:szCs w:val="20"/>
                <w:lang w:eastAsia="ru-RU"/>
              </w:rPr>
            </w:pPr>
          </w:p>
        </w:tc>
        <w:tc>
          <w:tcPr>
            <w:tcW w:w="1984" w:type="dxa"/>
          </w:tcPr>
          <w:p w14:paraId="40370A00" w14:textId="77777777" w:rsidR="00D07538" w:rsidRPr="00D07538" w:rsidRDefault="00D07538" w:rsidP="00D07538">
            <w:pPr>
              <w:widowControl w:val="0"/>
              <w:tabs>
                <w:tab w:val="left" w:pos="740"/>
              </w:tabs>
              <w:autoSpaceDE w:val="0"/>
              <w:autoSpaceDN w:val="0"/>
              <w:spacing w:after="0" w:line="240" w:lineRule="auto"/>
              <w:rPr>
                <w:rFonts w:ascii="Arial" w:eastAsia="Times New Roman" w:hAnsi="Arial" w:cs="Times New Roman"/>
                <w:sz w:val="20"/>
                <w:szCs w:val="24"/>
                <w:lang w:eastAsia="ru-RU"/>
              </w:rPr>
            </w:pPr>
            <w:r w:rsidRPr="00D07538">
              <w:rPr>
                <w:rFonts w:ascii="Arial" w:eastAsia="Times New Roman" w:hAnsi="Arial" w:cs="Times New Roman"/>
                <w:sz w:val="20"/>
                <w:szCs w:val="24"/>
                <w:lang w:eastAsia="ru-RU"/>
              </w:rPr>
              <w:t>Ориентируясь на оценку профессиональной деятельности супервизором, составляет план профессионального самосовершенствования</w:t>
            </w:r>
          </w:p>
          <w:p w14:paraId="1A8779BE" w14:textId="77777777" w:rsidR="00D07538" w:rsidRPr="00D07538" w:rsidRDefault="00D07538" w:rsidP="00D07538">
            <w:pPr>
              <w:widowControl w:val="0"/>
              <w:tabs>
                <w:tab w:val="left" w:pos="740"/>
              </w:tabs>
              <w:autoSpaceDE w:val="0"/>
              <w:autoSpaceDN w:val="0"/>
              <w:spacing w:after="0" w:line="240" w:lineRule="auto"/>
              <w:jc w:val="both"/>
              <w:rPr>
                <w:rFonts w:ascii="Arial" w:eastAsia="Times New Roman" w:hAnsi="Arial" w:cs="Times New Roman"/>
                <w:sz w:val="20"/>
                <w:szCs w:val="24"/>
                <w:lang w:eastAsia="ru-RU"/>
              </w:rPr>
            </w:pPr>
          </w:p>
        </w:tc>
        <w:tc>
          <w:tcPr>
            <w:tcW w:w="3916" w:type="dxa"/>
            <w:gridSpan w:val="3"/>
          </w:tcPr>
          <w:p w14:paraId="5A563C66" w14:textId="77777777" w:rsidR="00D07538" w:rsidRPr="00D07538" w:rsidRDefault="00D07538" w:rsidP="00D07538">
            <w:pPr>
              <w:widowControl w:val="0"/>
              <w:autoSpaceDE w:val="0"/>
              <w:autoSpaceDN w:val="0"/>
              <w:spacing w:after="0" w:line="240" w:lineRule="auto"/>
              <w:jc w:val="both"/>
              <w:rPr>
                <w:rFonts w:ascii="Arial" w:eastAsia="Times New Roman" w:hAnsi="Arial" w:cs="Arial"/>
                <w:bCs/>
                <w:sz w:val="20"/>
                <w:szCs w:val="20"/>
                <w:lang w:eastAsia="ru-RU"/>
              </w:rPr>
            </w:pPr>
            <w:bookmarkStart w:id="4" w:name="_Hlk138793969"/>
            <w:r w:rsidRPr="00D07538">
              <w:rPr>
                <w:rFonts w:ascii="Arial" w:eastAsia="Times New Roman" w:hAnsi="Arial" w:cs="Arial"/>
                <w:b/>
                <w:i/>
                <w:iCs/>
                <w:sz w:val="20"/>
                <w:szCs w:val="20"/>
                <w:lang w:eastAsia="ru-RU"/>
              </w:rPr>
              <w:t xml:space="preserve">Знать: </w:t>
            </w:r>
            <w:r w:rsidRPr="00D07538">
              <w:rPr>
                <w:rFonts w:ascii="Arial" w:eastAsia="Times New Roman" w:hAnsi="Arial" w:cs="Arial"/>
                <w:bCs/>
                <w:sz w:val="20"/>
                <w:szCs w:val="20"/>
                <w:lang w:eastAsia="ru-RU"/>
              </w:rPr>
              <w:t xml:space="preserve">современные достижения в области психологического консультирования, поддерживать уровень профессионализма и компетенции в том числе за счет понимания и готовности работать под супервизией </w:t>
            </w:r>
          </w:p>
          <w:p w14:paraId="3957EEBF" w14:textId="77777777" w:rsidR="00D07538" w:rsidRPr="00D07538" w:rsidRDefault="00D07538" w:rsidP="00D07538">
            <w:pPr>
              <w:widowControl w:val="0"/>
              <w:autoSpaceDE w:val="0"/>
              <w:autoSpaceDN w:val="0"/>
              <w:spacing w:after="0" w:line="240" w:lineRule="auto"/>
              <w:jc w:val="both"/>
              <w:rPr>
                <w:rFonts w:ascii="Arial" w:eastAsia="Times New Roman" w:hAnsi="Arial" w:cs="Arial"/>
                <w:bCs/>
                <w:sz w:val="20"/>
                <w:szCs w:val="20"/>
                <w:lang w:eastAsia="ru-RU"/>
              </w:rPr>
            </w:pPr>
            <w:r w:rsidRPr="00D07538">
              <w:rPr>
                <w:rFonts w:ascii="Arial" w:eastAsia="Times New Roman" w:hAnsi="Arial" w:cs="Arial"/>
                <w:bCs/>
                <w:sz w:val="20"/>
                <w:szCs w:val="20"/>
                <w:lang w:eastAsia="ru-RU"/>
              </w:rPr>
              <w:t xml:space="preserve"> </w:t>
            </w:r>
            <w:r w:rsidRPr="00D07538">
              <w:rPr>
                <w:rFonts w:ascii="Arial" w:eastAsia="Times New Roman" w:hAnsi="Arial" w:cs="Arial"/>
                <w:b/>
                <w:i/>
                <w:iCs/>
                <w:sz w:val="20"/>
                <w:szCs w:val="20"/>
                <w:lang w:eastAsia="ru-RU"/>
              </w:rPr>
              <w:t xml:space="preserve">Уметь: </w:t>
            </w:r>
            <w:r w:rsidRPr="00D07538">
              <w:rPr>
                <w:rFonts w:ascii="Arial" w:eastAsia="Times New Roman" w:hAnsi="Arial" w:cs="Arial"/>
                <w:bCs/>
                <w:sz w:val="20"/>
                <w:szCs w:val="20"/>
                <w:lang w:eastAsia="ru-RU"/>
              </w:rPr>
              <w:t>использовать рекомендации супервизора</w:t>
            </w:r>
            <w:r w:rsidRPr="00D07538">
              <w:rPr>
                <w:rFonts w:ascii="Arial" w:eastAsia="Times New Roman" w:hAnsi="Arial" w:cs="Arial"/>
                <w:b/>
                <w:i/>
                <w:iCs/>
                <w:sz w:val="20"/>
                <w:szCs w:val="20"/>
                <w:lang w:eastAsia="ru-RU"/>
              </w:rPr>
              <w:t xml:space="preserve"> </w:t>
            </w:r>
            <w:r w:rsidRPr="00D07538">
              <w:rPr>
                <w:rFonts w:ascii="Arial" w:eastAsia="Times New Roman" w:hAnsi="Arial" w:cs="Arial"/>
                <w:bCs/>
                <w:sz w:val="20"/>
                <w:szCs w:val="20"/>
                <w:lang w:eastAsia="ru-RU"/>
              </w:rPr>
              <w:t>для решения профессиональных задач и составления плана профессионального самосовершен-ствования</w:t>
            </w:r>
          </w:p>
          <w:p w14:paraId="7D6ED91E" w14:textId="77777777" w:rsidR="00D07538" w:rsidRPr="00D07538" w:rsidRDefault="00D07538" w:rsidP="00D07538">
            <w:pPr>
              <w:widowControl w:val="0"/>
              <w:autoSpaceDE w:val="0"/>
              <w:autoSpaceDN w:val="0"/>
              <w:spacing w:after="0" w:line="240" w:lineRule="auto"/>
              <w:jc w:val="both"/>
              <w:rPr>
                <w:rFonts w:ascii="Arial" w:eastAsia="Times New Roman" w:hAnsi="Arial" w:cs="Arial"/>
                <w:bCs/>
                <w:sz w:val="20"/>
                <w:szCs w:val="20"/>
                <w:lang w:eastAsia="ru-RU"/>
              </w:rPr>
            </w:pPr>
            <w:r w:rsidRPr="00D07538">
              <w:rPr>
                <w:rFonts w:ascii="Arial" w:eastAsia="Times New Roman" w:hAnsi="Arial" w:cs="Arial"/>
                <w:b/>
                <w:i/>
                <w:iCs/>
                <w:sz w:val="20"/>
                <w:szCs w:val="20"/>
                <w:lang w:eastAsia="ru-RU"/>
              </w:rPr>
              <w:t xml:space="preserve">Владеть: </w:t>
            </w:r>
            <w:r w:rsidRPr="00D07538">
              <w:rPr>
                <w:rFonts w:ascii="Arial" w:eastAsia="Times New Roman" w:hAnsi="Arial" w:cs="Arial"/>
                <w:bCs/>
                <w:sz w:val="20"/>
                <w:szCs w:val="20"/>
                <w:lang w:eastAsia="ru-RU"/>
              </w:rPr>
              <w:t>навыками использования рекомендации супервизора для решения профессиональных задач и составления плана профессионального самосовершенствования</w:t>
            </w:r>
            <w:bookmarkEnd w:id="4"/>
          </w:p>
        </w:tc>
      </w:tr>
      <w:tr w:rsidR="00D07538" w:rsidRPr="00D07538" w14:paraId="6118A0AC" w14:textId="77777777" w:rsidTr="00D07538">
        <w:tc>
          <w:tcPr>
            <w:tcW w:w="851" w:type="dxa"/>
            <w:gridSpan w:val="2"/>
          </w:tcPr>
          <w:p w14:paraId="43AE2DBE"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Arial"/>
                <w:sz w:val="20"/>
                <w:szCs w:val="20"/>
                <w:lang w:eastAsia="ru-RU"/>
              </w:rPr>
            </w:pPr>
            <w:bookmarkStart w:id="5" w:name="_Hlk138794001"/>
            <w:bookmarkEnd w:id="3"/>
          </w:p>
        </w:tc>
        <w:tc>
          <w:tcPr>
            <w:tcW w:w="1843" w:type="dxa"/>
            <w:gridSpan w:val="2"/>
          </w:tcPr>
          <w:p w14:paraId="0C1DABCB"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Times New Roman"/>
                <w:sz w:val="20"/>
                <w:szCs w:val="24"/>
                <w:lang w:eastAsia="ru-RU"/>
              </w:rPr>
            </w:pPr>
          </w:p>
        </w:tc>
        <w:tc>
          <w:tcPr>
            <w:tcW w:w="992" w:type="dxa"/>
            <w:gridSpan w:val="2"/>
          </w:tcPr>
          <w:p w14:paraId="69542F16" w14:textId="77777777" w:rsidR="00D07538" w:rsidRPr="00D07538" w:rsidRDefault="00D07538" w:rsidP="00D07538">
            <w:pPr>
              <w:widowControl w:val="0"/>
              <w:autoSpaceDE w:val="0"/>
              <w:autoSpaceDN w:val="0"/>
              <w:spacing w:after="0" w:line="240" w:lineRule="auto"/>
              <w:jc w:val="both"/>
              <w:outlineLvl w:val="1"/>
              <w:rPr>
                <w:rFonts w:ascii="Arial" w:eastAsia="Times New Roman" w:hAnsi="Arial" w:cs="Times New Roman"/>
                <w:sz w:val="20"/>
                <w:szCs w:val="24"/>
                <w:lang w:eastAsia="ru-RU"/>
              </w:rPr>
            </w:pPr>
            <w:r w:rsidRPr="00D07538">
              <w:rPr>
                <w:rFonts w:ascii="Arial" w:eastAsia="Times New Roman" w:hAnsi="Arial" w:cs="Times New Roman"/>
                <w:sz w:val="20"/>
                <w:szCs w:val="24"/>
                <w:lang w:eastAsia="ru-RU"/>
              </w:rPr>
              <w:t>ОПК-7.3</w:t>
            </w:r>
          </w:p>
        </w:tc>
        <w:tc>
          <w:tcPr>
            <w:tcW w:w="1984" w:type="dxa"/>
          </w:tcPr>
          <w:p w14:paraId="5D9F3C80" w14:textId="77777777" w:rsidR="00D07538" w:rsidRPr="00D07538" w:rsidRDefault="00D07538" w:rsidP="00D07538">
            <w:pPr>
              <w:widowControl w:val="0"/>
              <w:tabs>
                <w:tab w:val="left" w:pos="740"/>
              </w:tabs>
              <w:autoSpaceDE w:val="0"/>
              <w:autoSpaceDN w:val="0"/>
              <w:spacing w:after="0" w:line="240" w:lineRule="auto"/>
              <w:rPr>
                <w:rFonts w:ascii="Arial" w:eastAsia="Times New Roman" w:hAnsi="Arial" w:cs="Times New Roman"/>
                <w:sz w:val="20"/>
                <w:szCs w:val="24"/>
                <w:lang w:eastAsia="ru-RU"/>
              </w:rPr>
            </w:pPr>
            <w:r w:rsidRPr="00D07538">
              <w:rPr>
                <w:rFonts w:ascii="Arial" w:eastAsia="Times New Roman" w:hAnsi="Arial" w:cs="Times New Roman"/>
                <w:sz w:val="20"/>
                <w:szCs w:val="24"/>
                <w:lang w:eastAsia="ru-RU"/>
              </w:rPr>
              <w:t xml:space="preserve">Определяет пути реализации в пути реализации в своей </w:t>
            </w:r>
            <w:proofErr w:type="gramStart"/>
            <w:r w:rsidRPr="00D07538">
              <w:rPr>
                <w:rFonts w:ascii="Arial" w:eastAsia="Times New Roman" w:hAnsi="Arial" w:cs="Times New Roman"/>
                <w:sz w:val="20"/>
                <w:szCs w:val="24"/>
                <w:lang w:eastAsia="ru-RU"/>
              </w:rPr>
              <w:t>профессио-нальной</w:t>
            </w:r>
            <w:proofErr w:type="gramEnd"/>
            <w:r w:rsidRPr="00D07538">
              <w:rPr>
                <w:rFonts w:ascii="Arial" w:eastAsia="Times New Roman" w:hAnsi="Arial" w:cs="Times New Roman"/>
                <w:sz w:val="20"/>
                <w:szCs w:val="24"/>
                <w:lang w:eastAsia="ru-RU"/>
              </w:rPr>
              <w:t xml:space="preserve"> деятель-ности рекоменда-ций, полученных по результатам супервизии</w:t>
            </w:r>
          </w:p>
        </w:tc>
        <w:tc>
          <w:tcPr>
            <w:tcW w:w="3916" w:type="dxa"/>
            <w:gridSpan w:val="3"/>
          </w:tcPr>
          <w:p w14:paraId="40E0EEB7" w14:textId="77777777" w:rsidR="00D07538" w:rsidRPr="00D07538" w:rsidRDefault="00D07538" w:rsidP="00D07538">
            <w:pPr>
              <w:widowControl w:val="0"/>
              <w:autoSpaceDE w:val="0"/>
              <w:autoSpaceDN w:val="0"/>
              <w:spacing w:after="0" w:line="240" w:lineRule="auto"/>
              <w:jc w:val="both"/>
              <w:rPr>
                <w:rFonts w:ascii="Arial" w:eastAsia="Times New Roman" w:hAnsi="Arial" w:cs="Arial"/>
                <w:bCs/>
                <w:sz w:val="20"/>
                <w:szCs w:val="20"/>
                <w:lang w:eastAsia="ru-RU"/>
              </w:rPr>
            </w:pPr>
            <w:r w:rsidRPr="00D07538">
              <w:rPr>
                <w:rFonts w:ascii="Arial" w:eastAsia="Times New Roman" w:hAnsi="Arial" w:cs="Arial"/>
                <w:b/>
                <w:sz w:val="20"/>
                <w:szCs w:val="20"/>
                <w:lang w:eastAsia="ru-RU"/>
              </w:rPr>
              <w:t>Знать:</w:t>
            </w:r>
            <w:r w:rsidRPr="00D07538">
              <w:rPr>
                <w:rFonts w:ascii="Arial" w:eastAsia="Times New Roman" w:hAnsi="Arial" w:cs="Arial"/>
                <w:bCs/>
                <w:sz w:val="20"/>
                <w:szCs w:val="20"/>
                <w:lang w:eastAsia="ru-RU"/>
              </w:rPr>
              <w:t xml:space="preserve"> пути реализации  своей профессиональной деятельности на основе рекомендаций, полученных по результатам супервизии</w:t>
            </w:r>
          </w:p>
          <w:p w14:paraId="1032B1C2" w14:textId="77777777" w:rsidR="00D07538" w:rsidRPr="00D07538" w:rsidRDefault="00D07538" w:rsidP="00D07538">
            <w:pPr>
              <w:widowControl w:val="0"/>
              <w:autoSpaceDE w:val="0"/>
              <w:autoSpaceDN w:val="0"/>
              <w:spacing w:after="0" w:line="240" w:lineRule="auto"/>
              <w:jc w:val="both"/>
              <w:rPr>
                <w:rFonts w:ascii="Arial" w:eastAsia="Times New Roman" w:hAnsi="Arial" w:cs="Arial"/>
                <w:bCs/>
                <w:sz w:val="20"/>
                <w:szCs w:val="20"/>
                <w:lang w:eastAsia="ru-RU"/>
              </w:rPr>
            </w:pPr>
            <w:r w:rsidRPr="00D07538">
              <w:rPr>
                <w:rFonts w:ascii="Arial" w:eastAsia="Times New Roman" w:hAnsi="Arial" w:cs="Arial"/>
                <w:b/>
                <w:sz w:val="20"/>
                <w:szCs w:val="20"/>
                <w:lang w:eastAsia="ru-RU"/>
              </w:rPr>
              <w:t>Уметь:</w:t>
            </w:r>
            <w:r w:rsidRPr="00D07538">
              <w:rPr>
                <w:rFonts w:ascii="Arial" w:eastAsia="Times New Roman" w:hAnsi="Arial" w:cs="Arial"/>
                <w:bCs/>
                <w:sz w:val="20"/>
                <w:szCs w:val="20"/>
                <w:lang w:eastAsia="ru-RU"/>
              </w:rPr>
              <w:t xml:space="preserve"> анализировать и совершенствовать свою профессиональную деятельность на основе рекомендаций, полученных по результатам супервизии</w:t>
            </w:r>
          </w:p>
          <w:p w14:paraId="03DA19B3" w14:textId="77777777" w:rsidR="00D07538" w:rsidRPr="00D07538" w:rsidRDefault="00D07538" w:rsidP="00D07538">
            <w:pPr>
              <w:widowControl w:val="0"/>
              <w:autoSpaceDE w:val="0"/>
              <w:autoSpaceDN w:val="0"/>
              <w:spacing w:after="0" w:line="240" w:lineRule="auto"/>
              <w:jc w:val="both"/>
              <w:rPr>
                <w:rFonts w:ascii="Arial" w:eastAsia="Times New Roman" w:hAnsi="Arial" w:cs="Arial"/>
                <w:b/>
                <w:i/>
                <w:iCs/>
                <w:sz w:val="20"/>
                <w:szCs w:val="20"/>
                <w:lang w:eastAsia="ru-RU"/>
              </w:rPr>
            </w:pPr>
            <w:r w:rsidRPr="00D07538">
              <w:rPr>
                <w:rFonts w:ascii="Arial" w:eastAsia="Times New Roman" w:hAnsi="Arial" w:cs="Arial"/>
                <w:b/>
                <w:sz w:val="20"/>
                <w:szCs w:val="20"/>
                <w:lang w:eastAsia="ru-RU"/>
              </w:rPr>
              <w:t>Владеть:</w:t>
            </w:r>
            <w:r w:rsidRPr="00D07538">
              <w:rPr>
                <w:rFonts w:ascii="Arial" w:eastAsia="Times New Roman" w:hAnsi="Arial" w:cs="Arial"/>
                <w:bCs/>
                <w:sz w:val="20"/>
                <w:szCs w:val="20"/>
                <w:lang w:eastAsia="ru-RU"/>
              </w:rPr>
              <w:t xml:space="preserve"> навыками</w:t>
            </w:r>
            <w:r w:rsidRPr="00D07538">
              <w:rPr>
                <w:rFonts w:ascii="Arial" w:eastAsia="Arial" w:hAnsi="Arial" w:cs="Arial"/>
              </w:rPr>
              <w:t xml:space="preserve"> </w:t>
            </w:r>
            <w:r w:rsidRPr="00D07538">
              <w:rPr>
                <w:rFonts w:ascii="Arial" w:eastAsia="Times New Roman" w:hAnsi="Arial" w:cs="Arial"/>
                <w:bCs/>
                <w:sz w:val="20"/>
                <w:szCs w:val="20"/>
                <w:lang w:eastAsia="ru-RU"/>
              </w:rPr>
              <w:t>совершенствования своей профессиональной деятельности на основе рекомендаций, полученных по результатам супервизии</w:t>
            </w:r>
          </w:p>
        </w:tc>
      </w:tr>
      <w:bookmarkEnd w:id="5"/>
    </w:tbl>
    <w:p w14:paraId="08D8CC9E" w14:textId="77777777" w:rsidR="00D07538" w:rsidRPr="00D07538" w:rsidRDefault="00D07538" w:rsidP="00D07538">
      <w:pPr>
        <w:widowControl w:val="0"/>
        <w:tabs>
          <w:tab w:val="left" w:pos="773"/>
        </w:tabs>
        <w:autoSpaceDE w:val="0"/>
        <w:autoSpaceDN w:val="0"/>
        <w:spacing w:after="5" w:line="240" w:lineRule="auto"/>
        <w:ind w:right="223"/>
        <w:outlineLvl w:val="0"/>
        <w:rPr>
          <w:rFonts w:ascii="Arial" w:eastAsia="Arial" w:hAnsi="Arial" w:cs="Arial"/>
          <w:b/>
          <w:bCs/>
          <w:spacing w:val="-4"/>
          <w:sz w:val="24"/>
          <w:szCs w:val="24"/>
        </w:rPr>
      </w:pPr>
    </w:p>
    <w:p w14:paraId="002E6C9E" w14:textId="77777777" w:rsidR="00D07538" w:rsidRPr="00D07538" w:rsidRDefault="00D07538" w:rsidP="00D07538">
      <w:pPr>
        <w:widowControl w:val="0"/>
        <w:tabs>
          <w:tab w:val="left" w:pos="773"/>
        </w:tabs>
        <w:autoSpaceDE w:val="0"/>
        <w:autoSpaceDN w:val="0"/>
        <w:spacing w:after="5" w:line="240" w:lineRule="auto"/>
        <w:ind w:right="223"/>
        <w:jc w:val="both"/>
        <w:outlineLvl w:val="0"/>
        <w:rPr>
          <w:rFonts w:ascii="Arial" w:eastAsia="Arial" w:hAnsi="Arial" w:cs="Arial"/>
          <w:b/>
          <w:bCs/>
          <w:sz w:val="24"/>
          <w:szCs w:val="24"/>
        </w:rPr>
      </w:pPr>
    </w:p>
    <w:p w14:paraId="1009AB1D" w14:textId="77777777" w:rsidR="00D07538" w:rsidRPr="00D07538" w:rsidRDefault="00D07538" w:rsidP="00D07538">
      <w:pPr>
        <w:widowControl w:val="0"/>
        <w:autoSpaceDE w:val="0"/>
        <w:autoSpaceDN w:val="0"/>
        <w:spacing w:before="2" w:after="0" w:line="240" w:lineRule="auto"/>
        <w:rPr>
          <w:rFonts w:ascii="Arial" w:eastAsia="Arial" w:hAnsi="Arial" w:cs="Arial"/>
          <w:b/>
          <w:sz w:val="15"/>
          <w:szCs w:val="24"/>
        </w:rPr>
      </w:pPr>
    </w:p>
    <w:p w14:paraId="5DF6367A" w14:textId="77777777" w:rsidR="00D07538" w:rsidRPr="00D07538" w:rsidRDefault="00D07538" w:rsidP="00D07538">
      <w:pPr>
        <w:widowControl w:val="0"/>
        <w:numPr>
          <w:ilvl w:val="0"/>
          <w:numId w:val="31"/>
        </w:numPr>
        <w:tabs>
          <w:tab w:val="left" w:pos="665"/>
        </w:tabs>
        <w:autoSpaceDE w:val="0"/>
        <w:autoSpaceDN w:val="0"/>
        <w:spacing w:before="92" w:after="0" w:line="240" w:lineRule="auto"/>
        <w:ind w:left="262" w:right="343"/>
        <w:jc w:val="both"/>
        <w:rPr>
          <w:rFonts w:ascii="Arial" w:eastAsia="Arial" w:hAnsi="Arial" w:cs="Arial"/>
          <w:sz w:val="24"/>
        </w:rPr>
      </w:pPr>
      <w:r w:rsidRPr="00D07538">
        <w:rPr>
          <w:rFonts w:ascii="Arial" w:eastAsia="Arial" w:hAnsi="Arial" w:cs="Arial"/>
          <w:b/>
          <w:sz w:val="24"/>
        </w:rPr>
        <w:t>Объем</w:t>
      </w:r>
      <w:r w:rsidRPr="00D07538">
        <w:rPr>
          <w:rFonts w:ascii="Arial" w:eastAsia="Arial" w:hAnsi="Arial" w:cs="Arial"/>
          <w:b/>
          <w:spacing w:val="-8"/>
          <w:sz w:val="24"/>
        </w:rPr>
        <w:t xml:space="preserve"> </w:t>
      </w:r>
      <w:r w:rsidRPr="00D07538">
        <w:rPr>
          <w:rFonts w:ascii="Arial" w:eastAsia="Arial" w:hAnsi="Arial" w:cs="Arial"/>
          <w:b/>
          <w:sz w:val="24"/>
        </w:rPr>
        <w:t>дисциплины</w:t>
      </w:r>
      <w:r w:rsidRPr="00D07538">
        <w:rPr>
          <w:rFonts w:ascii="Arial" w:eastAsia="Arial" w:hAnsi="Arial" w:cs="Arial"/>
          <w:b/>
          <w:spacing w:val="-4"/>
          <w:sz w:val="24"/>
        </w:rPr>
        <w:t xml:space="preserve"> </w:t>
      </w:r>
      <w:r w:rsidRPr="00D07538">
        <w:rPr>
          <w:rFonts w:ascii="Arial" w:eastAsia="Arial" w:hAnsi="Arial" w:cs="Arial"/>
          <w:b/>
          <w:sz w:val="24"/>
        </w:rPr>
        <w:t>в</w:t>
      </w:r>
      <w:r w:rsidRPr="00D07538">
        <w:rPr>
          <w:rFonts w:ascii="Arial" w:eastAsia="Arial" w:hAnsi="Arial" w:cs="Arial"/>
          <w:b/>
          <w:spacing w:val="-4"/>
          <w:sz w:val="24"/>
        </w:rPr>
        <w:t xml:space="preserve"> </w:t>
      </w:r>
      <w:r w:rsidRPr="00D07538">
        <w:rPr>
          <w:rFonts w:ascii="Arial" w:eastAsia="Arial" w:hAnsi="Arial" w:cs="Arial"/>
          <w:b/>
          <w:sz w:val="24"/>
        </w:rPr>
        <w:t>зачетных</w:t>
      </w:r>
      <w:r w:rsidRPr="00D07538">
        <w:rPr>
          <w:rFonts w:ascii="Arial" w:eastAsia="Arial" w:hAnsi="Arial" w:cs="Arial"/>
          <w:b/>
          <w:spacing w:val="-5"/>
          <w:sz w:val="24"/>
        </w:rPr>
        <w:t xml:space="preserve"> </w:t>
      </w:r>
      <w:r w:rsidRPr="00D07538">
        <w:rPr>
          <w:rFonts w:ascii="Arial" w:eastAsia="Arial" w:hAnsi="Arial" w:cs="Arial"/>
          <w:b/>
          <w:sz w:val="24"/>
        </w:rPr>
        <w:t>единицах/часах</w:t>
      </w:r>
      <w:r w:rsidRPr="00D07538">
        <w:rPr>
          <w:rFonts w:ascii="Arial" w:eastAsia="Arial" w:hAnsi="Arial" w:cs="Arial"/>
          <w:b/>
          <w:spacing w:val="-2"/>
          <w:sz w:val="24"/>
        </w:rPr>
        <w:t xml:space="preserve"> </w:t>
      </w:r>
      <w:r w:rsidRPr="00D07538">
        <w:rPr>
          <w:rFonts w:ascii="Arial" w:eastAsia="Arial" w:hAnsi="Arial" w:cs="Arial"/>
          <w:sz w:val="24"/>
        </w:rPr>
        <w:t>(в</w:t>
      </w:r>
      <w:r w:rsidRPr="00D07538">
        <w:rPr>
          <w:rFonts w:ascii="Arial" w:eastAsia="Arial" w:hAnsi="Arial" w:cs="Arial"/>
          <w:spacing w:val="-6"/>
          <w:sz w:val="24"/>
        </w:rPr>
        <w:t xml:space="preserve"> </w:t>
      </w:r>
      <w:r w:rsidRPr="00D07538">
        <w:rPr>
          <w:rFonts w:ascii="Arial" w:eastAsia="Arial" w:hAnsi="Arial" w:cs="Arial"/>
          <w:sz w:val="24"/>
        </w:rPr>
        <w:t>соответствии</w:t>
      </w:r>
      <w:r w:rsidRPr="00D07538">
        <w:rPr>
          <w:rFonts w:ascii="Arial" w:eastAsia="Arial" w:hAnsi="Arial" w:cs="Arial"/>
          <w:spacing w:val="-6"/>
          <w:sz w:val="24"/>
        </w:rPr>
        <w:t xml:space="preserve"> </w:t>
      </w:r>
      <w:r w:rsidRPr="00D07538">
        <w:rPr>
          <w:rFonts w:ascii="Arial" w:eastAsia="Arial" w:hAnsi="Arial" w:cs="Arial"/>
          <w:sz w:val="24"/>
        </w:rPr>
        <w:t>с</w:t>
      </w:r>
      <w:r w:rsidRPr="00D07538">
        <w:rPr>
          <w:rFonts w:ascii="Arial" w:eastAsia="Arial" w:hAnsi="Arial" w:cs="Arial"/>
          <w:spacing w:val="-4"/>
          <w:sz w:val="24"/>
        </w:rPr>
        <w:t xml:space="preserve"> </w:t>
      </w:r>
      <w:r w:rsidRPr="00D07538">
        <w:rPr>
          <w:rFonts w:ascii="Arial" w:eastAsia="Arial" w:hAnsi="Arial" w:cs="Arial"/>
          <w:sz w:val="24"/>
        </w:rPr>
        <w:t xml:space="preserve">учебным планом) — </w:t>
      </w:r>
      <w:r w:rsidRPr="00D07538">
        <w:rPr>
          <w:rFonts w:ascii="Arial" w:eastAsia="Arial" w:hAnsi="Arial" w:cs="Arial"/>
          <w:sz w:val="24"/>
          <w:u w:val="single"/>
        </w:rPr>
        <w:t>4 ЗЕТ_/</w:t>
      </w:r>
      <w:r w:rsidRPr="00D07538">
        <w:rPr>
          <w:rFonts w:ascii="Arial" w:eastAsia="Arial" w:hAnsi="Arial" w:cs="Arial"/>
          <w:sz w:val="24"/>
        </w:rPr>
        <w:t>_</w:t>
      </w:r>
      <w:r w:rsidRPr="00D07538">
        <w:rPr>
          <w:rFonts w:ascii="Arial" w:eastAsia="Arial" w:hAnsi="Arial" w:cs="Arial"/>
          <w:sz w:val="24"/>
          <w:u w:val="single"/>
        </w:rPr>
        <w:t>144 часа.</w:t>
      </w:r>
    </w:p>
    <w:p w14:paraId="4994BE58" w14:textId="77777777" w:rsidR="00D07538" w:rsidRPr="00D07538" w:rsidRDefault="00D07538" w:rsidP="00D07538">
      <w:pPr>
        <w:widowControl w:val="0"/>
        <w:autoSpaceDE w:val="0"/>
        <w:autoSpaceDN w:val="0"/>
        <w:spacing w:after="0" w:line="240" w:lineRule="auto"/>
        <w:rPr>
          <w:rFonts w:ascii="Arial" w:eastAsia="Arial" w:hAnsi="Arial" w:cs="Arial"/>
          <w:sz w:val="16"/>
          <w:szCs w:val="24"/>
        </w:rPr>
      </w:pPr>
    </w:p>
    <w:p w14:paraId="6A5701B8" w14:textId="77777777" w:rsidR="00D07538" w:rsidRPr="00D07538" w:rsidRDefault="00D07538" w:rsidP="00D07538">
      <w:pPr>
        <w:widowControl w:val="0"/>
        <w:autoSpaceDE w:val="0"/>
        <w:autoSpaceDN w:val="0"/>
        <w:spacing w:before="92" w:after="0" w:line="240" w:lineRule="auto"/>
        <w:rPr>
          <w:rFonts w:ascii="Arial" w:eastAsia="Arial" w:hAnsi="Arial" w:cs="Arial"/>
          <w:sz w:val="24"/>
        </w:rPr>
      </w:pPr>
      <w:r w:rsidRPr="00D07538">
        <w:rPr>
          <w:rFonts w:ascii="Arial" w:eastAsia="Arial" w:hAnsi="Arial" w:cs="Arial"/>
          <w:b/>
          <w:sz w:val="24"/>
        </w:rPr>
        <w:t>Форма</w:t>
      </w:r>
      <w:r w:rsidRPr="00D07538">
        <w:rPr>
          <w:rFonts w:ascii="Arial" w:eastAsia="Arial" w:hAnsi="Arial" w:cs="Arial"/>
          <w:b/>
          <w:spacing w:val="-4"/>
          <w:sz w:val="24"/>
        </w:rPr>
        <w:t xml:space="preserve"> </w:t>
      </w:r>
      <w:r w:rsidRPr="00D07538">
        <w:rPr>
          <w:rFonts w:ascii="Arial" w:eastAsia="Arial" w:hAnsi="Arial" w:cs="Arial"/>
          <w:b/>
          <w:sz w:val="24"/>
        </w:rPr>
        <w:t>промежуточной</w:t>
      </w:r>
      <w:r w:rsidRPr="00D07538">
        <w:rPr>
          <w:rFonts w:ascii="Arial" w:eastAsia="Arial" w:hAnsi="Arial" w:cs="Arial"/>
          <w:b/>
          <w:spacing w:val="-6"/>
          <w:sz w:val="24"/>
        </w:rPr>
        <w:t xml:space="preserve"> </w:t>
      </w:r>
      <w:r w:rsidRPr="00D07538">
        <w:rPr>
          <w:rFonts w:ascii="Arial" w:eastAsia="Arial" w:hAnsi="Arial" w:cs="Arial"/>
          <w:b/>
          <w:sz w:val="24"/>
        </w:rPr>
        <w:t>аттестации</w:t>
      </w:r>
      <w:r w:rsidRPr="00D07538">
        <w:rPr>
          <w:rFonts w:ascii="Arial" w:eastAsia="Arial" w:hAnsi="Arial" w:cs="Arial"/>
          <w:b/>
          <w:spacing w:val="-2"/>
          <w:sz w:val="24"/>
        </w:rPr>
        <w:t xml:space="preserve"> </w:t>
      </w:r>
      <w:r w:rsidRPr="00D07538">
        <w:rPr>
          <w:rFonts w:ascii="Arial" w:eastAsia="Arial" w:hAnsi="Arial" w:cs="Arial"/>
          <w:sz w:val="24"/>
        </w:rPr>
        <w:t>(зачет/экзамен)–</w:t>
      </w:r>
      <w:r w:rsidRPr="00D07538">
        <w:rPr>
          <w:rFonts w:ascii="Arial" w:eastAsia="Arial" w:hAnsi="Arial" w:cs="Arial"/>
          <w:spacing w:val="-2"/>
          <w:sz w:val="24"/>
        </w:rPr>
        <w:t xml:space="preserve"> экзамен.</w:t>
      </w:r>
    </w:p>
    <w:p w14:paraId="26E9E230" w14:textId="77777777" w:rsidR="00D07538" w:rsidRPr="00D07538" w:rsidRDefault="00D07538" w:rsidP="00D07538">
      <w:pPr>
        <w:widowControl w:val="0"/>
        <w:autoSpaceDE w:val="0"/>
        <w:autoSpaceDN w:val="0"/>
        <w:spacing w:after="0" w:line="240" w:lineRule="auto"/>
        <w:rPr>
          <w:rFonts w:ascii="Arial" w:eastAsia="Arial" w:hAnsi="Arial" w:cs="Arial"/>
          <w:sz w:val="24"/>
          <w:szCs w:val="24"/>
        </w:rPr>
      </w:pPr>
    </w:p>
    <w:p w14:paraId="759705F4" w14:textId="77777777" w:rsidR="00D07538" w:rsidRPr="00D07538" w:rsidRDefault="00D07538" w:rsidP="00D07538">
      <w:pPr>
        <w:widowControl w:val="0"/>
        <w:numPr>
          <w:ilvl w:val="0"/>
          <w:numId w:val="31"/>
        </w:numPr>
        <w:tabs>
          <w:tab w:val="left" w:pos="665"/>
        </w:tabs>
        <w:autoSpaceDE w:val="0"/>
        <w:autoSpaceDN w:val="0"/>
        <w:spacing w:after="5" w:line="240" w:lineRule="auto"/>
        <w:ind w:left="664" w:hanging="403"/>
        <w:jc w:val="both"/>
        <w:rPr>
          <w:rFonts w:ascii="Arial" w:eastAsia="Arial" w:hAnsi="Arial" w:cs="Arial"/>
          <w:b/>
          <w:sz w:val="24"/>
        </w:rPr>
      </w:pPr>
      <w:r w:rsidRPr="00D07538">
        <w:rPr>
          <w:rFonts w:ascii="Arial" w:eastAsia="Arial" w:hAnsi="Arial" w:cs="Arial"/>
          <w:b/>
          <w:sz w:val="24"/>
        </w:rPr>
        <w:t>Трудоемкость</w:t>
      </w:r>
      <w:r w:rsidRPr="00D07538">
        <w:rPr>
          <w:rFonts w:ascii="Arial" w:eastAsia="Arial" w:hAnsi="Arial" w:cs="Arial"/>
          <w:b/>
          <w:spacing w:val="-6"/>
          <w:sz w:val="24"/>
        </w:rPr>
        <w:t xml:space="preserve"> </w:t>
      </w:r>
      <w:r w:rsidRPr="00D07538">
        <w:rPr>
          <w:rFonts w:ascii="Arial" w:eastAsia="Arial" w:hAnsi="Arial" w:cs="Arial"/>
          <w:b/>
          <w:sz w:val="24"/>
        </w:rPr>
        <w:t>по</w:t>
      </w:r>
      <w:r w:rsidRPr="00D07538">
        <w:rPr>
          <w:rFonts w:ascii="Arial" w:eastAsia="Arial" w:hAnsi="Arial" w:cs="Arial"/>
          <w:b/>
          <w:spacing w:val="-4"/>
          <w:sz w:val="24"/>
        </w:rPr>
        <w:t xml:space="preserve"> </w:t>
      </w:r>
      <w:r w:rsidRPr="00D07538">
        <w:rPr>
          <w:rFonts w:ascii="Arial" w:eastAsia="Arial" w:hAnsi="Arial" w:cs="Arial"/>
          <w:b/>
          <w:sz w:val="24"/>
        </w:rPr>
        <w:t>видам</w:t>
      </w:r>
      <w:r w:rsidRPr="00D07538">
        <w:rPr>
          <w:rFonts w:ascii="Arial" w:eastAsia="Arial" w:hAnsi="Arial" w:cs="Arial"/>
          <w:b/>
          <w:spacing w:val="-5"/>
          <w:sz w:val="24"/>
        </w:rPr>
        <w:t xml:space="preserve"> </w:t>
      </w:r>
      <w:r w:rsidRPr="00D07538">
        <w:rPr>
          <w:rFonts w:ascii="Arial" w:eastAsia="Arial" w:hAnsi="Arial" w:cs="Arial"/>
          <w:b/>
          <w:sz w:val="24"/>
        </w:rPr>
        <w:t>учебной</w:t>
      </w:r>
      <w:r w:rsidRPr="00D07538">
        <w:rPr>
          <w:rFonts w:ascii="Arial" w:eastAsia="Arial" w:hAnsi="Arial" w:cs="Arial"/>
          <w:b/>
          <w:spacing w:val="-5"/>
          <w:sz w:val="24"/>
        </w:rPr>
        <w:t xml:space="preserve"> </w:t>
      </w:r>
      <w:r w:rsidRPr="00D07538">
        <w:rPr>
          <w:rFonts w:ascii="Arial" w:eastAsia="Arial" w:hAnsi="Arial" w:cs="Arial"/>
          <w:b/>
          <w:spacing w:val="-2"/>
          <w:sz w:val="24"/>
        </w:rPr>
        <w:t>работы:</w:t>
      </w: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84"/>
        <w:gridCol w:w="2672"/>
        <w:gridCol w:w="1133"/>
        <w:gridCol w:w="1620"/>
        <w:gridCol w:w="2497"/>
      </w:tblGrid>
      <w:tr w:rsidR="00D07538" w:rsidRPr="00D07538" w14:paraId="5FF25CD7" w14:textId="77777777" w:rsidTr="00127A33">
        <w:trPr>
          <w:trHeight w:val="232"/>
        </w:trPr>
        <w:tc>
          <w:tcPr>
            <w:tcW w:w="4256" w:type="dxa"/>
            <w:gridSpan w:val="2"/>
            <w:vMerge w:val="restart"/>
          </w:tcPr>
          <w:p w14:paraId="3DCC5C86" w14:textId="77777777" w:rsidR="00D07538" w:rsidRPr="00D07538" w:rsidRDefault="00D07538" w:rsidP="00D07538">
            <w:pPr>
              <w:rPr>
                <w:rFonts w:ascii="Arial" w:eastAsia="Arial" w:hAnsi="Arial" w:cs="Arial"/>
                <w:b/>
                <w:lang w:val="ru-RU"/>
              </w:rPr>
            </w:pPr>
          </w:p>
          <w:p w14:paraId="64065652" w14:textId="77777777" w:rsidR="00D07538" w:rsidRPr="00D07538" w:rsidRDefault="00D07538" w:rsidP="00D07538">
            <w:pPr>
              <w:rPr>
                <w:rFonts w:ascii="Arial" w:eastAsia="Arial" w:hAnsi="Arial" w:cs="Arial"/>
                <w:b/>
                <w:sz w:val="18"/>
                <w:lang w:val="ru-RU"/>
              </w:rPr>
            </w:pPr>
          </w:p>
          <w:p w14:paraId="622A793B" w14:textId="77777777" w:rsidR="00D07538" w:rsidRPr="00D07538" w:rsidRDefault="00D07538" w:rsidP="00D07538">
            <w:pPr>
              <w:rPr>
                <w:rFonts w:ascii="Arial" w:eastAsia="Arial" w:hAnsi="Arial" w:cs="Arial"/>
                <w:sz w:val="20"/>
              </w:rPr>
            </w:pPr>
            <w:r w:rsidRPr="00D07538">
              <w:rPr>
                <w:rFonts w:ascii="Arial" w:eastAsia="Arial" w:hAnsi="Arial" w:cs="Arial"/>
                <w:sz w:val="20"/>
              </w:rPr>
              <w:t>Вид</w:t>
            </w:r>
            <w:r w:rsidRPr="00D07538">
              <w:rPr>
                <w:rFonts w:ascii="Arial" w:eastAsia="Arial" w:hAnsi="Arial" w:cs="Arial"/>
                <w:spacing w:val="-7"/>
                <w:sz w:val="20"/>
              </w:rPr>
              <w:t xml:space="preserve"> </w:t>
            </w:r>
            <w:r w:rsidRPr="00D07538">
              <w:rPr>
                <w:rFonts w:ascii="Arial" w:eastAsia="Arial" w:hAnsi="Arial" w:cs="Arial"/>
                <w:sz w:val="20"/>
              </w:rPr>
              <w:t>учебной</w:t>
            </w:r>
            <w:r w:rsidRPr="00D07538">
              <w:rPr>
                <w:rFonts w:ascii="Arial" w:eastAsia="Arial" w:hAnsi="Arial" w:cs="Arial"/>
                <w:spacing w:val="-9"/>
                <w:sz w:val="20"/>
              </w:rPr>
              <w:t xml:space="preserve"> </w:t>
            </w:r>
            <w:r w:rsidRPr="00D07538">
              <w:rPr>
                <w:rFonts w:ascii="Arial" w:eastAsia="Arial" w:hAnsi="Arial" w:cs="Arial"/>
                <w:spacing w:val="-2"/>
                <w:sz w:val="20"/>
              </w:rPr>
              <w:t>работы</w:t>
            </w:r>
          </w:p>
        </w:tc>
        <w:tc>
          <w:tcPr>
            <w:tcW w:w="5250" w:type="dxa"/>
            <w:gridSpan w:val="3"/>
          </w:tcPr>
          <w:p w14:paraId="1279A66D" w14:textId="77777777" w:rsidR="00D07538" w:rsidRPr="00D07538" w:rsidRDefault="00D07538" w:rsidP="00D07538">
            <w:pPr>
              <w:spacing w:line="212" w:lineRule="exact"/>
              <w:ind w:right="1946"/>
              <w:jc w:val="center"/>
              <w:rPr>
                <w:rFonts w:ascii="Arial" w:eastAsia="Arial" w:hAnsi="Arial" w:cs="Arial"/>
                <w:sz w:val="20"/>
              </w:rPr>
            </w:pPr>
            <w:r w:rsidRPr="00D07538">
              <w:rPr>
                <w:rFonts w:ascii="Arial" w:eastAsia="Arial" w:hAnsi="Arial" w:cs="Arial"/>
                <w:spacing w:val="-2"/>
                <w:sz w:val="20"/>
              </w:rPr>
              <w:t>Трудоемкость</w:t>
            </w:r>
          </w:p>
        </w:tc>
      </w:tr>
      <w:tr w:rsidR="00D07538" w:rsidRPr="00D07538" w14:paraId="4DE1792C" w14:textId="77777777" w:rsidTr="00127A33">
        <w:trPr>
          <w:trHeight w:val="349"/>
        </w:trPr>
        <w:tc>
          <w:tcPr>
            <w:tcW w:w="4256" w:type="dxa"/>
            <w:gridSpan w:val="2"/>
            <w:vMerge/>
            <w:tcBorders>
              <w:top w:val="nil"/>
            </w:tcBorders>
          </w:tcPr>
          <w:p w14:paraId="6FE09B9D" w14:textId="77777777" w:rsidR="00D07538" w:rsidRPr="00D07538" w:rsidRDefault="00D07538" w:rsidP="00D07538">
            <w:pPr>
              <w:rPr>
                <w:rFonts w:ascii="Arial" w:eastAsia="Arial" w:hAnsi="Arial" w:cs="Arial"/>
                <w:sz w:val="2"/>
                <w:szCs w:val="2"/>
              </w:rPr>
            </w:pPr>
          </w:p>
        </w:tc>
        <w:tc>
          <w:tcPr>
            <w:tcW w:w="1133" w:type="dxa"/>
            <w:vMerge w:val="restart"/>
          </w:tcPr>
          <w:p w14:paraId="16BECB60" w14:textId="77777777" w:rsidR="00D07538" w:rsidRPr="00D07538" w:rsidRDefault="00D07538" w:rsidP="00D07538">
            <w:pPr>
              <w:spacing w:before="8"/>
              <w:rPr>
                <w:rFonts w:ascii="Arial" w:eastAsia="Arial" w:hAnsi="Arial" w:cs="Arial"/>
                <w:b/>
                <w:sz w:val="19"/>
              </w:rPr>
            </w:pPr>
          </w:p>
          <w:p w14:paraId="308CE6BC" w14:textId="77777777" w:rsidR="00D07538" w:rsidRPr="00D07538" w:rsidRDefault="00D07538" w:rsidP="00D07538">
            <w:pPr>
              <w:rPr>
                <w:rFonts w:ascii="Arial" w:eastAsia="Arial" w:hAnsi="Arial" w:cs="Arial"/>
                <w:sz w:val="20"/>
              </w:rPr>
            </w:pPr>
            <w:r w:rsidRPr="00D07538">
              <w:rPr>
                <w:rFonts w:ascii="Arial" w:eastAsia="Arial" w:hAnsi="Arial" w:cs="Arial"/>
                <w:spacing w:val="-2"/>
                <w:sz w:val="20"/>
              </w:rPr>
              <w:t>Всего</w:t>
            </w:r>
          </w:p>
        </w:tc>
        <w:tc>
          <w:tcPr>
            <w:tcW w:w="4117" w:type="dxa"/>
            <w:gridSpan w:val="2"/>
          </w:tcPr>
          <w:p w14:paraId="287C915E" w14:textId="77777777" w:rsidR="00D07538" w:rsidRPr="00D07538" w:rsidRDefault="00D07538" w:rsidP="00D07538">
            <w:pPr>
              <w:spacing w:before="117" w:line="213" w:lineRule="exact"/>
              <w:ind w:right="1370"/>
              <w:jc w:val="center"/>
              <w:rPr>
                <w:rFonts w:ascii="Arial" w:eastAsia="Arial" w:hAnsi="Arial" w:cs="Arial"/>
                <w:sz w:val="20"/>
              </w:rPr>
            </w:pPr>
            <w:r w:rsidRPr="00D07538">
              <w:rPr>
                <w:rFonts w:ascii="Arial" w:eastAsia="Arial" w:hAnsi="Arial" w:cs="Arial"/>
                <w:sz w:val="20"/>
              </w:rPr>
              <w:t>По</w:t>
            </w:r>
            <w:r w:rsidRPr="00D07538">
              <w:rPr>
                <w:rFonts w:ascii="Arial" w:eastAsia="Arial" w:hAnsi="Arial" w:cs="Arial"/>
                <w:spacing w:val="-4"/>
                <w:sz w:val="20"/>
              </w:rPr>
              <w:t xml:space="preserve"> </w:t>
            </w:r>
            <w:r w:rsidRPr="00D07538">
              <w:rPr>
                <w:rFonts w:ascii="Arial" w:eastAsia="Arial" w:hAnsi="Arial" w:cs="Arial"/>
                <w:spacing w:val="-2"/>
                <w:sz w:val="20"/>
              </w:rPr>
              <w:t>семестрам</w:t>
            </w:r>
          </w:p>
        </w:tc>
      </w:tr>
      <w:tr w:rsidR="00D07538" w:rsidRPr="00D07538" w14:paraId="711B231F" w14:textId="77777777" w:rsidTr="00127A33">
        <w:trPr>
          <w:trHeight w:val="534"/>
        </w:trPr>
        <w:tc>
          <w:tcPr>
            <w:tcW w:w="4256" w:type="dxa"/>
            <w:gridSpan w:val="2"/>
            <w:vMerge/>
            <w:tcBorders>
              <w:top w:val="nil"/>
            </w:tcBorders>
          </w:tcPr>
          <w:p w14:paraId="5DF26566" w14:textId="77777777" w:rsidR="00D07538" w:rsidRPr="00D07538" w:rsidRDefault="00D07538" w:rsidP="00D07538">
            <w:pPr>
              <w:rPr>
                <w:rFonts w:ascii="Arial" w:eastAsia="Arial" w:hAnsi="Arial" w:cs="Arial"/>
                <w:sz w:val="2"/>
                <w:szCs w:val="2"/>
              </w:rPr>
            </w:pPr>
          </w:p>
        </w:tc>
        <w:tc>
          <w:tcPr>
            <w:tcW w:w="1133" w:type="dxa"/>
            <w:vMerge/>
            <w:tcBorders>
              <w:top w:val="nil"/>
            </w:tcBorders>
          </w:tcPr>
          <w:p w14:paraId="3728E0C8" w14:textId="77777777" w:rsidR="00D07538" w:rsidRPr="00D07538" w:rsidRDefault="00D07538" w:rsidP="00D07538">
            <w:pPr>
              <w:rPr>
                <w:rFonts w:ascii="Arial" w:eastAsia="Arial" w:hAnsi="Arial" w:cs="Arial"/>
                <w:sz w:val="2"/>
                <w:szCs w:val="2"/>
              </w:rPr>
            </w:pPr>
          </w:p>
        </w:tc>
        <w:tc>
          <w:tcPr>
            <w:tcW w:w="1620" w:type="dxa"/>
          </w:tcPr>
          <w:p w14:paraId="3644339F" w14:textId="77777777" w:rsidR="00D07538" w:rsidRPr="00D07538" w:rsidRDefault="00D07538" w:rsidP="00D07538">
            <w:pPr>
              <w:spacing w:before="8"/>
              <w:rPr>
                <w:rFonts w:ascii="Arial" w:eastAsia="Arial" w:hAnsi="Arial" w:cs="Arial"/>
                <w:b/>
                <w:sz w:val="19"/>
              </w:rPr>
            </w:pPr>
          </w:p>
          <w:p w14:paraId="717D21DE" w14:textId="77777777" w:rsidR="00D07538" w:rsidRPr="00D07538" w:rsidRDefault="00D07538" w:rsidP="00D07538">
            <w:pPr>
              <w:rPr>
                <w:rFonts w:ascii="Arial" w:eastAsia="Arial" w:hAnsi="Arial" w:cs="Arial"/>
                <w:sz w:val="20"/>
              </w:rPr>
            </w:pPr>
            <w:r w:rsidRPr="00D07538">
              <w:rPr>
                <w:rFonts w:ascii="Arial" w:eastAsia="Arial" w:hAnsi="Arial" w:cs="Arial"/>
                <w:sz w:val="20"/>
              </w:rPr>
              <w:t>4</w:t>
            </w:r>
            <w:r w:rsidRPr="00D07538">
              <w:rPr>
                <w:rFonts w:ascii="Arial" w:eastAsia="Arial" w:hAnsi="Arial" w:cs="Arial"/>
                <w:spacing w:val="-3"/>
                <w:sz w:val="20"/>
              </w:rPr>
              <w:t xml:space="preserve"> </w:t>
            </w:r>
            <w:r w:rsidRPr="00D07538">
              <w:rPr>
                <w:rFonts w:ascii="Arial" w:eastAsia="Arial" w:hAnsi="Arial" w:cs="Arial"/>
                <w:spacing w:val="-2"/>
                <w:sz w:val="20"/>
              </w:rPr>
              <w:t>семестр</w:t>
            </w:r>
          </w:p>
        </w:tc>
        <w:tc>
          <w:tcPr>
            <w:tcW w:w="2497" w:type="dxa"/>
          </w:tcPr>
          <w:p w14:paraId="688929F2" w14:textId="77777777" w:rsidR="00D07538" w:rsidRPr="00D07538" w:rsidRDefault="00D07538" w:rsidP="00D07538">
            <w:pPr>
              <w:rPr>
                <w:rFonts w:ascii="Times New Roman" w:eastAsia="Arial" w:hAnsi="Arial" w:cs="Arial"/>
                <w:sz w:val="20"/>
              </w:rPr>
            </w:pPr>
          </w:p>
        </w:tc>
      </w:tr>
      <w:tr w:rsidR="00D07538" w:rsidRPr="00D07538" w14:paraId="7CC08568" w14:textId="77777777" w:rsidTr="00127A33">
        <w:trPr>
          <w:trHeight w:val="301"/>
        </w:trPr>
        <w:tc>
          <w:tcPr>
            <w:tcW w:w="4256" w:type="dxa"/>
            <w:gridSpan w:val="2"/>
          </w:tcPr>
          <w:p w14:paraId="391F3FEB" w14:textId="77777777" w:rsidR="00D07538" w:rsidRPr="00D07538" w:rsidRDefault="00D07538" w:rsidP="00D07538">
            <w:pPr>
              <w:spacing w:before="33"/>
              <w:rPr>
                <w:rFonts w:ascii="Arial" w:eastAsia="Arial" w:hAnsi="Arial" w:cs="Arial"/>
                <w:sz w:val="20"/>
              </w:rPr>
            </w:pPr>
            <w:r w:rsidRPr="00D07538">
              <w:rPr>
                <w:rFonts w:ascii="Arial" w:eastAsia="Arial" w:hAnsi="Arial" w:cs="Arial"/>
                <w:spacing w:val="-2"/>
                <w:sz w:val="20"/>
              </w:rPr>
              <w:t>Аудиторная</w:t>
            </w:r>
            <w:r w:rsidRPr="00D07538">
              <w:rPr>
                <w:rFonts w:ascii="Arial" w:eastAsia="Arial" w:hAnsi="Arial" w:cs="Arial"/>
                <w:spacing w:val="-5"/>
                <w:sz w:val="20"/>
              </w:rPr>
              <w:t xml:space="preserve"> </w:t>
            </w:r>
            <w:r w:rsidRPr="00D07538">
              <w:rPr>
                <w:rFonts w:ascii="Arial" w:eastAsia="Arial" w:hAnsi="Arial" w:cs="Arial"/>
                <w:spacing w:val="-2"/>
                <w:sz w:val="20"/>
              </w:rPr>
              <w:t>работа</w:t>
            </w:r>
          </w:p>
        </w:tc>
        <w:tc>
          <w:tcPr>
            <w:tcW w:w="1133" w:type="dxa"/>
          </w:tcPr>
          <w:p w14:paraId="7EE3E452" w14:textId="77777777" w:rsidR="00D07538" w:rsidRPr="00D07538" w:rsidRDefault="00D07538" w:rsidP="00D07538">
            <w:pPr>
              <w:spacing w:line="227" w:lineRule="exact"/>
              <w:rPr>
                <w:rFonts w:ascii="Arial" w:eastAsia="Arial" w:hAnsi="Arial" w:cs="Arial"/>
                <w:sz w:val="20"/>
              </w:rPr>
            </w:pPr>
            <w:r w:rsidRPr="00D07538">
              <w:rPr>
                <w:rFonts w:ascii="Arial" w:eastAsia="Arial" w:hAnsi="Arial" w:cs="Arial"/>
                <w:spacing w:val="-5"/>
                <w:sz w:val="20"/>
              </w:rPr>
              <w:t>64</w:t>
            </w:r>
          </w:p>
        </w:tc>
        <w:tc>
          <w:tcPr>
            <w:tcW w:w="1620" w:type="dxa"/>
          </w:tcPr>
          <w:p w14:paraId="07BB28B6" w14:textId="77777777" w:rsidR="00D07538" w:rsidRPr="00D07538" w:rsidRDefault="00D07538" w:rsidP="00D07538">
            <w:pPr>
              <w:spacing w:line="227" w:lineRule="exact"/>
              <w:ind w:right="699"/>
              <w:jc w:val="center"/>
              <w:rPr>
                <w:rFonts w:ascii="Arial" w:eastAsia="Arial" w:hAnsi="Arial" w:cs="Arial"/>
                <w:sz w:val="20"/>
              </w:rPr>
            </w:pPr>
            <w:r w:rsidRPr="00D07538">
              <w:rPr>
                <w:rFonts w:ascii="Arial" w:eastAsia="Arial" w:hAnsi="Arial" w:cs="Arial"/>
                <w:spacing w:val="-5"/>
                <w:sz w:val="20"/>
              </w:rPr>
              <w:t>64</w:t>
            </w:r>
          </w:p>
        </w:tc>
        <w:tc>
          <w:tcPr>
            <w:tcW w:w="2497" w:type="dxa"/>
          </w:tcPr>
          <w:p w14:paraId="3215789A" w14:textId="77777777" w:rsidR="00D07538" w:rsidRPr="00D07538" w:rsidRDefault="00D07538" w:rsidP="00D07538">
            <w:pPr>
              <w:rPr>
                <w:rFonts w:ascii="Times New Roman" w:eastAsia="Arial" w:hAnsi="Arial" w:cs="Arial"/>
                <w:sz w:val="20"/>
              </w:rPr>
            </w:pPr>
          </w:p>
        </w:tc>
      </w:tr>
      <w:tr w:rsidR="00D07538" w:rsidRPr="00D07538" w14:paraId="18905FD3" w14:textId="77777777" w:rsidTr="00127A33">
        <w:trPr>
          <w:trHeight w:val="292"/>
        </w:trPr>
        <w:tc>
          <w:tcPr>
            <w:tcW w:w="1584" w:type="dxa"/>
            <w:vMerge w:val="restart"/>
          </w:tcPr>
          <w:p w14:paraId="00CAE258" w14:textId="77777777" w:rsidR="00D07538" w:rsidRPr="00D07538" w:rsidRDefault="00D07538" w:rsidP="00D07538">
            <w:pPr>
              <w:rPr>
                <w:rFonts w:ascii="Arial" w:eastAsia="Arial" w:hAnsi="Arial" w:cs="Arial"/>
                <w:b/>
              </w:rPr>
            </w:pPr>
          </w:p>
          <w:p w14:paraId="0259EB51" w14:textId="77777777" w:rsidR="00D07538" w:rsidRPr="00D07538" w:rsidRDefault="00D07538" w:rsidP="00D07538">
            <w:pPr>
              <w:spacing w:before="161"/>
              <w:rPr>
                <w:rFonts w:ascii="Arial" w:eastAsia="Arial" w:hAnsi="Arial" w:cs="Arial"/>
                <w:sz w:val="20"/>
              </w:rPr>
            </w:pPr>
            <w:r w:rsidRPr="00D07538">
              <w:rPr>
                <w:rFonts w:ascii="Arial" w:eastAsia="Arial" w:hAnsi="Arial" w:cs="Arial"/>
                <w:sz w:val="20"/>
              </w:rPr>
              <w:lastRenderedPageBreak/>
              <w:t>в</w:t>
            </w:r>
            <w:r w:rsidRPr="00D07538">
              <w:rPr>
                <w:rFonts w:ascii="Arial" w:eastAsia="Arial" w:hAnsi="Arial" w:cs="Arial"/>
                <w:spacing w:val="-6"/>
                <w:sz w:val="20"/>
              </w:rPr>
              <w:t xml:space="preserve"> </w:t>
            </w:r>
            <w:r w:rsidRPr="00D07538">
              <w:rPr>
                <w:rFonts w:ascii="Arial" w:eastAsia="Arial" w:hAnsi="Arial" w:cs="Arial"/>
                <w:sz w:val="20"/>
              </w:rPr>
              <w:t>том</w:t>
            </w:r>
            <w:r w:rsidRPr="00D07538">
              <w:rPr>
                <w:rFonts w:ascii="Arial" w:eastAsia="Arial" w:hAnsi="Arial" w:cs="Arial"/>
                <w:spacing w:val="-3"/>
                <w:sz w:val="20"/>
              </w:rPr>
              <w:t xml:space="preserve"> </w:t>
            </w:r>
            <w:r w:rsidRPr="00D07538">
              <w:rPr>
                <w:rFonts w:ascii="Arial" w:eastAsia="Arial" w:hAnsi="Arial" w:cs="Arial"/>
                <w:spacing w:val="-2"/>
                <w:sz w:val="20"/>
              </w:rPr>
              <w:t>числе:</w:t>
            </w:r>
          </w:p>
        </w:tc>
        <w:tc>
          <w:tcPr>
            <w:tcW w:w="2672" w:type="dxa"/>
          </w:tcPr>
          <w:p w14:paraId="4EA52F62" w14:textId="77777777" w:rsidR="00D07538" w:rsidRPr="00D07538" w:rsidRDefault="00D07538" w:rsidP="00D07538">
            <w:pPr>
              <w:spacing w:before="28"/>
              <w:rPr>
                <w:rFonts w:ascii="Arial" w:eastAsia="Arial" w:hAnsi="Arial" w:cs="Arial"/>
                <w:sz w:val="20"/>
              </w:rPr>
            </w:pPr>
            <w:r w:rsidRPr="00D07538">
              <w:rPr>
                <w:rFonts w:ascii="Arial" w:eastAsia="Arial" w:hAnsi="Arial" w:cs="Arial"/>
                <w:spacing w:val="-2"/>
                <w:sz w:val="20"/>
              </w:rPr>
              <w:lastRenderedPageBreak/>
              <w:t>лекции</w:t>
            </w:r>
          </w:p>
        </w:tc>
        <w:tc>
          <w:tcPr>
            <w:tcW w:w="1133" w:type="dxa"/>
          </w:tcPr>
          <w:p w14:paraId="3217A757" w14:textId="77777777" w:rsidR="00D07538" w:rsidRPr="00D07538" w:rsidRDefault="00D07538" w:rsidP="00D07538">
            <w:pPr>
              <w:spacing w:line="227" w:lineRule="exact"/>
              <w:rPr>
                <w:rFonts w:ascii="Arial" w:eastAsia="Arial" w:hAnsi="Arial" w:cs="Arial"/>
                <w:sz w:val="20"/>
              </w:rPr>
            </w:pPr>
            <w:r w:rsidRPr="00D07538">
              <w:rPr>
                <w:rFonts w:ascii="Arial" w:eastAsia="Arial" w:hAnsi="Arial" w:cs="Arial"/>
                <w:spacing w:val="-5"/>
                <w:sz w:val="20"/>
              </w:rPr>
              <w:t>16</w:t>
            </w:r>
          </w:p>
        </w:tc>
        <w:tc>
          <w:tcPr>
            <w:tcW w:w="1620" w:type="dxa"/>
          </w:tcPr>
          <w:p w14:paraId="507B92F1" w14:textId="77777777" w:rsidR="00D07538" w:rsidRPr="00D07538" w:rsidRDefault="00D07538" w:rsidP="00D07538">
            <w:pPr>
              <w:spacing w:line="227" w:lineRule="exact"/>
              <w:ind w:right="699"/>
              <w:jc w:val="center"/>
              <w:rPr>
                <w:rFonts w:ascii="Arial" w:eastAsia="Arial" w:hAnsi="Arial" w:cs="Arial"/>
                <w:sz w:val="20"/>
              </w:rPr>
            </w:pPr>
            <w:r w:rsidRPr="00D07538">
              <w:rPr>
                <w:rFonts w:ascii="Arial" w:eastAsia="Arial" w:hAnsi="Arial" w:cs="Arial"/>
                <w:spacing w:val="-5"/>
                <w:sz w:val="20"/>
              </w:rPr>
              <w:t>16</w:t>
            </w:r>
          </w:p>
        </w:tc>
        <w:tc>
          <w:tcPr>
            <w:tcW w:w="2497" w:type="dxa"/>
          </w:tcPr>
          <w:p w14:paraId="2FC0F554" w14:textId="77777777" w:rsidR="00D07538" w:rsidRPr="00D07538" w:rsidRDefault="00D07538" w:rsidP="00D07538">
            <w:pPr>
              <w:rPr>
                <w:rFonts w:ascii="Times New Roman" w:eastAsia="Arial" w:hAnsi="Arial" w:cs="Arial"/>
                <w:sz w:val="20"/>
              </w:rPr>
            </w:pPr>
          </w:p>
        </w:tc>
      </w:tr>
      <w:tr w:rsidR="00D07538" w:rsidRPr="00D07538" w14:paraId="58A3B631" w14:textId="77777777" w:rsidTr="00127A33">
        <w:trPr>
          <w:trHeight w:val="251"/>
        </w:trPr>
        <w:tc>
          <w:tcPr>
            <w:tcW w:w="1584" w:type="dxa"/>
            <w:vMerge/>
            <w:tcBorders>
              <w:top w:val="nil"/>
            </w:tcBorders>
          </w:tcPr>
          <w:p w14:paraId="75B8DFFD" w14:textId="77777777" w:rsidR="00D07538" w:rsidRPr="00D07538" w:rsidRDefault="00D07538" w:rsidP="00D07538">
            <w:pPr>
              <w:rPr>
                <w:rFonts w:ascii="Arial" w:eastAsia="Arial" w:hAnsi="Arial" w:cs="Arial"/>
                <w:sz w:val="2"/>
                <w:szCs w:val="2"/>
              </w:rPr>
            </w:pPr>
          </w:p>
        </w:tc>
        <w:tc>
          <w:tcPr>
            <w:tcW w:w="2672" w:type="dxa"/>
          </w:tcPr>
          <w:p w14:paraId="5075F1E8" w14:textId="77777777" w:rsidR="00D07538" w:rsidRPr="00D07538" w:rsidRDefault="00D07538" w:rsidP="00D07538">
            <w:pPr>
              <w:spacing w:before="9" w:line="222" w:lineRule="exact"/>
              <w:rPr>
                <w:rFonts w:ascii="Arial" w:eastAsia="Arial" w:hAnsi="Arial" w:cs="Arial"/>
                <w:sz w:val="20"/>
              </w:rPr>
            </w:pPr>
            <w:r w:rsidRPr="00D07538">
              <w:rPr>
                <w:rFonts w:ascii="Arial" w:eastAsia="Arial" w:hAnsi="Arial" w:cs="Arial"/>
                <w:spacing w:val="-2"/>
                <w:sz w:val="20"/>
              </w:rPr>
              <w:t>практические</w:t>
            </w:r>
          </w:p>
        </w:tc>
        <w:tc>
          <w:tcPr>
            <w:tcW w:w="1133" w:type="dxa"/>
          </w:tcPr>
          <w:p w14:paraId="57CE3B01" w14:textId="77777777" w:rsidR="00D07538" w:rsidRPr="00D07538" w:rsidRDefault="00D07538" w:rsidP="00D07538">
            <w:pPr>
              <w:spacing w:line="227" w:lineRule="exact"/>
              <w:rPr>
                <w:rFonts w:ascii="Arial" w:eastAsia="Arial" w:hAnsi="Arial" w:cs="Arial"/>
                <w:sz w:val="20"/>
              </w:rPr>
            </w:pPr>
            <w:r w:rsidRPr="00D07538">
              <w:rPr>
                <w:rFonts w:ascii="Arial" w:eastAsia="Arial" w:hAnsi="Arial" w:cs="Arial"/>
                <w:spacing w:val="-5"/>
                <w:sz w:val="20"/>
              </w:rPr>
              <w:t>48</w:t>
            </w:r>
          </w:p>
        </w:tc>
        <w:tc>
          <w:tcPr>
            <w:tcW w:w="1620" w:type="dxa"/>
          </w:tcPr>
          <w:p w14:paraId="1DBA7A85" w14:textId="77777777" w:rsidR="00D07538" w:rsidRPr="00D07538" w:rsidRDefault="00D07538" w:rsidP="00D07538">
            <w:pPr>
              <w:spacing w:line="227" w:lineRule="exact"/>
              <w:ind w:right="699"/>
              <w:jc w:val="center"/>
              <w:rPr>
                <w:rFonts w:ascii="Arial" w:eastAsia="Arial" w:hAnsi="Arial" w:cs="Arial"/>
                <w:sz w:val="20"/>
              </w:rPr>
            </w:pPr>
            <w:r w:rsidRPr="00D07538">
              <w:rPr>
                <w:rFonts w:ascii="Arial" w:eastAsia="Arial" w:hAnsi="Arial" w:cs="Arial"/>
                <w:spacing w:val="-5"/>
                <w:sz w:val="20"/>
              </w:rPr>
              <w:t>48</w:t>
            </w:r>
          </w:p>
        </w:tc>
        <w:tc>
          <w:tcPr>
            <w:tcW w:w="2497" w:type="dxa"/>
          </w:tcPr>
          <w:p w14:paraId="15FAFC0A" w14:textId="77777777" w:rsidR="00D07538" w:rsidRPr="00D07538" w:rsidRDefault="00D07538" w:rsidP="00D07538">
            <w:pPr>
              <w:rPr>
                <w:rFonts w:ascii="Times New Roman" w:eastAsia="Arial" w:hAnsi="Arial" w:cs="Arial"/>
                <w:sz w:val="18"/>
              </w:rPr>
            </w:pPr>
          </w:p>
        </w:tc>
      </w:tr>
      <w:tr w:rsidR="00D07538" w:rsidRPr="00D07538" w14:paraId="41FE1F9A" w14:textId="77777777" w:rsidTr="00127A33">
        <w:trPr>
          <w:trHeight w:val="231"/>
        </w:trPr>
        <w:tc>
          <w:tcPr>
            <w:tcW w:w="1584" w:type="dxa"/>
            <w:vMerge/>
            <w:tcBorders>
              <w:top w:val="nil"/>
            </w:tcBorders>
          </w:tcPr>
          <w:p w14:paraId="1B91563C" w14:textId="77777777" w:rsidR="00D07538" w:rsidRPr="00D07538" w:rsidRDefault="00D07538" w:rsidP="00D07538">
            <w:pPr>
              <w:rPr>
                <w:rFonts w:ascii="Arial" w:eastAsia="Arial" w:hAnsi="Arial" w:cs="Arial"/>
                <w:sz w:val="2"/>
                <w:szCs w:val="2"/>
              </w:rPr>
            </w:pPr>
          </w:p>
        </w:tc>
        <w:tc>
          <w:tcPr>
            <w:tcW w:w="2672" w:type="dxa"/>
          </w:tcPr>
          <w:p w14:paraId="31A60CDF" w14:textId="77777777" w:rsidR="00D07538" w:rsidRPr="00D07538" w:rsidRDefault="00D07538" w:rsidP="00D07538">
            <w:pPr>
              <w:spacing w:line="212" w:lineRule="exact"/>
              <w:rPr>
                <w:rFonts w:ascii="Arial" w:eastAsia="Arial" w:hAnsi="Arial" w:cs="Arial"/>
                <w:sz w:val="20"/>
              </w:rPr>
            </w:pPr>
            <w:r w:rsidRPr="00D07538">
              <w:rPr>
                <w:rFonts w:ascii="Arial" w:eastAsia="Arial" w:hAnsi="Arial" w:cs="Arial"/>
                <w:spacing w:val="-2"/>
                <w:sz w:val="20"/>
              </w:rPr>
              <w:t>лабораторные</w:t>
            </w:r>
          </w:p>
        </w:tc>
        <w:tc>
          <w:tcPr>
            <w:tcW w:w="1133" w:type="dxa"/>
          </w:tcPr>
          <w:p w14:paraId="4A488F04" w14:textId="77777777" w:rsidR="00D07538" w:rsidRPr="00D07538" w:rsidRDefault="00D07538" w:rsidP="00D07538">
            <w:pPr>
              <w:spacing w:line="212" w:lineRule="exact"/>
              <w:rPr>
                <w:rFonts w:ascii="Arial" w:eastAsia="Arial" w:hAnsi="Arial" w:cs="Arial"/>
                <w:sz w:val="20"/>
              </w:rPr>
            </w:pPr>
            <w:r w:rsidRPr="00D07538">
              <w:rPr>
                <w:rFonts w:ascii="Arial" w:eastAsia="Arial" w:hAnsi="Arial" w:cs="Arial"/>
                <w:w w:val="99"/>
                <w:sz w:val="20"/>
              </w:rPr>
              <w:t>0</w:t>
            </w:r>
          </w:p>
        </w:tc>
        <w:tc>
          <w:tcPr>
            <w:tcW w:w="1620" w:type="dxa"/>
          </w:tcPr>
          <w:p w14:paraId="5CA37BA5" w14:textId="77777777" w:rsidR="00D07538" w:rsidRPr="00D07538" w:rsidRDefault="00D07538" w:rsidP="00D07538">
            <w:pPr>
              <w:spacing w:line="212" w:lineRule="exact"/>
              <w:ind w:right="153"/>
              <w:jc w:val="center"/>
              <w:rPr>
                <w:rFonts w:ascii="Arial" w:eastAsia="Arial" w:hAnsi="Arial" w:cs="Arial"/>
                <w:sz w:val="20"/>
              </w:rPr>
            </w:pPr>
            <w:r w:rsidRPr="00D07538">
              <w:rPr>
                <w:rFonts w:ascii="Arial" w:eastAsia="Arial" w:hAnsi="Arial" w:cs="Arial"/>
                <w:w w:val="99"/>
                <w:sz w:val="20"/>
              </w:rPr>
              <w:t>0</w:t>
            </w:r>
          </w:p>
        </w:tc>
        <w:tc>
          <w:tcPr>
            <w:tcW w:w="2497" w:type="dxa"/>
          </w:tcPr>
          <w:p w14:paraId="06CB5810" w14:textId="77777777" w:rsidR="00D07538" w:rsidRPr="00D07538" w:rsidRDefault="00D07538" w:rsidP="00D07538">
            <w:pPr>
              <w:rPr>
                <w:rFonts w:ascii="Times New Roman" w:eastAsia="Arial" w:hAnsi="Arial" w:cs="Arial"/>
                <w:sz w:val="16"/>
              </w:rPr>
            </w:pPr>
          </w:p>
        </w:tc>
      </w:tr>
      <w:tr w:rsidR="00D07538" w:rsidRPr="00D07538" w14:paraId="539C35F9" w14:textId="77777777" w:rsidTr="00127A33">
        <w:trPr>
          <w:trHeight w:val="229"/>
        </w:trPr>
        <w:tc>
          <w:tcPr>
            <w:tcW w:w="1584" w:type="dxa"/>
            <w:vMerge/>
            <w:tcBorders>
              <w:top w:val="nil"/>
            </w:tcBorders>
          </w:tcPr>
          <w:p w14:paraId="4D0F1CDA" w14:textId="77777777" w:rsidR="00D07538" w:rsidRPr="00D07538" w:rsidRDefault="00D07538" w:rsidP="00D07538">
            <w:pPr>
              <w:rPr>
                <w:rFonts w:ascii="Arial" w:eastAsia="Arial" w:hAnsi="Arial" w:cs="Arial"/>
                <w:sz w:val="2"/>
                <w:szCs w:val="2"/>
              </w:rPr>
            </w:pPr>
          </w:p>
        </w:tc>
        <w:tc>
          <w:tcPr>
            <w:tcW w:w="2672" w:type="dxa"/>
          </w:tcPr>
          <w:p w14:paraId="57D2C317"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z w:val="20"/>
              </w:rPr>
              <w:t>групповые</w:t>
            </w:r>
            <w:r w:rsidRPr="00D07538">
              <w:rPr>
                <w:rFonts w:ascii="Arial" w:eastAsia="Arial" w:hAnsi="Arial" w:cs="Arial"/>
                <w:spacing w:val="-14"/>
                <w:sz w:val="20"/>
              </w:rPr>
              <w:t xml:space="preserve"> </w:t>
            </w:r>
            <w:r w:rsidRPr="00D07538">
              <w:rPr>
                <w:rFonts w:ascii="Arial" w:eastAsia="Arial" w:hAnsi="Arial" w:cs="Arial"/>
                <w:spacing w:val="-2"/>
                <w:sz w:val="20"/>
              </w:rPr>
              <w:t>консультации</w:t>
            </w:r>
          </w:p>
        </w:tc>
        <w:tc>
          <w:tcPr>
            <w:tcW w:w="1133" w:type="dxa"/>
          </w:tcPr>
          <w:p w14:paraId="4B9338C6"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5"/>
                <w:sz w:val="20"/>
              </w:rPr>
              <w:t>16</w:t>
            </w:r>
          </w:p>
        </w:tc>
        <w:tc>
          <w:tcPr>
            <w:tcW w:w="1620" w:type="dxa"/>
          </w:tcPr>
          <w:p w14:paraId="69F5E196" w14:textId="77777777" w:rsidR="00D07538" w:rsidRPr="00D07538" w:rsidRDefault="00D07538" w:rsidP="00D07538">
            <w:pPr>
              <w:spacing w:line="210" w:lineRule="exact"/>
              <w:ind w:right="699"/>
              <w:jc w:val="center"/>
              <w:rPr>
                <w:rFonts w:ascii="Arial" w:eastAsia="Arial" w:hAnsi="Arial" w:cs="Arial"/>
                <w:sz w:val="20"/>
              </w:rPr>
            </w:pPr>
            <w:r w:rsidRPr="00D07538">
              <w:rPr>
                <w:rFonts w:ascii="Arial" w:eastAsia="Arial" w:hAnsi="Arial" w:cs="Arial"/>
                <w:spacing w:val="-5"/>
                <w:sz w:val="20"/>
              </w:rPr>
              <w:t>16</w:t>
            </w:r>
          </w:p>
        </w:tc>
        <w:tc>
          <w:tcPr>
            <w:tcW w:w="2497" w:type="dxa"/>
          </w:tcPr>
          <w:p w14:paraId="18DC39A5" w14:textId="77777777" w:rsidR="00D07538" w:rsidRPr="00D07538" w:rsidRDefault="00D07538" w:rsidP="00D07538">
            <w:pPr>
              <w:rPr>
                <w:rFonts w:ascii="Times New Roman" w:eastAsia="Arial" w:hAnsi="Arial" w:cs="Arial"/>
                <w:sz w:val="16"/>
              </w:rPr>
            </w:pPr>
          </w:p>
        </w:tc>
      </w:tr>
      <w:tr w:rsidR="00D07538" w:rsidRPr="00D07538" w14:paraId="4E2D7C84" w14:textId="77777777" w:rsidTr="00127A33">
        <w:trPr>
          <w:trHeight w:val="260"/>
        </w:trPr>
        <w:tc>
          <w:tcPr>
            <w:tcW w:w="4256" w:type="dxa"/>
            <w:gridSpan w:val="2"/>
          </w:tcPr>
          <w:p w14:paraId="2ACF72CA" w14:textId="77777777" w:rsidR="00D07538" w:rsidRPr="00D07538" w:rsidRDefault="00D07538" w:rsidP="00D07538">
            <w:pPr>
              <w:spacing w:before="13" w:line="227" w:lineRule="exact"/>
              <w:rPr>
                <w:rFonts w:ascii="Arial" w:eastAsia="Arial" w:hAnsi="Arial" w:cs="Arial"/>
                <w:sz w:val="20"/>
              </w:rPr>
            </w:pPr>
            <w:r w:rsidRPr="00D07538">
              <w:rPr>
                <w:rFonts w:ascii="Arial" w:eastAsia="Arial" w:hAnsi="Arial" w:cs="Arial"/>
                <w:w w:val="95"/>
                <w:sz w:val="20"/>
              </w:rPr>
              <w:t>Самостоятельная</w:t>
            </w:r>
            <w:r w:rsidRPr="00D07538">
              <w:rPr>
                <w:rFonts w:ascii="Arial" w:eastAsia="Arial" w:hAnsi="Arial" w:cs="Arial"/>
                <w:spacing w:val="51"/>
                <w:sz w:val="20"/>
              </w:rPr>
              <w:t xml:space="preserve"> </w:t>
            </w:r>
            <w:r w:rsidRPr="00D07538">
              <w:rPr>
                <w:rFonts w:ascii="Arial" w:eastAsia="Arial" w:hAnsi="Arial" w:cs="Arial"/>
                <w:spacing w:val="-2"/>
                <w:sz w:val="20"/>
              </w:rPr>
              <w:t>работа</w:t>
            </w:r>
          </w:p>
        </w:tc>
        <w:tc>
          <w:tcPr>
            <w:tcW w:w="1133" w:type="dxa"/>
          </w:tcPr>
          <w:p w14:paraId="73738759" w14:textId="77777777" w:rsidR="00D07538" w:rsidRPr="00D07538" w:rsidRDefault="00D07538" w:rsidP="00D07538">
            <w:pPr>
              <w:spacing w:line="227" w:lineRule="exact"/>
              <w:rPr>
                <w:rFonts w:ascii="Arial" w:eastAsia="Arial" w:hAnsi="Arial" w:cs="Arial"/>
                <w:sz w:val="20"/>
              </w:rPr>
            </w:pPr>
            <w:r w:rsidRPr="00D07538">
              <w:rPr>
                <w:rFonts w:ascii="Arial" w:eastAsia="Arial" w:hAnsi="Arial" w:cs="Arial"/>
                <w:spacing w:val="-5"/>
                <w:sz w:val="20"/>
              </w:rPr>
              <w:t>28</w:t>
            </w:r>
          </w:p>
        </w:tc>
        <w:tc>
          <w:tcPr>
            <w:tcW w:w="1620" w:type="dxa"/>
          </w:tcPr>
          <w:p w14:paraId="321C449D" w14:textId="77777777" w:rsidR="00D07538" w:rsidRPr="00D07538" w:rsidRDefault="00D07538" w:rsidP="00D07538">
            <w:pPr>
              <w:spacing w:line="227" w:lineRule="exact"/>
              <w:ind w:right="699"/>
              <w:jc w:val="center"/>
              <w:rPr>
                <w:rFonts w:ascii="Arial" w:eastAsia="Arial" w:hAnsi="Arial" w:cs="Arial"/>
                <w:sz w:val="20"/>
              </w:rPr>
            </w:pPr>
            <w:r w:rsidRPr="00D07538">
              <w:rPr>
                <w:rFonts w:ascii="Arial" w:eastAsia="Arial" w:hAnsi="Arial" w:cs="Arial"/>
                <w:spacing w:val="-5"/>
                <w:sz w:val="20"/>
              </w:rPr>
              <w:t>28</w:t>
            </w:r>
          </w:p>
        </w:tc>
        <w:tc>
          <w:tcPr>
            <w:tcW w:w="2497" w:type="dxa"/>
          </w:tcPr>
          <w:p w14:paraId="01810871" w14:textId="77777777" w:rsidR="00D07538" w:rsidRPr="00D07538" w:rsidRDefault="00D07538" w:rsidP="00D07538">
            <w:pPr>
              <w:rPr>
                <w:rFonts w:ascii="Times New Roman" w:eastAsia="Arial" w:hAnsi="Arial" w:cs="Arial"/>
                <w:sz w:val="18"/>
              </w:rPr>
            </w:pPr>
          </w:p>
        </w:tc>
      </w:tr>
      <w:tr w:rsidR="00D07538" w:rsidRPr="00D07538" w14:paraId="33EB6781" w14:textId="77777777" w:rsidTr="00127A33">
        <w:trPr>
          <w:trHeight w:val="260"/>
        </w:trPr>
        <w:tc>
          <w:tcPr>
            <w:tcW w:w="4256" w:type="dxa"/>
            <w:gridSpan w:val="2"/>
          </w:tcPr>
          <w:p w14:paraId="420EA6E6" w14:textId="77777777" w:rsidR="00D07538" w:rsidRPr="00D07538" w:rsidRDefault="00D07538" w:rsidP="00D07538">
            <w:pPr>
              <w:spacing w:before="13" w:line="227" w:lineRule="exact"/>
              <w:rPr>
                <w:rFonts w:ascii="Arial" w:eastAsia="Arial" w:hAnsi="Arial" w:cs="Arial"/>
                <w:sz w:val="20"/>
                <w:lang w:val="ru-RU"/>
              </w:rPr>
            </w:pPr>
            <w:r w:rsidRPr="00D07538">
              <w:rPr>
                <w:rFonts w:ascii="Arial" w:eastAsia="Arial" w:hAnsi="Arial" w:cs="Arial"/>
                <w:sz w:val="20"/>
                <w:lang w:val="ru-RU"/>
              </w:rPr>
              <w:t>в</w:t>
            </w:r>
            <w:r w:rsidRPr="00D07538">
              <w:rPr>
                <w:rFonts w:ascii="Arial" w:eastAsia="Arial" w:hAnsi="Arial" w:cs="Arial"/>
                <w:spacing w:val="-8"/>
                <w:sz w:val="20"/>
                <w:lang w:val="ru-RU"/>
              </w:rPr>
              <w:t xml:space="preserve"> </w:t>
            </w:r>
            <w:r w:rsidRPr="00D07538">
              <w:rPr>
                <w:rFonts w:ascii="Arial" w:eastAsia="Arial" w:hAnsi="Arial" w:cs="Arial"/>
                <w:sz w:val="20"/>
                <w:lang w:val="ru-RU"/>
              </w:rPr>
              <w:t>том</w:t>
            </w:r>
            <w:r w:rsidRPr="00D07538">
              <w:rPr>
                <w:rFonts w:ascii="Arial" w:eastAsia="Arial" w:hAnsi="Arial" w:cs="Arial"/>
                <w:spacing w:val="-6"/>
                <w:sz w:val="20"/>
                <w:lang w:val="ru-RU"/>
              </w:rPr>
              <w:t xml:space="preserve"> </w:t>
            </w:r>
            <w:r w:rsidRPr="00D07538">
              <w:rPr>
                <w:rFonts w:ascii="Arial" w:eastAsia="Arial" w:hAnsi="Arial" w:cs="Arial"/>
                <w:sz w:val="20"/>
                <w:lang w:val="ru-RU"/>
              </w:rPr>
              <w:t>числе:</w:t>
            </w:r>
            <w:r w:rsidRPr="00D07538">
              <w:rPr>
                <w:rFonts w:ascii="Arial" w:eastAsia="Arial" w:hAnsi="Arial" w:cs="Arial"/>
                <w:spacing w:val="-6"/>
                <w:sz w:val="20"/>
                <w:lang w:val="ru-RU"/>
              </w:rPr>
              <w:t xml:space="preserve"> </w:t>
            </w:r>
            <w:r w:rsidRPr="00D07538">
              <w:rPr>
                <w:rFonts w:ascii="Arial" w:eastAsia="Arial" w:hAnsi="Arial" w:cs="Arial"/>
                <w:sz w:val="20"/>
                <w:lang w:val="ru-RU"/>
              </w:rPr>
              <w:t>курсовая</w:t>
            </w:r>
            <w:r w:rsidRPr="00D07538">
              <w:rPr>
                <w:rFonts w:ascii="Arial" w:eastAsia="Arial" w:hAnsi="Arial" w:cs="Arial"/>
                <w:spacing w:val="-6"/>
                <w:sz w:val="20"/>
                <w:lang w:val="ru-RU"/>
              </w:rPr>
              <w:t xml:space="preserve"> </w:t>
            </w:r>
            <w:r w:rsidRPr="00D07538">
              <w:rPr>
                <w:rFonts w:ascii="Arial" w:eastAsia="Arial" w:hAnsi="Arial" w:cs="Arial"/>
                <w:spacing w:val="-2"/>
                <w:sz w:val="20"/>
                <w:lang w:val="ru-RU"/>
              </w:rPr>
              <w:t>работа</w:t>
            </w:r>
          </w:p>
        </w:tc>
        <w:tc>
          <w:tcPr>
            <w:tcW w:w="1133" w:type="dxa"/>
          </w:tcPr>
          <w:p w14:paraId="4725ADC8" w14:textId="77777777" w:rsidR="00D07538" w:rsidRPr="00D07538" w:rsidRDefault="00D07538" w:rsidP="00D07538">
            <w:pPr>
              <w:spacing w:line="227" w:lineRule="exact"/>
              <w:rPr>
                <w:rFonts w:ascii="Arial" w:eastAsia="Arial" w:hAnsi="Arial" w:cs="Arial"/>
                <w:sz w:val="20"/>
              </w:rPr>
            </w:pPr>
            <w:r w:rsidRPr="00D07538">
              <w:rPr>
                <w:rFonts w:ascii="Arial" w:eastAsia="Arial" w:hAnsi="Arial" w:cs="Arial"/>
                <w:w w:val="99"/>
                <w:sz w:val="20"/>
              </w:rPr>
              <w:t>0</w:t>
            </w:r>
          </w:p>
        </w:tc>
        <w:tc>
          <w:tcPr>
            <w:tcW w:w="1620" w:type="dxa"/>
          </w:tcPr>
          <w:p w14:paraId="0B889E89" w14:textId="77777777" w:rsidR="00D07538" w:rsidRPr="00D07538" w:rsidRDefault="00D07538" w:rsidP="00D07538">
            <w:pPr>
              <w:spacing w:line="227" w:lineRule="exact"/>
              <w:ind w:right="153"/>
              <w:jc w:val="center"/>
              <w:rPr>
                <w:rFonts w:ascii="Arial" w:eastAsia="Arial" w:hAnsi="Arial" w:cs="Arial"/>
                <w:sz w:val="20"/>
              </w:rPr>
            </w:pPr>
            <w:r w:rsidRPr="00D07538">
              <w:rPr>
                <w:rFonts w:ascii="Arial" w:eastAsia="Arial" w:hAnsi="Arial" w:cs="Arial"/>
                <w:w w:val="99"/>
                <w:sz w:val="20"/>
              </w:rPr>
              <w:t>0</w:t>
            </w:r>
          </w:p>
        </w:tc>
        <w:tc>
          <w:tcPr>
            <w:tcW w:w="2497" w:type="dxa"/>
          </w:tcPr>
          <w:p w14:paraId="1336AF2F" w14:textId="77777777" w:rsidR="00D07538" w:rsidRPr="00D07538" w:rsidRDefault="00D07538" w:rsidP="00D07538">
            <w:pPr>
              <w:rPr>
                <w:rFonts w:ascii="Times New Roman" w:eastAsia="Arial" w:hAnsi="Arial" w:cs="Arial"/>
                <w:sz w:val="18"/>
              </w:rPr>
            </w:pPr>
          </w:p>
        </w:tc>
      </w:tr>
      <w:tr w:rsidR="00D07538" w:rsidRPr="00D07538" w14:paraId="09117C5A" w14:textId="77777777" w:rsidTr="00127A33">
        <w:trPr>
          <w:trHeight w:val="460"/>
        </w:trPr>
        <w:tc>
          <w:tcPr>
            <w:tcW w:w="4256" w:type="dxa"/>
            <w:gridSpan w:val="2"/>
          </w:tcPr>
          <w:p w14:paraId="68EE9A00" w14:textId="77777777" w:rsidR="00D07538" w:rsidRPr="00D07538" w:rsidRDefault="00D07538" w:rsidP="00D07538">
            <w:pPr>
              <w:spacing w:line="226" w:lineRule="exact"/>
              <w:rPr>
                <w:rFonts w:ascii="Arial" w:eastAsia="Arial" w:hAnsi="Arial" w:cs="Arial"/>
                <w:sz w:val="20"/>
                <w:lang w:val="ru-RU"/>
              </w:rPr>
            </w:pPr>
            <w:r w:rsidRPr="00D07538">
              <w:rPr>
                <w:rFonts w:ascii="Arial" w:eastAsia="Arial" w:hAnsi="Arial" w:cs="Arial"/>
                <w:spacing w:val="-2"/>
                <w:sz w:val="20"/>
                <w:lang w:val="ru-RU"/>
              </w:rPr>
              <w:t>Форма</w:t>
            </w:r>
            <w:r w:rsidRPr="00D07538">
              <w:rPr>
                <w:rFonts w:ascii="Arial" w:eastAsia="Arial" w:hAnsi="Arial" w:cs="Arial"/>
                <w:spacing w:val="3"/>
                <w:sz w:val="20"/>
                <w:lang w:val="ru-RU"/>
              </w:rPr>
              <w:t xml:space="preserve"> </w:t>
            </w:r>
            <w:r w:rsidRPr="00D07538">
              <w:rPr>
                <w:rFonts w:ascii="Arial" w:eastAsia="Arial" w:hAnsi="Arial" w:cs="Arial"/>
                <w:spacing w:val="-2"/>
                <w:sz w:val="20"/>
                <w:lang w:val="ru-RU"/>
              </w:rPr>
              <w:t>промежуточной</w:t>
            </w:r>
            <w:r w:rsidRPr="00D07538">
              <w:rPr>
                <w:rFonts w:ascii="Arial" w:eastAsia="Arial" w:hAnsi="Arial" w:cs="Arial"/>
                <w:spacing w:val="4"/>
                <w:sz w:val="20"/>
                <w:lang w:val="ru-RU"/>
              </w:rPr>
              <w:t xml:space="preserve"> </w:t>
            </w:r>
            <w:r w:rsidRPr="00D07538">
              <w:rPr>
                <w:rFonts w:ascii="Arial" w:eastAsia="Arial" w:hAnsi="Arial" w:cs="Arial"/>
                <w:spacing w:val="-2"/>
                <w:sz w:val="20"/>
                <w:lang w:val="ru-RU"/>
              </w:rPr>
              <w:t>аттестации</w:t>
            </w:r>
          </w:p>
          <w:p w14:paraId="2496DF8C" w14:textId="77777777" w:rsidR="00D07538" w:rsidRPr="00D07538" w:rsidRDefault="00D07538" w:rsidP="00D07538">
            <w:pPr>
              <w:spacing w:line="214" w:lineRule="exact"/>
              <w:rPr>
                <w:rFonts w:ascii="Arial" w:eastAsia="Arial" w:hAnsi="Arial" w:cs="Arial"/>
                <w:i/>
                <w:sz w:val="20"/>
                <w:lang w:val="ru-RU"/>
              </w:rPr>
            </w:pPr>
            <w:r w:rsidRPr="00D07538">
              <w:rPr>
                <w:rFonts w:ascii="Arial" w:eastAsia="Arial" w:hAnsi="Arial" w:cs="Arial"/>
                <w:i/>
                <w:sz w:val="20"/>
                <w:lang w:val="ru-RU"/>
              </w:rPr>
              <w:t>(экзамен</w:t>
            </w:r>
            <w:r w:rsidRPr="00D07538">
              <w:rPr>
                <w:rFonts w:ascii="Arial" w:eastAsia="Arial" w:hAnsi="Arial" w:cs="Arial"/>
                <w:i/>
                <w:spacing w:val="45"/>
                <w:sz w:val="20"/>
                <w:lang w:val="ru-RU"/>
              </w:rPr>
              <w:t xml:space="preserve"> </w:t>
            </w:r>
            <w:r w:rsidRPr="00D07538">
              <w:rPr>
                <w:rFonts w:ascii="Arial" w:eastAsia="Arial" w:hAnsi="Arial" w:cs="Arial"/>
                <w:i/>
                <w:sz w:val="20"/>
                <w:lang w:val="ru-RU"/>
              </w:rPr>
              <w:t>–</w:t>
            </w:r>
            <w:r w:rsidRPr="00D07538">
              <w:rPr>
                <w:rFonts w:ascii="Arial" w:eastAsia="Arial" w:hAnsi="Arial" w:cs="Arial"/>
                <w:i/>
                <w:spacing w:val="-4"/>
                <w:sz w:val="20"/>
                <w:lang w:val="ru-RU"/>
              </w:rPr>
              <w:t xml:space="preserve"> </w:t>
            </w:r>
            <w:r w:rsidRPr="00D07538">
              <w:rPr>
                <w:rFonts w:ascii="Arial" w:eastAsia="Arial" w:hAnsi="Arial" w:cs="Arial"/>
                <w:i/>
                <w:sz w:val="20"/>
                <w:lang w:val="ru-RU"/>
              </w:rPr>
              <w:t>36</w:t>
            </w:r>
            <w:r w:rsidRPr="00D07538">
              <w:rPr>
                <w:rFonts w:ascii="Arial" w:eastAsia="Arial" w:hAnsi="Arial" w:cs="Arial"/>
                <w:i/>
                <w:spacing w:val="-6"/>
                <w:sz w:val="20"/>
                <w:lang w:val="ru-RU"/>
              </w:rPr>
              <w:t xml:space="preserve"> </w:t>
            </w:r>
            <w:r w:rsidRPr="00D07538">
              <w:rPr>
                <w:rFonts w:ascii="Arial" w:eastAsia="Arial" w:hAnsi="Arial" w:cs="Arial"/>
                <w:i/>
                <w:spacing w:val="-4"/>
                <w:sz w:val="20"/>
                <w:lang w:val="ru-RU"/>
              </w:rPr>
              <w:t>час.)</w:t>
            </w:r>
          </w:p>
        </w:tc>
        <w:tc>
          <w:tcPr>
            <w:tcW w:w="1133" w:type="dxa"/>
          </w:tcPr>
          <w:p w14:paraId="4B0AC6C4" w14:textId="77777777" w:rsidR="00D07538" w:rsidRPr="00D07538" w:rsidRDefault="00D07538" w:rsidP="00D07538">
            <w:pPr>
              <w:spacing w:line="227" w:lineRule="exact"/>
              <w:rPr>
                <w:rFonts w:ascii="Arial" w:eastAsia="Arial" w:hAnsi="Arial" w:cs="Arial"/>
                <w:sz w:val="20"/>
              </w:rPr>
            </w:pPr>
            <w:r w:rsidRPr="00D07538">
              <w:rPr>
                <w:rFonts w:ascii="Arial" w:eastAsia="Arial" w:hAnsi="Arial" w:cs="Arial"/>
                <w:spacing w:val="-5"/>
                <w:sz w:val="20"/>
              </w:rPr>
              <w:t>36</w:t>
            </w:r>
          </w:p>
        </w:tc>
        <w:tc>
          <w:tcPr>
            <w:tcW w:w="1620" w:type="dxa"/>
          </w:tcPr>
          <w:p w14:paraId="77781CEC" w14:textId="77777777" w:rsidR="00D07538" w:rsidRPr="00D07538" w:rsidRDefault="00D07538" w:rsidP="00D07538">
            <w:pPr>
              <w:spacing w:line="227" w:lineRule="exact"/>
              <w:ind w:right="699"/>
              <w:jc w:val="center"/>
              <w:rPr>
                <w:rFonts w:ascii="Arial" w:eastAsia="Arial" w:hAnsi="Arial" w:cs="Arial"/>
                <w:sz w:val="20"/>
              </w:rPr>
            </w:pPr>
            <w:r w:rsidRPr="00D07538">
              <w:rPr>
                <w:rFonts w:ascii="Arial" w:eastAsia="Arial" w:hAnsi="Arial" w:cs="Arial"/>
                <w:spacing w:val="-5"/>
                <w:sz w:val="20"/>
              </w:rPr>
              <w:t>36</w:t>
            </w:r>
          </w:p>
        </w:tc>
        <w:tc>
          <w:tcPr>
            <w:tcW w:w="2497" w:type="dxa"/>
          </w:tcPr>
          <w:p w14:paraId="55FA9420" w14:textId="77777777" w:rsidR="00D07538" w:rsidRPr="00D07538" w:rsidRDefault="00D07538" w:rsidP="00D07538">
            <w:pPr>
              <w:rPr>
                <w:rFonts w:ascii="Times New Roman" w:eastAsia="Arial" w:hAnsi="Arial" w:cs="Arial"/>
                <w:sz w:val="20"/>
              </w:rPr>
            </w:pPr>
          </w:p>
        </w:tc>
      </w:tr>
      <w:tr w:rsidR="00D07538" w:rsidRPr="00D07538" w14:paraId="24C0427D" w14:textId="77777777" w:rsidTr="00127A33">
        <w:trPr>
          <w:trHeight w:val="260"/>
        </w:trPr>
        <w:tc>
          <w:tcPr>
            <w:tcW w:w="4256" w:type="dxa"/>
            <w:gridSpan w:val="2"/>
          </w:tcPr>
          <w:p w14:paraId="7EDC2B4F" w14:textId="77777777" w:rsidR="00D07538" w:rsidRPr="00D07538" w:rsidRDefault="00D07538" w:rsidP="00D07538">
            <w:pPr>
              <w:spacing w:before="13" w:line="227" w:lineRule="exact"/>
              <w:ind w:right="1804"/>
              <w:jc w:val="center"/>
              <w:rPr>
                <w:rFonts w:ascii="Arial" w:eastAsia="Arial" w:hAnsi="Arial" w:cs="Arial"/>
                <w:sz w:val="20"/>
              </w:rPr>
            </w:pPr>
            <w:r w:rsidRPr="00D07538">
              <w:rPr>
                <w:rFonts w:ascii="Arial" w:eastAsia="Arial" w:hAnsi="Arial" w:cs="Arial"/>
                <w:spacing w:val="-2"/>
                <w:sz w:val="20"/>
              </w:rPr>
              <w:t>Итого:</w:t>
            </w:r>
          </w:p>
        </w:tc>
        <w:tc>
          <w:tcPr>
            <w:tcW w:w="1133" w:type="dxa"/>
          </w:tcPr>
          <w:p w14:paraId="5F7672C1" w14:textId="77777777" w:rsidR="00D07538" w:rsidRPr="00D07538" w:rsidRDefault="00D07538" w:rsidP="00D07538">
            <w:pPr>
              <w:spacing w:line="227" w:lineRule="exact"/>
              <w:rPr>
                <w:rFonts w:ascii="Arial" w:eastAsia="Arial" w:hAnsi="Arial" w:cs="Arial"/>
                <w:sz w:val="20"/>
              </w:rPr>
            </w:pPr>
            <w:r w:rsidRPr="00D07538">
              <w:rPr>
                <w:rFonts w:ascii="Arial" w:eastAsia="Arial" w:hAnsi="Arial" w:cs="Arial"/>
                <w:spacing w:val="-5"/>
                <w:sz w:val="20"/>
              </w:rPr>
              <w:t>144</w:t>
            </w:r>
          </w:p>
        </w:tc>
        <w:tc>
          <w:tcPr>
            <w:tcW w:w="1620" w:type="dxa"/>
          </w:tcPr>
          <w:p w14:paraId="5E1D3618" w14:textId="77777777" w:rsidR="00D07538" w:rsidRPr="00D07538" w:rsidRDefault="00D07538" w:rsidP="00D07538">
            <w:pPr>
              <w:spacing w:line="227" w:lineRule="exact"/>
              <w:ind w:right="699"/>
              <w:jc w:val="center"/>
              <w:rPr>
                <w:rFonts w:ascii="Arial" w:eastAsia="Arial" w:hAnsi="Arial" w:cs="Arial"/>
                <w:sz w:val="20"/>
              </w:rPr>
            </w:pPr>
            <w:r w:rsidRPr="00D07538">
              <w:rPr>
                <w:rFonts w:ascii="Arial" w:eastAsia="Arial" w:hAnsi="Arial" w:cs="Arial"/>
                <w:spacing w:val="-5"/>
                <w:sz w:val="20"/>
              </w:rPr>
              <w:t>144</w:t>
            </w:r>
          </w:p>
        </w:tc>
        <w:tc>
          <w:tcPr>
            <w:tcW w:w="2497" w:type="dxa"/>
          </w:tcPr>
          <w:p w14:paraId="21B12AB6" w14:textId="77777777" w:rsidR="00D07538" w:rsidRPr="00D07538" w:rsidRDefault="00D07538" w:rsidP="00D07538">
            <w:pPr>
              <w:rPr>
                <w:rFonts w:ascii="Times New Roman" w:eastAsia="Arial" w:hAnsi="Arial" w:cs="Arial"/>
                <w:sz w:val="18"/>
              </w:rPr>
            </w:pPr>
          </w:p>
        </w:tc>
      </w:tr>
    </w:tbl>
    <w:p w14:paraId="7EC37BFD" w14:textId="77777777" w:rsidR="00D07538" w:rsidRPr="00D07538" w:rsidRDefault="00D07538" w:rsidP="00D07538">
      <w:pPr>
        <w:widowControl w:val="0"/>
        <w:autoSpaceDE w:val="0"/>
        <w:autoSpaceDN w:val="0"/>
        <w:spacing w:before="1" w:after="0" w:line="240" w:lineRule="auto"/>
        <w:rPr>
          <w:rFonts w:ascii="Arial" w:eastAsia="Arial" w:hAnsi="Arial" w:cs="Arial"/>
          <w:b/>
          <w:sz w:val="24"/>
          <w:szCs w:val="24"/>
        </w:rPr>
      </w:pPr>
    </w:p>
    <w:p w14:paraId="2C789D29" w14:textId="77777777" w:rsidR="00D07538" w:rsidRPr="00D07538" w:rsidRDefault="00D07538" w:rsidP="00D07538">
      <w:pPr>
        <w:widowControl w:val="0"/>
        <w:numPr>
          <w:ilvl w:val="1"/>
          <w:numId w:val="30"/>
        </w:numPr>
        <w:tabs>
          <w:tab w:val="left" w:pos="798"/>
        </w:tabs>
        <w:autoSpaceDE w:val="0"/>
        <w:autoSpaceDN w:val="0"/>
        <w:spacing w:after="5" w:line="240" w:lineRule="auto"/>
        <w:jc w:val="both"/>
        <w:rPr>
          <w:rFonts w:ascii="Arial" w:eastAsia="Arial" w:hAnsi="Arial" w:cs="Arial"/>
          <w:b/>
          <w:sz w:val="24"/>
        </w:rPr>
      </w:pPr>
      <w:r w:rsidRPr="00D07538">
        <w:rPr>
          <w:rFonts w:ascii="Arial" w:eastAsia="Arial" w:hAnsi="Arial" w:cs="Arial"/>
          <w:b/>
          <w:sz w:val="24"/>
        </w:rPr>
        <w:t>Содержание</w:t>
      </w:r>
      <w:r w:rsidRPr="00D07538">
        <w:rPr>
          <w:rFonts w:ascii="Arial" w:eastAsia="Arial" w:hAnsi="Arial" w:cs="Arial"/>
          <w:b/>
          <w:spacing w:val="-7"/>
          <w:sz w:val="24"/>
        </w:rPr>
        <w:t xml:space="preserve"> </w:t>
      </w:r>
      <w:r w:rsidRPr="00D07538">
        <w:rPr>
          <w:rFonts w:ascii="Arial" w:eastAsia="Arial" w:hAnsi="Arial" w:cs="Arial"/>
          <w:b/>
          <w:spacing w:val="-2"/>
          <w:sz w:val="24"/>
        </w:rPr>
        <w:t>дисциплины:</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573"/>
        <w:gridCol w:w="4501"/>
        <w:gridCol w:w="1620"/>
      </w:tblGrid>
      <w:tr w:rsidR="00D07538" w:rsidRPr="00D07538" w14:paraId="07A3574F" w14:textId="77777777" w:rsidTr="00127A33">
        <w:trPr>
          <w:trHeight w:val="1379"/>
        </w:trPr>
        <w:tc>
          <w:tcPr>
            <w:tcW w:w="811" w:type="dxa"/>
          </w:tcPr>
          <w:p w14:paraId="2A31F84D" w14:textId="77777777" w:rsidR="00D07538" w:rsidRPr="00D07538" w:rsidRDefault="00D07538" w:rsidP="00D07538">
            <w:pPr>
              <w:spacing w:line="227" w:lineRule="exact"/>
              <w:rPr>
                <w:rFonts w:ascii="Arial" w:eastAsia="Arial" w:hAnsi="Arial" w:cs="Arial"/>
                <w:sz w:val="20"/>
              </w:rPr>
            </w:pPr>
            <w:r w:rsidRPr="00D07538">
              <w:rPr>
                <w:rFonts w:ascii="Arial" w:eastAsia="Arial" w:hAnsi="Arial" w:cs="Arial"/>
                <w:spacing w:val="-5"/>
                <w:sz w:val="20"/>
              </w:rPr>
              <w:t>п/п</w:t>
            </w:r>
          </w:p>
        </w:tc>
        <w:tc>
          <w:tcPr>
            <w:tcW w:w="2573" w:type="dxa"/>
          </w:tcPr>
          <w:p w14:paraId="5A0F639C" w14:textId="77777777" w:rsidR="00D07538" w:rsidRPr="00D07538" w:rsidRDefault="00D07538" w:rsidP="00D07538">
            <w:pPr>
              <w:rPr>
                <w:rFonts w:ascii="Arial" w:eastAsia="Arial" w:hAnsi="Arial" w:cs="Arial"/>
                <w:b/>
              </w:rPr>
            </w:pPr>
          </w:p>
          <w:p w14:paraId="1B6D3602" w14:textId="77777777" w:rsidR="00D07538" w:rsidRPr="00D07538" w:rsidRDefault="00D07538" w:rsidP="00D07538">
            <w:pPr>
              <w:spacing w:before="9"/>
              <w:rPr>
                <w:rFonts w:ascii="Arial" w:eastAsia="Arial" w:hAnsi="Arial" w:cs="Arial"/>
                <w:b/>
                <w:sz w:val="17"/>
              </w:rPr>
            </w:pPr>
          </w:p>
          <w:p w14:paraId="47BDB881" w14:textId="77777777" w:rsidR="00D07538" w:rsidRPr="00D07538" w:rsidRDefault="00D07538" w:rsidP="00D07538">
            <w:pPr>
              <w:ind w:right="163"/>
              <w:rPr>
                <w:rFonts w:ascii="Arial" w:eastAsia="Arial" w:hAnsi="Arial" w:cs="Arial"/>
                <w:sz w:val="20"/>
              </w:rPr>
            </w:pPr>
            <w:r w:rsidRPr="00D07538">
              <w:rPr>
                <w:rFonts w:ascii="Arial" w:eastAsia="Arial" w:hAnsi="Arial" w:cs="Arial"/>
                <w:sz w:val="20"/>
              </w:rPr>
              <w:t>Наименование</w:t>
            </w:r>
            <w:r w:rsidRPr="00D07538">
              <w:rPr>
                <w:rFonts w:ascii="Arial" w:eastAsia="Arial" w:hAnsi="Arial" w:cs="Arial"/>
                <w:spacing w:val="-14"/>
                <w:sz w:val="20"/>
              </w:rPr>
              <w:t xml:space="preserve"> </w:t>
            </w:r>
            <w:r w:rsidRPr="00D07538">
              <w:rPr>
                <w:rFonts w:ascii="Arial" w:eastAsia="Arial" w:hAnsi="Arial" w:cs="Arial"/>
                <w:sz w:val="20"/>
              </w:rPr>
              <w:t xml:space="preserve">раздела </w:t>
            </w:r>
            <w:r w:rsidRPr="00D07538">
              <w:rPr>
                <w:rFonts w:ascii="Arial" w:eastAsia="Arial" w:hAnsi="Arial" w:cs="Arial"/>
                <w:spacing w:val="-2"/>
                <w:sz w:val="20"/>
              </w:rPr>
              <w:t>дисциплины</w:t>
            </w:r>
          </w:p>
        </w:tc>
        <w:tc>
          <w:tcPr>
            <w:tcW w:w="4501" w:type="dxa"/>
          </w:tcPr>
          <w:p w14:paraId="545BF52B" w14:textId="77777777" w:rsidR="00D07538" w:rsidRPr="00D07538" w:rsidRDefault="00D07538" w:rsidP="00D07538">
            <w:pPr>
              <w:rPr>
                <w:rFonts w:ascii="Arial" w:eastAsia="Arial" w:hAnsi="Arial" w:cs="Arial"/>
                <w:b/>
              </w:rPr>
            </w:pPr>
          </w:p>
          <w:p w14:paraId="66D95753" w14:textId="77777777" w:rsidR="00D07538" w:rsidRPr="00D07538" w:rsidRDefault="00D07538" w:rsidP="00D07538">
            <w:pPr>
              <w:spacing w:before="9"/>
              <w:rPr>
                <w:rFonts w:ascii="Arial" w:eastAsia="Arial" w:hAnsi="Arial" w:cs="Arial"/>
                <w:b/>
                <w:sz w:val="27"/>
              </w:rPr>
            </w:pPr>
          </w:p>
          <w:p w14:paraId="3AF7E9CA" w14:textId="77777777" w:rsidR="00D07538" w:rsidRPr="00D07538" w:rsidRDefault="00D07538" w:rsidP="00D07538">
            <w:pPr>
              <w:rPr>
                <w:rFonts w:ascii="Arial" w:eastAsia="Arial" w:hAnsi="Arial" w:cs="Arial"/>
                <w:sz w:val="20"/>
              </w:rPr>
            </w:pPr>
            <w:r w:rsidRPr="00D07538">
              <w:rPr>
                <w:rFonts w:ascii="Arial" w:eastAsia="Arial" w:hAnsi="Arial" w:cs="Arial"/>
                <w:sz w:val="20"/>
              </w:rPr>
              <w:t>Содержание</w:t>
            </w:r>
            <w:r w:rsidRPr="00D07538">
              <w:rPr>
                <w:rFonts w:ascii="Arial" w:eastAsia="Arial" w:hAnsi="Arial" w:cs="Arial"/>
                <w:spacing w:val="-13"/>
                <w:sz w:val="20"/>
              </w:rPr>
              <w:t xml:space="preserve"> </w:t>
            </w:r>
            <w:r w:rsidRPr="00D07538">
              <w:rPr>
                <w:rFonts w:ascii="Arial" w:eastAsia="Arial" w:hAnsi="Arial" w:cs="Arial"/>
                <w:sz w:val="20"/>
              </w:rPr>
              <w:t>раздела</w:t>
            </w:r>
            <w:r w:rsidRPr="00D07538">
              <w:rPr>
                <w:rFonts w:ascii="Arial" w:eastAsia="Arial" w:hAnsi="Arial" w:cs="Arial"/>
                <w:spacing w:val="-12"/>
                <w:sz w:val="20"/>
              </w:rPr>
              <w:t xml:space="preserve"> </w:t>
            </w:r>
            <w:r w:rsidRPr="00D07538">
              <w:rPr>
                <w:rFonts w:ascii="Arial" w:eastAsia="Arial" w:hAnsi="Arial" w:cs="Arial"/>
                <w:spacing w:val="-2"/>
                <w:sz w:val="20"/>
              </w:rPr>
              <w:t>дисциплины</w:t>
            </w:r>
          </w:p>
        </w:tc>
        <w:tc>
          <w:tcPr>
            <w:tcW w:w="1620" w:type="dxa"/>
          </w:tcPr>
          <w:p w14:paraId="53D0ADAB" w14:textId="77777777" w:rsidR="00D07538" w:rsidRPr="00D07538" w:rsidRDefault="00D07538" w:rsidP="00D07538">
            <w:pPr>
              <w:spacing w:line="230" w:lineRule="exact"/>
              <w:ind w:right="144"/>
              <w:jc w:val="center"/>
              <w:rPr>
                <w:rFonts w:ascii="Arial" w:eastAsia="Arial" w:hAnsi="Arial" w:cs="Arial"/>
                <w:sz w:val="20"/>
                <w:lang w:val="ru-RU"/>
              </w:rPr>
            </w:pPr>
            <w:r w:rsidRPr="00D07538">
              <w:rPr>
                <w:rFonts w:ascii="Arial" w:eastAsia="Arial" w:hAnsi="Arial" w:cs="Arial"/>
                <w:spacing w:val="-2"/>
                <w:sz w:val="20"/>
                <w:lang w:val="ru-RU"/>
              </w:rPr>
              <w:t xml:space="preserve">Реализация </w:t>
            </w:r>
            <w:r w:rsidRPr="00D07538">
              <w:rPr>
                <w:rFonts w:ascii="Arial" w:eastAsia="Arial" w:hAnsi="Arial" w:cs="Arial"/>
                <w:sz w:val="20"/>
                <w:lang w:val="ru-RU"/>
              </w:rPr>
              <w:t xml:space="preserve">раздела </w:t>
            </w:r>
            <w:proofErr w:type="gramStart"/>
            <w:r w:rsidRPr="00D07538">
              <w:rPr>
                <w:rFonts w:ascii="Arial" w:eastAsia="Arial" w:hAnsi="Arial" w:cs="Arial"/>
                <w:sz w:val="20"/>
                <w:lang w:val="ru-RU"/>
              </w:rPr>
              <w:t>дис- циплины</w:t>
            </w:r>
            <w:proofErr w:type="gramEnd"/>
            <w:r w:rsidRPr="00D07538">
              <w:rPr>
                <w:rFonts w:ascii="Arial" w:eastAsia="Arial" w:hAnsi="Arial" w:cs="Arial"/>
                <w:spacing w:val="-14"/>
                <w:sz w:val="20"/>
                <w:lang w:val="ru-RU"/>
              </w:rPr>
              <w:t xml:space="preserve"> </w:t>
            </w:r>
            <w:r w:rsidRPr="00D07538">
              <w:rPr>
                <w:rFonts w:ascii="Arial" w:eastAsia="Arial" w:hAnsi="Arial" w:cs="Arial"/>
                <w:sz w:val="20"/>
                <w:lang w:val="ru-RU"/>
              </w:rPr>
              <w:t>с</w:t>
            </w:r>
            <w:r w:rsidRPr="00D07538">
              <w:rPr>
                <w:rFonts w:ascii="Arial" w:eastAsia="Arial" w:hAnsi="Arial" w:cs="Arial"/>
                <w:spacing w:val="-14"/>
                <w:sz w:val="20"/>
                <w:lang w:val="ru-RU"/>
              </w:rPr>
              <w:t xml:space="preserve"> </w:t>
            </w:r>
            <w:r w:rsidRPr="00D07538">
              <w:rPr>
                <w:rFonts w:ascii="Arial" w:eastAsia="Arial" w:hAnsi="Arial" w:cs="Arial"/>
                <w:sz w:val="20"/>
                <w:lang w:val="ru-RU"/>
              </w:rPr>
              <w:t xml:space="preserve">по- мощью он- </w:t>
            </w:r>
            <w:r w:rsidRPr="00D07538">
              <w:rPr>
                <w:rFonts w:ascii="Arial" w:eastAsia="Arial" w:hAnsi="Arial" w:cs="Arial"/>
                <w:spacing w:val="-2"/>
                <w:sz w:val="20"/>
                <w:lang w:val="ru-RU"/>
              </w:rPr>
              <w:t xml:space="preserve">лайн-курса, </w:t>
            </w:r>
            <w:r w:rsidRPr="00D07538">
              <w:rPr>
                <w:rFonts w:ascii="Arial" w:eastAsia="Arial" w:hAnsi="Arial" w:cs="Arial"/>
                <w:spacing w:val="-4"/>
                <w:sz w:val="20"/>
                <w:lang w:val="ru-RU"/>
              </w:rPr>
              <w:t>ЭУМК</w:t>
            </w:r>
          </w:p>
        </w:tc>
      </w:tr>
      <w:tr w:rsidR="00D07538" w:rsidRPr="00D07538" w14:paraId="18CE4BAF" w14:textId="77777777" w:rsidTr="00127A33">
        <w:trPr>
          <w:trHeight w:val="229"/>
        </w:trPr>
        <w:tc>
          <w:tcPr>
            <w:tcW w:w="9505" w:type="dxa"/>
            <w:gridSpan w:val="4"/>
          </w:tcPr>
          <w:p w14:paraId="2059318A" w14:textId="77777777" w:rsidR="00D07538" w:rsidRPr="00D07538" w:rsidRDefault="00D07538" w:rsidP="00D07538">
            <w:pPr>
              <w:spacing w:line="210" w:lineRule="exact"/>
              <w:jc w:val="center"/>
              <w:rPr>
                <w:rFonts w:ascii="Arial" w:eastAsia="Arial" w:hAnsi="Arial" w:cs="Arial"/>
                <w:b/>
                <w:sz w:val="20"/>
              </w:rPr>
            </w:pPr>
            <w:r w:rsidRPr="00D07538">
              <w:rPr>
                <w:rFonts w:ascii="Arial" w:eastAsia="Arial" w:hAnsi="Arial" w:cs="Arial"/>
                <w:b/>
                <w:sz w:val="20"/>
              </w:rPr>
              <w:t>1.</w:t>
            </w:r>
            <w:r w:rsidRPr="00D07538">
              <w:rPr>
                <w:rFonts w:ascii="Arial" w:eastAsia="Arial" w:hAnsi="Arial" w:cs="Arial"/>
                <w:b/>
                <w:spacing w:val="-5"/>
                <w:sz w:val="20"/>
              </w:rPr>
              <w:t xml:space="preserve"> </w:t>
            </w:r>
            <w:r w:rsidRPr="00D07538">
              <w:rPr>
                <w:rFonts w:ascii="Arial" w:eastAsia="Arial" w:hAnsi="Arial" w:cs="Arial"/>
                <w:b/>
                <w:spacing w:val="-2"/>
                <w:sz w:val="20"/>
              </w:rPr>
              <w:t>Лекции</w:t>
            </w:r>
          </w:p>
        </w:tc>
      </w:tr>
      <w:tr w:rsidR="00D07538" w:rsidRPr="00D07538" w14:paraId="0411FE18" w14:textId="77777777" w:rsidTr="00127A33">
        <w:trPr>
          <w:trHeight w:val="691"/>
        </w:trPr>
        <w:tc>
          <w:tcPr>
            <w:tcW w:w="811" w:type="dxa"/>
          </w:tcPr>
          <w:p w14:paraId="3D3A362A" w14:textId="77777777" w:rsidR="00D07538" w:rsidRPr="00D07538" w:rsidRDefault="00D07538" w:rsidP="00D07538">
            <w:pPr>
              <w:spacing w:line="229" w:lineRule="exact"/>
              <w:rPr>
                <w:rFonts w:ascii="Arial" w:eastAsia="Arial" w:hAnsi="Arial" w:cs="Arial"/>
                <w:sz w:val="20"/>
              </w:rPr>
            </w:pPr>
            <w:r w:rsidRPr="00D07538">
              <w:rPr>
                <w:rFonts w:ascii="Arial" w:eastAsia="Arial" w:hAnsi="Arial" w:cs="Arial"/>
                <w:spacing w:val="-5"/>
                <w:sz w:val="20"/>
              </w:rPr>
              <w:t>1.1</w:t>
            </w:r>
          </w:p>
        </w:tc>
        <w:tc>
          <w:tcPr>
            <w:tcW w:w="2573" w:type="dxa"/>
          </w:tcPr>
          <w:p w14:paraId="7D3CCEEF" w14:textId="77777777" w:rsidR="00D07538" w:rsidRPr="00D07538" w:rsidRDefault="00D07538" w:rsidP="00D07538">
            <w:pPr>
              <w:ind w:right="163"/>
              <w:rPr>
                <w:rFonts w:ascii="Arial" w:eastAsia="Arial" w:hAnsi="Arial" w:cs="Arial"/>
                <w:sz w:val="20"/>
                <w:lang w:val="ru-RU"/>
              </w:rPr>
            </w:pPr>
            <w:r w:rsidRPr="00D07538">
              <w:rPr>
                <w:rFonts w:ascii="Arial" w:eastAsia="Arial" w:hAnsi="Arial" w:cs="Arial"/>
                <w:sz w:val="20"/>
                <w:lang w:val="ru-RU"/>
              </w:rPr>
              <w:t>Введение</w:t>
            </w:r>
            <w:r w:rsidRPr="00D07538">
              <w:rPr>
                <w:rFonts w:ascii="Arial" w:eastAsia="Arial" w:hAnsi="Arial" w:cs="Arial"/>
                <w:spacing w:val="-14"/>
                <w:sz w:val="20"/>
                <w:lang w:val="ru-RU"/>
              </w:rPr>
              <w:t xml:space="preserve"> </w:t>
            </w:r>
            <w:r w:rsidRPr="00D07538">
              <w:rPr>
                <w:rFonts w:ascii="Arial" w:eastAsia="Arial" w:hAnsi="Arial" w:cs="Arial"/>
                <w:sz w:val="20"/>
                <w:lang w:val="ru-RU"/>
              </w:rPr>
              <w:t>в</w:t>
            </w:r>
            <w:r w:rsidRPr="00D07538">
              <w:rPr>
                <w:rFonts w:ascii="Arial" w:eastAsia="Arial" w:hAnsi="Arial" w:cs="Arial"/>
                <w:spacing w:val="-14"/>
                <w:sz w:val="20"/>
                <w:lang w:val="ru-RU"/>
              </w:rPr>
              <w:t xml:space="preserve"> </w:t>
            </w:r>
            <w:proofErr w:type="gramStart"/>
            <w:r w:rsidRPr="00D07538">
              <w:rPr>
                <w:rFonts w:ascii="Arial" w:eastAsia="Arial" w:hAnsi="Arial" w:cs="Arial"/>
                <w:sz w:val="20"/>
                <w:lang w:val="ru-RU"/>
              </w:rPr>
              <w:t>психологи- ческое</w:t>
            </w:r>
            <w:proofErr w:type="gramEnd"/>
            <w:r w:rsidRPr="00D07538">
              <w:rPr>
                <w:rFonts w:ascii="Arial" w:eastAsia="Arial" w:hAnsi="Arial" w:cs="Arial"/>
                <w:spacing w:val="-8"/>
                <w:sz w:val="20"/>
                <w:lang w:val="ru-RU"/>
              </w:rPr>
              <w:t xml:space="preserve"> </w:t>
            </w:r>
            <w:r w:rsidRPr="00D07538">
              <w:rPr>
                <w:rFonts w:ascii="Arial" w:eastAsia="Arial" w:hAnsi="Arial" w:cs="Arial"/>
                <w:spacing w:val="-2"/>
                <w:sz w:val="20"/>
                <w:lang w:val="ru-RU"/>
              </w:rPr>
              <w:t>консультирова-</w:t>
            </w:r>
          </w:p>
          <w:p w14:paraId="20DB9353" w14:textId="77777777" w:rsidR="00D07538" w:rsidRPr="00D07538" w:rsidRDefault="00D07538" w:rsidP="00D07538">
            <w:pPr>
              <w:spacing w:line="212" w:lineRule="exact"/>
              <w:rPr>
                <w:rFonts w:ascii="Arial" w:eastAsia="Arial" w:hAnsi="Arial" w:cs="Arial"/>
                <w:sz w:val="20"/>
              </w:rPr>
            </w:pPr>
            <w:r w:rsidRPr="00D07538">
              <w:rPr>
                <w:rFonts w:ascii="Arial" w:eastAsia="Arial" w:hAnsi="Arial" w:cs="Arial"/>
                <w:spacing w:val="-5"/>
                <w:sz w:val="20"/>
              </w:rPr>
              <w:t>ние</w:t>
            </w:r>
          </w:p>
        </w:tc>
        <w:tc>
          <w:tcPr>
            <w:tcW w:w="4501" w:type="dxa"/>
          </w:tcPr>
          <w:p w14:paraId="22AF8B3B" w14:textId="77777777" w:rsidR="00D07538" w:rsidRPr="00D07538" w:rsidRDefault="00D07538" w:rsidP="00D07538">
            <w:pPr>
              <w:numPr>
                <w:ilvl w:val="0"/>
                <w:numId w:val="29"/>
              </w:numPr>
              <w:tabs>
                <w:tab w:val="left" w:pos="329"/>
              </w:tabs>
              <w:spacing w:line="228" w:lineRule="exact"/>
              <w:rPr>
                <w:rFonts w:ascii="Arial" w:eastAsia="Arial" w:hAnsi="Arial" w:cs="Arial"/>
                <w:sz w:val="20"/>
              </w:rPr>
            </w:pPr>
            <w:r w:rsidRPr="00D07538">
              <w:rPr>
                <w:rFonts w:ascii="Arial" w:eastAsia="Arial" w:hAnsi="Arial" w:cs="Arial"/>
                <w:sz w:val="20"/>
              </w:rPr>
              <w:t>Понятие</w:t>
            </w:r>
            <w:r w:rsidRPr="00D07538">
              <w:rPr>
                <w:rFonts w:ascii="Arial" w:eastAsia="Arial" w:hAnsi="Arial" w:cs="Arial"/>
                <w:spacing w:val="-14"/>
                <w:sz w:val="20"/>
              </w:rPr>
              <w:t xml:space="preserve"> </w:t>
            </w:r>
            <w:r w:rsidRPr="00D07538">
              <w:rPr>
                <w:rFonts w:ascii="Arial" w:eastAsia="Arial" w:hAnsi="Arial" w:cs="Arial"/>
                <w:sz w:val="20"/>
              </w:rPr>
              <w:t>психологического</w:t>
            </w:r>
            <w:r w:rsidRPr="00D07538">
              <w:rPr>
                <w:rFonts w:ascii="Arial" w:eastAsia="Arial" w:hAnsi="Arial" w:cs="Arial"/>
                <w:spacing w:val="-14"/>
                <w:sz w:val="20"/>
              </w:rPr>
              <w:t xml:space="preserve"> </w:t>
            </w:r>
            <w:r w:rsidRPr="00D07538">
              <w:rPr>
                <w:rFonts w:ascii="Arial" w:eastAsia="Arial" w:hAnsi="Arial" w:cs="Arial"/>
                <w:spacing w:val="-2"/>
                <w:sz w:val="20"/>
              </w:rPr>
              <w:t>консультировани</w:t>
            </w:r>
          </w:p>
          <w:p w14:paraId="437D1320" w14:textId="77777777" w:rsidR="00D07538" w:rsidRPr="00D07538" w:rsidRDefault="00D07538" w:rsidP="00D07538">
            <w:pPr>
              <w:numPr>
                <w:ilvl w:val="0"/>
                <w:numId w:val="29"/>
              </w:numPr>
              <w:tabs>
                <w:tab w:val="left" w:pos="377"/>
              </w:tabs>
              <w:spacing w:line="230" w:lineRule="exact"/>
              <w:ind w:left="108" w:right="-15"/>
              <w:rPr>
                <w:rFonts w:ascii="Arial" w:eastAsia="Arial" w:hAnsi="Arial" w:cs="Arial"/>
                <w:sz w:val="20"/>
                <w:lang w:val="ru-RU"/>
              </w:rPr>
            </w:pPr>
            <w:r w:rsidRPr="00D07538">
              <w:rPr>
                <w:rFonts w:ascii="Arial" w:eastAsia="Arial" w:hAnsi="Arial" w:cs="Arial"/>
                <w:sz w:val="20"/>
                <w:lang w:val="ru-RU"/>
              </w:rPr>
              <w:t>Цели</w:t>
            </w:r>
            <w:r w:rsidRPr="00D07538">
              <w:rPr>
                <w:rFonts w:ascii="Arial" w:eastAsia="Arial" w:hAnsi="Arial" w:cs="Arial"/>
                <w:spacing w:val="40"/>
                <w:sz w:val="20"/>
                <w:lang w:val="ru-RU"/>
              </w:rPr>
              <w:t xml:space="preserve"> </w:t>
            </w:r>
            <w:r w:rsidRPr="00D07538">
              <w:rPr>
                <w:rFonts w:ascii="Arial" w:eastAsia="Arial" w:hAnsi="Arial" w:cs="Arial"/>
                <w:sz w:val="20"/>
                <w:lang w:val="ru-RU"/>
              </w:rPr>
              <w:t>и</w:t>
            </w:r>
            <w:r w:rsidRPr="00D07538">
              <w:rPr>
                <w:rFonts w:ascii="Arial" w:eastAsia="Arial" w:hAnsi="Arial" w:cs="Arial"/>
                <w:spacing w:val="37"/>
                <w:sz w:val="20"/>
                <w:lang w:val="ru-RU"/>
              </w:rPr>
              <w:t xml:space="preserve"> </w:t>
            </w:r>
            <w:r w:rsidRPr="00D07538">
              <w:rPr>
                <w:rFonts w:ascii="Arial" w:eastAsia="Arial" w:hAnsi="Arial" w:cs="Arial"/>
                <w:sz w:val="20"/>
                <w:lang w:val="ru-RU"/>
              </w:rPr>
              <w:t>задачи</w:t>
            </w:r>
            <w:r w:rsidRPr="00D07538">
              <w:rPr>
                <w:rFonts w:ascii="Arial" w:eastAsia="Arial" w:hAnsi="Arial" w:cs="Arial"/>
                <w:spacing w:val="39"/>
                <w:sz w:val="20"/>
                <w:lang w:val="ru-RU"/>
              </w:rPr>
              <w:t xml:space="preserve"> </w:t>
            </w:r>
            <w:r w:rsidRPr="00D07538">
              <w:rPr>
                <w:rFonts w:ascii="Arial" w:eastAsia="Arial" w:hAnsi="Arial" w:cs="Arial"/>
                <w:sz w:val="20"/>
                <w:lang w:val="ru-RU"/>
              </w:rPr>
              <w:t>психологического</w:t>
            </w:r>
            <w:r w:rsidRPr="00D07538">
              <w:rPr>
                <w:rFonts w:ascii="Arial" w:eastAsia="Arial" w:hAnsi="Arial" w:cs="Arial"/>
                <w:spacing w:val="40"/>
                <w:sz w:val="20"/>
                <w:lang w:val="ru-RU"/>
              </w:rPr>
              <w:t xml:space="preserve"> </w:t>
            </w:r>
            <w:r w:rsidRPr="00D07538">
              <w:rPr>
                <w:rFonts w:ascii="Arial" w:eastAsia="Arial" w:hAnsi="Arial" w:cs="Arial"/>
                <w:sz w:val="20"/>
                <w:lang w:val="ru-RU"/>
              </w:rPr>
              <w:t xml:space="preserve">консульт </w:t>
            </w:r>
            <w:r w:rsidRPr="00D07538">
              <w:rPr>
                <w:rFonts w:ascii="Arial" w:eastAsia="Arial" w:hAnsi="Arial" w:cs="Arial"/>
                <w:spacing w:val="-2"/>
                <w:sz w:val="20"/>
                <w:lang w:val="ru-RU"/>
              </w:rPr>
              <w:t>рования.</w:t>
            </w:r>
          </w:p>
        </w:tc>
        <w:tc>
          <w:tcPr>
            <w:tcW w:w="1620" w:type="dxa"/>
          </w:tcPr>
          <w:p w14:paraId="30539169" w14:textId="77777777" w:rsidR="00D07538" w:rsidRPr="00D07538" w:rsidRDefault="00D07538" w:rsidP="00D07538">
            <w:pPr>
              <w:rPr>
                <w:rFonts w:ascii="Arial" w:eastAsia="Arial" w:hAnsi="Arial" w:cs="Arial"/>
                <w:sz w:val="20"/>
              </w:rPr>
            </w:pPr>
            <w:r w:rsidRPr="00D07538">
              <w:rPr>
                <w:rFonts w:ascii="Arial" w:eastAsia="Arial" w:hAnsi="Arial" w:cs="Arial"/>
                <w:spacing w:val="-2"/>
                <w:sz w:val="20"/>
              </w:rPr>
              <w:t>Moodle:</w:t>
            </w:r>
            <w:hyperlink r:id="rId6">
              <w:r w:rsidRPr="00D07538">
                <w:rPr>
                  <w:rFonts w:ascii="Arial" w:eastAsia="Arial" w:hAnsi="Arial" w:cs="Arial"/>
                  <w:spacing w:val="-2"/>
                  <w:sz w:val="20"/>
                </w:rPr>
                <w:t>URL:htt</w:t>
              </w:r>
            </w:hyperlink>
            <w:r w:rsidRPr="00D07538">
              <w:rPr>
                <w:rFonts w:ascii="Arial" w:eastAsia="Arial" w:hAnsi="Arial" w:cs="Arial"/>
                <w:spacing w:val="-2"/>
                <w:sz w:val="20"/>
              </w:rPr>
              <w:t xml:space="preserve"> </w:t>
            </w:r>
            <w:hyperlink r:id="rId7">
              <w:r w:rsidRPr="00D07538">
                <w:rPr>
                  <w:rFonts w:ascii="Arial" w:eastAsia="Arial" w:hAnsi="Arial" w:cs="Arial"/>
                  <w:spacing w:val="-2"/>
                  <w:sz w:val="20"/>
                </w:rPr>
                <w:t>ps://edu.vsu.ru/</w:t>
              </w:r>
            </w:hyperlink>
          </w:p>
          <w:p w14:paraId="10FE3A5F" w14:textId="77777777" w:rsidR="00D07538" w:rsidRPr="00D07538" w:rsidRDefault="007F4CB6" w:rsidP="00D07538">
            <w:pPr>
              <w:spacing w:line="212" w:lineRule="exact"/>
              <w:rPr>
                <w:rFonts w:ascii="Arial" w:eastAsia="Arial" w:hAnsi="Arial" w:cs="Arial"/>
                <w:sz w:val="20"/>
              </w:rPr>
            </w:pPr>
            <w:hyperlink r:id="rId8">
              <w:r w:rsidR="00D07538" w:rsidRPr="00D07538">
                <w:rPr>
                  <w:rFonts w:ascii="Arial" w:eastAsia="Arial" w:hAnsi="Arial" w:cs="Arial"/>
                  <w:spacing w:val="-2"/>
                  <w:sz w:val="20"/>
                </w:rPr>
                <w:t>course/view.ph</w:t>
              </w:r>
            </w:hyperlink>
          </w:p>
        </w:tc>
      </w:tr>
    </w:tbl>
    <w:p w14:paraId="414D9F4F" w14:textId="77777777" w:rsidR="00D07538" w:rsidRPr="00D07538" w:rsidRDefault="00D07538" w:rsidP="00D07538">
      <w:pPr>
        <w:widowControl w:val="0"/>
        <w:autoSpaceDE w:val="0"/>
        <w:autoSpaceDN w:val="0"/>
        <w:spacing w:after="0" w:line="212" w:lineRule="exact"/>
        <w:rPr>
          <w:rFonts w:ascii="Arial" w:eastAsia="Arial" w:hAnsi="Arial" w:cs="Arial"/>
          <w:sz w:val="20"/>
        </w:rPr>
        <w:sectPr w:rsidR="00D07538" w:rsidRPr="00D07538">
          <w:type w:val="continuous"/>
          <w:pgSz w:w="11910" w:h="16840"/>
          <w:pgMar w:top="1120" w:right="620" w:bottom="976"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573"/>
        <w:gridCol w:w="4501"/>
        <w:gridCol w:w="1620"/>
      </w:tblGrid>
      <w:tr w:rsidR="00D07538" w:rsidRPr="00D07538" w14:paraId="02584A2A" w14:textId="77777777" w:rsidTr="00127A33">
        <w:trPr>
          <w:trHeight w:val="460"/>
        </w:trPr>
        <w:tc>
          <w:tcPr>
            <w:tcW w:w="811" w:type="dxa"/>
          </w:tcPr>
          <w:p w14:paraId="59E56334" w14:textId="77777777" w:rsidR="00D07538" w:rsidRPr="00D07538" w:rsidRDefault="00D07538" w:rsidP="00D07538">
            <w:pPr>
              <w:rPr>
                <w:rFonts w:ascii="Times New Roman" w:eastAsia="Arial" w:hAnsi="Arial" w:cs="Arial"/>
                <w:sz w:val="18"/>
              </w:rPr>
            </w:pPr>
          </w:p>
        </w:tc>
        <w:tc>
          <w:tcPr>
            <w:tcW w:w="2573" w:type="dxa"/>
          </w:tcPr>
          <w:p w14:paraId="501BA2FF" w14:textId="77777777" w:rsidR="00D07538" w:rsidRPr="00D07538" w:rsidRDefault="00D07538" w:rsidP="00D07538">
            <w:pPr>
              <w:rPr>
                <w:rFonts w:ascii="Times New Roman" w:eastAsia="Arial" w:hAnsi="Arial" w:cs="Arial"/>
                <w:sz w:val="18"/>
              </w:rPr>
            </w:pPr>
          </w:p>
        </w:tc>
        <w:tc>
          <w:tcPr>
            <w:tcW w:w="4501" w:type="dxa"/>
          </w:tcPr>
          <w:p w14:paraId="4F48FA0F" w14:textId="77777777" w:rsidR="00D07538" w:rsidRPr="00D07538" w:rsidRDefault="00D07538" w:rsidP="00D07538">
            <w:pPr>
              <w:spacing w:line="223" w:lineRule="exact"/>
              <w:rPr>
                <w:rFonts w:ascii="Arial" w:eastAsia="Arial" w:hAnsi="Arial" w:cs="Arial"/>
                <w:sz w:val="20"/>
                <w:lang w:val="ru-RU"/>
              </w:rPr>
            </w:pPr>
            <w:r w:rsidRPr="00D07538">
              <w:rPr>
                <w:rFonts w:ascii="Arial" w:eastAsia="Arial" w:hAnsi="Arial" w:cs="Arial"/>
                <w:sz w:val="20"/>
                <w:lang w:val="ru-RU"/>
              </w:rPr>
              <w:t>3.</w:t>
            </w:r>
            <w:r w:rsidRPr="00D07538">
              <w:rPr>
                <w:rFonts w:ascii="Arial" w:eastAsia="Arial" w:hAnsi="Arial" w:cs="Arial"/>
                <w:spacing w:val="79"/>
                <w:w w:val="150"/>
                <w:sz w:val="20"/>
                <w:lang w:val="ru-RU"/>
              </w:rPr>
              <w:t xml:space="preserve"> </w:t>
            </w:r>
            <w:r w:rsidRPr="00D07538">
              <w:rPr>
                <w:rFonts w:ascii="Arial" w:eastAsia="Arial" w:hAnsi="Arial" w:cs="Arial"/>
                <w:sz w:val="20"/>
                <w:lang w:val="ru-RU"/>
              </w:rPr>
              <w:t>Соотношение</w:t>
            </w:r>
            <w:r w:rsidRPr="00D07538">
              <w:rPr>
                <w:rFonts w:ascii="Arial" w:eastAsia="Arial" w:hAnsi="Arial" w:cs="Arial"/>
                <w:spacing w:val="26"/>
                <w:sz w:val="20"/>
                <w:lang w:val="ru-RU"/>
              </w:rPr>
              <w:t xml:space="preserve">  </w:t>
            </w:r>
            <w:r w:rsidRPr="00D07538">
              <w:rPr>
                <w:rFonts w:ascii="Arial" w:eastAsia="Arial" w:hAnsi="Arial" w:cs="Arial"/>
                <w:sz w:val="20"/>
                <w:lang w:val="ru-RU"/>
              </w:rPr>
              <w:t>понятий</w:t>
            </w:r>
            <w:r w:rsidRPr="00D07538">
              <w:rPr>
                <w:rFonts w:ascii="Arial" w:eastAsia="Arial" w:hAnsi="Arial" w:cs="Arial"/>
                <w:spacing w:val="79"/>
                <w:w w:val="150"/>
                <w:sz w:val="20"/>
                <w:lang w:val="ru-RU"/>
              </w:rPr>
              <w:t xml:space="preserve"> </w:t>
            </w:r>
            <w:r w:rsidRPr="00D07538">
              <w:rPr>
                <w:rFonts w:ascii="Arial" w:eastAsia="Arial" w:hAnsi="Arial" w:cs="Arial"/>
                <w:spacing w:val="-2"/>
                <w:sz w:val="20"/>
                <w:lang w:val="ru-RU"/>
              </w:rPr>
              <w:t>«психотерапия»,</w:t>
            </w:r>
          </w:p>
          <w:p w14:paraId="3DAE0118" w14:textId="77777777" w:rsidR="00D07538" w:rsidRPr="00D07538" w:rsidRDefault="00D07538" w:rsidP="00D07538">
            <w:pPr>
              <w:spacing w:line="218" w:lineRule="exact"/>
              <w:rPr>
                <w:rFonts w:ascii="Arial" w:eastAsia="Arial" w:hAnsi="Arial" w:cs="Arial"/>
                <w:sz w:val="20"/>
                <w:lang w:val="ru-RU"/>
              </w:rPr>
            </w:pPr>
            <w:r w:rsidRPr="00D07538">
              <w:rPr>
                <w:rFonts w:ascii="Arial" w:eastAsia="Arial" w:hAnsi="Arial" w:cs="Arial"/>
                <w:w w:val="95"/>
                <w:sz w:val="20"/>
                <w:lang w:val="ru-RU"/>
              </w:rPr>
              <w:t>«психологическое</w:t>
            </w:r>
            <w:r w:rsidRPr="00D07538">
              <w:rPr>
                <w:rFonts w:ascii="Arial" w:eastAsia="Arial" w:hAnsi="Arial" w:cs="Arial"/>
                <w:spacing w:val="64"/>
                <w:sz w:val="20"/>
                <w:lang w:val="ru-RU"/>
              </w:rPr>
              <w:t xml:space="preserve"> </w:t>
            </w:r>
            <w:r w:rsidRPr="00D07538">
              <w:rPr>
                <w:rFonts w:ascii="Arial" w:eastAsia="Arial" w:hAnsi="Arial" w:cs="Arial"/>
                <w:spacing w:val="-2"/>
                <w:sz w:val="20"/>
                <w:lang w:val="ru-RU"/>
              </w:rPr>
              <w:t>консультирование».</w:t>
            </w:r>
          </w:p>
        </w:tc>
        <w:tc>
          <w:tcPr>
            <w:tcW w:w="1620" w:type="dxa"/>
          </w:tcPr>
          <w:p w14:paraId="576CC1EB" w14:textId="77777777" w:rsidR="00D07538" w:rsidRPr="00D07538" w:rsidRDefault="007F4CB6" w:rsidP="00D07538">
            <w:pPr>
              <w:spacing w:line="224" w:lineRule="exact"/>
              <w:rPr>
                <w:rFonts w:ascii="Arial" w:eastAsia="Arial" w:hAnsi="Arial" w:cs="Arial"/>
                <w:sz w:val="20"/>
              </w:rPr>
            </w:pPr>
            <w:hyperlink r:id="rId9">
              <w:r w:rsidR="00D07538" w:rsidRPr="00D07538">
                <w:rPr>
                  <w:rFonts w:ascii="Arial" w:eastAsia="Arial" w:hAnsi="Arial" w:cs="Arial"/>
                  <w:spacing w:val="-2"/>
                  <w:sz w:val="20"/>
                </w:rPr>
                <w:t>p?id=10365</w:t>
              </w:r>
            </w:hyperlink>
          </w:p>
        </w:tc>
      </w:tr>
      <w:tr w:rsidR="00D07538" w:rsidRPr="007F4CB6" w14:paraId="3B407341" w14:textId="77777777" w:rsidTr="00127A33">
        <w:trPr>
          <w:trHeight w:val="1152"/>
        </w:trPr>
        <w:tc>
          <w:tcPr>
            <w:tcW w:w="811" w:type="dxa"/>
          </w:tcPr>
          <w:p w14:paraId="1021CF0E" w14:textId="77777777" w:rsidR="00D07538" w:rsidRPr="00D07538" w:rsidRDefault="00D07538" w:rsidP="00D07538">
            <w:pPr>
              <w:spacing w:line="222" w:lineRule="exact"/>
              <w:rPr>
                <w:rFonts w:ascii="Arial" w:eastAsia="Arial" w:hAnsi="Arial" w:cs="Arial"/>
                <w:sz w:val="20"/>
              </w:rPr>
            </w:pPr>
            <w:r w:rsidRPr="00D07538">
              <w:rPr>
                <w:rFonts w:ascii="Arial" w:eastAsia="Arial" w:hAnsi="Arial" w:cs="Arial"/>
                <w:spacing w:val="-5"/>
                <w:sz w:val="20"/>
              </w:rPr>
              <w:t>1.2</w:t>
            </w:r>
          </w:p>
        </w:tc>
        <w:tc>
          <w:tcPr>
            <w:tcW w:w="2573" w:type="dxa"/>
          </w:tcPr>
          <w:p w14:paraId="7C10FC7D" w14:textId="77777777" w:rsidR="00D07538" w:rsidRPr="00D07538" w:rsidRDefault="00D07538" w:rsidP="00D07538">
            <w:pPr>
              <w:ind w:right="163"/>
              <w:rPr>
                <w:rFonts w:ascii="Arial" w:eastAsia="Arial" w:hAnsi="Arial" w:cs="Arial"/>
                <w:sz w:val="20"/>
                <w:lang w:val="ru-RU"/>
              </w:rPr>
            </w:pPr>
            <w:r w:rsidRPr="00D07538">
              <w:rPr>
                <w:rFonts w:ascii="Arial" w:eastAsia="Arial" w:hAnsi="Arial" w:cs="Arial"/>
                <w:sz w:val="20"/>
                <w:lang w:val="ru-RU"/>
              </w:rPr>
              <w:t>Роль и место консуль- танта</w:t>
            </w:r>
            <w:r w:rsidRPr="00D07538">
              <w:rPr>
                <w:rFonts w:ascii="Arial" w:eastAsia="Arial" w:hAnsi="Arial" w:cs="Arial"/>
                <w:spacing w:val="-14"/>
                <w:sz w:val="20"/>
                <w:lang w:val="ru-RU"/>
              </w:rPr>
              <w:t xml:space="preserve"> </w:t>
            </w:r>
            <w:r w:rsidRPr="00D07538">
              <w:rPr>
                <w:rFonts w:ascii="Arial" w:eastAsia="Arial" w:hAnsi="Arial" w:cs="Arial"/>
                <w:sz w:val="20"/>
                <w:lang w:val="ru-RU"/>
              </w:rPr>
              <w:t>в</w:t>
            </w:r>
            <w:r w:rsidRPr="00D07538">
              <w:rPr>
                <w:rFonts w:ascii="Arial" w:eastAsia="Arial" w:hAnsi="Arial" w:cs="Arial"/>
                <w:spacing w:val="-14"/>
                <w:sz w:val="20"/>
                <w:lang w:val="ru-RU"/>
              </w:rPr>
              <w:t xml:space="preserve"> </w:t>
            </w:r>
            <w:r w:rsidRPr="00D07538">
              <w:rPr>
                <w:rFonts w:ascii="Arial" w:eastAsia="Arial" w:hAnsi="Arial" w:cs="Arial"/>
                <w:sz w:val="20"/>
                <w:lang w:val="ru-RU"/>
              </w:rPr>
              <w:t xml:space="preserve">консультирова- </w:t>
            </w:r>
            <w:r w:rsidRPr="00D07538">
              <w:rPr>
                <w:rFonts w:ascii="Arial" w:eastAsia="Arial" w:hAnsi="Arial" w:cs="Arial"/>
                <w:spacing w:val="-4"/>
                <w:sz w:val="20"/>
                <w:lang w:val="ru-RU"/>
              </w:rPr>
              <w:t>нии</w:t>
            </w:r>
          </w:p>
        </w:tc>
        <w:tc>
          <w:tcPr>
            <w:tcW w:w="4501" w:type="dxa"/>
          </w:tcPr>
          <w:p w14:paraId="32B3454A" w14:textId="77777777" w:rsidR="00D07538" w:rsidRPr="00D07538" w:rsidRDefault="00D07538" w:rsidP="00D07538">
            <w:pPr>
              <w:numPr>
                <w:ilvl w:val="0"/>
                <w:numId w:val="28"/>
              </w:numPr>
              <w:tabs>
                <w:tab w:val="left" w:pos="329"/>
              </w:tabs>
              <w:spacing w:line="222" w:lineRule="exact"/>
              <w:rPr>
                <w:rFonts w:ascii="Arial" w:eastAsia="Arial" w:hAnsi="Arial" w:cs="Arial"/>
                <w:sz w:val="20"/>
              </w:rPr>
            </w:pPr>
            <w:r w:rsidRPr="00D07538">
              <w:rPr>
                <w:rFonts w:ascii="Arial" w:eastAsia="Arial" w:hAnsi="Arial" w:cs="Arial"/>
                <w:sz w:val="20"/>
              </w:rPr>
              <w:t>Требования</w:t>
            </w:r>
            <w:r w:rsidRPr="00D07538">
              <w:rPr>
                <w:rFonts w:ascii="Arial" w:eastAsia="Arial" w:hAnsi="Arial" w:cs="Arial"/>
                <w:spacing w:val="-7"/>
                <w:sz w:val="20"/>
              </w:rPr>
              <w:t xml:space="preserve"> </w:t>
            </w:r>
            <w:r w:rsidRPr="00D07538">
              <w:rPr>
                <w:rFonts w:ascii="Arial" w:eastAsia="Arial" w:hAnsi="Arial" w:cs="Arial"/>
                <w:sz w:val="20"/>
              </w:rPr>
              <w:t>к</w:t>
            </w:r>
            <w:r w:rsidRPr="00D07538">
              <w:rPr>
                <w:rFonts w:ascii="Arial" w:eastAsia="Arial" w:hAnsi="Arial" w:cs="Arial"/>
                <w:spacing w:val="-7"/>
                <w:sz w:val="20"/>
              </w:rPr>
              <w:t xml:space="preserve"> </w:t>
            </w:r>
            <w:r w:rsidRPr="00D07538">
              <w:rPr>
                <w:rFonts w:ascii="Arial" w:eastAsia="Arial" w:hAnsi="Arial" w:cs="Arial"/>
                <w:sz w:val="20"/>
              </w:rPr>
              <w:t>личности</w:t>
            </w:r>
            <w:r w:rsidRPr="00D07538">
              <w:rPr>
                <w:rFonts w:ascii="Arial" w:eastAsia="Arial" w:hAnsi="Arial" w:cs="Arial"/>
                <w:spacing w:val="-6"/>
                <w:sz w:val="20"/>
              </w:rPr>
              <w:t xml:space="preserve"> </w:t>
            </w:r>
            <w:r w:rsidRPr="00D07538">
              <w:rPr>
                <w:rFonts w:ascii="Arial" w:eastAsia="Arial" w:hAnsi="Arial" w:cs="Arial"/>
                <w:spacing w:val="-2"/>
                <w:sz w:val="20"/>
              </w:rPr>
              <w:t>консультанта.</w:t>
            </w:r>
          </w:p>
          <w:p w14:paraId="227607B8" w14:textId="77777777" w:rsidR="00D07538" w:rsidRPr="00D07538" w:rsidRDefault="00D07538" w:rsidP="00D07538">
            <w:pPr>
              <w:numPr>
                <w:ilvl w:val="0"/>
                <w:numId w:val="28"/>
              </w:numPr>
              <w:tabs>
                <w:tab w:val="left" w:pos="329"/>
              </w:tabs>
              <w:rPr>
                <w:rFonts w:ascii="Arial" w:eastAsia="Arial" w:hAnsi="Arial" w:cs="Arial"/>
                <w:sz w:val="20"/>
              </w:rPr>
            </w:pPr>
            <w:r w:rsidRPr="00D07538">
              <w:rPr>
                <w:rFonts w:ascii="Arial" w:eastAsia="Arial" w:hAnsi="Arial" w:cs="Arial"/>
                <w:sz w:val="20"/>
              </w:rPr>
              <w:t>Модель</w:t>
            </w:r>
            <w:r w:rsidRPr="00D07538">
              <w:rPr>
                <w:rFonts w:ascii="Arial" w:eastAsia="Arial" w:hAnsi="Arial" w:cs="Arial"/>
                <w:spacing w:val="-12"/>
                <w:sz w:val="20"/>
              </w:rPr>
              <w:t xml:space="preserve"> </w:t>
            </w:r>
            <w:r w:rsidRPr="00D07538">
              <w:rPr>
                <w:rFonts w:ascii="Arial" w:eastAsia="Arial" w:hAnsi="Arial" w:cs="Arial"/>
                <w:sz w:val="20"/>
              </w:rPr>
              <w:t>эффективного</w:t>
            </w:r>
            <w:r w:rsidRPr="00D07538">
              <w:rPr>
                <w:rFonts w:ascii="Arial" w:eastAsia="Arial" w:hAnsi="Arial" w:cs="Arial"/>
                <w:spacing w:val="-11"/>
                <w:sz w:val="20"/>
              </w:rPr>
              <w:t xml:space="preserve"> </w:t>
            </w:r>
            <w:r w:rsidRPr="00D07538">
              <w:rPr>
                <w:rFonts w:ascii="Arial" w:eastAsia="Arial" w:hAnsi="Arial" w:cs="Arial"/>
                <w:spacing w:val="-2"/>
                <w:sz w:val="20"/>
              </w:rPr>
              <w:t>консультанта.</w:t>
            </w:r>
          </w:p>
          <w:p w14:paraId="2512DD89" w14:textId="77777777" w:rsidR="00D07538" w:rsidRPr="00D07538" w:rsidRDefault="00D07538" w:rsidP="00D07538">
            <w:pPr>
              <w:numPr>
                <w:ilvl w:val="0"/>
                <w:numId w:val="28"/>
              </w:numPr>
              <w:tabs>
                <w:tab w:val="left" w:pos="329"/>
              </w:tabs>
              <w:spacing w:before="1"/>
              <w:rPr>
                <w:rFonts w:ascii="Arial" w:eastAsia="Arial" w:hAnsi="Arial" w:cs="Arial"/>
                <w:sz w:val="20"/>
              </w:rPr>
            </w:pPr>
            <w:r w:rsidRPr="00D07538">
              <w:rPr>
                <w:rFonts w:ascii="Arial" w:eastAsia="Arial" w:hAnsi="Arial" w:cs="Arial"/>
                <w:sz w:val="20"/>
              </w:rPr>
              <w:t>Система</w:t>
            </w:r>
            <w:r w:rsidRPr="00D07538">
              <w:rPr>
                <w:rFonts w:ascii="Arial" w:eastAsia="Arial" w:hAnsi="Arial" w:cs="Arial"/>
                <w:spacing w:val="-10"/>
                <w:sz w:val="20"/>
              </w:rPr>
              <w:t xml:space="preserve"> </w:t>
            </w:r>
            <w:r w:rsidRPr="00D07538">
              <w:rPr>
                <w:rFonts w:ascii="Arial" w:eastAsia="Arial" w:hAnsi="Arial" w:cs="Arial"/>
                <w:sz w:val="20"/>
              </w:rPr>
              <w:t>ценностей</w:t>
            </w:r>
            <w:r w:rsidRPr="00D07538">
              <w:rPr>
                <w:rFonts w:ascii="Arial" w:eastAsia="Arial" w:hAnsi="Arial" w:cs="Arial"/>
                <w:spacing w:val="-11"/>
                <w:sz w:val="20"/>
              </w:rPr>
              <w:t xml:space="preserve"> </w:t>
            </w:r>
            <w:r w:rsidRPr="00D07538">
              <w:rPr>
                <w:rFonts w:ascii="Arial" w:eastAsia="Arial" w:hAnsi="Arial" w:cs="Arial"/>
                <w:spacing w:val="-2"/>
                <w:sz w:val="20"/>
              </w:rPr>
              <w:t>консультанта.</w:t>
            </w:r>
          </w:p>
          <w:p w14:paraId="5FC99361" w14:textId="77777777" w:rsidR="00D07538" w:rsidRPr="00D07538" w:rsidRDefault="00D07538" w:rsidP="00D07538">
            <w:pPr>
              <w:numPr>
                <w:ilvl w:val="0"/>
                <w:numId w:val="28"/>
              </w:numPr>
              <w:tabs>
                <w:tab w:val="left" w:pos="349"/>
              </w:tabs>
              <w:spacing w:line="230" w:lineRule="atLeast"/>
              <w:ind w:left="108" w:right="101"/>
              <w:rPr>
                <w:rFonts w:ascii="Arial" w:eastAsia="Arial" w:hAnsi="Arial" w:cs="Arial"/>
                <w:sz w:val="20"/>
                <w:lang w:val="ru-RU"/>
              </w:rPr>
            </w:pPr>
            <w:r w:rsidRPr="00D07538">
              <w:rPr>
                <w:rFonts w:ascii="Arial" w:eastAsia="Arial" w:hAnsi="Arial" w:cs="Arial"/>
                <w:sz w:val="20"/>
                <w:lang w:val="ru-RU"/>
              </w:rPr>
              <w:t>Влияние</w:t>
            </w:r>
            <w:r w:rsidRPr="00D07538">
              <w:rPr>
                <w:rFonts w:ascii="Arial" w:eastAsia="Arial" w:hAnsi="Arial" w:cs="Arial"/>
                <w:spacing w:val="-3"/>
                <w:sz w:val="20"/>
                <w:lang w:val="ru-RU"/>
              </w:rPr>
              <w:t xml:space="preserve"> </w:t>
            </w:r>
            <w:r w:rsidRPr="00D07538">
              <w:rPr>
                <w:rFonts w:ascii="Arial" w:eastAsia="Arial" w:hAnsi="Arial" w:cs="Arial"/>
                <w:sz w:val="20"/>
                <w:lang w:val="ru-RU"/>
              </w:rPr>
              <w:t>профессиональной</w:t>
            </w:r>
            <w:r w:rsidRPr="00D07538">
              <w:rPr>
                <w:rFonts w:ascii="Arial" w:eastAsia="Arial" w:hAnsi="Arial" w:cs="Arial"/>
                <w:spacing w:val="-2"/>
                <w:sz w:val="20"/>
                <w:lang w:val="ru-RU"/>
              </w:rPr>
              <w:t xml:space="preserve"> </w:t>
            </w:r>
            <w:r w:rsidRPr="00D07538">
              <w:rPr>
                <w:rFonts w:ascii="Arial" w:eastAsia="Arial" w:hAnsi="Arial" w:cs="Arial"/>
                <w:sz w:val="20"/>
                <w:lang w:val="ru-RU"/>
              </w:rPr>
              <w:t>деятельности на личность консультанта.</w:t>
            </w:r>
          </w:p>
        </w:tc>
        <w:tc>
          <w:tcPr>
            <w:tcW w:w="1620" w:type="dxa"/>
          </w:tcPr>
          <w:p w14:paraId="5327DC6F" w14:textId="77777777" w:rsidR="00D07538" w:rsidRPr="00D07538" w:rsidRDefault="00D07538" w:rsidP="00D07538">
            <w:pPr>
              <w:ind w:right="112"/>
              <w:jc w:val="both"/>
              <w:rPr>
                <w:rFonts w:ascii="Arial" w:eastAsia="Arial" w:hAnsi="Arial" w:cs="Arial"/>
                <w:sz w:val="20"/>
              </w:rPr>
            </w:pPr>
            <w:r w:rsidRPr="00D07538">
              <w:rPr>
                <w:rFonts w:ascii="Arial" w:eastAsia="Arial" w:hAnsi="Arial" w:cs="Arial"/>
                <w:spacing w:val="-2"/>
                <w:sz w:val="20"/>
              </w:rPr>
              <w:t>Moodle:URL:htt ps://edu.vsu.ru/ course/view.ph p?id=10365</w:t>
            </w:r>
          </w:p>
        </w:tc>
      </w:tr>
      <w:tr w:rsidR="00D07538" w:rsidRPr="007F4CB6" w14:paraId="08CA578C" w14:textId="77777777" w:rsidTr="00127A33">
        <w:trPr>
          <w:trHeight w:val="2068"/>
        </w:trPr>
        <w:tc>
          <w:tcPr>
            <w:tcW w:w="811" w:type="dxa"/>
          </w:tcPr>
          <w:p w14:paraId="329251CA" w14:textId="77777777" w:rsidR="00D07538" w:rsidRPr="00D07538" w:rsidRDefault="00D07538" w:rsidP="00D07538">
            <w:pPr>
              <w:spacing w:line="221" w:lineRule="exact"/>
              <w:rPr>
                <w:rFonts w:ascii="Arial" w:eastAsia="Arial" w:hAnsi="Arial" w:cs="Arial"/>
                <w:sz w:val="20"/>
              </w:rPr>
            </w:pPr>
            <w:r w:rsidRPr="00D07538">
              <w:rPr>
                <w:rFonts w:ascii="Arial" w:eastAsia="Arial" w:hAnsi="Arial" w:cs="Arial"/>
                <w:spacing w:val="-5"/>
                <w:sz w:val="20"/>
              </w:rPr>
              <w:t>1.3</w:t>
            </w:r>
          </w:p>
        </w:tc>
        <w:tc>
          <w:tcPr>
            <w:tcW w:w="2573" w:type="dxa"/>
          </w:tcPr>
          <w:p w14:paraId="32588FAB" w14:textId="77777777" w:rsidR="00D07538" w:rsidRPr="00D07538" w:rsidRDefault="00D07538" w:rsidP="00D07538">
            <w:pPr>
              <w:ind w:right="381"/>
              <w:rPr>
                <w:rFonts w:ascii="Arial" w:eastAsia="Arial" w:hAnsi="Arial" w:cs="Arial"/>
                <w:sz w:val="20"/>
              </w:rPr>
            </w:pPr>
            <w:r w:rsidRPr="00D07538">
              <w:rPr>
                <w:rFonts w:ascii="Arial" w:eastAsia="Arial" w:hAnsi="Arial" w:cs="Arial"/>
                <w:sz w:val="20"/>
              </w:rPr>
              <w:t>Консультативный</w:t>
            </w:r>
            <w:r w:rsidRPr="00D07538">
              <w:rPr>
                <w:rFonts w:ascii="Arial" w:eastAsia="Arial" w:hAnsi="Arial" w:cs="Arial"/>
                <w:spacing w:val="-14"/>
                <w:sz w:val="20"/>
              </w:rPr>
              <w:t xml:space="preserve"> </w:t>
            </w:r>
            <w:r w:rsidRPr="00D07538">
              <w:rPr>
                <w:rFonts w:ascii="Arial" w:eastAsia="Arial" w:hAnsi="Arial" w:cs="Arial"/>
                <w:sz w:val="20"/>
              </w:rPr>
              <w:t xml:space="preserve">кон- </w:t>
            </w:r>
            <w:r w:rsidRPr="00D07538">
              <w:rPr>
                <w:rFonts w:ascii="Arial" w:eastAsia="Arial" w:hAnsi="Arial" w:cs="Arial"/>
                <w:spacing w:val="-4"/>
                <w:sz w:val="20"/>
              </w:rPr>
              <w:t>такт</w:t>
            </w:r>
          </w:p>
        </w:tc>
        <w:tc>
          <w:tcPr>
            <w:tcW w:w="4501" w:type="dxa"/>
          </w:tcPr>
          <w:p w14:paraId="0A8C726F" w14:textId="77777777" w:rsidR="00D07538" w:rsidRPr="00D07538" w:rsidRDefault="00D07538" w:rsidP="00D07538">
            <w:pPr>
              <w:numPr>
                <w:ilvl w:val="0"/>
                <w:numId w:val="27"/>
              </w:numPr>
              <w:tabs>
                <w:tab w:val="left" w:pos="329"/>
              </w:tabs>
              <w:spacing w:line="221" w:lineRule="exact"/>
              <w:rPr>
                <w:rFonts w:ascii="Arial" w:eastAsia="Arial" w:hAnsi="Arial" w:cs="Arial"/>
                <w:sz w:val="20"/>
              </w:rPr>
            </w:pPr>
            <w:r w:rsidRPr="00D07538">
              <w:rPr>
                <w:rFonts w:ascii="Arial" w:eastAsia="Arial" w:hAnsi="Arial" w:cs="Arial"/>
                <w:w w:val="95"/>
                <w:sz w:val="20"/>
              </w:rPr>
              <w:t>Определение</w:t>
            </w:r>
            <w:r w:rsidRPr="00D07538">
              <w:rPr>
                <w:rFonts w:ascii="Arial" w:eastAsia="Arial" w:hAnsi="Arial" w:cs="Arial"/>
                <w:spacing w:val="55"/>
                <w:sz w:val="20"/>
              </w:rPr>
              <w:t xml:space="preserve"> </w:t>
            </w:r>
            <w:r w:rsidRPr="00D07538">
              <w:rPr>
                <w:rFonts w:ascii="Arial" w:eastAsia="Arial" w:hAnsi="Arial" w:cs="Arial"/>
                <w:w w:val="95"/>
                <w:sz w:val="20"/>
              </w:rPr>
              <w:t>консультативного</w:t>
            </w:r>
            <w:r w:rsidRPr="00D07538">
              <w:rPr>
                <w:rFonts w:ascii="Arial" w:eastAsia="Arial" w:hAnsi="Arial" w:cs="Arial"/>
                <w:spacing w:val="55"/>
                <w:sz w:val="20"/>
              </w:rPr>
              <w:t xml:space="preserve"> </w:t>
            </w:r>
            <w:r w:rsidRPr="00D07538">
              <w:rPr>
                <w:rFonts w:ascii="Arial" w:eastAsia="Arial" w:hAnsi="Arial" w:cs="Arial"/>
                <w:spacing w:val="-2"/>
                <w:w w:val="95"/>
                <w:sz w:val="20"/>
              </w:rPr>
              <w:t>контакта.</w:t>
            </w:r>
          </w:p>
          <w:p w14:paraId="490EC199" w14:textId="77777777" w:rsidR="00D07538" w:rsidRPr="00D07538" w:rsidRDefault="00D07538" w:rsidP="00D07538">
            <w:pPr>
              <w:numPr>
                <w:ilvl w:val="0"/>
                <w:numId w:val="27"/>
              </w:numPr>
              <w:tabs>
                <w:tab w:val="left" w:pos="349"/>
              </w:tabs>
              <w:ind w:left="108" w:right="99"/>
              <w:rPr>
                <w:rFonts w:ascii="Arial" w:eastAsia="Arial" w:hAnsi="Arial" w:cs="Arial"/>
                <w:sz w:val="20"/>
                <w:lang w:val="ru-RU"/>
              </w:rPr>
            </w:pPr>
            <w:r w:rsidRPr="00D07538">
              <w:rPr>
                <w:rFonts w:ascii="Arial" w:eastAsia="Arial" w:hAnsi="Arial" w:cs="Arial"/>
                <w:sz w:val="20"/>
                <w:lang w:val="ru-RU"/>
              </w:rPr>
              <w:t xml:space="preserve">Терапевтический климат. Физические </w:t>
            </w:r>
            <w:proofErr w:type="gramStart"/>
            <w:r w:rsidRPr="00D07538">
              <w:rPr>
                <w:rFonts w:ascii="Arial" w:eastAsia="Arial" w:hAnsi="Arial" w:cs="Arial"/>
                <w:sz w:val="20"/>
                <w:lang w:val="ru-RU"/>
              </w:rPr>
              <w:t>ком- поненты</w:t>
            </w:r>
            <w:proofErr w:type="gramEnd"/>
            <w:r w:rsidRPr="00D07538">
              <w:rPr>
                <w:rFonts w:ascii="Arial" w:eastAsia="Arial" w:hAnsi="Arial" w:cs="Arial"/>
                <w:sz w:val="20"/>
                <w:lang w:val="ru-RU"/>
              </w:rPr>
              <w:t xml:space="preserve"> терапевтического климата.</w:t>
            </w:r>
          </w:p>
          <w:p w14:paraId="5625EA0A" w14:textId="77777777" w:rsidR="00D07538" w:rsidRPr="00D07538" w:rsidRDefault="00D07538" w:rsidP="00D07538">
            <w:pPr>
              <w:numPr>
                <w:ilvl w:val="0"/>
                <w:numId w:val="27"/>
              </w:numPr>
              <w:tabs>
                <w:tab w:val="left" w:pos="346"/>
              </w:tabs>
              <w:ind w:left="108" w:right="99"/>
              <w:rPr>
                <w:rFonts w:ascii="Arial" w:eastAsia="Arial" w:hAnsi="Arial" w:cs="Arial"/>
                <w:sz w:val="20"/>
                <w:lang w:val="ru-RU"/>
              </w:rPr>
            </w:pPr>
            <w:r w:rsidRPr="00D07538">
              <w:rPr>
                <w:rFonts w:ascii="Arial" w:eastAsia="Arial" w:hAnsi="Arial" w:cs="Arial"/>
                <w:sz w:val="20"/>
                <w:lang w:val="ru-RU"/>
              </w:rPr>
              <w:t>Эмоциональные</w:t>
            </w:r>
            <w:r w:rsidRPr="00D07538">
              <w:rPr>
                <w:rFonts w:ascii="Arial" w:eastAsia="Arial" w:hAnsi="Arial" w:cs="Arial"/>
                <w:spacing w:val="-2"/>
                <w:sz w:val="20"/>
                <w:lang w:val="ru-RU"/>
              </w:rPr>
              <w:t xml:space="preserve"> </w:t>
            </w:r>
            <w:r w:rsidRPr="00D07538">
              <w:rPr>
                <w:rFonts w:ascii="Arial" w:eastAsia="Arial" w:hAnsi="Arial" w:cs="Arial"/>
                <w:sz w:val="20"/>
                <w:lang w:val="ru-RU"/>
              </w:rPr>
              <w:t>компоненты</w:t>
            </w:r>
            <w:r w:rsidRPr="00D07538">
              <w:rPr>
                <w:rFonts w:ascii="Arial" w:eastAsia="Arial" w:hAnsi="Arial" w:cs="Arial"/>
                <w:spacing w:val="-2"/>
                <w:sz w:val="20"/>
                <w:lang w:val="ru-RU"/>
              </w:rPr>
              <w:t xml:space="preserve"> </w:t>
            </w:r>
            <w:proofErr w:type="gramStart"/>
            <w:r w:rsidRPr="00D07538">
              <w:rPr>
                <w:rFonts w:ascii="Arial" w:eastAsia="Arial" w:hAnsi="Arial" w:cs="Arial"/>
                <w:sz w:val="20"/>
                <w:lang w:val="ru-RU"/>
              </w:rPr>
              <w:t>терапевтиче- ского</w:t>
            </w:r>
            <w:proofErr w:type="gramEnd"/>
            <w:r w:rsidRPr="00D07538">
              <w:rPr>
                <w:rFonts w:ascii="Arial" w:eastAsia="Arial" w:hAnsi="Arial" w:cs="Arial"/>
                <w:sz w:val="20"/>
                <w:lang w:val="ru-RU"/>
              </w:rPr>
              <w:t xml:space="preserve"> климата.</w:t>
            </w:r>
          </w:p>
          <w:p w14:paraId="07906B36" w14:textId="77777777" w:rsidR="00D07538" w:rsidRPr="00D07538" w:rsidRDefault="00D07538" w:rsidP="00D07538">
            <w:pPr>
              <w:numPr>
                <w:ilvl w:val="0"/>
                <w:numId w:val="27"/>
              </w:numPr>
              <w:tabs>
                <w:tab w:val="left" w:pos="445"/>
              </w:tabs>
              <w:ind w:left="108" w:right="98"/>
              <w:rPr>
                <w:rFonts w:ascii="Arial" w:eastAsia="Arial" w:hAnsi="Arial" w:cs="Arial"/>
                <w:sz w:val="20"/>
              </w:rPr>
            </w:pPr>
            <w:r w:rsidRPr="00D07538">
              <w:rPr>
                <w:rFonts w:ascii="Arial" w:eastAsia="Arial" w:hAnsi="Arial" w:cs="Arial"/>
                <w:sz w:val="20"/>
              </w:rPr>
              <w:t>Навыки</w:t>
            </w:r>
            <w:r w:rsidRPr="00D07538">
              <w:rPr>
                <w:rFonts w:ascii="Arial" w:eastAsia="Arial" w:hAnsi="Arial" w:cs="Arial"/>
                <w:spacing w:val="80"/>
                <w:sz w:val="20"/>
              </w:rPr>
              <w:t xml:space="preserve"> </w:t>
            </w:r>
            <w:r w:rsidRPr="00D07538">
              <w:rPr>
                <w:rFonts w:ascii="Arial" w:eastAsia="Arial" w:hAnsi="Arial" w:cs="Arial"/>
                <w:sz w:val="20"/>
              </w:rPr>
              <w:t>поддержания</w:t>
            </w:r>
            <w:r w:rsidRPr="00D07538">
              <w:rPr>
                <w:rFonts w:ascii="Arial" w:eastAsia="Arial" w:hAnsi="Arial" w:cs="Arial"/>
                <w:spacing w:val="80"/>
                <w:sz w:val="20"/>
              </w:rPr>
              <w:t xml:space="preserve"> </w:t>
            </w:r>
            <w:r w:rsidRPr="00D07538">
              <w:rPr>
                <w:rFonts w:ascii="Arial" w:eastAsia="Arial" w:hAnsi="Arial" w:cs="Arial"/>
                <w:sz w:val="20"/>
              </w:rPr>
              <w:t xml:space="preserve">консультативного </w:t>
            </w:r>
            <w:r w:rsidRPr="00D07538">
              <w:rPr>
                <w:rFonts w:ascii="Arial" w:eastAsia="Arial" w:hAnsi="Arial" w:cs="Arial"/>
                <w:spacing w:val="-2"/>
                <w:sz w:val="20"/>
              </w:rPr>
              <w:t>контакта.</w:t>
            </w:r>
          </w:p>
          <w:p w14:paraId="4A6DA778" w14:textId="77777777" w:rsidR="00D07538" w:rsidRPr="00D07538" w:rsidRDefault="00D07538" w:rsidP="00D07538">
            <w:pPr>
              <w:numPr>
                <w:ilvl w:val="0"/>
                <w:numId w:val="27"/>
              </w:numPr>
              <w:tabs>
                <w:tab w:val="left" w:pos="351"/>
              </w:tabs>
              <w:spacing w:line="228" w:lineRule="exact"/>
              <w:ind w:left="108" w:right="97"/>
              <w:rPr>
                <w:rFonts w:ascii="Arial" w:eastAsia="Arial" w:hAnsi="Arial" w:cs="Arial"/>
                <w:sz w:val="20"/>
                <w:lang w:val="ru-RU"/>
              </w:rPr>
            </w:pPr>
            <w:r w:rsidRPr="00D07538">
              <w:rPr>
                <w:rFonts w:ascii="Arial" w:eastAsia="Arial" w:hAnsi="Arial" w:cs="Arial"/>
                <w:sz w:val="20"/>
                <w:lang w:val="ru-RU"/>
              </w:rPr>
              <w:t xml:space="preserve">Перенос и контрперенос в консультирова- </w:t>
            </w:r>
            <w:r w:rsidRPr="00D07538">
              <w:rPr>
                <w:rFonts w:ascii="Arial" w:eastAsia="Arial" w:hAnsi="Arial" w:cs="Arial"/>
                <w:spacing w:val="-4"/>
                <w:sz w:val="20"/>
                <w:lang w:val="ru-RU"/>
              </w:rPr>
              <w:t>нии.</w:t>
            </w:r>
          </w:p>
        </w:tc>
        <w:tc>
          <w:tcPr>
            <w:tcW w:w="1620" w:type="dxa"/>
          </w:tcPr>
          <w:p w14:paraId="6BBE90EA" w14:textId="77777777" w:rsidR="00D07538" w:rsidRPr="00D07538" w:rsidRDefault="00D07538" w:rsidP="00D07538">
            <w:pPr>
              <w:ind w:right="112"/>
              <w:jc w:val="both"/>
              <w:rPr>
                <w:rFonts w:ascii="Arial" w:eastAsia="Arial" w:hAnsi="Arial" w:cs="Arial"/>
                <w:sz w:val="20"/>
              </w:rPr>
            </w:pPr>
            <w:r w:rsidRPr="00D07538">
              <w:rPr>
                <w:rFonts w:ascii="Arial" w:eastAsia="Arial" w:hAnsi="Arial" w:cs="Arial"/>
                <w:spacing w:val="-2"/>
                <w:sz w:val="20"/>
              </w:rPr>
              <w:t>Moodle:URL:htt ps://edu.vsu.ru/ course/view.ph p?id=10365</w:t>
            </w:r>
          </w:p>
        </w:tc>
      </w:tr>
      <w:tr w:rsidR="00D07538" w:rsidRPr="007F4CB6" w14:paraId="5C72C50D" w14:textId="77777777" w:rsidTr="00127A33">
        <w:trPr>
          <w:trHeight w:val="3451"/>
        </w:trPr>
        <w:tc>
          <w:tcPr>
            <w:tcW w:w="811" w:type="dxa"/>
          </w:tcPr>
          <w:p w14:paraId="558D571F" w14:textId="77777777" w:rsidR="00D07538" w:rsidRPr="00D07538" w:rsidRDefault="00D07538" w:rsidP="00D07538">
            <w:pPr>
              <w:spacing w:line="221" w:lineRule="exact"/>
              <w:rPr>
                <w:rFonts w:ascii="Arial" w:eastAsia="Arial" w:hAnsi="Arial" w:cs="Arial"/>
                <w:sz w:val="20"/>
              </w:rPr>
            </w:pPr>
            <w:r w:rsidRPr="00D07538">
              <w:rPr>
                <w:rFonts w:ascii="Arial" w:eastAsia="Arial" w:hAnsi="Arial" w:cs="Arial"/>
                <w:spacing w:val="-5"/>
                <w:sz w:val="20"/>
              </w:rPr>
              <w:t>1.4</w:t>
            </w:r>
          </w:p>
        </w:tc>
        <w:tc>
          <w:tcPr>
            <w:tcW w:w="2573" w:type="dxa"/>
          </w:tcPr>
          <w:p w14:paraId="2A54221F" w14:textId="77777777" w:rsidR="00D07538" w:rsidRPr="00D07538" w:rsidRDefault="00D07538" w:rsidP="00D07538">
            <w:pPr>
              <w:ind w:right="207"/>
              <w:rPr>
                <w:rFonts w:ascii="Arial" w:eastAsia="Arial" w:hAnsi="Arial" w:cs="Arial"/>
                <w:sz w:val="20"/>
              </w:rPr>
            </w:pPr>
            <w:r w:rsidRPr="00D07538">
              <w:rPr>
                <w:rFonts w:ascii="Arial" w:eastAsia="Arial" w:hAnsi="Arial" w:cs="Arial"/>
                <w:sz w:val="20"/>
              </w:rPr>
              <w:t>Процесс психологиче- ского</w:t>
            </w:r>
            <w:r w:rsidRPr="00D07538">
              <w:rPr>
                <w:rFonts w:ascii="Arial" w:eastAsia="Arial" w:hAnsi="Arial" w:cs="Arial"/>
                <w:spacing w:val="-14"/>
                <w:sz w:val="20"/>
              </w:rPr>
              <w:t xml:space="preserve"> </w:t>
            </w:r>
            <w:r w:rsidRPr="00D07538">
              <w:rPr>
                <w:rFonts w:ascii="Arial" w:eastAsia="Arial" w:hAnsi="Arial" w:cs="Arial"/>
                <w:sz w:val="20"/>
              </w:rPr>
              <w:t>консультирования</w:t>
            </w:r>
          </w:p>
        </w:tc>
        <w:tc>
          <w:tcPr>
            <w:tcW w:w="4501" w:type="dxa"/>
          </w:tcPr>
          <w:p w14:paraId="78ADBB47" w14:textId="77777777" w:rsidR="00D07538" w:rsidRPr="00D07538" w:rsidRDefault="00D07538" w:rsidP="00D07538">
            <w:pPr>
              <w:numPr>
                <w:ilvl w:val="0"/>
                <w:numId w:val="26"/>
              </w:numPr>
              <w:tabs>
                <w:tab w:val="left" w:pos="368"/>
              </w:tabs>
              <w:ind w:right="97"/>
              <w:jc w:val="both"/>
              <w:rPr>
                <w:rFonts w:ascii="Arial" w:eastAsia="Arial" w:hAnsi="Arial" w:cs="Arial"/>
                <w:sz w:val="20"/>
              </w:rPr>
            </w:pPr>
            <w:r w:rsidRPr="00D07538">
              <w:rPr>
                <w:rFonts w:ascii="Arial" w:eastAsia="Arial" w:hAnsi="Arial" w:cs="Arial"/>
                <w:sz w:val="20"/>
                <w:lang w:val="ru-RU"/>
              </w:rPr>
              <w:t xml:space="preserve">Первая встреча с клиентом. Оценка </w:t>
            </w:r>
            <w:proofErr w:type="gramStart"/>
            <w:r w:rsidRPr="00D07538">
              <w:rPr>
                <w:rFonts w:ascii="Arial" w:eastAsia="Arial" w:hAnsi="Arial" w:cs="Arial"/>
                <w:sz w:val="20"/>
                <w:lang w:val="ru-RU"/>
              </w:rPr>
              <w:t>про- блем</w:t>
            </w:r>
            <w:proofErr w:type="gramEnd"/>
            <w:r w:rsidRPr="00D07538">
              <w:rPr>
                <w:rFonts w:ascii="Arial" w:eastAsia="Arial" w:hAnsi="Arial" w:cs="Arial"/>
                <w:sz w:val="20"/>
                <w:lang w:val="ru-RU"/>
              </w:rPr>
              <w:t xml:space="preserve"> клиентов. </w:t>
            </w:r>
            <w:r w:rsidRPr="00D07538">
              <w:rPr>
                <w:rFonts w:ascii="Arial" w:eastAsia="Arial" w:hAnsi="Arial" w:cs="Arial"/>
                <w:sz w:val="20"/>
              </w:rPr>
              <w:t xml:space="preserve">Вербализация проблем кли- </w:t>
            </w:r>
            <w:r w:rsidRPr="00D07538">
              <w:rPr>
                <w:rFonts w:ascii="Arial" w:eastAsia="Arial" w:hAnsi="Arial" w:cs="Arial"/>
                <w:spacing w:val="-2"/>
                <w:sz w:val="20"/>
              </w:rPr>
              <w:t>ентов.</w:t>
            </w:r>
          </w:p>
          <w:p w14:paraId="3BF67F97" w14:textId="77777777" w:rsidR="00D07538" w:rsidRPr="00D07538" w:rsidRDefault="00D07538" w:rsidP="00D07538">
            <w:pPr>
              <w:numPr>
                <w:ilvl w:val="0"/>
                <w:numId w:val="26"/>
              </w:numPr>
              <w:tabs>
                <w:tab w:val="left" w:pos="361"/>
              </w:tabs>
              <w:ind w:right="99"/>
              <w:jc w:val="both"/>
              <w:rPr>
                <w:rFonts w:ascii="Arial" w:eastAsia="Arial" w:hAnsi="Arial" w:cs="Arial"/>
                <w:sz w:val="20"/>
                <w:lang w:val="ru-RU"/>
              </w:rPr>
            </w:pPr>
            <w:r w:rsidRPr="00D07538">
              <w:rPr>
                <w:rFonts w:ascii="Arial" w:eastAsia="Arial" w:hAnsi="Arial" w:cs="Arial"/>
                <w:sz w:val="20"/>
                <w:lang w:val="ru-RU"/>
              </w:rPr>
              <w:t xml:space="preserve">Психологический диагноз в процессе </w:t>
            </w:r>
            <w:proofErr w:type="gramStart"/>
            <w:r w:rsidRPr="00D07538">
              <w:rPr>
                <w:rFonts w:ascii="Arial" w:eastAsia="Arial" w:hAnsi="Arial" w:cs="Arial"/>
                <w:sz w:val="20"/>
                <w:lang w:val="ru-RU"/>
              </w:rPr>
              <w:t>кон- сультирования</w:t>
            </w:r>
            <w:proofErr w:type="gramEnd"/>
            <w:r w:rsidRPr="00D07538">
              <w:rPr>
                <w:rFonts w:ascii="Arial" w:eastAsia="Arial" w:hAnsi="Arial" w:cs="Arial"/>
                <w:sz w:val="20"/>
                <w:lang w:val="ru-RU"/>
              </w:rPr>
              <w:t xml:space="preserve">. Психологический анамнез. Использование тестов в процессе консуль- </w:t>
            </w:r>
            <w:r w:rsidRPr="00D07538">
              <w:rPr>
                <w:rFonts w:ascii="Arial" w:eastAsia="Arial" w:hAnsi="Arial" w:cs="Arial"/>
                <w:spacing w:val="-2"/>
                <w:sz w:val="20"/>
                <w:lang w:val="ru-RU"/>
              </w:rPr>
              <w:t>тирования.</w:t>
            </w:r>
          </w:p>
          <w:p w14:paraId="7A8993CD" w14:textId="77777777" w:rsidR="00D07538" w:rsidRPr="00D07538" w:rsidRDefault="00D07538" w:rsidP="00D07538">
            <w:pPr>
              <w:numPr>
                <w:ilvl w:val="0"/>
                <w:numId w:val="26"/>
              </w:numPr>
              <w:tabs>
                <w:tab w:val="left" w:pos="418"/>
              </w:tabs>
              <w:ind w:right="97"/>
              <w:jc w:val="both"/>
              <w:rPr>
                <w:rFonts w:ascii="Arial" w:eastAsia="Arial" w:hAnsi="Arial" w:cs="Arial"/>
                <w:sz w:val="20"/>
              </w:rPr>
            </w:pPr>
            <w:r w:rsidRPr="00D07538">
              <w:rPr>
                <w:rFonts w:ascii="Arial" w:eastAsia="Arial" w:hAnsi="Arial" w:cs="Arial"/>
                <w:sz w:val="20"/>
                <w:lang w:val="ru-RU"/>
              </w:rPr>
              <w:t xml:space="preserve">Процедуры и техники психологического консультирования. Постановка вопросов. Ободрение и успокаивание. Отражение </w:t>
            </w:r>
            <w:proofErr w:type="gramStart"/>
            <w:r w:rsidRPr="00D07538">
              <w:rPr>
                <w:rFonts w:ascii="Arial" w:eastAsia="Arial" w:hAnsi="Arial" w:cs="Arial"/>
                <w:sz w:val="20"/>
                <w:lang w:val="ru-RU"/>
              </w:rPr>
              <w:t>со- держания</w:t>
            </w:r>
            <w:proofErr w:type="gramEnd"/>
            <w:r w:rsidRPr="00D07538">
              <w:rPr>
                <w:rFonts w:ascii="Arial" w:eastAsia="Arial" w:hAnsi="Arial" w:cs="Arial"/>
                <w:sz w:val="20"/>
                <w:lang w:val="ru-RU"/>
              </w:rPr>
              <w:t xml:space="preserve">: перефразирование и обобщение. Отражение чувств. Предоставление инфор- мации. </w:t>
            </w:r>
            <w:r w:rsidRPr="00D07538">
              <w:rPr>
                <w:rFonts w:ascii="Arial" w:eastAsia="Arial" w:hAnsi="Arial" w:cs="Arial"/>
                <w:sz w:val="20"/>
              </w:rPr>
              <w:t>Интерпретация. Конфронтация. Пау- зы</w:t>
            </w:r>
            <w:r w:rsidRPr="00D07538">
              <w:rPr>
                <w:rFonts w:ascii="Arial" w:eastAsia="Arial" w:hAnsi="Arial" w:cs="Arial"/>
                <w:spacing w:val="25"/>
                <w:sz w:val="20"/>
              </w:rPr>
              <w:t xml:space="preserve"> </w:t>
            </w:r>
            <w:r w:rsidRPr="00D07538">
              <w:rPr>
                <w:rFonts w:ascii="Arial" w:eastAsia="Arial" w:hAnsi="Arial" w:cs="Arial"/>
                <w:sz w:val="20"/>
              </w:rPr>
              <w:t>молчания.</w:t>
            </w:r>
            <w:r w:rsidRPr="00D07538">
              <w:rPr>
                <w:rFonts w:ascii="Arial" w:eastAsia="Arial" w:hAnsi="Arial" w:cs="Arial"/>
                <w:spacing w:val="25"/>
                <w:sz w:val="20"/>
              </w:rPr>
              <w:t xml:space="preserve"> </w:t>
            </w:r>
            <w:r w:rsidRPr="00D07538">
              <w:rPr>
                <w:rFonts w:ascii="Arial" w:eastAsia="Arial" w:hAnsi="Arial" w:cs="Arial"/>
                <w:sz w:val="20"/>
              </w:rPr>
              <w:t>Чувства</w:t>
            </w:r>
            <w:r w:rsidRPr="00D07538">
              <w:rPr>
                <w:rFonts w:ascii="Arial" w:eastAsia="Arial" w:hAnsi="Arial" w:cs="Arial"/>
                <w:spacing w:val="26"/>
                <w:sz w:val="20"/>
              </w:rPr>
              <w:t xml:space="preserve"> </w:t>
            </w:r>
            <w:r w:rsidRPr="00D07538">
              <w:rPr>
                <w:rFonts w:ascii="Arial" w:eastAsia="Arial" w:hAnsi="Arial" w:cs="Arial"/>
                <w:sz w:val="20"/>
              </w:rPr>
              <w:t>консультанта</w:t>
            </w:r>
            <w:r w:rsidRPr="00D07538">
              <w:rPr>
                <w:rFonts w:ascii="Arial" w:eastAsia="Arial" w:hAnsi="Arial" w:cs="Arial"/>
                <w:spacing w:val="26"/>
                <w:sz w:val="20"/>
              </w:rPr>
              <w:t xml:space="preserve"> </w:t>
            </w:r>
            <w:r w:rsidRPr="00D07538">
              <w:rPr>
                <w:rFonts w:ascii="Arial" w:eastAsia="Arial" w:hAnsi="Arial" w:cs="Arial"/>
                <w:sz w:val="20"/>
              </w:rPr>
              <w:t>и</w:t>
            </w:r>
            <w:r w:rsidRPr="00D07538">
              <w:rPr>
                <w:rFonts w:ascii="Arial" w:eastAsia="Arial" w:hAnsi="Arial" w:cs="Arial"/>
                <w:spacing w:val="25"/>
                <w:sz w:val="20"/>
              </w:rPr>
              <w:t xml:space="preserve"> </w:t>
            </w:r>
            <w:r w:rsidRPr="00D07538">
              <w:rPr>
                <w:rFonts w:ascii="Arial" w:eastAsia="Arial" w:hAnsi="Arial" w:cs="Arial"/>
                <w:spacing w:val="-4"/>
                <w:sz w:val="20"/>
              </w:rPr>
              <w:t>само-</w:t>
            </w:r>
          </w:p>
          <w:p w14:paraId="0AF81869" w14:textId="77777777" w:rsidR="00D07538" w:rsidRPr="00D07538" w:rsidRDefault="00D07538" w:rsidP="00D07538">
            <w:pPr>
              <w:spacing w:line="219" w:lineRule="exact"/>
              <w:rPr>
                <w:rFonts w:ascii="Arial" w:eastAsia="Arial" w:hAnsi="Arial" w:cs="Arial"/>
                <w:sz w:val="20"/>
              </w:rPr>
            </w:pPr>
            <w:r w:rsidRPr="00D07538">
              <w:rPr>
                <w:rFonts w:ascii="Arial" w:eastAsia="Arial" w:hAnsi="Arial" w:cs="Arial"/>
                <w:spacing w:val="-2"/>
                <w:sz w:val="20"/>
              </w:rPr>
              <w:t>раскрытие.</w:t>
            </w:r>
          </w:p>
        </w:tc>
        <w:tc>
          <w:tcPr>
            <w:tcW w:w="1620" w:type="dxa"/>
          </w:tcPr>
          <w:p w14:paraId="6ACD2E36" w14:textId="77777777" w:rsidR="00D07538" w:rsidRPr="00D07538" w:rsidRDefault="00D07538" w:rsidP="00D07538">
            <w:pPr>
              <w:ind w:right="112"/>
              <w:jc w:val="both"/>
              <w:rPr>
                <w:rFonts w:ascii="Arial" w:eastAsia="Arial" w:hAnsi="Arial" w:cs="Arial"/>
                <w:sz w:val="20"/>
              </w:rPr>
            </w:pPr>
            <w:r w:rsidRPr="00D07538">
              <w:rPr>
                <w:rFonts w:ascii="Arial" w:eastAsia="Arial" w:hAnsi="Arial" w:cs="Arial"/>
                <w:spacing w:val="-2"/>
                <w:sz w:val="20"/>
              </w:rPr>
              <w:t>Moodle:URL:htt ps://edu.vsu.ru/ course/view.ph p?id=10365</w:t>
            </w:r>
          </w:p>
        </w:tc>
      </w:tr>
      <w:tr w:rsidR="00D07538" w:rsidRPr="007F4CB6" w14:paraId="3A5A7136" w14:textId="77777777" w:rsidTr="00127A33">
        <w:trPr>
          <w:trHeight w:val="3910"/>
        </w:trPr>
        <w:tc>
          <w:tcPr>
            <w:tcW w:w="811" w:type="dxa"/>
          </w:tcPr>
          <w:p w14:paraId="39FE723E" w14:textId="77777777" w:rsidR="00D07538" w:rsidRPr="00D07538" w:rsidRDefault="00D07538" w:rsidP="00D07538">
            <w:pPr>
              <w:spacing w:line="221" w:lineRule="exact"/>
              <w:rPr>
                <w:rFonts w:ascii="Arial" w:eastAsia="Arial" w:hAnsi="Arial" w:cs="Arial"/>
                <w:sz w:val="20"/>
              </w:rPr>
            </w:pPr>
            <w:r w:rsidRPr="00D07538">
              <w:rPr>
                <w:rFonts w:ascii="Arial" w:eastAsia="Arial" w:hAnsi="Arial" w:cs="Arial"/>
                <w:spacing w:val="-5"/>
                <w:sz w:val="20"/>
              </w:rPr>
              <w:lastRenderedPageBreak/>
              <w:t>1.5</w:t>
            </w:r>
          </w:p>
        </w:tc>
        <w:tc>
          <w:tcPr>
            <w:tcW w:w="2573" w:type="dxa"/>
          </w:tcPr>
          <w:p w14:paraId="71718B4A" w14:textId="77777777" w:rsidR="00D07538" w:rsidRPr="00D07538" w:rsidRDefault="00D07538" w:rsidP="00D07538">
            <w:pPr>
              <w:ind w:right="152"/>
              <w:rPr>
                <w:rFonts w:ascii="Arial" w:eastAsia="Arial" w:hAnsi="Arial" w:cs="Arial"/>
                <w:sz w:val="20"/>
                <w:lang w:val="ru-RU"/>
              </w:rPr>
            </w:pPr>
            <w:r w:rsidRPr="00D07538">
              <w:rPr>
                <w:rFonts w:ascii="Arial" w:eastAsia="Arial" w:hAnsi="Arial" w:cs="Arial"/>
                <w:sz w:val="20"/>
                <w:lang w:val="ru-RU"/>
              </w:rPr>
              <w:t>Специальные</w:t>
            </w:r>
            <w:r w:rsidRPr="00D07538">
              <w:rPr>
                <w:rFonts w:ascii="Arial" w:eastAsia="Arial" w:hAnsi="Arial" w:cs="Arial"/>
                <w:spacing w:val="-14"/>
                <w:sz w:val="20"/>
                <w:lang w:val="ru-RU"/>
              </w:rPr>
              <w:t xml:space="preserve"> </w:t>
            </w:r>
            <w:r w:rsidRPr="00D07538">
              <w:rPr>
                <w:rFonts w:ascii="Arial" w:eastAsia="Arial" w:hAnsi="Arial" w:cs="Arial"/>
                <w:sz w:val="20"/>
                <w:lang w:val="ru-RU"/>
              </w:rPr>
              <w:t xml:space="preserve">проблемы в психологическом </w:t>
            </w:r>
            <w:proofErr w:type="gramStart"/>
            <w:r w:rsidRPr="00D07538">
              <w:rPr>
                <w:rFonts w:ascii="Arial" w:eastAsia="Arial" w:hAnsi="Arial" w:cs="Arial"/>
                <w:sz w:val="20"/>
                <w:lang w:val="ru-RU"/>
              </w:rPr>
              <w:t xml:space="preserve">кон- </w:t>
            </w:r>
            <w:r w:rsidRPr="00D07538">
              <w:rPr>
                <w:rFonts w:ascii="Arial" w:eastAsia="Arial" w:hAnsi="Arial" w:cs="Arial"/>
                <w:spacing w:val="-2"/>
                <w:sz w:val="20"/>
                <w:lang w:val="ru-RU"/>
              </w:rPr>
              <w:t>сультировании</w:t>
            </w:r>
            <w:proofErr w:type="gramEnd"/>
          </w:p>
        </w:tc>
        <w:tc>
          <w:tcPr>
            <w:tcW w:w="4501" w:type="dxa"/>
          </w:tcPr>
          <w:p w14:paraId="2BF97CC3" w14:textId="77777777" w:rsidR="00D07538" w:rsidRPr="00D07538" w:rsidRDefault="00D07538" w:rsidP="00D07538">
            <w:pPr>
              <w:numPr>
                <w:ilvl w:val="0"/>
                <w:numId w:val="25"/>
              </w:numPr>
              <w:tabs>
                <w:tab w:val="left" w:pos="329"/>
              </w:tabs>
              <w:spacing w:line="221" w:lineRule="exact"/>
              <w:jc w:val="both"/>
              <w:rPr>
                <w:rFonts w:ascii="Arial" w:eastAsia="Arial" w:hAnsi="Arial" w:cs="Arial"/>
                <w:sz w:val="20"/>
              </w:rPr>
            </w:pPr>
            <w:r w:rsidRPr="00D07538">
              <w:rPr>
                <w:rFonts w:ascii="Arial" w:eastAsia="Arial" w:hAnsi="Arial" w:cs="Arial"/>
                <w:w w:val="95"/>
                <w:sz w:val="20"/>
              </w:rPr>
              <w:t>Консультирование</w:t>
            </w:r>
            <w:r w:rsidRPr="00D07538">
              <w:rPr>
                <w:rFonts w:ascii="Arial" w:eastAsia="Arial" w:hAnsi="Arial" w:cs="Arial"/>
                <w:spacing w:val="51"/>
                <w:sz w:val="20"/>
              </w:rPr>
              <w:t xml:space="preserve"> </w:t>
            </w:r>
            <w:r w:rsidRPr="00D07538">
              <w:rPr>
                <w:rFonts w:ascii="Arial" w:eastAsia="Arial" w:hAnsi="Arial" w:cs="Arial"/>
                <w:w w:val="95"/>
                <w:sz w:val="20"/>
              </w:rPr>
              <w:t>тревожных</w:t>
            </w:r>
            <w:r w:rsidRPr="00D07538">
              <w:rPr>
                <w:rFonts w:ascii="Arial" w:eastAsia="Arial" w:hAnsi="Arial" w:cs="Arial"/>
                <w:spacing w:val="54"/>
                <w:sz w:val="20"/>
              </w:rPr>
              <w:t xml:space="preserve"> </w:t>
            </w:r>
            <w:r w:rsidRPr="00D07538">
              <w:rPr>
                <w:rFonts w:ascii="Arial" w:eastAsia="Arial" w:hAnsi="Arial" w:cs="Arial"/>
                <w:spacing w:val="-2"/>
                <w:w w:val="95"/>
                <w:sz w:val="20"/>
              </w:rPr>
              <w:t>клиентов.</w:t>
            </w:r>
          </w:p>
          <w:p w14:paraId="1D340774" w14:textId="77777777" w:rsidR="00D07538" w:rsidRPr="00D07538" w:rsidRDefault="00D07538" w:rsidP="00D07538">
            <w:pPr>
              <w:numPr>
                <w:ilvl w:val="0"/>
                <w:numId w:val="25"/>
              </w:numPr>
              <w:tabs>
                <w:tab w:val="left" w:pos="411"/>
              </w:tabs>
              <w:spacing w:before="1"/>
              <w:ind w:left="108" w:right="99"/>
              <w:jc w:val="both"/>
              <w:rPr>
                <w:rFonts w:ascii="Arial" w:eastAsia="Arial" w:hAnsi="Arial" w:cs="Arial"/>
                <w:sz w:val="20"/>
                <w:lang w:val="ru-RU"/>
              </w:rPr>
            </w:pPr>
            <w:r w:rsidRPr="00D07538">
              <w:rPr>
                <w:rFonts w:ascii="Arial" w:eastAsia="Arial" w:hAnsi="Arial" w:cs="Arial"/>
                <w:sz w:val="20"/>
                <w:lang w:val="ru-RU"/>
              </w:rPr>
              <w:t xml:space="preserve">Консультирование взрослых, </w:t>
            </w:r>
            <w:proofErr w:type="gramStart"/>
            <w:r w:rsidRPr="00D07538">
              <w:rPr>
                <w:rFonts w:ascii="Arial" w:eastAsia="Arial" w:hAnsi="Arial" w:cs="Arial"/>
                <w:sz w:val="20"/>
                <w:lang w:val="ru-RU"/>
              </w:rPr>
              <w:t>пострадав- ших</w:t>
            </w:r>
            <w:proofErr w:type="gramEnd"/>
            <w:r w:rsidRPr="00D07538">
              <w:rPr>
                <w:rFonts w:ascii="Arial" w:eastAsia="Arial" w:hAnsi="Arial" w:cs="Arial"/>
                <w:sz w:val="20"/>
                <w:lang w:val="ru-RU"/>
              </w:rPr>
              <w:t xml:space="preserve"> от сексуального злоупотребления в дет- </w:t>
            </w:r>
            <w:r w:rsidRPr="00D07538">
              <w:rPr>
                <w:rFonts w:ascii="Arial" w:eastAsia="Arial" w:hAnsi="Arial" w:cs="Arial"/>
                <w:spacing w:val="-2"/>
                <w:sz w:val="20"/>
                <w:lang w:val="ru-RU"/>
              </w:rPr>
              <w:t>стве.</w:t>
            </w:r>
          </w:p>
          <w:p w14:paraId="700EB2F9" w14:textId="77777777" w:rsidR="00D07538" w:rsidRPr="00D07538" w:rsidRDefault="00D07538" w:rsidP="00D07538">
            <w:pPr>
              <w:numPr>
                <w:ilvl w:val="0"/>
                <w:numId w:val="25"/>
              </w:numPr>
              <w:tabs>
                <w:tab w:val="left" w:pos="418"/>
              </w:tabs>
              <w:ind w:left="108" w:right="99"/>
              <w:jc w:val="both"/>
              <w:rPr>
                <w:rFonts w:ascii="Arial" w:eastAsia="Arial" w:hAnsi="Arial" w:cs="Arial"/>
                <w:sz w:val="20"/>
                <w:lang w:val="ru-RU"/>
              </w:rPr>
            </w:pPr>
            <w:r w:rsidRPr="00D07538">
              <w:rPr>
                <w:rFonts w:ascii="Arial" w:eastAsia="Arial" w:hAnsi="Arial" w:cs="Arial"/>
                <w:sz w:val="20"/>
                <w:lang w:val="ru-RU"/>
              </w:rPr>
              <w:t xml:space="preserve">Консультирование враждебно </w:t>
            </w:r>
            <w:proofErr w:type="gramStart"/>
            <w:r w:rsidRPr="00D07538">
              <w:rPr>
                <w:rFonts w:ascii="Arial" w:eastAsia="Arial" w:hAnsi="Arial" w:cs="Arial"/>
                <w:sz w:val="20"/>
                <w:lang w:val="ru-RU"/>
              </w:rPr>
              <w:t>настроен- ных</w:t>
            </w:r>
            <w:proofErr w:type="gramEnd"/>
            <w:r w:rsidRPr="00D07538">
              <w:rPr>
                <w:rFonts w:ascii="Arial" w:eastAsia="Arial" w:hAnsi="Arial" w:cs="Arial"/>
                <w:sz w:val="20"/>
                <w:lang w:val="ru-RU"/>
              </w:rPr>
              <w:t xml:space="preserve"> и агрессивных клиентов.</w:t>
            </w:r>
          </w:p>
          <w:p w14:paraId="7EF4DF62" w14:textId="77777777" w:rsidR="00D07538" w:rsidRPr="00D07538" w:rsidRDefault="00D07538" w:rsidP="00D07538">
            <w:pPr>
              <w:numPr>
                <w:ilvl w:val="0"/>
                <w:numId w:val="25"/>
              </w:numPr>
              <w:tabs>
                <w:tab w:val="left" w:pos="363"/>
              </w:tabs>
              <w:ind w:left="108" w:right="104"/>
              <w:jc w:val="both"/>
              <w:rPr>
                <w:rFonts w:ascii="Arial" w:eastAsia="Arial" w:hAnsi="Arial" w:cs="Arial"/>
                <w:sz w:val="20"/>
              </w:rPr>
            </w:pPr>
            <w:r w:rsidRPr="00D07538">
              <w:rPr>
                <w:rFonts w:ascii="Arial" w:eastAsia="Arial" w:hAnsi="Arial" w:cs="Arial"/>
                <w:sz w:val="20"/>
              </w:rPr>
              <w:t xml:space="preserve">Особенности консультирования плачущих </w:t>
            </w:r>
            <w:r w:rsidRPr="00D07538">
              <w:rPr>
                <w:rFonts w:ascii="Arial" w:eastAsia="Arial" w:hAnsi="Arial" w:cs="Arial"/>
                <w:spacing w:val="-2"/>
                <w:sz w:val="20"/>
              </w:rPr>
              <w:t>клиентов.</w:t>
            </w:r>
          </w:p>
          <w:p w14:paraId="132AA638" w14:textId="77777777" w:rsidR="00D07538" w:rsidRPr="00D07538" w:rsidRDefault="00D07538" w:rsidP="00D07538">
            <w:pPr>
              <w:numPr>
                <w:ilvl w:val="0"/>
                <w:numId w:val="25"/>
              </w:numPr>
              <w:tabs>
                <w:tab w:val="left" w:pos="445"/>
              </w:tabs>
              <w:ind w:left="108" w:right="99"/>
              <w:jc w:val="both"/>
              <w:rPr>
                <w:rFonts w:ascii="Arial" w:eastAsia="Arial" w:hAnsi="Arial" w:cs="Arial"/>
                <w:sz w:val="20"/>
              </w:rPr>
            </w:pPr>
            <w:r w:rsidRPr="00D07538">
              <w:rPr>
                <w:rFonts w:ascii="Arial" w:eastAsia="Arial" w:hAnsi="Arial" w:cs="Arial"/>
                <w:sz w:val="20"/>
              </w:rPr>
              <w:t xml:space="preserve">Консультирование истерических лично- </w:t>
            </w:r>
            <w:r w:rsidRPr="00D07538">
              <w:rPr>
                <w:rFonts w:ascii="Arial" w:eastAsia="Arial" w:hAnsi="Arial" w:cs="Arial"/>
                <w:spacing w:val="-2"/>
                <w:sz w:val="20"/>
              </w:rPr>
              <w:t>стей.</w:t>
            </w:r>
          </w:p>
          <w:p w14:paraId="6637704F" w14:textId="77777777" w:rsidR="00D07538" w:rsidRPr="00D07538" w:rsidRDefault="00D07538" w:rsidP="00D07538">
            <w:pPr>
              <w:numPr>
                <w:ilvl w:val="0"/>
                <w:numId w:val="25"/>
              </w:numPr>
              <w:tabs>
                <w:tab w:val="left" w:pos="329"/>
              </w:tabs>
              <w:spacing w:line="228" w:lineRule="exact"/>
              <w:jc w:val="both"/>
              <w:rPr>
                <w:rFonts w:ascii="Arial" w:eastAsia="Arial" w:hAnsi="Arial" w:cs="Arial"/>
                <w:sz w:val="20"/>
              </w:rPr>
            </w:pPr>
            <w:r w:rsidRPr="00D07538">
              <w:rPr>
                <w:rFonts w:ascii="Arial" w:eastAsia="Arial" w:hAnsi="Arial" w:cs="Arial"/>
                <w:w w:val="95"/>
                <w:sz w:val="20"/>
              </w:rPr>
              <w:t>Консультирование</w:t>
            </w:r>
            <w:r w:rsidRPr="00D07538">
              <w:rPr>
                <w:rFonts w:ascii="Arial" w:eastAsia="Arial" w:hAnsi="Arial" w:cs="Arial"/>
                <w:spacing w:val="52"/>
                <w:sz w:val="20"/>
              </w:rPr>
              <w:t xml:space="preserve"> </w:t>
            </w:r>
            <w:r w:rsidRPr="00D07538">
              <w:rPr>
                <w:rFonts w:ascii="Arial" w:eastAsia="Arial" w:hAnsi="Arial" w:cs="Arial"/>
                <w:w w:val="95"/>
                <w:sz w:val="20"/>
              </w:rPr>
              <w:t>шизоидных</w:t>
            </w:r>
            <w:r w:rsidRPr="00D07538">
              <w:rPr>
                <w:rFonts w:ascii="Arial" w:eastAsia="Arial" w:hAnsi="Arial" w:cs="Arial"/>
                <w:spacing w:val="55"/>
                <w:sz w:val="20"/>
              </w:rPr>
              <w:t xml:space="preserve"> </w:t>
            </w:r>
            <w:r w:rsidRPr="00D07538">
              <w:rPr>
                <w:rFonts w:ascii="Arial" w:eastAsia="Arial" w:hAnsi="Arial" w:cs="Arial"/>
                <w:spacing w:val="-2"/>
                <w:w w:val="95"/>
                <w:sz w:val="20"/>
              </w:rPr>
              <w:t>личностей.</w:t>
            </w:r>
          </w:p>
          <w:p w14:paraId="77DC68DA" w14:textId="77777777" w:rsidR="00D07538" w:rsidRPr="00D07538" w:rsidRDefault="00D07538" w:rsidP="00D07538">
            <w:pPr>
              <w:numPr>
                <w:ilvl w:val="0"/>
                <w:numId w:val="25"/>
              </w:numPr>
              <w:tabs>
                <w:tab w:val="left" w:pos="368"/>
              </w:tabs>
              <w:ind w:left="108" w:right="99"/>
              <w:rPr>
                <w:rFonts w:ascii="Arial" w:eastAsia="Arial" w:hAnsi="Arial" w:cs="Arial"/>
                <w:sz w:val="20"/>
                <w:lang w:val="ru-RU"/>
              </w:rPr>
            </w:pPr>
            <w:r w:rsidRPr="00D07538">
              <w:rPr>
                <w:rFonts w:ascii="Arial" w:eastAsia="Arial" w:hAnsi="Arial" w:cs="Arial"/>
                <w:sz w:val="20"/>
                <w:lang w:val="ru-RU"/>
              </w:rPr>
              <w:t>Консультирование</w:t>
            </w:r>
            <w:r w:rsidRPr="00D07538">
              <w:rPr>
                <w:rFonts w:ascii="Arial" w:eastAsia="Arial" w:hAnsi="Arial" w:cs="Arial"/>
                <w:spacing w:val="26"/>
                <w:sz w:val="20"/>
                <w:lang w:val="ru-RU"/>
              </w:rPr>
              <w:t xml:space="preserve"> </w:t>
            </w:r>
            <w:r w:rsidRPr="00D07538">
              <w:rPr>
                <w:rFonts w:ascii="Arial" w:eastAsia="Arial" w:hAnsi="Arial" w:cs="Arial"/>
                <w:sz w:val="20"/>
                <w:lang w:val="ru-RU"/>
              </w:rPr>
              <w:t>клиентов</w:t>
            </w:r>
            <w:r w:rsidRPr="00D07538">
              <w:rPr>
                <w:rFonts w:ascii="Arial" w:eastAsia="Arial" w:hAnsi="Arial" w:cs="Arial"/>
                <w:spacing w:val="23"/>
                <w:sz w:val="20"/>
                <w:lang w:val="ru-RU"/>
              </w:rPr>
              <w:t xml:space="preserve"> </w:t>
            </w:r>
            <w:r w:rsidRPr="00D07538">
              <w:rPr>
                <w:rFonts w:ascii="Arial" w:eastAsia="Arial" w:hAnsi="Arial" w:cs="Arial"/>
                <w:sz w:val="20"/>
                <w:lang w:val="ru-RU"/>
              </w:rPr>
              <w:t>с</w:t>
            </w:r>
            <w:r w:rsidRPr="00D07538">
              <w:rPr>
                <w:rFonts w:ascii="Arial" w:eastAsia="Arial" w:hAnsi="Arial" w:cs="Arial"/>
                <w:spacing w:val="27"/>
                <w:sz w:val="20"/>
                <w:lang w:val="ru-RU"/>
              </w:rPr>
              <w:t xml:space="preserve"> </w:t>
            </w:r>
            <w:r w:rsidRPr="00D07538">
              <w:rPr>
                <w:rFonts w:ascii="Arial" w:eastAsia="Arial" w:hAnsi="Arial" w:cs="Arial"/>
                <w:sz w:val="20"/>
                <w:lang w:val="ru-RU"/>
              </w:rPr>
              <w:t>психосома- тическими расстройствами.</w:t>
            </w:r>
          </w:p>
          <w:p w14:paraId="5DAF7173" w14:textId="77777777" w:rsidR="00D07538" w:rsidRPr="00D07538" w:rsidRDefault="00D07538" w:rsidP="00D07538">
            <w:pPr>
              <w:numPr>
                <w:ilvl w:val="0"/>
                <w:numId w:val="25"/>
              </w:numPr>
              <w:tabs>
                <w:tab w:val="left" w:pos="360"/>
              </w:tabs>
              <w:spacing w:before="1"/>
              <w:ind w:left="108" w:right="100"/>
              <w:rPr>
                <w:rFonts w:ascii="Arial" w:eastAsia="Arial" w:hAnsi="Arial" w:cs="Arial"/>
                <w:sz w:val="20"/>
                <w:lang w:val="ru-RU"/>
              </w:rPr>
            </w:pPr>
            <w:r w:rsidRPr="00D07538">
              <w:rPr>
                <w:rFonts w:ascii="Arial" w:eastAsia="Arial" w:hAnsi="Arial" w:cs="Arial"/>
                <w:sz w:val="20"/>
                <w:lang w:val="ru-RU"/>
              </w:rPr>
              <w:t>Консультирование клиентов с</w:t>
            </w:r>
            <w:r w:rsidRPr="00D07538">
              <w:rPr>
                <w:rFonts w:ascii="Arial" w:eastAsia="Arial" w:hAnsi="Arial" w:cs="Arial"/>
                <w:spacing w:val="17"/>
                <w:sz w:val="20"/>
                <w:lang w:val="ru-RU"/>
              </w:rPr>
              <w:t xml:space="preserve"> </w:t>
            </w:r>
            <w:r w:rsidRPr="00D07538">
              <w:rPr>
                <w:rFonts w:ascii="Arial" w:eastAsia="Arial" w:hAnsi="Arial" w:cs="Arial"/>
                <w:sz w:val="20"/>
                <w:lang w:val="ru-RU"/>
              </w:rPr>
              <w:t>депрессией и суицидными намерениями.</w:t>
            </w:r>
          </w:p>
          <w:p w14:paraId="2EA0252A" w14:textId="77777777" w:rsidR="00D07538" w:rsidRPr="00D07538" w:rsidRDefault="00D07538" w:rsidP="00D07538">
            <w:pPr>
              <w:numPr>
                <w:ilvl w:val="0"/>
                <w:numId w:val="25"/>
              </w:numPr>
              <w:tabs>
                <w:tab w:val="left" w:pos="358"/>
              </w:tabs>
              <w:spacing w:line="232" w:lineRule="exact"/>
              <w:ind w:left="108" w:right="97"/>
              <w:rPr>
                <w:rFonts w:ascii="Arial" w:eastAsia="Arial" w:hAnsi="Arial" w:cs="Arial"/>
                <w:sz w:val="20"/>
                <w:lang w:val="ru-RU"/>
              </w:rPr>
            </w:pPr>
            <w:r w:rsidRPr="00D07538">
              <w:rPr>
                <w:rFonts w:ascii="Arial" w:eastAsia="Arial" w:hAnsi="Arial" w:cs="Arial"/>
                <w:sz w:val="20"/>
                <w:lang w:val="ru-RU"/>
              </w:rPr>
              <w:t xml:space="preserve">Консультирование при переживании </w:t>
            </w:r>
            <w:proofErr w:type="gramStart"/>
            <w:r w:rsidRPr="00D07538">
              <w:rPr>
                <w:rFonts w:ascii="Arial" w:eastAsia="Arial" w:hAnsi="Arial" w:cs="Arial"/>
                <w:sz w:val="20"/>
                <w:lang w:val="ru-RU"/>
              </w:rPr>
              <w:t xml:space="preserve">утра- </w:t>
            </w:r>
            <w:r w:rsidRPr="00D07538">
              <w:rPr>
                <w:rFonts w:ascii="Arial" w:eastAsia="Arial" w:hAnsi="Arial" w:cs="Arial"/>
                <w:spacing w:val="-4"/>
                <w:sz w:val="20"/>
                <w:lang w:val="ru-RU"/>
              </w:rPr>
              <w:t>ты</w:t>
            </w:r>
            <w:proofErr w:type="gramEnd"/>
            <w:r w:rsidRPr="00D07538">
              <w:rPr>
                <w:rFonts w:ascii="Arial" w:eastAsia="Arial" w:hAnsi="Arial" w:cs="Arial"/>
                <w:spacing w:val="-4"/>
                <w:sz w:val="20"/>
                <w:lang w:val="ru-RU"/>
              </w:rPr>
              <w:t>.</w:t>
            </w:r>
          </w:p>
        </w:tc>
        <w:tc>
          <w:tcPr>
            <w:tcW w:w="1620" w:type="dxa"/>
          </w:tcPr>
          <w:p w14:paraId="50BE94AC" w14:textId="77777777" w:rsidR="00D07538" w:rsidRPr="00D07538" w:rsidRDefault="00D07538" w:rsidP="00D07538">
            <w:pPr>
              <w:ind w:right="112"/>
              <w:jc w:val="both"/>
              <w:rPr>
                <w:rFonts w:ascii="Arial" w:eastAsia="Arial" w:hAnsi="Arial" w:cs="Arial"/>
                <w:sz w:val="20"/>
              </w:rPr>
            </w:pPr>
            <w:r w:rsidRPr="00D07538">
              <w:rPr>
                <w:rFonts w:ascii="Arial" w:eastAsia="Arial" w:hAnsi="Arial" w:cs="Arial"/>
                <w:spacing w:val="-2"/>
                <w:sz w:val="20"/>
              </w:rPr>
              <w:t>Moodle:URL:htt ps://edu.vsu.ru/ course/view.ph p?id=10365</w:t>
            </w:r>
          </w:p>
        </w:tc>
      </w:tr>
      <w:tr w:rsidR="00D07538" w:rsidRPr="007F4CB6" w14:paraId="6B5833FC" w14:textId="77777777" w:rsidTr="00127A33">
        <w:trPr>
          <w:trHeight w:val="1379"/>
        </w:trPr>
        <w:tc>
          <w:tcPr>
            <w:tcW w:w="811" w:type="dxa"/>
          </w:tcPr>
          <w:p w14:paraId="3AB5FF95" w14:textId="77777777" w:rsidR="00D07538" w:rsidRPr="00D07538" w:rsidRDefault="00D07538" w:rsidP="00D07538">
            <w:pPr>
              <w:spacing w:line="221" w:lineRule="exact"/>
              <w:rPr>
                <w:rFonts w:ascii="Arial" w:eastAsia="Arial" w:hAnsi="Arial" w:cs="Arial"/>
                <w:sz w:val="20"/>
              </w:rPr>
            </w:pPr>
            <w:r w:rsidRPr="00D07538">
              <w:rPr>
                <w:rFonts w:ascii="Arial" w:eastAsia="Arial" w:hAnsi="Arial" w:cs="Arial"/>
                <w:spacing w:val="-5"/>
                <w:sz w:val="20"/>
              </w:rPr>
              <w:t>1.6</w:t>
            </w:r>
          </w:p>
        </w:tc>
        <w:tc>
          <w:tcPr>
            <w:tcW w:w="2573" w:type="dxa"/>
          </w:tcPr>
          <w:p w14:paraId="731ABE3C" w14:textId="77777777" w:rsidR="00D07538" w:rsidRPr="00D07538" w:rsidRDefault="00D07538" w:rsidP="00D07538">
            <w:pPr>
              <w:ind w:right="163"/>
              <w:rPr>
                <w:rFonts w:ascii="Arial" w:eastAsia="Arial" w:hAnsi="Arial" w:cs="Arial"/>
                <w:sz w:val="20"/>
                <w:lang w:val="ru-RU"/>
              </w:rPr>
            </w:pPr>
            <w:r w:rsidRPr="00D07538">
              <w:rPr>
                <w:rFonts w:ascii="Arial" w:eastAsia="Arial" w:hAnsi="Arial" w:cs="Arial"/>
                <w:sz w:val="20"/>
                <w:lang w:val="ru-RU"/>
              </w:rPr>
              <w:t>Этические</w:t>
            </w:r>
            <w:r w:rsidRPr="00D07538">
              <w:rPr>
                <w:rFonts w:ascii="Arial" w:eastAsia="Arial" w:hAnsi="Arial" w:cs="Arial"/>
                <w:spacing w:val="-14"/>
                <w:sz w:val="20"/>
                <w:lang w:val="ru-RU"/>
              </w:rPr>
              <w:t xml:space="preserve"> </w:t>
            </w:r>
            <w:r w:rsidRPr="00D07538">
              <w:rPr>
                <w:rFonts w:ascii="Arial" w:eastAsia="Arial" w:hAnsi="Arial" w:cs="Arial"/>
                <w:sz w:val="20"/>
                <w:lang w:val="ru-RU"/>
              </w:rPr>
              <w:t>принципы</w:t>
            </w:r>
            <w:r w:rsidRPr="00D07538">
              <w:rPr>
                <w:rFonts w:ascii="Arial" w:eastAsia="Arial" w:hAnsi="Arial" w:cs="Arial"/>
                <w:spacing w:val="-14"/>
                <w:sz w:val="20"/>
                <w:lang w:val="ru-RU"/>
              </w:rPr>
              <w:t xml:space="preserve"> </w:t>
            </w:r>
            <w:r w:rsidRPr="00D07538">
              <w:rPr>
                <w:rFonts w:ascii="Arial" w:eastAsia="Arial" w:hAnsi="Arial" w:cs="Arial"/>
                <w:sz w:val="20"/>
                <w:lang w:val="ru-RU"/>
              </w:rPr>
              <w:t xml:space="preserve">в психологическом </w:t>
            </w:r>
            <w:proofErr w:type="gramStart"/>
            <w:r w:rsidRPr="00D07538">
              <w:rPr>
                <w:rFonts w:ascii="Arial" w:eastAsia="Arial" w:hAnsi="Arial" w:cs="Arial"/>
                <w:sz w:val="20"/>
                <w:lang w:val="ru-RU"/>
              </w:rPr>
              <w:t xml:space="preserve">кон- </w:t>
            </w:r>
            <w:r w:rsidRPr="00D07538">
              <w:rPr>
                <w:rFonts w:ascii="Arial" w:eastAsia="Arial" w:hAnsi="Arial" w:cs="Arial"/>
                <w:spacing w:val="-2"/>
                <w:sz w:val="20"/>
                <w:lang w:val="ru-RU"/>
              </w:rPr>
              <w:t>сультировании</w:t>
            </w:r>
            <w:proofErr w:type="gramEnd"/>
          </w:p>
        </w:tc>
        <w:tc>
          <w:tcPr>
            <w:tcW w:w="4501" w:type="dxa"/>
          </w:tcPr>
          <w:p w14:paraId="6400EC18" w14:textId="77777777" w:rsidR="00D07538" w:rsidRPr="00D07538" w:rsidRDefault="00D07538" w:rsidP="00D07538">
            <w:pPr>
              <w:numPr>
                <w:ilvl w:val="0"/>
                <w:numId w:val="24"/>
              </w:numPr>
              <w:tabs>
                <w:tab w:val="left" w:pos="349"/>
              </w:tabs>
              <w:ind w:right="98"/>
              <w:rPr>
                <w:rFonts w:ascii="Arial" w:eastAsia="Arial" w:hAnsi="Arial" w:cs="Arial"/>
                <w:sz w:val="20"/>
              </w:rPr>
            </w:pPr>
            <w:r w:rsidRPr="00D07538">
              <w:rPr>
                <w:rFonts w:ascii="Arial" w:eastAsia="Arial" w:hAnsi="Arial" w:cs="Arial"/>
                <w:sz w:val="20"/>
                <w:lang w:val="ru-RU"/>
              </w:rPr>
              <w:t xml:space="preserve">Этические и правовые аспекты консульти- рования. </w:t>
            </w:r>
            <w:r w:rsidRPr="00D07538">
              <w:rPr>
                <w:rFonts w:ascii="Arial" w:eastAsia="Arial" w:hAnsi="Arial" w:cs="Arial"/>
                <w:sz w:val="20"/>
              </w:rPr>
              <w:t>Двойственные отношения.</w:t>
            </w:r>
          </w:p>
          <w:p w14:paraId="126E4EEE" w14:textId="77777777" w:rsidR="00D07538" w:rsidRPr="00D07538" w:rsidRDefault="00D07538" w:rsidP="00D07538">
            <w:pPr>
              <w:numPr>
                <w:ilvl w:val="0"/>
                <w:numId w:val="24"/>
              </w:numPr>
              <w:tabs>
                <w:tab w:val="left" w:pos="370"/>
              </w:tabs>
              <w:ind w:right="100"/>
              <w:rPr>
                <w:rFonts w:ascii="Arial" w:eastAsia="Arial" w:hAnsi="Arial" w:cs="Arial"/>
                <w:sz w:val="20"/>
                <w:lang w:val="ru-RU"/>
              </w:rPr>
            </w:pPr>
            <w:r w:rsidRPr="00D07538">
              <w:rPr>
                <w:rFonts w:ascii="Arial" w:eastAsia="Arial" w:hAnsi="Arial" w:cs="Arial"/>
                <w:sz w:val="20"/>
                <w:lang w:val="ru-RU"/>
              </w:rPr>
              <w:t>Правовые</w:t>
            </w:r>
            <w:r w:rsidRPr="00D07538">
              <w:rPr>
                <w:rFonts w:ascii="Arial" w:eastAsia="Arial" w:hAnsi="Arial" w:cs="Arial"/>
                <w:spacing w:val="32"/>
                <w:sz w:val="20"/>
                <w:lang w:val="ru-RU"/>
              </w:rPr>
              <w:t xml:space="preserve"> </w:t>
            </w:r>
            <w:r w:rsidRPr="00D07538">
              <w:rPr>
                <w:rFonts w:ascii="Arial" w:eastAsia="Arial" w:hAnsi="Arial" w:cs="Arial"/>
                <w:sz w:val="20"/>
                <w:lang w:val="ru-RU"/>
              </w:rPr>
              <w:t>аспекты</w:t>
            </w:r>
            <w:r w:rsidRPr="00D07538">
              <w:rPr>
                <w:rFonts w:ascii="Arial" w:eastAsia="Arial" w:hAnsi="Arial" w:cs="Arial"/>
                <w:spacing w:val="33"/>
                <w:sz w:val="20"/>
                <w:lang w:val="ru-RU"/>
              </w:rPr>
              <w:t xml:space="preserve"> </w:t>
            </w:r>
            <w:r w:rsidRPr="00D07538">
              <w:rPr>
                <w:rFonts w:ascii="Arial" w:eastAsia="Arial" w:hAnsi="Arial" w:cs="Arial"/>
                <w:sz w:val="20"/>
                <w:lang w:val="ru-RU"/>
              </w:rPr>
              <w:t>отношений</w:t>
            </w:r>
            <w:r w:rsidRPr="00D07538">
              <w:rPr>
                <w:rFonts w:ascii="Arial" w:eastAsia="Arial" w:hAnsi="Arial" w:cs="Arial"/>
                <w:spacing w:val="29"/>
                <w:sz w:val="20"/>
                <w:lang w:val="ru-RU"/>
              </w:rPr>
              <w:t xml:space="preserve"> </w:t>
            </w:r>
            <w:r w:rsidRPr="00D07538">
              <w:rPr>
                <w:rFonts w:ascii="Arial" w:eastAsia="Arial" w:hAnsi="Arial" w:cs="Arial"/>
                <w:sz w:val="20"/>
                <w:lang w:val="ru-RU"/>
              </w:rPr>
              <w:t>в</w:t>
            </w:r>
            <w:r w:rsidRPr="00D07538">
              <w:rPr>
                <w:rFonts w:ascii="Arial" w:eastAsia="Arial" w:hAnsi="Arial" w:cs="Arial"/>
                <w:spacing w:val="32"/>
                <w:sz w:val="20"/>
                <w:lang w:val="ru-RU"/>
              </w:rPr>
              <w:t xml:space="preserve"> </w:t>
            </w:r>
            <w:r w:rsidRPr="00D07538">
              <w:rPr>
                <w:rFonts w:ascii="Arial" w:eastAsia="Arial" w:hAnsi="Arial" w:cs="Arial"/>
                <w:sz w:val="20"/>
                <w:lang w:val="ru-RU"/>
              </w:rPr>
              <w:t xml:space="preserve">консуль- </w:t>
            </w:r>
            <w:r w:rsidRPr="00D07538">
              <w:rPr>
                <w:rFonts w:ascii="Arial" w:eastAsia="Arial" w:hAnsi="Arial" w:cs="Arial"/>
                <w:spacing w:val="-2"/>
                <w:sz w:val="20"/>
                <w:lang w:val="ru-RU"/>
              </w:rPr>
              <w:t>тировании.</w:t>
            </w:r>
          </w:p>
          <w:p w14:paraId="2CD6BDC1" w14:textId="77777777" w:rsidR="00D07538" w:rsidRPr="00D07538" w:rsidRDefault="00D07538" w:rsidP="00D07538">
            <w:pPr>
              <w:numPr>
                <w:ilvl w:val="0"/>
                <w:numId w:val="24"/>
              </w:numPr>
              <w:tabs>
                <w:tab w:val="left" w:pos="356"/>
              </w:tabs>
              <w:spacing w:line="230" w:lineRule="exact"/>
              <w:ind w:right="97"/>
              <w:rPr>
                <w:rFonts w:ascii="Arial" w:eastAsia="Arial" w:hAnsi="Arial" w:cs="Arial"/>
                <w:sz w:val="20"/>
                <w:lang w:val="ru-RU"/>
              </w:rPr>
            </w:pPr>
            <w:r w:rsidRPr="00D07538">
              <w:rPr>
                <w:rFonts w:ascii="Arial" w:eastAsia="Arial" w:hAnsi="Arial" w:cs="Arial"/>
                <w:sz w:val="20"/>
                <w:lang w:val="ru-RU"/>
              </w:rPr>
              <w:t>Этические проблемы в особых консульта- ционных ситуациях.</w:t>
            </w:r>
          </w:p>
        </w:tc>
        <w:tc>
          <w:tcPr>
            <w:tcW w:w="1620" w:type="dxa"/>
          </w:tcPr>
          <w:p w14:paraId="453A5EEB" w14:textId="77777777" w:rsidR="00D07538" w:rsidRPr="00D07538" w:rsidRDefault="00D07538" w:rsidP="00D07538">
            <w:pPr>
              <w:ind w:right="112"/>
              <w:jc w:val="both"/>
              <w:rPr>
                <w:rFonts w:ascii="Arial" w:eastAsia="Arial" w:hAnsi="Arial" w:cs="Arial"/>
                <w:sz w:val="20"/>
              </w:rPr>
            </w:pPr>
            <w:r w:rsidRPr="00D07538">
              <w:rPr>
                <w:rFonts w:ascii="Arial" w:eastAsia="Arial" w:hAnsi="Arial" w:cs="Arial"/>
                <w:spacing w:val="-2"/>
                <w:sz w:val="20"/>
              </w:rPr>
              <w:t>Moodle:URL:htt ps://edu.vsu.ru/ course/view.ph p?id=10365</w:t>
            </w:r>
          </w:p>
        </w:tc>
      </w:tr>
      <w:tr w:rsidR="00D07538" w:rsidRPr="00D07538" w14:paraId="7850FB0C" w14:textId="77777777" w:rsidTr="00127A33">
        <w:trPr>
          <w:trHeight w:val="230"/>
        </w:trPr>
        <w:tc>
          <w:tcPr>
            <w:tcW w:w="9505" w:type="dxa"/>
            <w:gridSpan w:val="4"/>
          </w:tcPr>
          <w:p w14:paraId="31CF49DA" w14:textId="77777777" w:rsidR="00D07538" w:rsidRPr="00D07538" w:rsidRDefault="00D07538" w:rsidP="00D07538">
            <w:pPr>
              <w:spacing w:line="210" w:lineRule="exact"/>
              <w:jc w:val="center"/>
              <w:rPr>
                <w:rFonts w:ascii="Arial" w:eastAsia="Arial" w:hAnsi="Arial" w:cs="Arial"/>
                <w:b/>
                <w:sz w:val="20"/>
              </w:rPr>
            </w:pPr>
            <w:r w:rsidRPr="00D07538">
              <w:rPr>
                <w:rFonts w:ascii="Arial" w:eastAsia="Arial" w:hAnsi="Arial" w:cs="Arial"/>
                <w:b/>
                <w:sz w:val="20"/>
              </w:rPr>
              <w:t>2.</w:t>
            </w:r>
            <w:r w:rsidRPr="00D07538">
              <w:rPr>
                <w:rFonts w:ascii="Arial" w:eastAsia="Arial" w:hAnsi="Arial" w:cs="Arial"/>
                <w:b/>
                <w:spacing w:val="-11"/>
                <w:sz w:val="20"/>
              </w:rPr>
              <w:t xml:space="preserve"> </w:t>
            </w:r>
            <w:r w:rsidRPr="00D07538">
              <w:rPr>
                <w:rFonts w:ascii="Arial" w:eastAsia="Arial" w:hAnsi="Arial" w:cs="Arial"/>
                <w:b/>
                <w:sz w:val="20"/>
              </w:rPr>
              <w:t>Лабораторные</w:t>
            </w:r>
            <w:r w:rsidRPr="00D07538">
              <w:rPr>
                <w:rFonts w:ascii="Arial" w:eastAsia="Arial" w:hAnsi="Arial" w:cs="Arial"/>
                <w:b/>
                <w:spacing w:val="-10"/>
                <w:sz w:val="20"/>
              </w:rPr>
              <w:t xml:space="preserve"> </w:t>
            </w:r>
            <w:r w:rsidRPr="00D07538">
              <w:rPr>
                <w:rFonts w:ascii="Arial" w:eastAsia="Arial" w:hAnsi="Arial" w:cs="Arial"/>
                <w:b/>
                <w:spacing w:val="-2"/>
                <w:sz w:val="20"/>
              </w:rPr>
              <w:t>занятия</w:t>
            </w:r>
          </w:p>
        </w:tc>
      </w:tr>
      <w:tr w:rsidR="00D07538" w:rsidRPr="007F4CB6" w14:paraId="1CBC3457" w14:textId="77777777" w:rsidTr="00127A33">
        <w:trPr>
          <w:trHeight w:val="1149"/>
        </w:trPr>
        <w:tc>
          <w:tcPr>
            <w:tcW w:w="811" w:type="dxa"/>
          </w:tcPr>
          <w:p w14:paraId="55BBE6CE" w14:textId="77777777" w:rsidR="00D07538" w:rsidRPr="00D07538" w:rsidRDefault="00D07538" w:rsidP="00D07538">
            <w:pPr>
              <w:spacing w:line="221" w:lineRule="exact"/>
              <w:rPr>
                <w:rFonts w:ascii="Arial" w:eastAsia="Arial" w:hAnsi="Arial" w:cs="Arial"/>
                <w:sz w:val="20"/>
              </w:rPr>
            </w:pPr>
            <w:r w:rsidRPr="00D07538">
              <w:rPr>
                <w:rFonts w:ascii="Arial" w:eastAsia="Arial" w:hAnsi="Arial" w:cs="Arial"/>
                <w:spacing w:val="-5"/>
                <w:sz w:val="20"/>
              </w:rPr>
              <w:t>2.1</w:t>
            </w:r>
          </w:p>
        </w:tc>
        <w:tc>
          <w:tcPr>
            <w:tcW w:w="2573" w:type="dxa"/>
          </w:tcPr>
          <w:p w14:paraId="249258F6" w14:textId="77777777" w:rsidR="00D07538" w:rsidRPr="00D07538" w:rsidRDefault="00D07538" w:rsidP="00D07538">
            <w:pPr>
              <w:ind w:right="121"/>
              <w:rPr>
                <w:rFonts w:ascii="Arial" w:eastAsia="Arial" w:hAnsi="Arial" w:cs="Arial"/>
                <w:sz w:val="20"/>
              </w:rPr>
            </w:pPr>
            <w:r w:rsidRPr="00D07538">
              <w:rPr>
                <w:rFonts w:ascii="Arial" w:eastAsia="Arial" w:hAnsi="Arial" w:cs="Arial"/>
                <w:sz w:val="20"/>
              </w:rPr>
              <w:t>Гуманистический</w:t>
            </w:r>
            <w:r w:rsidRPr="00D07538">
              <w:rPr>
                <w:rFonts w:ascii="Arial" w:eastAsia="Arial" w:hAnsi="Arial" w:cs="Arial"/>
                <w:spacing w:val="-14"/>
                <w:sz w:val="20"/>
              </w:rPr>
              <w:t xml:space="preserve"> </w:t>
            </w:r>
            <w:r w:rsidRPr="00D07538">
              <w:rPr>
                <w:rFonts w:ascii="Arial" w:eastAsia="Arial" w:hAnsi="Arial" w:cs="Arial"/>
                <w:sz w:val="20"/>
              </w:rPr>
              <w:t>подход в консультировании</w:t>
            </w:r>
          </w:p>
        </w:tc>
        <w:tc>
          <w:tcPr>
            <w:tcW w:w="4501" w:type="dxa"/>
          </w:tcPr>
          <w:p w14:paraId="1D6B8CF7" w14:textId="77777777" w:rsidR="00D07538" w:rsidRPr="00D07538" w:rsidRDefault="00D07538" w:rsidP="00D07538">
            <w:pPr>
              <w:numPr>
                <w:ilvl w:val="0"/>
                <w:numId w:val="23"/>
              </w:numPr>
              <w:tabs>
                <w:tab w:val="left" w:pos="353"/>
              </w:tabs>
              <w:ind w:right="99"/>
              <w:jc w:val="both"/>
              <w:rPr>
                <w:rFonts w:ascii="Arial" w:eastAsia="Arial" w:hAnsi="Arial" w:cs="Arial"/>
                <w:sz w:val="20"/>
                <w:lang w:val="ru-RU"/>
              </w:rPr>
            </w:pPr>
            <w:r w:rsidRPr="00D07538">
              <w:rPr>
                <w:rFonts w:ascii="Arial" w:eastAsia="Arial" w:hAnsi="Arial" w:cs="Arial"/>
                <w:sz w:val="20"/>
                <w:lang w:val="ru-RU"/>
              </w:rPr>
              <w:t xml:space="preserve">Основные положения и практика личност- но-центрированного подхода в консультиро- </w:t>
            </w:r>
            <w:r w:rsidRPr="00D07538">
              <w:rPr>
                <w:rFonts w:ascii="Arial" w:eastAsia="Arial" w:hAnsi="Arial" w:cs="Arial"/>
                <w:spacing w:val="-2"/>
                <w:sz w:val="20"/>
                <w:lang w:val="ru-RU"/>
              </w:rPr>
              <w:t>вании.</w:t>
            </w:r>
          </w:p>
          <w:p w14:paraId="420BB107" w14:textId="77777777" w:rsidR="00D07538" w:rsidRPr="00D07538" w:rsidRDefault="00D07538" w:rsidP="00D07538">
            <w:pPr>
              <w:numPr>
                <w:ilvl w:val="0"/>
                <w:numId w:val="23"/>
              </w:numPr>
              <w:tabs>
                <w:tab w:val="left" w:pos="329"/>
              </w:tabs>
              <w:ind w:left="328" w:hanging="221"/>
              <w:jc w:val="both"/>
              <w:rPr>
                <w:rFonts w:ascii="Arial" w:eastAsia="Arial" w:hAnsi="Arial" w:cs="Arial"/>
                <w:sz w:val="20"/>
              </w:rPr>
            </w:pPr>
            <w:r w:rsidRPr="00D07538">
              <w:rPr>
                <w:rFonts w:ascii="Arial" w:eastAsia="Arial" w:hAnsi="Arial" w:cs="Arial"/>
                <w:w w:val="95"/>
                <w:sz w:val="20"/>
              </w:rPr>
              <w:t>Гештальт-</w:t>
            </w:r>
            <w:r w:rsidRPr="00D07538">
              <w:rPr>
                <w:rFonts w:ascii="Arial" w:eastAsia="Arial" w:hAnsi="Arial" w:cs="Arial"/>
                <w:spacing w:val="-2"/>
                <w:sz w:val="20"/>
              </w:rPr>
              <w:t>консультирование.</w:t>
            </w:r>
          </w:p>
          <w:p w14:paraId="55933674" w14:textId="77777777" w:rsidR="00D07538" w:rsidRPr="00D07538" w:rsidRDefault="00D07538" w:rsidP="00D07538">
            <w:pPr>
              <w:numPr>
                <w:ilvl w:val="0"/>
                <w:numId w:val="23"/>
              </w:numPr>
              <w:tabs>
                <w:tab w:val="left" w:pos="329"/>
              </w:tabs>
              <w:spacing w:line="216" w:lineRule="exact"/>
              <w:ind w:left="328" w:hanging="221"/>
              <w:jc w:val="both"/>
              <w:rPr>
                <w:rFonts w:ascii="Arial" w:eastAsia="Arial" w:hAnsi="Arial" w:cs="Arial"/>
                <w:sz w:val="20"/>
              </w:rPr>
            </w:pPr>
            <w:r w:rsidRPr="00D07538">
              <w:rPr>
                <w:rFonts w:ascii="Arial" w:eastAsia="Arial" w:hAnsi="Arial" w:cs="Arial"/>
                <w:sz w:val="20"/>
              </w:rPr>
              <w:t>Трансактный</w:t>
            </w:r>
            <w:r w:rsidRPr="00D07538">
              <w:rPr>
                <w:rFonts w:ascii="Arial" w:eastAsia="Arial" w:hAnsi="Arial" w:cs="Arial"/>
                <w:spacing w:val="-7"/>
                <w:sz w:val="20"/>
              </w:rPr>
              <w:t xml:space="preserve"> </w:t>
            </w:r>
            <w:r w:rsidRPr="00D07538">
              <w:rPr>
                <w:rFonts w:ascii="Arial" w:eastAsia="Arial" w:hAnsi="Arial" w:cs="Arial"/>
                <w:sz w:val="20"/>
              </w:rPr>
              <w:t>анализ</w:t>
            </w:r>
            <w:r w:rsidRPr="00D07538">
              <w:rPr>
                <w:rFonts w:ascii="Arial" w:eastAsia="Arial" w:hAnsi="Arial" w:cs="Arial"/>
                <w:spacing w:val="-9"/>
                <w:sz w:val="20"/>
              </w:rPr>
              <w:t xml:space="preserve"> </w:t>
            </w:r>
            <w:r w:rsidRPr="00D07538">
              <w:rPr>
                <w:rFonts w:ascii="Arial" w:eastAsia="Arial" w:hAnsi="Arial" w:cs="Arial"/>
                <w:sz w:val="20"/>
              </w:rPr>
              <w:t>и</w:t>
            </w:r>
            <w:r w:rsidRPr="00D07538">
              <w:rPr>
                <w:rFonts w:ascii="Arial" w:eastAsia="Arial" w:hAnsi="Arial" w:cs="Arial"/>
                <w:spacing w:val="-7"/>
                <w:sz w:val="20"/>
              </w:rPr>
              <w:t xml:space="preserve"> </w:t>
            </w:r>
            <w:r w:rsidRPr="00D07538">
              <w:rPr>
                <w:rFonts w:ascii="Arial" w:eastAsia="Arial" w:hAnsi="Arial" w:cs="Arial"/>
                <w:spacing w:val="-2"/>
                <w:sz w:val="20"/>
              </w:rPr>
              <w:t>консультирование.</w:t>
            </w:r>
          </w:p>
        </w:tc>
        <w:tc>
          <w:tcPr>
            <w:tcW w:w="1620" w:type="dxa"/>
          </w:tcPr>
          <w:p w14:paraId="0B9CE2F9" w14:textId="77777777" w:rsidR="00D07538" w:rsidRPr="00D07538" w:rsidRDefault="00D07538" w:rsidP="00D07538">
            <w:pPr>
              <w:ind w:right="112"/>
              <w:jc w:val="both"/>
              <w:rPr>
                <w:rFonts w:ascii="Arial" w:eastAsia="Arial" w:hAnsi="Arial" w:cs="Arial"/>
                <w:sz w:val="20"/>
              </w:rPr>
            </w:pPr>
            <w:r w:rsidRPr="00D07538">
              <w:rPr>
                <w:rFonts w:ascii="Arial" w:eastAsia="Arial" w:hAnsi="Arial" w:cs="Arial"/>
                <w:spacing w:val="-2"/>
                <w:sz w:val="20"/>
              </w:rPr>
              <w:t>Moodle:URL:htt ps://edu.vsu.ru/ course/view.ph p?id=10365</w:t>
            </w:r>
          </w:p>
        </w:tc>
      </w:tr>
      <w:tr w:rsidR="00D07538" w:rsidRPr="007F4CB6" w14:paraId="0732A54A" w14:textId="77777777" w:rsidTr="00127A33">
        <w:trPr>
          <w:trHeight w:val="460"/>
        </w:trPr>
        <w:tc>
          <w:tcPr>
            <w:tcW w:w="811" w:type="dxa"/>
          </w:tcPr>
          <w:p w14:paraId="7B30A4D3" w14:textId="77777777" w:rsidR="00D07538" w:rsidRPr="00D07538" w:rsidRDefault="00D07538" w:rsidP="00D07538">
            <w:pPr>
              <w:spacing w:line="224" w:lineRule="exact"/>
              <w:rPr>
                <w:rFonts w:ascii="Arial" w:eastAsia="Arial" w:hAnsi="Arial" w:cs="Arial"/>
                <w:sz w:val="20"/>
              </w:rPr>
            </w:pPr>
            <w:r w:rsidRPr="00D07538">
              <w:rPr>
                <w:rFonts w:ascii="Arial" w:eastAsia="Arial" w:hAnsi="Arial" w:cs="Arial"/>
                <w:spacing w:val="-5"/>
                <w:sz w:val="20"/>
              </w:rPr>
              <w:t>2.2</w:t>
            </w:r>
          </w:p>
        </w:tc>
        <w:tc>
          <w:tcPr>
            <w:tcW w:w="2573" w:type="dxa"/>
          </w:tcPr>
          <w:p w14:paraId="14302DD6" w14:textId="77777777" w:rsidR="00D07538" w:rsidRPr="00D07538" w:rsidRDefault="00D07538" w:rsidP="00D07538">
            <w:pPr>
              <w:spacing w:line="223" w:lineRule="exact"/>
              <w:rPr>
                <w:rFonts w:ascii="Arial" w:eastAsia="Arial" w:hAnsi="Arial" w:cs="Arial"/>
                <w:sz w:val="20"/>
                <w:lang w:val="ru-RU"/>
              </w:rPr>
            </w:pPr>
            <w:r w:rsidRPr="00D07538">
              <w:rPr>
                <w:rFonts w:ascii="Arial" w:eastAsia="Arial" w:hAnsi="Arial" w:cs="Arial"/>
                <w:w w:val="95"/>
                <w:sz w:val="20"/>
                <w:lang w:val="ru-RU"/>
              </w:rPr>
              <w:t>Экзистенциальный</w:t>
            </w:r>
            <w:r w:rsidRPr="00D07538">
              <w:rPr>
                <w:rFonts w:ascii="Arial" w:eastAsia="Arial" w:hAnsi="Arial" w:cs="Arial"/>
                <w:spacing w:val="69"/>
                <w:sz w:val="20"/>
                <w:lang w:val="ru-RU"/>
              </w:rPr>
              <w:t xml:space="preserve"> </w:t>
            </w:r>
            <w:r w:rsidRPr="00D07538">
              <w:rPr>
                <w:rFonts w:ascii="Arial" w:eastAsia="Arial" w:hAnsi="Arial" w:cs="Arial"/>
                <w:spacing w:val="-4"/>
                <w:sz w:val="20"/>
                <w:lang w:val="ru-RU"/>
              </w:rPr>
              <w:t>под-</w:t>
            </w:r>
          </w:p>
          <w:p w14:paraId="175B35E6" w14:textId="77777777" w:rsidR="00D07538" w:rsidRPr="00D07538" w:rsidRDefault="00D07538" w:rsidP="00D07538">
            <w:pPr>
              <w:spacing w:line="218" w:lineRule="exact"/>
              <w:rPr>
                <w:rFonts w:ascii="Arial" w:eastAsia="Arial" w:hAnsi="Arial" w:cs="Arial"/>
                <w:sz w:val="20"/>
                <w:lang w:val="ru-RU"/>
              </w:rPr>
            </w:pPr>
            <w:r w:rsidRPr="00D07538">
              <w:rPr>
                <w:rFonts w:ascii="Arial" w:eastAsia="Arial" w:hAnsi="Arial" w:cs="Arial"/>
                <w:sz w:val="20"/>
                <w:lang w:val="ru-RU"/>
              </w:rPr>
              <w:t>ход</w:t>
            </w:r>
            <w:r w:rsidRPr="00D07538">
              <w:rPr>
                <w:rFonts w:ascii="Arial" w:eastAsia="Arial" w:hAnsi="Arial" w:cs="Arial"/>
                <w:spacing w:val="-5"/>
                <w:sz w:val="20"/>
                <w:lang w:val="ru-RU"/>
              </w:rPr>
              <w:t xml:space="preserve"> </w:t>
            </w:r>
            <w:r w:rsidRPr="00D07538">
              <w:rPr>
                <w:rFonts w:ascii="Arial" w:eastAsia="Arial" w:hAnsi="Arial" w:cs="Arial"/>
                <w:sz w:val="20"/>
                <w:lang w:val="ru-RU"/>
              </w:rPr>
              <w:t>в</w:t>
            </w:r>
            <w:r w:rsidRPr="00D07538">
              <w:rPr>
                <w:rFonts w:ascii="Arial" w:eastAsia="Arial" w:hAnsi="Arial" w:cs="Arial"/>
                <w:spacing w:val="-1"/>
                <w:sz w:val="20"/>
                <w:lang w:val="ru-RU"/>
              </w:rPr>
              <w:t xml:space="preserve"> </w:t>
            </w:r>
            <w:r w:rsidRPr="00D07538">
              <w:rPr>
                <w:rFonts w:ascii="Arial" w:eastAsia="Arial" w:hAnsi="Arial" w:cs="Arial"/>
                <w:spacing w:val="-2"/>
                <w:sz w:val="20"/>
                <w:lang w:val="ru-RU"/>
              </w:rPr>
              <w:t>консультировании</w:t>
            </w:r>
          </w:p>
        </w:tc>
        <w:tc>
          <w:tcPr>
            <w:tcW w:w="4501" w:type="dxa"/>
          </w:tcPr>
          <w:p w14:paraId="212F7327" w14:textId="77777777" w:rsidR="00D07538" w:rsidRPr="00D07538" w:rsidRDefault="00D07538" w:rsidP="00D07538">
            <w:pPr>
              <w:spacing w:line="223" w:lineRule="exact"/>
              <w:rPr>
                <w:rFonts w:ascii="Arial" w:eastAsia="Arial" w:hAnsi="Arial" w:cs="Arial"/>
                <w:sz w:val="20"/>
                <w:lang w:val="ru-RU"/>
              </w:rPr>
            </w:pPr>
            <w:r w:rsidRPr="00D07538">
              <w:rPr>
                <w:rFonts w:ascii="Arial" w:eastAsia="Arial" w:hAnsi="Arial" w:cs="Arial"/>
                <w:sz w:val="20"/>
                <w:lang w:val="ru-RU"/>
              </w:rPr>
              <w:t>1.</w:t>
            </w:r>
            <w:r w:rsidRPr="00D07538">
              <w:rPr>
                <w:rFonts w:ascii="Arial" w:eastAsia="Arial" w:hAnsi="Arial" w:cs="Arial"/>
                <w:spacing w:val="12"/>
                <w:sz w:val="20"/>
                <w:lang w:val="ru-RU"/>
              </w:rPr>
              <w:t xml:space="preserve"> </w:t>
            </w:r>
            <w:r w:rsidRPr="00D07538">
              <w:rPr>
                <w:rFonts w:ascii="Arial" w:eastAsia="Arial" w:hAnsi="Arial" w:cs="Arial"/>
                <w:sz w:val="20"/>
                <w:lang w:val="ru-RU"/>
              </w:rPr>
              <w:t>Основные</w:t>
            </w:r>
            <w:r w:rsidRPr="00D07538">
              <w:rPr>
                <w:rFonts w:ascii="Arial" w:eastAsia="Arial" w:hAnsi="Arial" w:cs="Arial"/>
                <w:spacing w:val="14"/>
                <w:sz w:val="20"/>
                <w:lang w:val="ru-RU"/>
              </w:rPr>
              <w:t xml:space="preserve"> </w:t>
            </w:r>
            <w:r w:rsidRPr="00D07538">
              <w:rPr>
                <w:rFonts w:ascii="Arial" w:eastAsia="Arial" w:hAnsi="Arial" w:cs="Arial"/>
                <w:sz w:val="20"/>
                <w:lang w:val="ru-RU"/>
              </w:rPr>
              <w:t>теоретические</w:t>
            </w:r>
            <w:r w:rsidRPr="00D07538">
              <w:rPr>
                <w:rFonts w:ascii="Arial" w:eastAsia="Arial" w:hAnsi="Arial" w:cs="Arial"/>
                <w:spacing w:val="13"/>
                <w:sz w:val="20"/>
                <w:lang w:val="ru-RU"/>
              </w:rPr>
              <w:t xml:space="preserve"> </w:t>
            </w:r>
            <w:r w:rsidRPr="00D07538">
              <w:rPr>
                <w:rFonts w:ascii="Arial" w:eastAsia="Arial" w:hAnsi="Arial" w:cs="Arial"/>
                <w:sz w:val="20"/>
                <w:lang w:val="ru-RU"/>
              </w:rPr>
              <w:t>положения</w:t>
            </w:r>
            <w:r w:rsidRPr="00D07538">
              <w:rPr>
                <w:rFonts w:ascii="Arial" w:eastAsia="Arial" w:hAnsi="Arial" w:cs="Arial"/>
                <w:spacing w:val="13"/>
                <w:sz w:val="20"/>
                <w:lang w:val="ru-RU"/>
              </w:rPr>
              <w:t xml:space="preserve"> </w:t>
            </w:r>
            <w:r w:rsidRPr="00D07538">
              <w:rPr>
                <w:rFonts w:ascii="Arial" w:eastAsia="Arial" w:hAnsi="Arial" w:cs="Arial"/>
                <w:spacing w:val="-4"/>
                <w:sz w:val="20"/>
                <w:lang w:val="ru-RU"/>
              </w:rPr>
              <w:t>экзи-</w:t>
            </w:r>
          </w:p>
          <w:p w14:paraId="3461544B" w14:textId="77777777" w:rsidR="00D07538" w:rsidRPr="00D07538" w:rsidRDefault="00D07538" w:rsidP="00D07538">
            <w:pPr>
              <w:spacing w:line="218" w:lineRule="exact"/>
              <w:rPr>
                <w:rFonts w:ascii="Arial" w:eastAsia="Arial" w:hAnsi="Arial" w:cs="Arial"/>
                <w:sz w:val="20"/>
                <w:lang w:val="ru-RU"/>
              </w:rPr>
            </w:pPr>
            <w:r w:rsidRPr="00D07538">
              <w:rPr>
                <w:rFonts w:ascii="Arial" w:eastAsia="Arial" w:hAnsi="Arial" w:cs="Arial"/>
                <w:spacing w:val="-2"/>
                <w:sz w:val="20"/>
                <w:lang w:val="ru-RU"/>
              </w:rPr>
              <w:t>стенциализма.</w:t>
            </w:r>
          </w:p>
        </w:tc>
        <w:tc>
          <w:tcPr>
            <w:tcW w:w="1620" w:type="dxa"/>
          </w:tcPr>
          <w:p w14:paraId="14EB92C5" w14:textId="77777777" w:rsidR="00D07538" w:rsidRPr="00D07538" w:rsidRDefault="00D07538" w:rsidP="00D07538">
            <w:pPr>
              <w:spacing w:line="223" w:lineRule="exact"/>
              <w:rPr>
                <w:rFonts w:ascii="Arial" w:eastAsia="Arial" w:hAnsi="Arial" w:cs="Arial"/>
                <w:sz w:val="20"/>
              </w:rPr>
            </w:pPr>
            <w:r w:rsidRPr="00D07538">
              <w:rPr>
                <w:rFonts w:ascii="Arial" w:eastAsia="Arial" w:hAnsi="Arial" w:cs="Arial"/>
                <w:spacing w:val="-2"/>
                <w:sz w:val="20"/>
              </w:rPr>
              <w:t>Moodle:URL:htt</w:t>
            </w:r>
          </w:p>
          <w:p w14:paraId="2C6A5B05" w14:textId="77777777" w:rsidR="00D07538" w:rsidRPr="00D07538" w:rsidRDefault="00D07538" w:rsidP="00D07538">
            <w:pPr>
              <w:spacing w:line="218" w:lineRule="exact"/>
              <w:rPr>
                <w:rFonts w:ascii="Arial" w:eastAsia="Arial" w:hAnsi="Arial" w:cs="Arial"/>
                <w:sz w:val="20"/>
              </w:rPr>
            </w:pPr>
            <w:r w:rsidRPr="00D07538">
              <w:rPr>
                <w:rFonts w:ascii="Arial" w:eastAsia="Arial" w:hAnsi="Arial" w:cs="Arial"/>
                <w:spacing w:val="-2"/>
                <w:sz w:val="20"/>
              </w:rPr>
              <w:t>ps://edu.vsu.ru/</w:t>
            </w:r>
          </w:p>
        </w:tc>
      </w:tr>
    </w:tbl>
    <w:p w14:paraId="3CFBAC86" w14:textId="77777777" w:rsidR="00D07538" w:rsidRPr="00D07538" w:rsidRDefault="00D07538" w:rsidP="00D07538">
      <w:pPr>
        <w:widowControl w:val="0"/>
        <w:autoSpaceDE w:val="0"/>
        <w:autoSpaceDN w:val="0"/>
        <w:spacing w:after="0" w:line="218" w:lineRule="exact"/>
        <w:rPr>
          <w:rFonts w:ascii="Arial" w:eastAsia="Arial" w:hAnsi="Arial" w:cs="Arial"/>
          <w:sz w:val="20"/>
          <w:lang w:val="en-US"/>
        </w:rPr>
        <w:sectPr w:rsidR="00D07538" w:rsidRPr="00D07538">
          <w:type w:val="continuous"/>
          <w:pgSz w:w="11910" w:h="16840"/>
          <w:pgMar w:top="1120" w:right="620" w:bottom="113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573"/>
        <w:gridCol w:w="4501"/>
        <w:gridCol w:w="1620"/>
      </w:tblGrid>
      <w:tr w:rsidR="00D07538" w:rsidRPr="007F4CB6" w14:paraId="6548312D" w14:textId="77777777" w:rsidTr="00127A33">
        <w:trPr>
          <w:trHeight w:val="460"/>
        </w:trPr>
        <w:tc>
          <w:tcPr>
            <w:tcW w:w="811" w:type="dxa"/>
          </w:tcPr>
          <w:p w14:paraId="1E1663B4" w14:textId="77777777" w:rsidR="00D07538" w:rsidRPr="00D07538" w:rsidRDefault="00D07538" w:rsidP="00D07538">
            <w:pPr>
              <w:rPr>
                <w:rFonts w:ascii="Times New Roman" w:eastAsia="Arial" w:hAnsi="Arial" w:cs="Arial"/>
                <w:sz w:val="18"/>
              </w:rPr>
            </w:pPr>
          </w:p>
        </w:tc>
        <w:tc>
          <w:tcPr>
            <w:tcW w:w="2573" w:type="dxa"/>
          </w:tcPr>
          <w:p w14:paraId="5BFBADC1" w14:textId="77777777" w:rsidR="00D07538" w:rsidRPr="00D07538" w:rsidRDefault="00D07538" w:rsidP="00D07538">
            <w:pPr>
              <w:rPr>
                <w:rFonts w:ascii="Times New Roman" w:eastAsia="Arial" w:hAnsi="Arial" w:cs="Arial"/>
                <w:sz w:val="18"/>
              </w:rPr>
            </w:pPr>
          </w:p>
        </w:tc>
        <w:tc>
          <w:tcPr>
            <w:tcW w:w="4501" w:type="dxa"/>
          </w:tcPr>
          <w:p w14:paraId="6145BC3F" w14:textId="77777777" w:rsidR="00D07538" w:rsidRPr="00D07538" w:rsidRDefault="00D07538" w:rsidP="00D07538">
            <w:pPr>
              <w:spacing w:line="223" w:lineRule="exact"/>
              <w:rPr>
                <w:rFonts w:ascii="Arial" w:eastAsia="Arial" w:hAnsi="Arial" w:cs="Arial"/>
                <w:sz w:val="20"/>
                <w:lang w:val="ru-RU"/>
              </w:rPr>
            </w:pPr>
            <w:r w:rsidRPr="00D07538">
              <w:rPr>
                <w:rFonts w:ascii="Arial" w:eastAsia="Arial" w:hAnsi="Arial" w:cs="Arial"/>
                <w:sz w:val="20"/>
                <w:lang w:val="ru-RU"/>
              </w:rPr>
              <w:t>2.</w:t>
            </w:r>
            <w:r w:rsidRPr="00D07538">
              <w:rPr>
                <w:rFonts w:ascii="Arial" w:eastAsia="Arial" w:hAnsi="Arial" w:cs="Arial"/>
                <w:spacing w:val="5"/>
                <w:sz w:val="20"/>
                <w:lang w:val="ru-RU"/>
              </w:rPr>
              <w:t xml:space="preserve"> </w:t>
            </w:r>
            <w:r w:rsidRPr="00D07538">
              <w:rPr>
                <w:rFonts w:ascii="Arial" w:eastAsia="Arial" w:hAnsi="Arial" w:cs="Arial"/>
                <w:sz w:val="20"/>
                <w:lang w:val="ru-RU"/>
              </w:rPr>
              <w:t>Практика</w:t>
            </w:r>
            <w:r w:rsidRPr="00D07538">
              <w:rPr>
                <w:rFonts w:ascii="Arial" w:eastAsia="Arial" w:hAnsi="Arial" w:cs="Arial"/>
                <w:spacing w:val="5"/>
                <w:sz w:val="20"/>
                <w:lang w:val="ru-RU"/>
              </w:rPr>
              <w:t xml:space="preserve"> </w:t>
            </w:r>
            <w:r w:rsidRPr="00D07538">
              <w:rPr>
                <w:rFonts w:ascii="Arial" w:eastAsia="Arial" w:hAnsi="Arial" w:cs="Arial"/>
                <w:sz w:val="20"/>
                <w:lang w:val="ru-RU"/>
              </w:rPr>
              <w:t>экзистециального</w:t>
            </w:r>
            <w:r w:rsidRPr="00D07538">
              <w:rPr>
                <w:rFonts w:ascii="Arial" w:eastAsia="Arial" w:hAnsi="Arial" w:cs="Arial"/>
                <w:spacing w:val="5"/>
                <w:sz w:val="20"/>
                <w:lang w:val="ru-RU"/>
              </w:rPr>
              <w:t xml:space="preserve"> </w:t>
            </w:r>
            <w:r w:rsidRPr="00D07538">
              <w:rPr>
                <w:rFonts w:ascii="Arial" w:eastAsia="Arial" w:hAnsi="Arial" w:cs="Arial"/>
                <w:sz w:val="20"/>
                <w:lang w:val="ru-RU"/>
              </w:rPr>
              <w:t>подхода</w:t>
            </w:r>
            <w:r w:rsidRPr="00D07538">
              <w:rPr>
                <w:rFonts w:ascii="Arial" w:eastAsia="Arial" w:hAnsi="Arial" w:cs="Arial"/>
                <w:spacing w:val="5"/>
                <w:sz w:val="20"/>
                <w:lang w:val="ru-RU"/>
              </w:rPr>
              <w:t xml:space="preserve"> </w:t>
            </w:r>
            <w:r w:rsidRPr="00D07538">
              <w:rPr>
                <w:rFonts w:ascii="Arial" w:eastAsia="Arial" w:hAnsi="Arial" w:cs="Arial"/>
                <w:sz w:val="20"/>
                <w:lang w:val="ru-RU"/>
              </w:rPr>
              <w:t>в</w:t>
            </w:r>
            <w:r w:rsidRPr="00D07538">
              <w:rPr>
                <w:rFonts w:ascii="Arial" w:eastAsia="Arial" w:hAnsi="Arial" w:cs="Arial"/>
                <w:spacing w:val="5"/>
                <w:sz w:val="20"/>
                <w:lang w:val="ru-RU"/>
              </w:rPr>
              <w:t xml:space="preserve"> </w:t>
            </w:r>
            <w:r w:rsidRPr="00D07538">
              <w:rPr>
                <w:rFonts w:ascii="Arial" w:eastAsia="Arial" w:hAnsi="Arial" w:cs="Arial"/>
                <w:spacing w:val="-4"/>
                <w:sz w:val="20"/>
                <w:lang w:val="ru-RU"/>
              </w:rPr>
              <w:t>кон-</w:t>
            </w:r>
          </w:p>
          <w:p w14:paraId="4B53B5BF" w14:textId="77777777" w:rsidR="00D07538" w:rsidRPr="00D07538" w:rsidRDefault="00D07538" w:rsidP="00D07538">
            <w:pPr>
              <w:spacing w:line="218" w:lineRule="exact"/>
              <w:rPr>
                <w:rFonts w:ascii="Arial" w:eastAsia="Arial" w:hAnsi="Arial" w:cs="Arial"/>
                <w:sz w:val="20"/>
              </w:rPr>
            </w:pPr>
            <w:r w:rsidRPr="00D07538">
              <w:rPr>
                <w:rFonts w:ascii="Arial" w:eastAsia="Arial" w:hAnsi="Arial" w:cs="Arial"/>
                <w:spacing w:val="-2"/>
                <w:sz w:val="20"/>
              </w:rPr>
              <w:t>сультировании.</w:t>
            </w:r>
          </w:p>
        </w:tc>
        <w:tc>
          <w:tcPr>
            <w:tcW w:w="1620" w:type="dxa"/>
          </w:tcPr>
          <w:p w14:paraId="657039B3" w14:textId="77777777" w:rsidR="00D07538" w:rsidRPr="00D07538" w:rsidRDefault="00D07538" w:rsidP="00D07538">
            <w:pPr>
              <w:spacing w:line="223" w:lineRule="exact"/>
              <w:rPr>
                <w:rFonts w:ascii="Arial" w:eastAsia="Arial" w:hAnsi="Arial" w:cs="Arial"/>
                <w:sz w:val="20"/>
              </w:rPr>
            </w:pPr>
            <w:r w:rsidRPr="00D07538">
              <w:rPr>
                <w:rFonts w:ascii="Arial" w:eastAsia="Arial" w:hAnsi="Arial" w:cs="Arial"/>
                <w:spacing w:val="-2"/>
                <w:sz w:val="20"/>
              </w:rPr>
              <w:t>course/view.ph</w:t>
            </w:r>
          </w:p>
          <w:p w14:paraId="1D6275A6" w14:textId="77777777" w:rsidR="00D07538" w:rsidRPr="00D07538" w:rsidRDefault="00D07538" w:rsidP="00D07538">
            <w:pPr>
              <w:spacing w:line="218" w:lineRule="exact"/>
              <w:rPr>
                <w:rFonts w:ascii="Arial" w:eastAsia="Arial" w:hAnsi="Arial" w:cs="Arial"/>
                <w:sz w:val="20"/>
              </w:rPr>
            </w:pPr>
            <w:r w:rsidRPr="00D07538">
              <w:rPr>
                <w:rFonts w:ascii="Arial" w:eastAsia="Arial" w:hAnsi="Arial" w:cs="Arial"/>
                <w:spacing w:val="-2"/>
                <w:sz w:val="20"/>
              </w:rPr>
              <w:t>p?id=10365</w:t>
            </w:r>
          </w:p>
        </w:tc>
      </w:tr>
      <w:tr w:rsidR="00D07538" w:rsidRPr="007F4CB6" w14:paraId="73789BAA" w14:textId="77777777" w:rsidTr="00127A33">
        <w:trPr>
          <w:trHeight w:val="921"/>
        </w:trPr>
        <w:tc>
          <w:tcPr>
            <w:tcW w:w="811" w:type="dxa"/>
          </w:tcPr>
          <w:p w14:paraId="1D937D51" w14:textId="77777777" w:rsidR="00D07538" w:rsidRPr="00D07538" w:rsidRDefault="00D07538" w:rsidP="00D07538">
            <w:pPr>
              <w:spacing w:line="222" w:lineRule="exact"/>
              <w:rPr>
                <w:rFonts w:ascii="Arial" w:eastAsia="Arial" w:hAnsi="Arial" w:cs="Arial"/>
                <w:sz w:val="20"/>
              </w:rPr>
            </w:pPr>
            <w:r w:rsidRPr="00D07538">
              <w:rPr>
                <w:rFonts w:ascii="Arial" w:eastAsia="Arial" w:hAnsi="Arial" w:cs="Arial"/>
                <w:spacing w:val="-5"/>
                <w:sz w:val="20"/>
              </w:rPr>
              <w:t>2.3</w:t>
            </w:r>
          </w:p>
        </w:tc>
        <w:tc>
          <w:tcPr>
            <w:tcW w:w="2573" w:type="dxa"/>
          </w:tcPr>
          <w:p w14:paraId="3E3B4A78" w14:textId="77777777" w:rsidR="00D07538" w:rsidRPr="00D07538" w:rsidRDefault="00D07538" w:rsidP="00D07538">
            <w:pPr>
              <w:ind w:right="163"/>
              <w:rPr>
                <w:rFonts w:ascii="Arial" w:eastAsia="Arial" w:hAnsi="Arial" w:cs="Arial"/>
                <w:sz w:val="20"/>
                <w:lang w:val="ru-RU"/>
              </w:rPr>
            </w:pPr>
            <w:r w:rsidRPr="00D07538">
              <w:rPr>
                <w:rFonts w:ascii="Arial" w:eastAsia="Arial" w:hAnsi="Arial" w:cs="Arial"/>
                <w:spacing w:val="-2"/>
                <w:sz w:val="20"/>
                <w:lang w:val="ru-RU"/>
              </w:rPr>
              <w:t xml:space="preserve">Психоаналитический </w:t>
            </w:r>
            <w:r w:rsidRPr="00D07538">
              <w:rPr>
                <w:rFonts w:ascii="Arial" w:eastAsia="Arial" w:hAnsi="Arial" w:cs="Arial"/>
                <w:sz w:val="20"/>
                <w:lang w:val="ru-RU"/>
              </w:rPr>
              <w:t>подход</w:t>
            </w:r>
            <w:r w:rsidRPr="00D07538">
              <w:rPr>
                <w:rFonts w:ascii="Arial" w:eastAsia="Arial" w:hAnsi="Arial" w:cs="Arial"/>
                <w:spacing w:val="-14"/>
                <w:sz w:val="20"/>
                <w:lang w:val="ru-RU"/>
              </w:rPr>
              <w:t xml:space="preserve"> </w:t>
            </w:r>
            <w:r w:rsidRPr="00D07538">
              <w:rPr>
                <w:rFonts w:ascii="Arial" w:eastAsia="Arial" w:hAnsi="Arial" w:cs="Arial"/>
                <w:sz w:val="20"/>
                <w:lang w:val="ru-RU"/>
              </w:rPr>
              <w:t>в</w:t>
            </w:r>
            <w:r w:rsidRPr="00D07538">
              <w:rPr>
                <w:rFonts w:ascii="Arial" w:eastAsia="Arial" w:hAnsi="Arial" w:cs="Arial"/>
                <w:spacing w:val="-14"/>
                <w:sz w:val="20"/>
                <w:lang w:val="ru-RU"/>
              </w:rPr>
              <w:t xml:space="preserve"> </w:t>
            </w:r>
            <w:r w:rsidRPr="00D07538">
              <w:rPr>
                <w:rFonts w:ascii="Arial" w:eastAsia="Arial" w:hAnsi="Arial" w:cs="Arial"/>
                <w:sz w:val="20"/>
                <w:lang w:val="ru-RU"/>
              </w:rPr>
              <w:t xml:space="preserve">консультиро- </w:t>
            </w:r>
            <w:r w:rsidRPr="00D07538">
              <w:rPr>
                <w:rFonts w:ascii="Arial" w:eastAsia="Arial" w:hAnsi="Arial" w:cs="Arial"/>
                <w:spacing w:val="-2"/>
                <w:sz w:val="20"/>
                <w:lang w:val="ru-RU"/>
              </w:rPr>
              <w:t>вании</w:t>
            </w:r>
          </w:p>
        </w:tc>
        <w:tc>
          <w:tcPr>
            <w:tcW w:w="4501" w:type="dxa"/>
          </w:tcPr>
          <w:p w14:paraId="03A4A05C" w14:textId="77777777" w:rsidR="00D07538" w:rsidRPr="00D07538" w:rsidRDefault="00D07538" w:rsidP="00D07538">
            <w:pPr>
              <w:numPr>
                <w:ilvl w:val="0"/>
                <w:numId w:val="22"/>
              </w:numPr>
              <w:tabs>
                <w:tab w:val="left" w:pos="382"/>
              </w:tabs>
              <w:ind w:right="100"/>
              <w:rPr>
                <w:rFonts w:ascii="Arial" w:eastAsia="Arial" w:hAnsi="Arial" w:cs="Arial"/>
                <w:sz w:val="20"/>
                <w:lang w:val="ru-RU"/>
              </w:rPr>
            </w:pPr>
            <w:r w:rsidRPr="00D07538">
              <w:rPr>
                <w:rFonts w:ascii="Arial" w:eastAsia="Arial" w:hAnsi="Arial" w:cs="Arial"/>
                <w:sz w:val="20"/>
                <w:lang w:val="ru-RU"/>
              </w:rPr>
              <w:t>Основные</w:t>
            </w:r>
            <w:r w:rsidRPr="00D07538">
              <w:rPr>
                <w:rFonts w:ascii="Arial" w:eastAsia="Arial" w:hAnsi="Arial" w:cs="Arial"/>
                <w:spacing w:val="38"/>
                <w:sz w:val="20"/>
                <w:lang w:val="ru-RU"/>
              </w:rPr>
              <w:t xml:space="preserve"> </w:t>
            </w:r>
            <w:r w:rsidRPr="00D07538">
              <w:rPr>
                <w:rFonts w:ascii="Arial" w:eastAsia="Arial" w:hAnsi="Arial" w:cs="Arial"/>
                <w:sz w:val="20"/>
                <w:lang w:val="ru-RU"/>
              </w:rPr>
              <w:t>положения</w:t>
            </w:r>
            <w:r w:rsidRPr="00D07538">
              <w:rPr>
                <w:rFonts w:ascii="Arial" w:eastAsia="Arial" w:hAnsi="Arial" w:cs="Arial"/>
                <w:spacing w:val="39"/>
                <w:sz w:val="20"/>
                <w:lang w:val="ru-RU"/>
              </w:rPr>
              <w:t xml:space="preserve"> </w:t>
            </w:r>
            <w:r w:rsidRPr="00D07538">
              <w:rPr>
                <w:rFonts w:ascii="Arial" w:eastAsia="Arial" w:hAnsi="Arial" w:cs="Arial"/>
                <w:sz w:val="20"/>
                <w:lang w:val="ru-RU"/>
              </w:rPr>
              <w:t>классического</w:t>
            </w:r>
            <w:r w:rsidRPr="00D07538">
              <w:rPr>
                <w:rFonts w:ascii="Arial" w:eastAsia="Arial" w:hAnsi="Arial" w:cs="Arial"/>
                <w:spacing w:val="39"/>
                <w:sz w:val="20"/>
                <w:lang w:val="ru-RU"/>
              </w:rPr>
              <w:t xml:space="preserve"> </w:t>
            </w:r>
            <w:proofErr w:type="gramStart"/>
            <w:r w:rsidRPr="00D07538">
              <w:rPr>
                <w:rFonts w:ascii="Arial" w:eastAsia="Arial" w:hAnsi="Arial" w:cs="Arial"/>
                <w:sz w:val="20"/>
                <w:lang w:val="ru-RU"/>
              </w:rPr>
              <w:t>пси- хоанализа</w:t>
            </w:r>
            <w:proofErr w:type="gramEnd"/>
            <w:r w:rsidRPr="00D07538">
              <w:rPr>
                <w:rFonts w:ascii="Arial" w:eastAsia="Arial" w:hAnsi="Arial" w:cs="Arial"/>
                <w:sz w:val="20"/>
                <w:lang w:val="ru-RU"/>
              </w:rPr>
              <w:t xml:space="preserve"> З. Фрейда.</w:t>
            </w:r>
          </w:p>
          <w:p w14:paraId="5DA896D4" w14:textId="77777777" w:rsidR="00D07538" w:rsidRPr="00D07538" w:rsidRDefault="00D07538" w:rsidP="00D07538">
            <w:pPr>
              <w:numPr>
                <w:ilvl w:val="0"/>
                <w:numId w:val="22"/>
              </w:numPr>
              <w:tabs>
                <w:tab w:val="left" w:pos="356"/>
              </w:tabs>
              <w:spacing w:line="230" w:lineRule="atLeast"/>
              <w:ind w:right="102"/>
              <w:rPr>
                <w:rFonts w:ascii="Arial" w:eastAsia="Arial" w:hAnsi="Arial" w:cs="Arial"/>
                <w:sz w:val="20"/>
                <w:lang w:val="ru-RU"/>
              </w:rPr>
            </w:pPr>
            <w:r w:rsidRPr="00D07538">
              <w:rPr>
                <w:rFonts w:ascii="Arial" w:eastAsia="Arial" w:hAnsi="Arial" w:cs="Arial"/>
                <w:sz w:val="20"/>
                <w:lang w:val="ru-RU"/>
              </w:rPr>
              <w:t>Принципы и методы работы с клиентом в рамках психоаналитического подхода.</w:t>
            </w:r>
          </w:p>
        </w:tc>
        <w:tc>
          <w:tcPr>
            <w:tcW w:w="1620" w:type="dxa"/>
          </w:tcPr>
          <w:p w14:paraId="27AF1FB4" w14:textId="77777777" w:rsidR="00D07538" w:rsidRPr="00D07538" w:rsidRDefault="00D07538" w:rsidP="00D07538">
            <w:pPr>
              <w:rPr>
                <w:rFonts w:ascii="Arial" w:eastAsia="Arial" w:hAnsi="Arial" w:cs="Arial"/>
                <w:sz w:val="20"/>
              </w:rPr>
            </w:pPr>
            <w:r w:rsidRPr="00D07538">
              <w:rPr>
                <w:rFonts w:ascii="Arial" w:eastAsia="Arial" w:hAnsi="Arial" w:cs="Arial"/>
                <w:spacing w:val="-2"/>
                <w:sz w:val="20"/>
              </w:rPr>
              <w:t>Moodle:URL:htt ps://edu.vsu.ru/</w:t>
            </w:r>
          </w:p>
          <w:p w14:paraId="04600A52" w14:textId="77777777" w:rsidR="00D07538" w:rsidRPr="00D07538" w:rsidRDefault="00D07538" w:rsidP="00D07538">
            <w:pPr>
              <w:spacing w:line="230" w:lineRule="atLeast"/>
              <w:rPr>
                <w:rFonts w:ascii="Arial" w:eastAsia="Arial" w:hAnsi="Arial" w:cs="Arial"/>
                <w:sz w:val="20"/>
              </w:rPr>
            </w:pPr>
            <w:r w:rsidRPr="00D07538">
              <w:rPr>
                <w:rFonts w:ascii="Arial" w:eastAsia="Arial" w:hAnsi="Arial" w:cs="Arial"/>
                <w:spacing w:val="-2"/>
                <w:sz w:val="20"/>
              </w:rPr>
              <w:t>course/view.ph p?id=10365</w:t>
            </w:r>
          </w:p>
        </w:tc>
      </w:tr>
      <w:tr w:rsidR="00D07538" w:rsidRPr="007F4CB6" w14:paraId="5EFFCD7D" w14:textId="77777777" w:rsidTr="00127A33">
        <w:trPr>
          <w:trHeight w:val="1149"/>
        </w:trPr>
        <w:tc>
          <w:tcPr>
            <w:tcW w:w="811" w:type="dxa"/>
          </w:tcPr>
          <w:p w14:paraId="74F8CB94" w14:textId="77777777" w:rsidR="00D07538" w:rsidRPr="00D07538" w:rsidRDefault="00D07538" w:rsidP="00D07538">
            <w:pPr>
              <w:spacing w:line="221" w:lineRule="exact"/>
              <w:rPr>
                <w:rFonts w:ascii="Arial" w:eastAsia="Arial" w:hAnsi="Arial" w:cs="Arial"/>
                <w:sz w:val="20"/>
              </w:rPr>
            </w:pPr>
            <w:r w:rsidRPr="00D07538">
              <w:rPr>
                <w:rFonts w:ascii="Arial" w:eastAsia="Arial" w:hAnsi="Arial" w:cs="Arial"/>
                <w:spacing w:val="-5"/>
                <w:sz w:val="20"/>
              </w:rPr>
              <w:t>2.4</w:t>
            </w:r>
          </w:p>
        </w:tc>
        <w:tc>
          <w:tcPr>
            <w:tcW w:w="2573" w:type="dxa"/>
          </w:tcPr>
          <w:p w14:paraId="07A6F2AB" w14:textId="77777777" w:rsidR="00D07538" w:rsidRPr="00D07538" w:rsidRDefault="00D07538" w:rsidP="00D07538">
            <w:pPr>
              <w:ind w:right="137"/>
              <w:rPr>
                <w:rFonts w:ascii="Arial" w:eastAsia="Arial" w:hAnsi="Arial" w:cs="Arial"/>
                <w:sz w:val="20"/>
              </w:rPr>
            </w:pPr>
            <w:r w:rsidRPr="00D07538">
              <w:rPr>
                <w:rFonts w:ascii="Arial" w:eastAsia="Arial" w:hAnsi="Arial" w:cs="Arial"/>
                <w:sz w:val="20"/>
              </w:rPr>
              <w:t>Бихевиоральный</w:t>
            </w:r>
            <w:r w:rsidRPr="00D07538">
              <w:rPr>
                <w:rFonts w:ascii="Arial" w:eastAsia="Arial" w:hAnsi="Arial" w:cs="Arial"/>
                <w:spacing w:val="-14"/>
                <w:sz w:val="20"/>
              </w:rPr>
              <w:t xml:space="preserve"> </w:t>
            </w:r>
            <w:r w:rsidRPr="00D07538">
              <w:rPr>
                <w:rFonts w:ascii="Arial" w:eastAsia="Arial" w:hAnsi="Arial" w:cs="Arial"/>
                <w:sz w:val="20"/>
              </w:rPr>
              <w:t>подход в консультировании</w:t>
            </w:r>
          </w:p>
        </w:tc>
        <w:tc>
          <w:tcPr>
            <w:tcW w:w="4501" w:type="dxa"/>
          </w:tcPr>
          <w:p w14:paraId="2AB82E03" w14:textId="77777777" w:rsidR="00D07538" w:rsidRPr="00D07538" w:rsidRDefault="00D07538" w:rsidP="00D07538">
            <w:pPr>
              <w:numPr>
                <w:ilvl w:val="0"/>
                <w:numId w:val="21"/>
              </w:numPr>
              <w:tabs>
                <w:tab w:val="left" w:pos="368"/>
              </w:tabs>
              <w:ind w:right="97"/>
              <w:jc w:val="both"/>
              <w:rPr>
                <w:rFonts w:ascii="Arial" w:eastAsia="Arial" w:hAnsi="Arial" w:cs="Arial"/>
                <w:sz w:val="20"/>
                <w:lang w:val="ru-RU"/>
              </w:rPr>
            </w:pPr>
            <w:r w:rsidRPr="00D07538">
              <w:rPr>
                <w:rFonts w:ascii="Arial" w:eastAsia="Arial" w:hAnsi="Arial" w:cs="Arial"/>
                <w:sz w:val="20"/>
                <w:lang w:val="ru-RU"/>
              </w:rPr>
              <w:t>Основные положения бихевиоризма: тео- рия и практика (Дж. Уотсон, Б. Скиннер, Дж. Вольпе, Г. Айзенк).</w:t>
            </w:r>
          </w:p>
          <w:p w14:paraId="76CA0327" w14:textId="77777777" w:rsidR="00D07538" w:rsidRPr="00D07538" w:rsidRDefault="00D07538" w:rsidP="00D07538">
            <w:pPr>
              <w:numPr>
                <w:ilvl w:val="0"/>
                <w:numId w:val="21"/>
              </w:numPr>
              <w:tabs>
                <w:tab w:val="left" w:pos="356"/>
              </w:tabs>
              <w:spacing w:line="230" w:lineRule="exact"/>
              <w:ind w:right="99"/>
              <w:jc w:val="both"/>
              <w:rPr>
                <w:rFonts w:ascii="Arial" w:eastAsia="Arial" w:hAnsi="Arial" w:cs="Arial"/>
                <w:sz w:val="20"/>
                <w:lang w:val="ru-RU"/>
              </w:rPr>
            </w:pPr>
            <w:r w:rsidRPr="00D07538">
              <w:rPr>
                <w:rFonts w:ascii="Arial" w:eastAsia="Arial" w:hAnsi="Arial" w:cs="Arial"/>
                <w:sz w:val="20"/>
                <w:lang w:val="ru-RU"/>
              </w:rPr>
              <w:t>Принципы и методы работы с клиентом в рамках бихевиорального подхода.</w:t>
            </w:r>
          </w:p>
        </w:tc>
        <w:tc>
          <w:tcPr>
            <w:tcW w:w="1620" w:type="dxa"/>
          </w:tcPr>
          <w:p w14:paraId="3EE7D5BF" w14:textId="77777777" w:rsidR="00D07538" w:rsidRPr="00D07538" w:rsidRDefault="00D07538" w:rsidP="00D07538">
            <w:pPr>
              <w:ind w:right="112"/>
              <w:jc w:val="both"/>
              <w:rPr>
                <w:rFonts w:ascii="Arial" w:eastAsia="Arial" w:hAnsi="Arial" w:cs="Arial"/>
                <w:sz w:val="20"/>
              </w:rPr>
            </w:pPr>
            <w:r w:rsidRPr="00D07538">
              <w:rPr>
                <w:rFonts w:ascii="Arial" w:eastAsia="Arial" w:hAnsi="Arial" w:cs="Arial"/>
                <w:spacing w:val="-2"/>
                <w:sz w:val="20"/>
              </w:rPr>
              <w:t>Moodle:URL:htt ps://edu.vsu.ru/ course/view.ph p?id=10365</w:t>
            </w:r>
          </w:p>
        </w:tc>
      </w:tr>
      <w:tr w:rsidR="00D07538" w:rsidRPr="007F4CB6" w14:paraId="307BBD86" w14:textId="77777777" w:rsidTr="00127A33">
        <w:trPr>
          <w:trHeight w:val="1148"/>
        </w:trPr>
        <w:tc>
          <w:tcPr>
            <w:tcW w:w="811" w:type="dxa"/>
          </w:tcPr>
          <w:p w14:paraId="167B0ABB" w14:textId="77777777" w:rsidR="00D07538" w:rsidRPr="00D07538" w:rsidRDefault="00D07538" w:rsidP="00D07538">
            <w:pPr>
              <w:spacing w:line="200" w:lineRule="exact"/>
              <w:rPr>
                <w:rFonts w:ascii="Arial" w:eastAsia="Arial" w:hAnsi="Arial" w:cs="Arial"/>
                <w:sz w:val="18"/>
              </w:rPr>
            </w:pPr>
            <w:r w:rsidRPr="00D07538">
              <w:rPr>
                <w:rFonts w:ascii="Arial" w:eastAsia="Arial" w:hAnsi="Arial" w:cs="Arial"/>
                <w:spacing w:val="-5"/>
                <w:sz w:val="18"/>
              </w:rPr>
              <w:t>2.5</w:t>
            </w:r>
          </w:p>
        </w:tc>
        <w:tc>
          <w:tcPr>
            <w:tcW w:w="2573" w:type="dxa"/>
          </w:tcPr>
          <w:p w14:paraId="09576501" w14:textId="77777777" w:rsidR="00D07538" w:rsidRPr="00D07538" w:rsidRDefault="00D07538" w:rsidP="00D07538">
            <w:pPr>
              <w:ind w:right="163"/>
              <w:rPr>
                <w:rFonts w:ascii="Arial" w:eastAsia="Arial" w:hAnsi="Arial" w:cs="Arial"/>
                <w:sz w:val="20"/>
                <w:lang w:val="ru-RU"/>
              </w:rPr>
            </w:pPr>
            <w:r w:rsidRPr="00D07538">
              <w:rPr>
                <w:rFonts w:ascii="Arial" w:eastAsia="Arial" w:hAnsi="Arial" w:cs="Arial"/>
                <w:spacing w:val="-2"/>
                <w:sz w:val="20"/>
                <w:lang w:val="ru-RU"/>
              </w:rPr>
              <w:t xml:space="preserve">Социально-когнитивный </w:t>
            </w:r>
            <w:r w:rsidRPr="00D07538">
              <w:rPr>
                <w:rFonts w:ascii="Arial" w:eastAsia="Arial" w:hAnsi="Arial" w:cs="Arial"/>
                <w:sz w:val="20"/>
                <w:lang w:val="ru-RU"/>
              </w:rPr>
              <w:t xml:space="preserve">подход в консультиро- </w:t>
            </w:r>
            <w:r w:rsidRPr="00D07538">
              <w:rPr>
                <w:rFonts w:ascii="Arial" w:eastAsia="Arial" w:hAnsi="Arial" w:cs="Arial"/>
                <w:spacing w:val="-2"/>
                <w:sz w:val="20"/>
                <w:lang w:val="ru-RU"/>
              </w:rPr>
              <w:t>вании</w:t>
            </w:r>
          </w:p>
        </w:tc>
        <w:tc>
          <w:tcPr>
            <w:tcW w:w="4501" w:type="dxa"/>
          </w:tcPr>
          <w:p w14:paraId="78CA8C42" w14:textId="77777777" w:rsidR="00D07538" w:rsidRPr="00D07538" w:rsidRDefault="00D07538" w:rsidP="00D07538">
            <w:pPr>
              <w:numPr>
                <w:ilvl w:val="0"/>
                <w:numId w:val="20"/>
              </w:numPr>
              <w:tabs>
                <w:tab w:val="left" w:pos="637"/>
              </w:tabs>
              <w:ind w:right="99"/>
              <w:jc w:val="both"/>
              <w:rPr>
                <w:rFonts w:ascii="Arial" w:eastAsia="Arial" w:hAnsi="Arial" w:cs="Arial"/>
                <w:sz w:val="20"/>
                <w:lang w:val="ru-RU"/>
              </w:rPr>
            </w:pPr>
            <w:r w:rsidRPr="00D07538">
              <w:rPr>
                <w:rFonts w:ascii="Arial" w:eastAsia="Arial" w:hAnsi="Arial" w:cs="Arial"/>
                <w:sz w:val="20"/>
                <w:lang w:val="ru-RU"/>
              </w:rPr>
              <w:t>Основные положения социально- когнитивного подхода в консультировании: теория и практика (А. Бандура).</w:t>
            </w:r>
          </w:p>
          <w:p w14:paraId="0D73C953" w14:textId="77777777" w:rsidR="00D07538" w:rsidRPr="00D07538" w:rsidRDefault="00D07538" w:rsidP="00D07538">
            <w:pPr>
              <w:numPr>
                <w:ilvl w:val="0"/>
                <w:numId w:val="20"/>
              </w:numPr>
              <w:tabs>
                <w:tab w:val="left" w:pos="356"/>
              </w:tabs>
              <w:spacing w:line="230" w:lineRule="atLeast"/>
              <w:ind w:right="102"/>
              <w:jc w:val="both"/>
              <w:rPr>
                <w:rFonts w:ascii="Arial" w:eastAsia="Arial" w:hAnsi="Arial" w:cs="Arial"/>
                <w:sz w:val="20"/>
                <w:lang w:val="ru-RU"/>
              </w:rPr>
            </w:pPr>
            <w:r w:rsidRPr="00D07538">
              <w:rPr>
                <w:rFonts w:ascii="Arial" w:eastAsia="Arial" w:hAnsi="Arial" w:cs="Arial"/>
                <w:sz w:val="20"/>
                <w:lang w:val="ru-RU"/>
              </w:rPr>
              <w:t>Принципы и методы работы с клиентом в рамках социально-когнитивного подхода.</w:t>
            </w:r>
          </w:p>
        </w:tc>
        <w:tc>
          <w:tcPr>
            <w:tcW w:w="1620" w:type="dxa"/>
          </w:tcPr>
          <w:p w14:paraId="2DFF26AE" w14:textId="77777777" w:rsidR="00D07538" w:rsidRPr="00D07538" w:rsidRDefault="00D07538" w:rsidP="00D07538">
            <w:pPr>
              <w:ind w:right="112"/>
              <w:jc w:val="both"/>
              <w:rPr>
                <w:rFonts w:ascii="Arial" w:eastAsia="Arial" w:hAnsi="Arial" w:cs="Arial"/>
                <w:sz w:val="20"/>
              </w:rPr>
            </w:pPr>
            <w:r w:rsidRPr="00D07538">
              <w:rPr>
                <w:rFonts w:ascii="Arial" w:eastAsia="Arial" w:hAnsi="Arial" w:cs="Arial"/>
                <w:spacing w:val="-2"/>
                <w:sz w:val="20"/>
              </w:rPr>
              <w:t>Moodle:URL:htt ps://edu.vsu.ru/ course/view.ph p?id=10365</w:t>
            </w:r>
          </w:p>
        </w:tc>
      </w:tr>
      <w:tr w:rsidR="00D07538" w:rsidRPr="007F4CB6" w14:paraId="7E7368D1" w14:textId="77777777" w:rsidTr="00127A33">
        <w:trPr>
          <w:trHeight w:val="2300"/>
        </w:trPr>
        <w:tc>
          <w:tcPr>
            <w:tcW w:w="811" w:type="dxa"/>
          </w:tcPr>
          <w:p w14:paraId="16228F21" w14:textId="77777777" w:rsidR="00D07538" w:rsidRPr="00D07538" w:rsidRDefault="00D07538" w:rsidP="00D07538">
            <w:pPr>
              <w:spacing w:line="201" w:lineRule="exact"/>
              <w:rPr>
                <w:rFonts w:ascii="Arial" w:eastAsia="Arial" w:hAnsi="Arial" w:cs="Arial"/>
                <w:sz w:val="18"/>
              </w:rPr>
            </w:pPr>
            <w:r w:rsidRPr="00D07538">
              <w:rPr>
                <w:rFonts w:ascii="Arial" w:eastAsia="Arial" w:hAnsi="Arial" w:cs="Arial"/>
                <w:spacing w:val="-5"/>
                <w:sz w:val="18"/>
              </w:rPr>
              <w:t>2.6</w:t>
            </w:r>
          </w:p>
        </w:tc>
        <w:tc>
          <w:tcPr>
            <w:tcW w:w="2573" w:type="dxa"/>
          </w:tcPr>
          <w:p w14:paraId="46D9A979" w14:textId="77777777" w:rsidR="00D07538" w:rsidRPr="00D07538" w:rsidRDefault="00D07538" w:rsidP="00D07538">
            <w:pPr>
              <w:ind w:right="99"/>
              <w:jc w:val="both"/>
              <w:rPr>
                <w:rFonts w:ascii="Arial" w:eastAsia="Arial" w:hAnsi="Arial" w:cs="Arial"/>
                <w:sz w:val="20"/>
                <w:lang w:val="ru-RU"/>
              </w:rPr>
            </w:pPr>
            <w:r w:rsidRPr="00D07538">
              <w:rPr>
                <w:rFonts w:ascii="Arial" w:eastAsia="Arial" w:hAnsi="Arial" w:cs="Arial"/>
                <w:sz w:val="20"/>
                <w:lang w:val="ru-RU"/>
              </w:rPr>
              <w:t xml:space="preserve">Когнитивный и когнитив- но-поведенческий </w:t>
            </w:r>
            <w:proofErr w:type="gramStart"/>
            <w:r w:rsidRPr="00D07538">
              <w:rPr>
                <w:rFonts w:ascii="Arial" w:eastAsia="Arial" w:hAnsi="Arial" w:cs="Arial"/>
                <w:sz w:val="20"/>
                <w:lang w:val="ru-RU"/>
              </w:rPr>
              <w:t>под- ход</w:t>
            </w:r>
            <w:proofErr w:type="gramEnd"/>
            <w:r w:rsidRPr="00D07538">
              <w:rPr>
                <w:rFonts w:ascii="Arial" w:eastAsia="Arial" w:hAnsi="Arial" w:cs="Arial"/>
                <w:sz w:val="20"/>
                <w:lang w:val="ru-RU"/>
              </w:rPr>
              <w:t xml:space="preserve"> в консультировании</w:t>
            </w:r>
          </w:p>
        </w:tc>
        <w:tc>
          <w:tcPr>
            <w:tcW w:w="4501" w:type="dxa"/>
          </w:tcPr>
          <w:p w14:paraId="2747618C" w14:textId="77777777" w:rsidR="00D07538" w:rsidRPr="00D07538" w:rsidRDefault="00D07538" w:rsidP="00D07538">
            <w:pPr>
              <w:numPr>
                <w:ilvl w:val="0"/>
                <w:numId w:val="19"/>
              </w:numPr>
              <w:tabs>
                <w:tab w:val="left" w:pos="560"/>
              </w:tabs>
              <w:ind w:right="97"/>
              <w:jc w:val="both"/>
              <w:rPr>
                <w:rFonts w:ascii="Arial" w:eastAsia="Arial" w:hAnsi="Arial" w:cs="Arial"/>
                <w:sz w:val="20"/>
                <w:lang w:val="ru-RU"/>
              </w:rPr>
            </w:pPr>
            <w:r w:rsidRPr="00D07538">
              <w:rPr>
                <w:rFonts w:ascii="Arial" w:eastAsia="Arial" w:hAnsi="Arial" w:cs="Arial"/>
                <w:sz w:val="20"/>
                <w:lang w:val="ru-RU"/>
              </w:rPr>
              <w:t>Основные положения рационально- эмотивного поведенческого консультирова- ния: теория и практика (А. Эллис).</w:t>
            </w:r>
          </w:p>
          <w:p w14:paraId="7876027C" w14:textId="77777777" w:rsidR="00D07538" w:rsidRPr="00D07538" w:rsidRDefault="00D07538" w:rsidP="00D07538">
            <w:pPr>
              <w:numPr>
                <w:ilvl w:val="0"/>
                <w:numId w:val="19"/>
              </w:numPr>
              <w:tabs>
                <w:tab w:val="left" w:pos="356"/>
              </w:tabs>
              <w:ind w:right="99"/>
              <w:jc w:val="both"/>
              <w:rPr>
                <w:rFonts w:ascii="Arial" w:eastAsia="Arial" w:hAnsi="Arial" w:cs="Arial"/>
                <w:sz w:val="20"/>
                <w:lang w:val="ru-RU"/>
              </w:rPr>
            </w:pPr>
            <w:r w:rsidRPr="00D07538">
              <w:rPr>
                <w:rFonts w:ascii="Arial" w:eastAsia="Arial" w:hAnsi="Arial" w:cs="Arial"/>
                <w:sz w:val="20"/>
                <w:lang w:val="ru-RU"/>
              </w:rPr>
              <w:t xml:space="preserve">Принципы и методы работы с клиентом в рамках рационально-эмотивного </w:t>
            </w:r>
            <w:proofErr w:type="gramStart"/>
            <w:r w:rsidRPr="00D07538">
              <w:rPr>
                <w:rFonts w:ascii="Arial" w:eastAsia="Arial" w:hAnsi="Arial" w:cs="Arial"/>
                <w:sz w:val="20"/>
                <w:lang w:val="ru-RU"/>
              </w:rPr>
              <w:t>поведенче- ского</w:t>
            </w:r>
            <w:proofErr w:type="gramEnd"/>
            <w:r w:rsidRPr="00D07538">
              <w:rPr>
                <w:rFonts w:ascii="Arial" w:eastAsia="Arial" w:hAnsi="Arial" w:cs="Arial"/>
                <w:sz w:val="20"/>
                <w:lang w:val="ru-RU"/>
              </w:rPr>
              <w:t xml:space="preserve"> подхода.</w:t>
            </w:r>
          </w:p>
          <w:p w14:paraId="624A4BF3" w14:textId="77777777" w:rsidR="00D07538" w:rsidRPr="00D07538" w:rsidRDefault="00D07538" w:rsidP="00D07538">
            <w:pPr>
              <w:numPr>
                <w:ilvl w:val="0"/>
                <w:numId w:val="19"/>
              </w:numPr>
              <w:tabs>
                <w:tab w:val="left" w:pos="413"/>
              </w:tabs>
              <w:ind w:right="99"/>
              <w:jc w:val="both"/>
              <w:rPr>
                <w:rFonts w:ascii="Arial" w:eastAsia="Arial" w:hAnsi="Arial" w:cs="Arial"/>
                <w:sz w:val="20"/>
                <w:lang w:val="ru-RU"/>
              </w:rPr>
            </w:pPr>
            <w:r w:rsidRPr="00D07538">
              <w:rPr>
                <w:rFonts w:ascii="Arial" w:eastAsia="Arial" w:hAnsi="Arial" w:cs="Arial"/>
                <w:sz w:val="20"/>
                <w:lang w:val="ru-RU"/>
              </w:rPr>
              <w:t xml:space="preserve">Основные положения когнитивного </w:t>
            </w:r>
            <w:proofErr w:type="gramStart"/>
            <w:r w:rsidRPr="00D07538">
              <w:rPr>
                <w:rFonts w:ascii="Arial" w:eastAsia="Arial" w:hAnsi="Arial" w:cs="Arial"/>
                <w:sz w:val="20"/>
                <w:lang w:val="ru-RU"/>
              </w:rPr>
              <w:t>кон- сультирования</w:t>
            </w:r>
            <w:proofErr w:type="gramEnd"/>
            <w:r w:rsidRPr="00D07538">
              <w:rPr>
                <w:rFonts w:ascii="Arial" w:eastAsia="Arial" w:hAnsi="Arial" w:cs="Arial"/>
                <w:sz w:val="20"/>
                <w:lang w:val="ru-RU"/>
              </w:rPr>
              <w:t>: теория и практика (А. Бек).</w:t>
            </w:r>
          </w:p>
          <w:p w14:paraId="5750A1B0" w14:textId="77777777" w:rsidR="00D07538" w:rsidRPr="00D07538" w:rsidRDefault="00D07538" w:rsidP="00D07538">
            <w:pPr>
              <w:numPr>
                <w:ilvl w:val="0"/>
                <w:numId w:val="19"/>
              </w:numPr>
              <w:tabs>
                <w:tab w:val="left" w:pos="356"/>
              </w:tabs>
              <w:spacing w:line="230" w:lineRule="atLeast"/>
              <w:ind w:right="100"/>
              <w:jc w:val="both"/>
              <w:rPr>
                <w:rFonts w:ascii="Arial" w:eastAsia="Arial" w:hAnsi="Arial" w:cs="Arial"/>
                <w:sz w:val="20"/>
                <w:lang w:val="ru-RU"/>
              </w:rPr>
            </w:pPr>
            <w:r w:rsidRPr="00D07538">
              <w:rPr>
                <w:rFonts w:ascii="Arial" w:eastAsia="Arial" w:hAnsi="Arial" w:cs="Arial"/>
                <w:sz w:val="20"/>
                <w:lang w:val="ru-RU"/>
              </w:rPr>
              <w:t>Принципы и методы работы с клиентом в рамках когнитивного подхода.</w:t>
            </w:r>
          </w:p>
        </w:tc>
        <w:tc>
          <w:tcPr>
            <w:tcW w:w="1620" w:type="dxa"/>
          </w:tcPr>
          <w:p w14:paraId="4B57B2CE" w14:textId="77777777" w:rsidR="00D07538" w:rsidRPr="00D07538" w:rsidRDefault="00D07538" w:rsidP="00D07538">
            <w:pPr>
              <w:ind w:right="112"/>
              <w:jc w:val="both"/>
              <w:rPr>
                <w:rFonts w:ascii="Arial" w:eastAsia="Arial" w:hAnsi="Arial" w:cs="Arial"/>
                <w:sz w:val="20"/>
              </w:rPr>
            </w:pPr>
            <w:r w:rsidRPr="00D07538">
              <w:rPr>
                <w:rFonts w:ascii="Arial" w:eastAsia="Arial" w:hAnsi="Arial" w:cs="Arial"/>
                <w:spacing w:val="-2"/>
                <w:sz w:val="20"/>
              </w:rPr>
              <w:t>Moodle:URL:htt ps://edu.vsu.ru/ course/view.ph p?id=10365</w:t>
            </w:r>
          </w:p>
        </w:tc>
      </w:tr>
      <w:tr w:rsidR="00D07538" w:rsidRPr="007F4CB6" w14:paraId="6210B6D9" w14:textId="77777777" w:rsidTr="00127A33">
        <w:trPr>
          <w:trHeight w:val="1610"/>
        </w:trPr>
        <w:tc>
          <w:tcPr>
            <w:tcW w:w="811" w:type="dxa"/>
          </w:tcPr>
          <w:p w14:paraId="2C890DEB" w14:textId="77777777" w:rsidR="00D07538" w:rsidRPr="00D07538" w:rsidRDefault="00D07538" w:rsidP="00D07538">
            <w:pPr>
              <w:spacing w:line="200" w:lineRule="exact"/>
              <w:rPr>
                <w:rFonts w:ascii="Arial" w:eastAsia="Arial" w:hAnsi="Arial" w:cs="Arial"/>
                <w:sz w:val="18"/>
              </w:rPr>
            </w:pPr>
            <w:r w:rsidRPr="00D07538">
              <w:rPr>
                <w:rFonts w:ascii="Arial" w:eastAsia="Arial" w:hAnsi="Arial" w:cs="Arial"/>
                <w:spacing w:val="-5"/>
                <w:sz w:val="18"/>
              </w:rPr>
              <w:lastRenderedPageBreak/>
              <w:t>2.7</w:t>
            </w:r>
          </w:p>
        </w:tc>
        <w:tc>
          <w:tcPr>
            <w:tcW w:w="2573" w:type="dxa"/>
          </w:tcPr>
          <w:p w14:paraId="20E7AABE" w14:textId="77777777" w:rsidR="00D07538" w:rsidRPr="00D07538" w:rsidRDefault="00D07538" w:rsidP="00D07538">
            <w:pPr>
              <w:tabs>
                <w:tab w:val="left" w:pos="1431"/>
              </w:tabs>
              <w:ind w:right="99"/>
              <w:rPr>
                <w:rFonts w:ascii="Arial" w:eastAsia="Arial" w:hAnsi="Arial" w:cs="Arial"/>
                <w:sz w:val="20"/>
              </w:rPr>
            </w:pPr>
            <w:r w:rsidRPr="00D07538">
              <w:rPr>
                <w:rFonts w:ascii="Arial" w:eastAsia="Arial" w:hAnsi="Arial" w:cs="Arial"/>
                <w:spacing w:val="-2"/>
                <w:sz w:val="20"/>
              </w:rPr>
              <w:t>Построение</w:t>
            </w:r>
            <w:r w:rsidRPr="00D07538">
              <w:rPr>
                <w:rFonts w:ascii="Arial" w:eastAsia="Arial" w:hAnsi="Arial" w:cs="Arial"/>
                <w:sz w:val="20"/>
              </w:rPr>
              <w:tab/>
            </w:r>
            <w:r w:rsidRPr="00D07538">
              <w:rPr>
                <w:rFonts w:ascii="Arial" w:eastAsia="Arial" w:hAnsi="Arial" w:cs="Arial"/>
                <w:spacing w:val="-2"/>
                <w:sz w:val="20"/>
              </w:rPr>
              <w:t>отношений консультирования</w:t>
            </w:r>
          </w:p>
        </w:tc>
        <w:tc>
          <w:tcPr>
            <w:tcW w:w="4501" w:type="dxa"/>
          </w:tcPr>
          <w:p w14:paraId="728E019A" w14:textId="77777777" w:rsidR="00D07538" w:rsidRPr="00D07538" w:rsidRDefault="00D07538" w:rsidP="00D07538">
            <w:pPr>
              <w:numPr>
                <w:ilvl w:val="0"/>
                <w:numId w:val="18"/>
              </w:numPr>
              <w:tabs>
                <w:tab w:val="left" w:pos="344"/>
              </w:tabs>
              <w:ind w:right="99"/>
              <w:rPr>
                <w:rFonts w:ascii="Arial" w:eastAsia="Arial" w:hAnsi="Arial" w:cs="Arial"/>
                <w:sz w:val="20"/>
              </w:rPr>
            </w:pPr>
            <w:r w:rsidRPr="00D07538">
              <w:rPr>
                <w:rFonts w:ascii="Arial" w:eastAsia="Arial" w:hAnsi="Arial" w:cs="Arial"/>
                <w:sz w:val="20"/>
              </w:rPr>
              <w:t>Структурирование</w:t>
            </w:r>
            <w:r w:rsidRPr="00D07538">
              <w:rPr>
                <w:rFonts w:ascii="Arial" w:eastAsia="Arial" w:hAnsi="Arial" w:cs="Arial"/>
                <w:spacing w:val="-6"/>
                <w:sz w:val="20"/>
              </w:rPr>
              <w:t xml:space="preserve"> </w:t>
            </w:r>
            <w:r w:rsidRPr="00D07538">
              <w:rPr>
                <w:rFonts w:ascii="Arial" w:eastAsia="Arial" w:hAnsi="Arial" w:cs="Arial"/>
                <w:sz w:val="20"/>
              </w:rPr>
              <w:t>консультационного</w:t>
            </w:r>
            <w:r w:rsidRPr="00D07538">
              <w:rPr>
                <w:rFonts w:ascii="Arial" w:eastAsia="Arial" w:hAnsi="Arial" w:cs="Arial"/>
                <w:spacing w:val="-6"/>
                <w:sz w:val="20"/>
              </w:rPr>
              <w:t xml:space="preserve"> </w:t>
            </w:r>
            <w:r w:rsidRPr="00D07538">
              <w:rPr>
                <w:rFonts w:ascii="Arial" w:eastAsia="Arial" w:hAnsi="Arial" w:cs="Arial"/>
                <w:sz w:val="20"/>
              </w:rPr>
              <w:t xml:space="preserve">про- </w:t>
            </w:r>
            <w:r w:rsidRPr="00D07538">
              <w:rPr>
                <w:rFonts w:ascii="Arial" w:eastAsia="Arial" w:hAnsi="Arial" w:cs="Arial"/>
                <w:spacing w:val="-2"/>
                <w:sz w:val="20"/>
              </w:rPr>
              <w:t>странства.</w:t>
            </w:r>
          </w:p>
          <w:p w14:paraId="4CE07531" w14:textId="77777777" w:rsidR="00D07538" w:rsidRPr="00D07538" w:rsidRDefault="00D07538" w:rsidP="00D07538">
            <w:pPr>
              <w:numPr>
                <w:ilvl w:val="0"/>
                <w:numId w:val="18"/>
              </w:numPr>
              <w:tabs>
                <w:tab w:val="left" w:pos="399"/>
              </w:tabs>
              <w:ind w:right="99"/>
              <w:rPr>
                <w:rFonts w:ascii="Arial" w:eastAsia="Arial" w:hAnsi="Arial" w:cs="Arial"/>
                <w:sz w:val="20"/>
              </w:rPr>
            </w:pPr>
            <w:r w:rsidRPr="00D07538">
              <w:rPr>
                <w:rFonts w:ascii="Arial" w:eastAsia="Arial" w:hAnsi="Arial" w:cs="Arial"/>
                <w:sz w:val="20"/>
              </w:rPr>
              <w:t>Структурирование</w:t>
            </w:r>
            <w:r w:rsidRPr="00D07538">
              <w:rPr>
                <w:rFonts w:ascii="Arial" w:eastAsia="Arial" w:hAnsi="Arial" w:cs="Arial"/>
                <w:spacing w:val="40"/>
                <w:sz w:val="20"/>
              </w:rPr>
              <w:t xml:space="preserve"> </w:t>
            </w:r>
            <w:r w:rsidRPr="00D07538">
              <w:rPr>
                <w:rFonts w:ascii="Arial" w:eastAsia="Arial" w:hAnsi="Arial" w:cs="Arial"/>
                <w:sz w:val="20"/>
              </w:rPr>
              <w:t>времени</w:t>
            </w:r>
            <w:r w:rsidRPr="00D07538">
              <w:rPr>
                <w:rFonts w:ascii="Arial" w:eastAsia="Arial" w:hAnsi="Arial" w:cs="Arial"/>
                <w:spacing w:val="40"/>
                <w:sz w:val="20"/>
              </w:rPr>
              <w:t xml:space="preserve"> </w:t>
            </w:r>
            <w:r w:rsidRPr="00D07538">
              <w:rPr>
                <w:rFonts w:ascii="Arial" w:eastAsia="Arial" w:hAnsi="Arial" w:cs="Arial"/>
                <w:sz w:val="20"/>
              </w:rPr>
              <w:t xml:space="preserve">консультиро- </w:t>
            </w:r>
            <w:r w:rsidRPr="00D07538">
              <w:rPr>
                <w:rFonts w:ascii="Arial" w:eastAsia="Arial" w:hAnsi="Arial" w:cs="Arial"/>
                <w:spacing w:val="-2"/>
                <w:sz w:val="20"/>
              </w:rPr>
              <w:t>вания.</w:t>
            </w:r>
          </w:p>
          <w:p w14:paraId="59FCC991" w14:textId="77777777" w:rsidR="00D07538" w:rsidRPr="00D07538" w:rsidRDefault="00D07538" w:rsidP="00D07538">
            <w:pPr>
              <w:numPr>
                <w:ilvl w:val="0"/>
                <w:numId w:val="18"/>
              </w:numPr>
              <w:tabs>
                <w:tab w:val="left" w:pos="329"/>
              </w:tabs>
              <w:spacing w:line="228" w:lineRule="exact"/>
              <w:ind w:left="328" w:hanging="221"/>
              <w:rPr>
                <w:rFonts w:ascii="Arial" w:eastAsia="Arial" w:hAnsi="Arial" w:cs="Arial"/>
                <w:sz w:val="20"/>
              </w:rPr>
            </w:pPr>
            <w:r w:rsidRPr="00D07538">
              <w:rPr>
                <w:rFonts w:ascii="Arial" w:eastAsia="Arial" w:hAnsi="Arial" w:cs="Arial"/>
                <w:sz w:val="20"/>
              </w:rPr>
              <w:t>Создание</w:t>
            </w:r>
            <w:r w:rsidRPr="00D07538">
              <w:rPr>
                <w:rFonts w:ascii="Arial" w:eastAsia="Arial" w:hAnsi="Arial" w:cs="Arial"/>
                <w:spacing w:val="-12"/>
                <w:sz w:val="20"/>
              </w:rPr>
              <w:t xml:space="preserve"> </w:t>
            </w:r>
            <w:r w:rsidRPr="00D07538">
              <w:rPr>
                <w:rFonts w:ascii="Arial" w:eastAsia="Arial" w:hAnsi="Arial" w:cs="Arial"/>
                <w:sz w:val="20"/>
              </w:rPr>
              <w:t>обоюдного</w:t>
            </w:r>
            <w:r w:rsidRPr="00D07538">
              <w:rPr>
                <w:rFonts w:ascii="Arial" w:eastAsia="Arial" w:hAnsi="Arial" w:cs="Arial"/>
                <w:spacing w:val="-11"/>
                <w:sz w:val="20"/>
              </w:rPr>
              <w:t xml:space="preserve"> </w:t>
            </w:r>
            <w:r w:rsidRPr="00D07538">
              <w:rPr>
                <w:rFonts w:ascii="Arial" w:eastAsia="Arial" w:hAnsi="Arial" w:cs="Arial"/>
                <w:spacing w:val="-2"/>
                <w:sz w:val="20"/>
              </w:rPr>
              <w:t>доверия.</w:t>
            </w:r>
          </w:p>
          <w:p w14:paraId="51CDA7AD" w14:textId="77777777" w:rsidR="00D07538" w:rsidRPr="00D07538" w:rsidRDefault="00D07538" w:rsidP="00D07538">
            <w:pPr>
              <w:numPr>
                <w:ilvl w:val="0"/>
                <w:numId w:val="18"/>
              </w:numPr>
              <w:tabs>
                <w:tab w:val="left" w:pos="445"/>
              </w:tabs>
              <w:spacing w:line="230" w:lineRule="exact"/>
              <w:ind w:right="102"/>
              <w:rPr>
                <w:rFonts w:ascii="Arial" w:eastAsia="Arial" w:hAnsi="Arial" w:cs="Arial"/>
                <w:sz w:val="20"/>
              </w:rPr>
            </w:pPr>
            <w:r w:rsidRPr="00D07538">
              <w:rPr>
                <w:rFonts w:ascii="Arial" w:eastAsia="Arial" w:hAnsi="Arial" w:cs="Arial"/>
                <w:sz w:val="20"/>
              </w:rPr>
              <w:t>Навыки</w:t>
            </w:r>
            <w:r w:rsidRPr="00D07538">
              <w:rPr>
                <w:rFonts w:ascii="Arial" w:eastAsia="Arial" w:hAnsi="Arial" w:cs="Arial"/>
                <w:spacing w:val="80"/>
                <w:sz w:val="20"/>
              </w:rPr>
              <w:t xml:space="preserve"> </w:t>
            </w:r>
            <w:r w:rsidRPr="00D07538">
              <w:rPr>
                <w:rFonts w:ascii="Arial" w:eastAsia="Arial" w:hAnsi="Arial" w:cs="Arial"/>
                <w:sz w:val="20"/>
              </w:rPr>
              <w:t>поддержания</w:t>
            </w:r>
            <w:r w:rsidRPr="00D07538">
              <w:rPr>
                <w:rFonts w:ascii="Arial" w:eastAsia="Arial" w:hAnsi="Arial" w:cs="Arial"/>
                <w:spacing w:val="80"/>
                <w:sz w:val="20"/>
              </w:rPr>
              <w:t xml:space="preserve"> </w:t>
            </w:r>
            <w:r w:rsidRPr="00D07538">
              <w:rPr>
                <w:rFonts w:ascii="Arial" w:eastAsia="Arial" w:hAnsi="Arial" w:cs="Arial"/>
                <w:sz w:val="20"/>
              </w:rPr>
              <w:t xml:space="preserve">консультативного </w:t>
            </w:r>
            <w:r w:rsidRPr="00D07538">
              <w:rPr>
                <w:rFonts w:ascii="Arial" w:eastAsia="Arial" w:hAnsi="Arial" w:cs="Arial"/>
                <w:spacing w:val="-2"/>
                <w:sz w:val="20"/>
              </w:rPr>
              <w:t>контакта.</w:t>
            </w:r>
          </w:p>
        </w:tc>
        <w:tc>
          <w:tcPr>
            <w:tcW w:w="1620" w:type="dxa"/>
          </w:tcPr>
          <w:p w14:paraId="59A6762E" w14:textId="77777777" w:rsidR="00D07538" w:rsidRPr="00D07538" w:rsidRDefault="00D07538" w:rsidP="00D07538">
            <w:pPr>
              <w:ind w:right="112"/>
              <w:jc w:val="both"/>
              <w:rPr>
                <w:rFonts w:ascii="Arial" w:eastAsia="Arial" w:hAnsi="Arial" w:cs="Arial"/>
                <w:sz w:val="20"/>
              </w:rPr>
            </w:pPr>
            <w:r w:rsidRPr="00D07538">
              <w:rPr>
                <w:rFonts w:ascii="Arial" w:eastAsia="Arial" w:hAnsi="Arial" w:cs="Arial"/>
                <w:spacing w:val="-2"/>
                <w:sz w:val="20"/>
              </w:rPr>
              <w:t>Moodle:URL:htt ps://edu.vsu.ru/ course/view.ph p?id=10365</w:t>
            </w:r>
          </w:p>
        </w:tc>
      </w:tr>
      <w:tr w:rsidR="00D07538" w:rsidRPr="007F4CB6" w14:paraId="4B9A9FFB" w14:textId="77777777" w:rsidTr="00127A33">
        <w:trPr>
          <w:trHeight w:val="1149"/>
        </w:trPr>
        <w:tc>
          <w:tcPr>
            <w:tcW w:w="811" w:type="dxa"/>
          </w:tcPr>
          <w:p w14:paraId="36439181" w14:textId="77777777" w:rsidR="00D07538" w:rsidRPr="00D07538" w:rsidRDefault="00D07538" w:rsidP="00D07538">
            <w:pPr>
              <w:spacing w:line="200" w:lineRule="exact"/>
              <w:rPr>
                <w:rFonts w:ascii="Arial" w:eastAsia="Arial" w:hAnsi="Arial" w:cs="Arial"/>
                <w:sz w:val="18"/>
              </w:rPr>
            </w:pPr>
            <w:r w:rsidRPr="00D07538">
              <w:rPr>
                <w:rFonts w:ascii="Arial" w:eastAsia="Arial" w:hAnsi="Arial" w:cs="Arial"/>
                <w:spacing w:val="-5"/>
                <w:sz w:val="18"/>
              </w:rPr>
              <w:t>2.8</w:t>
            </w:r>
          </w:p>
        </w:tc>
        <w:tc>
          <w:tcPr>
            <w:tcW w:w="2573" w:type="dxa"/>
          </w:tcPr>
          <w:p w14:paraId="5931C034" w14:textId="77777777" w:rsidR="00D07538" w:rsidRPr="00D07538" w:rsidRDefault="00D07538" w:rsidP="00D07538">
            <w:pPr>
              <w:ind w:right="99"/>
              <w:jc w:val="both"/>
              <w:rPr>
                <w:rFonts w:ascii="Arial" w:eastAsia="Arial" w:hAnsi="Arial" w:cs="Arial"/>
                <w:sz w:val="20"/>
                <w:lang w:val="ru-RU"/>
              </w:rPr>
            </w:pPr>
            <w:r w:rsidRPr="00D07538">
              <w:rPr>
                <w:rFonts w:ascii="Arial" w:eastAsia="Arial" w:hAnsi="Arial" w:cs="Arial"/>
                <w:sz w:val="20"/>
                <w:lang w:val="ru-RU"/>
              </w:rPr>
              <w:t xml:space="preserve">Содержание работы в отношениях консульти- </w:t>
            </w:r>
            <w:r w:rsidRPr="00D07538">
              <w:rPr>
                <w:rFonts w:ascii="Arial" w:eastAsia="Arial" w:hAnsi="Arial" w:cs="Arial"/>
                <w:spacing w:val="-2"/>
                <w:sz w:val="20"/>
                <w:lang w:val="ru-RU"/>
              </w:rPr>
              <w:t>рования</w:t>
            </w:r>
          </w:p>
        </w:tc>
        <w:tc>
          <w:tcPr>
            <w:tcW w:w="4501" w:type="dxa"/>
          </w:tcPr>
          <w:p w14:paraId="64A76986" w14:textId="77777777" w:rsidR="00D07538" w:rsidRPr="00D07538" w:rsidRDefault="00D07538" w:rsidP="00D07538">
            <w:pPr>
              <w:numPr>
                <w:ilvl w:val="0"/>
                <w:numId w:val="17"/>
              </w:numPr>
              <w:tabs>
                <w:tab w:val="left" w:pos="329"/>
              </w:tabs>
              <w:spacing w:line="221" w:lineRule="exact"/>
              <w:rPr>
                <w:rFonts w:ascii="Arial" w:eastAsia="Arial" w:hAnsi="Arial" w:cs="Arial"/>
                <w:sz w:val="20"/>
              </w:rPr>
            </w:pPr>
            <w:r w:rsidRPr="00D07538">
              <w:rPr>
                <w:rFonts w:ascii="Arial" w:eastAsia="Arial" w:hAnsi="Arial" w:cs="Arial"/>
                <w:sz w:val="20"/>
              </w:rPr>
              <w:t>Основные</w:t>
            </w:r>
            <w:r w:rsidRPr="00D07538">
              <w:rPr>
                <w:rFonts w:ascii="Arial" w:eastAsia="Arial" w:hAnsi="Arial" w:cs="Arial"/>
                <w:spacing w:val="-12"/>
                <w:sz w:val="20"/>
              </w:rPr>
              <w:t xml:space="preserve"> </w:t>
            </w:r>
            <w:r w:rsidRPr="00D07538">
              <w:rPr>
                <w:rFonts w:ascii="Arial" w:eastAsia="Arial" w:hAnsi="Arial" w:cs="Arial"/>
                <w:sz w:val="20"/>
              </w:rPr>
              <w:t>техники</w:t>
            </w:r>
            <w:r w:rsidRPr="00D07538">
              <w:rPr>
                <w:rFonts w:ascii="Arial" w:eastAsia="Arial" w:hAnsi="Arial" w:cs="Arial"/>
                <w:spacing w:val="-11"/>
                <w:sz w:val="20"/>
              </w:rPr>
              <w:t xml:space="preserve"> </w:t>
            </w:r>
            <w:r w:rsidRPr="00D07538">
              <w:rPr>
                <w:rFonts w:ascii="Arial" w:eastAsia="Arial" w:hAnsi="Arial" w:cs="Arial"/>
                <w:spacing w:val="-2"/>
                <w:sz w:val="20"/>
              </w:rPr>
              <w:t>консультирования.</w:t>
            </w:r>
          </w:p>
          <w:p w14:paraId="05882355" w14:textId="77777777" w:rsidR="00D07538" w:rsidRPr="00D07538" w:rsidRDefault="00D07538" w:rsidP="00D07538">
            <w:pPr>
              <w:numPr>
                <w:ilvl w:val="0"/>
                <w:numId w:val="17"/>
              </w:numPr>
              <w:tabs>
                <w:tab w:val="left" w:pos="397"/>
              </w:tabs>
              <w:ind w:left="108" w:right="98"/>
              <w:rPr>
                <w:rFonts w:ascii="Arial" w:eastAsia="Arial" w:hAnsi="Arial" w:cs="Arial"/>
                <w:sz w:val="20"/>
                <w:lang w:val="ru-RU"/>
              </w:rPr>
            </w:pPr>
            <w:r w:rsidRPr="00D07538">
              <w:rPr>
                <w:rFonts w:ascii="Arial" w:eastAsia="Arial" w:hAnsi="Arial" w:cs="Arial"/>
                <w:sz w:val="20"/>
                <w:lang w:val="ru-RU"/>
              </w:rPr>
              <w:t>Отработка</w:t>
            </w:r>
            <w:r w:rsidRPr="00D07538">
              <w:rPr>
                <w:rFonts w:ascii="Arial" w:eastAsia="Arial" w:hAnsi="Arial" w:cs="Arial"/>
                <w:spacing w:val="40"/>
                <w:sz w:val="20"/>
                <w:lang w:val="ru-RU"/>
              </w:rPr>
              <w:t xml:space="preserve"> </w:t>
            </w:r>
            <w:r w:rsidRPr="00D07538">
              <w:rPr>
                <w:rFonts w:ascii="Arial" w:eastAsia="Arial" w:hAnsi="Arial" w:cs="Arial"/>
                <w:sz w:val="20"/>
                <w:lang w:val="ru-RU"/>
              </w:rPr>
              <w:t>навыка</w:t>
            </w:r>
            <w:r w:rsidRPr="00D07538">
              <w:rPr>
                <w:rFonts w:ascii="Arial" w:eastAsia="Arial" w:hAnsi="Arial" w:cs="Arial"/>
                <w:spacing w:val="40"/>
                <w:sz w:val="20"/>
                <w:lang w:val="ru-RU"/>
              </w:rPr>
              <w:t xml:space="preserve"> </w:t>
            </w:r>
            <w:r w:rsidRPr="00D07538">
              <w:rPr>
                <w:rFonts w:ascii="Arial" w:eastAsia="Arial" w:hAnsi="Arial" w:cs="Arial"/>
                <w:sz w:val="20"/>
                <w:lang w:val="ru-RU"/>
              </w:rPr>
              <w:t>применения</w:t>
            </w:r>
            <w:r w:rsidRPr="00D07538">
              <w:rPr>
                <w:rFonts w:ascii="Arial" w:eastAsia="Arial" w:hAnsi="Arial" w:cs="Arial"/>
                <w:spacing w:val="40"/>
                <w:sz w:val="20"/>
                <w:lang w:val="ru-RU"/>
              </w:rPr>
              <w:t xml:space="preserve"> </w:t>
            </w:r>
            <w:r w:rsidRPr="00D07538">
              <w:rPr>
                <w:rFonts w:ascii="Arial" w:eastAsia="Arial" w:hAnsi="Arial" w:cs="Arial"/>
                <w:sz w:val="20"/>
                <w:lang w:val="ru-RU"/>
              </w:rPr>
              <w:t>техник</w:t>
            </w:r>
            <w:r w:rsidRPr="00D07538">
              <w:rPr>
                <w:rFonts w:ascii="Arial" w:eastAsia="Arial" w:hAnsi="Arial" w:cs="Arial"/>
                <w:spacing w:val="40"/>
                <w:sz w:val="20"/>
                <w:lang w:val="ru-RU"/>
              </w:rPr>
              <w:t xml:space="preserve"> </w:t>
            </w:r>
            <w:r w:rsidRPr="00D07538">
              <w:rPr>
                <w:rFonts w:ascii="Arial" w:eastAsia="Arial" w:hAnsi="Arial" w:cs="Arial"/>
                <w:sz w:val="20"/>
                <w:lang w:val="ru-RU"/>
              </w:rPr>
              <w:t xml:space="preserve">в </w:t>
            </w:r>
            <w:r w:rsidRPr="00D07538">
              <w:rPr>
                <w:rFonts w:ascii="Arial" w:eastAsia="Arial" w:hAnsi="Arial" w:cs="Arial"/>
                <w:spacing w:val="-2"/>
                <w:sz w:val="20"/>
                <w:lang w:val="ru-RU"/>
              </w:rPr>
              <w:t>консультировании.</w:t>
            </w:r>
          </w:p>
          <w:p w14:paraId="52C02BB3" w14:textId="77777777" w:rsidR="00D07538" w:rsidRPr="00D07538" w:rsidRDefault="00D07538" w:rsidP="00D07538">
            <w:pPr>
              <w:numPr>
                <w:ilvl w:val="0"/>
                <w:numId w:val="17"/>
              </w:numPr>
              <w:tabs>
                <w:tab w:val="left" w:pos="575"/>
                <w:tab w:val="left" w:pos="576"/>
                <w:tab w:val="left" w:pos="1666"/>
                <w:tab w:val="left" w:pos="3084"/>
                <w:tab w:val="left" w:pos="3889"/>
              </w:tabs>
              <w:spacing w:line="230" w:lineRule="exact"/>
              <w:ind w:left="108" w:right="99"/>
              <w:rPr>
                <w:rFonts w:ascii="Arial" w:eastAsia="Arial" w:hAnsi="Arial" w:cs="Arial"/>
                <w:sz w:val="20"/>
                <w:lang w:val="ru-RU"/>
              </w:rPr>
            </w:pPr>
            <w:r w:rsidRPr="00D07538">
              <w:rPr>
                <w:rFonts w:ascii="Arial" w:eastAsia="Arial" w:hAnsi="Arial" w:cs="Arial"/>
                <w:spacing w:val="-2"/>
                <w:sz w:val="20"/>
                <w:lang w:val="ru-RU"/>
              </w:rPr>
              <w:t>Понятие</w:t>
            </w:r>
            <w:r w:rsidRPr="00D07538">
              <w:rPr>
                <w:rFonts w:ascii="Arial" w:eastAsia="Arial" w:hAnsi="Arial" w:cs="Arial"/>
                <w:sz w:val="20"/>
                <w:lang w:val="ru-RU"/>
              </w:rPr>
              <w:tab/>
            </w:r>
            <w:proofErr w:type="gramStart"/>
            <w:r w:rsidRPr="00D07538">
              <w:rPr>
                <w:rFonts w:ascii="Arial" w:eastAsia="Arial" w:hAnsi="Arial" w:cs="Arial"/>
                <w:spacing w:val="-2"/>
                <w:sz w:val="20"/>
                <w:lang w:val="ru-RU"/>
              </w:rPr>
              <w:t>супервизия:</w:t>
            </w:r>
            <w:r w:rsidRPr="00D07538">
              <w:rPr>
                <w:rFonts w:ascii="Arial" w:eastAsia="Arial" w:hAnsi="Arial" w:cs="Arial"/>
                <w:sz w:val="20"/>
                <w:lang w:val="ru-RU"/>
              </w:rPr>
              <w:tab/>
            </w:r>
            <w:proofErr w:type="gramEnd"/>
            <w:r w:rsidRPr="00D07538">
              <w:rPr>
                <w:rFonts w:ascii="Arial" w:eastAsia="Arial" w:hAnsi="Arial" w:cs="Arial"/>
                <w:spacing w:val="-4"/>
                <w:sz w:val="20"/>
                <w:lang w:val="ru-RU"/>
              </w:rPr>
              <w:t>цель,</w:t>
            </w:r>
            <w:r w:rsidRPr="00D07538">
              <w:rPr>
                <w:rFonts w:ascii="Arial" w:eastAsia="Arial" w:hAnsi="Arial" w:cs="Arial"/>
                <w:sz w:val="20"/>
                <w:lang w:val="ru-RU"/>
              </w:rPr>
              <w:tab/>
            </w:r>
            <w:r w:rsidRPr="00D07538">
              <w:rPr>
                <w:rFonts w:ascii="Arial" w:eastAsia="Arial" w:hAnsi="Arial" w:cs="Arial"/>
                <w:spacing w:val="-4"/>
                <w:sz w:val="20"/>
                <w:lang w:val="ru-RU"/>
              </w:rPr>
              <w:t xml:space="preserve">зада- </w:t>
            </w:r>
            <w:r w:rsidRPr="00D07538">
              <w:rPr>
                <w:rFonts w:ascii="Arial" w:eastAsia="Arial" w:hAnsi="Arial" w:cs="Arial"/>
                <w:sz w:val="20"/>
                <w:lang w:val="ru-RU"/>
              </w:rPr>
              <w:t>чи,функции, способы</w:t>
            </w:r>
          </w:p>
        </w:tc>
        <w:tc>
          <w:tcPr>
            <w:tcW w:w="1620" w:type="dxa"/>
          </w:tcPr>
          <w:p w14:paraId="3159583B" w14:textId="77777777" w:rsidR="00D07538" w:rsidRPr="00D07538" w:rsidRDefault="00D07538" w:rsidP="00D07538">
            <w:pPr>
              <w:ind w:right="112"/>
              <w:jc w:val="both"/>
              <w:rPr>
                <w:rFonts w:ascii="Arial" w:eastAsia="Arial" w:hAnsi="Arial" w:cs="Arial"/>
                <w:sz w:val="20"/>
              </w:rPr>
            </w:pPr>
            <w:r w:rsidRPr="00D07538">
              <w:rPr>
                <w:rFonts w:ascii="Arial" w:eastAsia="Arial" w:hAnsi="Arial" w:cs="Arial"/>
                <w:spacing w:val="-2"/>
                <w:sz w:val="20"/>
              </w:rPr>
              <w:t>Moodle:URL:htt ps://edu.vsu.ru/ course/view.ph p?id=10365</w:t>
            </w:r>
          </w:p>
        </w:tc>
      </w:tr>
      <w:tr w:rsidR="00D07538" w:rsidRPr="007F4CB6" w14:paraId="7F78FA83" w14:textId="77777777" w:rsidTr="00127A33">
        <w:trPr>
          <w:trHeight w:val="1840"/>
        </w:trPr>
        <w:tc>
          <w:tcPr>
            <w:tcW w:w="811" w:type="dxa"/>
          </w:tcPr>
          <w:p w14:paraId="05F84424" w14:textId="77777777" w:rsidR="00D07538" w:rsidRPr="00D07538" w:rsidRDefault="00D07538" w:rsidP="00D07538">
            <w:pPr>
              <w:spacing w:line="200" w:lineRule="exact"/>
              <w:rPr>
                <w:rFonts w:ascii="Arial" w:eastAsia="Arial" w:hAnsi="Arial" w:cs="Arial"/>
                <w:sz w:val="18"/>
              </w:rPr>
            </w:pPr>
            <w:r w:rsidRPr="00D07538">
              <w:rPr>
                <w:rFonts w:ascii="Arial" w:eastAsia="Arial" w:hAnsi="Arial" w:cs="Arial"/>
                <w:spacing w:val="-5"/>
                <w:sz w:val="18"/>
              </w:rPr>
              <w:t>2.9</w:t>
            </w:r>
          </w:p>
        </w:tc>
        <w:tc>
          <w:tcPr>
            <w:tcW w:w="2573" w:type="dxa"/>
          </w:tcPr>
          <w:p w14:paraId="205AD865" w14:textId="77777777" w:rsidR="00D07538" w:rsidRPr="00D07538" w:rsidRDefault="00D07538" w:rsidP="00D07538">
            <w:pPr>
              <w:rPr>
                <w:rFonts w:ascii="Arial" w:eastAsia="Arial" w:hAnsi="Arial" w:cs="Arial"/>
                <w:sz w:val="20"/>
              </w:rPr>
            </w:pPr>
            <w:r w:rsidRPr="00D07538">
              <w:rPr>
                <w:rFonts w:ascii="Arial" w:eastAsia="Arial" w:hAnsi="Arial" w:cs="Arial"/>
                <w:sz w:val="20"/>
              </w:rPr>
              <w:t>Завершение</w:t>
            </w:r>
            <w:r w:rsidRPr="00D07538">
              <w:rPr>
                <w:rFonts w:ascii="Arial" w:eastAsia="Arial" w:hAnsi="Arial" w:cs="Arial"/>
                <w:spacing w:val="65"/>
                <w:sz w:val="20"/>
              </w:rPr>
              <w:t xml:space="preserve"> </w:t>
            </w:r>
            <w:r w:rsidRPr="00D07538">
              <w:rPr>
                <w:rFonts w:ascii="Arial" w:eastAsia="Arial" w:hAnsi="Arial" w:cs="Arial"/>
                <w:sz w:val="20"/>
              </w:rPr>
              <w:t xml:space="preserve">отношений </w:t>
            </w:r>
            <w:r w:rsidRPr="00D07538">
              <w:rPr>
                <w:rFonts w:ascii="Arial" w:eastAsia="Arial" w:hAnsi="Arial" w:cs="Arial"/>
                <w:spacing w:val="-2"/>
                <w:sz w:val="20"/>
              </w:rPr>
              <w:t>консультирования</w:t>
            </w:r>
          </w:p>
        </w:tc>
        <w:tc>
          <w:tcPr>
            <w:tcW w:w="4501" w:type="dxa"/>
          </w:tcPr>
          <w:p w14:paraId="582C60D3" w14:textId="77777777" w:rsidR="00D07538" w:rsidRPr="00D07538" w:rsidRDefault="00D07538" w:rsidP="00D07538">
            <w:pPr>
              <w:numPr>
                <w:ilvl w:val="0"/>
                <w:numId w:val="16"/>
              </w:numPr>
              <w:tabs>
                <w:tab w:val="left" w:pos="365"/>
              </w:tabs>
              <w:ind w:right="97"/>
              <w:rPr>
                <w:rFonts w:ascii="Arial" w:eastAsia="Arial" w:hAnsi="Arial" w:cs="Arial"/>
                <w:sz w:val="20"/>
                <w:lang w:val="ru-RU"/>
              </w:rPr>
            </w:pPr>
            <w:r w:rsidRPr="00D07538">
              <w:rPr>
                <w:rFonts w:ascii="Arial" w:eastAsia="Arial" w:hAnsi="Arial" w:cs="Arial"/>
                <w:sz w:val="20"/>
                <w:lang w:val="ru-RU"/>
              </w:rPr>
              <w:t>Функции</w:t>
            </w:r>
            <w:r w:rsidRPr="00D07538">
              <w:rPr>
                <w:rFonts w:ascii="Arial" w:eastAsia="Arial" w:hAnsi="Arial" w:cs="Arial"/>
                <w:spacing w:val="23"/>
                <w:sz w:val="20"/>
                <w:lang w:val="ru-RU"/>
              </w:rPr>
              <w:t xml:space="preserve"> </w:t>
            </w:r>
            <w:r w:rsidRPr="00D07538">
              <w:rPr>
                <w:rFonts w:ascii="Arial" w:eastAsia="Arial" w:hAnsi="Arial" w:cs="Arial"/>
                <w:sz w:val="20"/>
                <w:lang w:val="ru-RU"/>
              </w:rPr>
              <w:t>завершения</w:t>
            </w:r>
            <w:r w:rsidRPr="00D07538">
              <w:rPr>
                <w:rFonts w:ascii="Arial" w:eastAsia="Arial" w:hAnsi="Arial" w:cs="Arial"/>
                <w:spacing w:val="26"/>
                <w:sz w:val="20"/>
                <w:lang w:val="ru-RU"/>
              </w:rPr>
              <w:t xml:space="preserve"> </w:t>
            </w:r>
            <w:r w:rsidRPr="00D07538">
              <w:rPr>
                <w:rFonts w:ascii="Arial" w:eastAsia="Arial" w:hAnsi="Arial" w:cs="Arial"/>
                <w:sz w:val="20"/>
                <w:lang w:val="ru-RU"/>
              </w:rPr>
              <w:t>отношений</w:t>
            </w:r>
            <w:r w:rsidRPr="00D07538">
              <w:rPr>
                <w:rFonts w:ascii="Arial" w:eastAsia="Arial" w:hAnsi="Arial" w:cs="Arial"/>
                <w:spacing w:val="23"/>
                <w:sz w:val="20"/>
                <w:lang w:val="ru-RU"/>
              </w:rPr>
              <w:t xml:space="preserve"> </w:t>
            </w:r>
            <w:r w:rsidRPr="00D07538">
              <w:rPr>
                <w:rFonts w:ascii="Arial" w:eastAsia="Arial" w:hAnsi="Arial" w:cs="Arial"/>
                <w:sz w:val="20"/>
                <w:lang w:val="ru-RU"/>
              </w:rPr>
              <w:t xml:space="preserve">консуль- </w:t>
            </w:r>
            <w:r w:rsidRPr="00D07538">
              <w:rPr>
                <w:rFonts w:ascii="Arial" w:eastAsia="Arial" w:hAnsi="Arial" w:cs="Arial"/>
                <w:spacing w:val="-2"/>
                <w:sz w:val="20"/>
                <w:lang w:val="ru-RU"/>
              </w:rPr>
              <w:t>тирования.</w:t>
            </w:r>
          </w:p>
          <w:p w14:paraId="398B5917" w14:textId="77777777" w:rsidR="00D07538" w:rsidRPr="00D07538" w:rsidRDefault="00D07538" w:rsidP="00D07538">
            <w:pPr>
              <w:numPr>
                <w:ilvl w:val="0"/>
                <w:numId w:val="16"/>
              </w:numPr>
              <w:tabs>
                <w:tab w:val="left" w:pos="360"/>
              </w:tabs>
              <w:ind w:right="97"/>
              <w:rPr>
                <w:rFonts w:ascii="Arial" w:eastAsia="Arial" w:hAnsi="Arial" w:cs="Arial"/>
                <w:sz w:val="20"/>
                <w:lang w:val="ru-RU"/>
              </w:rPr>
            </w:pPr>
            <w:r w:rsidRPr="00D07538">
              <w:rPr>
                <w:rFonts w:ascii="Arial" w:eastAsia="Arial" w:hAnsi="Arial" w:cs="Arial"/>
                <w:sz w:val="20"/>
                <w:lang w:val="ru-RU"/>
              </w:rPr>
              <w:t>Проблемы,</w:t>
            </w:r>
            <w:r w:rsidRPr="00D07538">
              <w:rPr>
                <w:rFonts w:ascii="Arial" w:eastAsia="Arial" w:hAnsi="Arial" w:cs="Arial"/>
                <w:spacing w:val="22"/>
                <w:sz w:val="20"/>
                <w:lang w:val="ru-RU"/>
              </w:rPr>
              <w:t xml:space="preserve"> </w:t>
            </w:r>
            <w:r w:rsidRPr="00D07538">
              <w:rPr>
                <w:rFonts w:ascii="Arial" w:eastAsia="Arial" w:hAnsi="Arial" w:cs="Arial"/>
                <w:sz w:val="20"/>
                <w:lang w:val="ru-RU"/>
              </w:rPr>
              <w:t>связанные</w:t>
            </w:r>
            <w:r w:rsidRPr="00D07538">
              <w:rPr>
                <w:rFonts w:ascii="Arial" w:eastAsia="Arial" w:hAnsi="Arial" w:cs="Arial"/>
                <w:spacing w:val="22"/>
                <w:sz w:val="20"/>
                <w:lang w:val="ru-RU"/>
              </w:rPr>
              <w:t xml:space="preserve"> </w:t>
            </w:r>
            <w:r w:rsidRPr="00D07538">
              <w:rPr>
                <w:rFonts w:ascii="Arial" w:eastAsia="Arial" w:hAnsi="Arial" w:cs="Arial"/>
                <w:sz w:val="20"/>
                <w:lang w:val="ru-RU"/>
              </w:rPr>
              <w:t>с</w:t>
            </w:r>
            <w:r w:rsidRPr="00D07538">
              <w:rPr>
                <w:rFonts w:ascii="Arial" w:eastAsia="Arial" w:hAnsi="Arial" w:cs="Arial"/>
                <w:spacing w:val="22"/>
                <w:sz w:val="20"/>
                <w:lang w:val="ru-RU"/>
              </w:rPr>
              <w:t xml:space="preserve"> </w:t>
            </w:r>
            <w:r w:rsidRPr="00D07538">
              <w:rPr>
                <w:rFonts w:ascii="Arial" w:eastAsia="Arial" w:hAnsi="Arial" w:cs="Arial"/>
                <w:sz w:val="20"/>
                <w:lang w:val="ru-RU"/>
              </w:rPr>
              <w:t>завершением</w:t>
            </w:r>
            <w:r w:rsidRPr="00D07538">
              <w:rPr>
                <w:rFonts w:ascii="Arial" w:eastAsia="Arial" w:hAnsi="Arial" w:cs="Arial"/>
                <w:spacing w:val="22"/>
                <w:sz w:val="20"/>
                <w:lang w:val="ru-RU"/>
              </w:rPr>
              <w:t xml:space="preserve"> </w:t>
            </w:r>
            <w:proofErr w:type="gramStart"/>
            <w:r w:rsidRPr="00D07538">
              <w:rPr>
                <w:rFonts w:ascii="Arial" w:eastAsia="Arial" w:hAnsi="Arial" w:cs="Arial"/>
                <w:sz w:val="20"/>
                <w:lang w:val="ru-RU"/>
              </w:rPr>
              <w:t>от- ношений</w:t>
            </w:r>
            <w:proofErr w:type="gramEnd"/>
            <w:r w:rsidRPr="00D07538">
              <w:rPr>
                <w:rFonts w:ascii="Arial" w:eastAsia="Arial" w:hAnsi="Arial" w:cs="Arial"/>
                <w:sz w:val="20"/>
                <w:lang w:val="ru-RU"/>
              </w:rPr>
              <w:t xml:space="preserve"> консультирования.</w:t>
            </w:r>
          </w:p>
          <w:p w14:paraId="31E5AA69" w14:textId="77777777" w:rsidR="00D07538" w:rsidRPr="00D07538" w:rsidRDefault="00D07538" w:rsidP="00D07538">
            <w:pPr>
              <w:numPr>
                <w:ilvl w:val="0"/>
                <w:numId w:val="16"/>
              </w:numPr>
              <w:tabs>
                <w:tab w:val="left" w:pos="375"/>
              </w:tabs>
              <w:ind w:right="99"/>
              <w:rPr>
                <w:rFonts w:ascii="Arial" w:eastAsia="Arial" w:hAnsi="Arial" w:cs="Arial"/>
                <w:sz w:val="20"/>
                <w:lang w:val="ru-RU"/>
              </w:rPr>
            </w:pPr>
            <w:r w:rsidRPr="00D07538">
              <w:rPr>
                <w:rFonts w:ascii="Arial" w:eastAsia="Arial" w:hAnsi="Arial" w:cs="Arial"/>
                <w:sz w:val="20"/>
                <w:lang w:val="ru-RU"/>
              </w:rPr>
              <w:t>Сопротивление</w:t>
            </w:r>
            <w:r w:rsidRPr="00D07538">
              <w:rPr>
                <w:rFonts w:ascii="Arial" w:eastAsia="Arial" w:hAnsi="Arial" w:cs="Arial"/>
                <w:spacing w:val="32"/>
                <w:sz w:val="20"/>
                <w:lang w:val="ru-RU"/>
              </w:rPr>
              <w:t xml:space="preserve"> </w:t>
            </w:r>
            <w:r w:rsidRPr="00D07538">
              <w:rPr>
                <w:rFonts w:ascii="Arial" w:eastAsia="Arial" w:hAnsi="Arial" w:cs="Arial"/>
                <w:sz w:val="20"/>
                <w:lang w:val="ru-RU"/>
              </w:rPr>
              <w:t>процессу</w:t>
            </w:r>
            <w:r w:rsidRPr="00D07538">
              <w:rPr>
                <w:rFonts w:ascii="Arial" w:eastAsia="Arial" w:hAnsi="Arial" w:cs="Arial"/>
                <w:spacing w:val="27"/>
                <w:sz w:val="20"/>
                <w:lang w:val="ru-RU"/>
              </w:rPr>
              <w:t xml:space="preserve"> </w:t>
            </w:r>
            <w:r w:rsidRPr="00D07538">
              <w:rPr>
                <w:rFonts w:ascii="Arial" w:eastAsia="Arial" w:hAnsi="Arial" w:cs="Arial"/>
                <w:sz w:val="20"/>
                <w:lang w:val="ru-RU"/>
              </w:rPr>
              <w:t>завершения</w:t>
            </w:r>
            <w:r w:rsidRPr="00D07538">
              <w:rPr>
                <w:rFonts w:ascii="Arial" w:eastAsia="Arial" w:hAnsi="Arial" w:cs="Arial"/>
                <w:spacing w:val="32"/>
                <w:sz w:val="20"/>
                <w:lang w:val="ru-RU"/>
              </w:rPr>
              <w:t xml:space="preserve"> </w:t>
            </w:r>
            <w:proofErr w:type="gramStart"/>
            <w:r w:rsidRPr="00D07538">
              <w:rPr>
                <w:rFonts w:ascii="Arial" w:eastAsia="Arial" w:hAnsi="Arial" w:cs="Arial"/>
                <w:sz w:val="20"/>
                <w:lang w:val="ru-RU"/>
              </w:rPr>
              <w:t>от- ношений</w:t>
            </w:r>
            <w:proofErr w:type="gramEnd"/>
            <w:r w:rsidRPr="00D07538">
              <w:rPr>
                <w:rFonts w:ascii="Arial" w:eastAsia="Arial" w:hAnsi="Arial" w:cs="Arial"/>
                <w:sz w:val="20"/>
                <w:lang w:val="ru-RU"/>
              </w:rPr>
              <w:t xml:space="preserve"> в консультировании.</w:t>
            </w:r>
          </w:p>
          <w:p w14:paraId="52C75CEE" w14:textId="77777777" w:rsidR="00D07538" w:rsidRPr="00D07538" w:rsidRDefault="00D07538" w:rsidP="00D07538">
            <w:pPr>
              <w:numPr>
                <w:ilvl w:val="0"/>
                <w:numId w:val="16"/>
              </w:numPr>
              <w:tabs>
                <w:tab w:val="left" w:pos="525"/>
                <w:tab w:val="left" w:pos="526"/>
                <w:tab w:val="left" w:pos="2935"/>
              </w:tabs>
              <w:spacing w:line="230" w:lineRule="atLeast"/>
              <w:ind w:right="102"/>
              <w:rPr>
                <w:rFonts w:ascii="Arial" w:eastAsia="Arial" w:hAnsi="Arial" w:cs="Arial"/>
                <w:sz w:val="20"/>
              </w:rPr>
            </w:pPr>
            <w:r w:rsidRPr="00D07538">
              <w:rPr>
                <w:rFonts w:ascii="Arial" w:eastAsia="Arial" w:hAnsi="Arial" w:cs="Arial"/>
                <w:spacing w:val="-2"/>
                <w:sz w:val="20"/>
              </w:rPr>
              <w:t>Постконсультационное</w:t>
            </w:r>
            <w:r w:rsidRPr="00D07538">
              <w:rPr>
                <w:rFonts w:ascii="Arial" w:eastAsia="Arial" w:hAnsi="Arial" w:cs="Arial"/>
                <w:sz w:val="20"/>
              </w:rPr>
              <w:tab/>
            </w:r>
            <w:r w:rsidRPr="00D07538">
              <w:rPr>
                <w:rFonts w:ascii="Arial" w:eastAsia="Arial" w:hAnsi="Arial" w:cs="Arial"/>
                <w:spacing w:val="-2"/>
                <w:sz w:val="20"/>
              </w:rPr>
              <w:t>сопровождение клиента.</w:t>
            </w:r>
          </w:p>
        </w:tc>
        <w:tc>
          <w:tcPr>
            <w:tcW w:w="1620" w:type="dxa"/>
          </w:tcPr>
          <w:p w14:paraId="4544E7AF" w14:textId="77777777" w:rsidR="00D07538" w:rsidRPr="00D07538" w:rsidRDefault="00D07538" w:rsidP="00D07538">
            <w:pPr>
              <w:ind w:right="112"/>
              <w:jc w:val="both"/>
              <w:rPr>
                <w:rFonts w:ascii="Arial" w:eastAsia="Arial" w:hAnsi="Arial" w:cs="Arial"/>
                <w:sz w:val="20"/>
              </w:rPr>
            </w:pPr>
            <w:r w:rsidRPr="00D07538">
              <w:rPr>
                <w:rFonts w:ascii="Arial" w:eastAsia="Arial" w:hAnsi="Arial" w:cs="Arial"/>
                <w:spacing w:val="-2"/>
                <w:sz w:val="20"/>
              </w:rPr>
              <w:t>Moodle:URL:htt ps://edu.vsu.ru/ course/view.ph p?id=10365</w:t>
            </w:r>
          </w:p>
        </w:tc>
      </w:tr>
    </w:tbl>
    <w:p w14:paraId="5F2F80E7" w14:textId="77777777" w:rsidR="00D07538" w:rsidRPr="00D07538" w:rsidRDefault="00D07538" w:rsidP="00D07538">
      <w:pPr>
        <w:widowControl w:val="0"/>
        <w:autoSpaceDE w:val="0"/>
        <w:autoSpaceDN w:val="0"/>
        <w:spacing w:before="4" w:after="0" w:line="240" w:lineRule="auto"/>
        <w:rPr>
          <w:rFonts w:ascii="Arial" w:eastAsia="Arial" w:hAnsi="Arial" w:cs="Arial"/>
          <w:b/>
          <w:sz w:val="15"/>
          <w:szCs w:val="24"/>
          <w:lang w:val="en-US"/>
        </w:rPr>
      </w:pPr>
    </w:p>
    <w:p w14:paraId="3C710DF0" w14:textId="77777777" w:rsidR="00D07538" w:rsidRPr="00D07538" w:rsidRDefault="00D07538" w:rsidP="00D07538">
      <w:pPr>
        <w:widowControl w:val="0"/>
        <w:numPr>
          <w:ilvl w:val="1"/>
          <w:numId w:val="30"/>
        </w:numPr>
        <w:tabs>
          <w:tab w:val="left" w:pos="797"/>
        </w:tabs>
        <w:autoSpaceDE w:val="0"/>
        <w:autoSpaceDN w:val="0"/>
        <w:spacing w:before="93" w:after="4" w:line="240" w:lineRule="auto"/>
        <w:ind w:left="796" w:hanging="535"/>
        <w:jc w:val="both"/>
        <w:rPr>
          <w:rFonts w:ascii="Arial" w:eastAsia="Arial" w:hAnsi="Arial" w:cs="Arial"/>
          <w:b/>
          <w:sz w:val="24"/>
        </w:rPr>
      </w:pPr>
      <w:r w:rsidRPr="00D07538">
        <w:rPr>
          <w:rFonts w:ascii="Arial" w:eastAsia="Arial" w:hAnsi="Arial" w:cs="Arial"/>
          <w:b/>
          <w:sz w:val="24"/>
        </w:rPr>
        <w:t>Темы</w:t>
      </w:r>
      <w:r w:rsidRPr="00D07538">
        <w:rPr>
          <w:rFonts w:ascii="Arial" w:eastAsia="Arial" w:hAnsi="Arial" w:cs="Arial"/>
          <w:b/>
          <w:spacing w:val="-4"/>
          <w:sz w:val="24"/>
        </w:rPr>
        <w:t xml:space="preserve"> </w:t>
      </w:r>
      <w:r w:rsidRPr="00D07538">
        <w:rPr>
          <w:rFonts w:ascii="Arial" w:eastAsia="Arial" w:hAnsi="Arial" w:cs="Arial"/>
          <w:b/>
          <w:sz w:val="24"/>
        </w:rPr>
        <w:t>(разделы)</w:t>
      </w:r>
      <w:r w:rsidRPr="00D07538">
        <w:rPr>
          <w:rFonts w:ascii="Arial" w:eastAsia="Arial" w:hAnsi="Arial" w:cs="Arial"/>
          <w:b/>
          <w:spacing w:val="-1"/>
          <w:sz w:val="24"/>
        </w:rPr>
        <w:t xml:space="preserve"> </w:t>
      </w:r>
      <w:r w:rsidRPr="00D07538">
        <w:rPr>
          <w:rFonts w:ascii="Arial" w:eastAsia="Arial" w:hAnsi="Arial" w:cs="Arial"/>
          <w:b/>
          <w:sz w:val="24"/>
        </w:rPr>
        <w:t>дисциплины</w:t>
      </w:r>
      <w:r w:rsidRPr="00D07538">
        <w:rPr>
          <w:rFonts w:ascii="Arial" w:eastAsia="Arial" w:hAnsi="Arial" w:cs="Arial"/>
          <w:b/>
          <w:spacing w:val="-4"/>
          <w:sz w:val="24"/>
        </w:rPr>
        <w:t xml:space="preserve"> </w:t>
      </w:r>
      <w:r w:rsidRPr="00D07538">
        <w:rPr>
          <w:rFonts w:ascii="Arial" w:eastAsia="Arial" w:hAnsi="Arial" w:cs="Arial"/>
          <w:b/>
          <w:sz w:val="24"/>
        </w:rPr>
        <w:t>и</w:t>
      </w:r>
      <w:r w:rsidRPr="00D07538">
        <w:rPr>
          <w:rFonts w:ascii="Arial" w:eastAsia="Arial" w:hAnsi="Arial" w:cs="Arial"/>
          <w:b/>
          <w:spacing w:val="-3"/>
          <w:sz w:val="24"/>
        </w:rPr>
        <w:t xml:space="preserve"> </w:t>
      </w:r>
      <w:r w:rsidRPr="00D07538">
        <w:rPr>
          <w:rFonts w:ascii="Arial" w:eastAsia="Arial" w:hAnsi="Arial" w:cs="Arial"/>
          <w:b/>
          <w:sz w:val="24"/>
        </w:rPr>
        <w:t>виды</w:t>
      </w:r>
      <w:r w:rsidRPr="00D07538">
        <w:rPr>
          <w:rFonts w:ascii="Arial" w:eastAsia="Arial" w:hAnsi="Arial" w:cs="Arial"/>
          <w:b/>
          <w:spacing w:val="-3"/>
          <w:sz w:val="24"/>
        </w:rPr>
        <w:t xml:space="preserve"> </w:t>
      </w:r>
      <w:r w:rsidRPr="00D07538">
        <w:rPr>
          <w:rFonts w:ascii="Arial" w:eastAsia="Arial" w:hAnsi="Arial" w:cs="Arial"/>
          <w:b/>
          <w:spacing w:val="-2"/>
          <w:sz w:val="24"/>
        </w:rPr>
        <w:t>занятий:</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
        <w:gridCol w:w="3300"/>
        <w:gridCol w:w="1400"/>
        <w:gridCol w:w="1335"/>
        <w:gridCol w:w="1780"/>
        <w:gridCol w:w="1184"/>
      </w:tblGrid>
      <w:tr w:rsidR="00D07538" w:rsidRPr="00D07538" w14:paraId="1F76A74E" w14:textId="77777777" w:rsidTr="00127A33">
        <w:trPr>
          <w:trHeight w:val="230"/>
        </w:trPr>
        <w:tc>
          <w:tcPr>
            <w:tcW w:w="503" w:type="dxa"/>
            <w:vMerge w:val="restart"/>
            <w:tcBorders>
              <w:bottom w:val="single" w:sz="2" w:space="0" w:color="000000"/>
            </w:tcBorders>
          </w:tcPr>
          <w:p w14:paraId="583078DE" w14:textId="77777777" w:rsidR="00D07538" w:rsidRPr="00D07538" w:rsidRDefault="00D07538" w:rsidP="00D07538">
            <w:pPr>
              <w:spacing w:before="117"/>
              <w:ind w:right="100"/>
              <w:rPr>
                <w:rFonts w:ascii="Arial" w:eastAsia="Arial" w:hAnsi="Arial" w:cs="Arial"/>
                <w:sz w:val="20"/>
              </w:rPr>
            </w:pPr>
            <w:r w:rsidRPr="00D07538">
              <w:rPr>
                <w:rFonts w:ascii="Arial" w:eastAsia="Arial" w:hAnsi="Arial" w:cs="Arial"/>
                <w:spacing w:val="-10"/>
                <w:sz w:val="20"/>
              </w:rPr>
              <w:t xml:space="preserve">№ </w:t>
            </w:r>
            <w:r w:rsidRPr="00D07538">
              <w:rPr>
                <w:rFonts w:ascii="Arial" w:eastAsia="Arial" w:hAnsi="Arial" w:cs="Arial"/>
                <w:spacing w:val="-5"/>
                <w:sz w:val="20"/>
              </w:rPr>
              <w:t>п/п</w:t>
            </w:r>
          </w:p>
        </w:tc>
        <w:tc>
          <w:tcPr>
            <w:tcW w:w="3300" w:type="dxa"/>
            <w:vMerge w:val="restart"/>
            <w:tcBorders>
              <w:bottom w:val="single" w:sz="2" w:space="0" w:color="000000"/>
            </w:tcBorders>
          </w:tcPr>
          <w:p w14:paraId="5699BDD4" w14:textId="77777777" w:rsidR="00D07538" w:rsidRPr="00D07538" w:rsidRDefault="00D07538" w:rsidP="00D07538">
            <w:pPr>
              <w:spacing w:before="117"/>
              <w:ind w:right="139"/>
              <w:rPr>
                <w:rFonts w:ascii="Arial" w:eastAsia="Arial" w:hAnsi="Arial" w:cs="Arial"/>
                <w:sz w:val="20"/>
              </w:rPr>
            </w:pPr>
            <w:r w:rsidRPr="00D07538">
              <w:rPr>
                <w:rFonts w:ascii="Arial" w:eastAsia="Arial" w:hAnsi="Arial" w:cs="Arial"/>
                <w:sz w:val="20"/>
              </w:rPr>
              <w:t>Наименование</w:t>
            </w:r>
            <w:r w:rsidRPr="00D07538">
              <w:rPr>
                <w:rFonts w:ascii="Arial" w:eastAsia="Arial" w:hAnsi="Arial" w:cs="Arial"/>
                <w:spacing w:val="-14"/>
                <w:sz w:val="20"/>
              </w:rPr>
              <w:t xml:space="preserve"> </w:t>
            </w:r>
            <w:r w:rsidRPr="00D07538">
              <w:rPr>
                <w:rFonts w:ascii="Arial" w:eastAsia="Arial" w:hAnsi="Arial" w:cs="Arial"/>
                <w:sz w:val="20"/>
              </w:rPr>
              <w:t>темы</w:t>
            </w:r>
            <w:r w:rsidRPr="00D07538">
              <w:rPr>
                <w:rFonts w:ascii="Arial" w:eastAsia="Arial" w:hAnsi="Arial" w:cs="Arial"/>
                <w:spacing w:val="-14"/>
                <w:sz w:val="20"/>
              </w:rPr>
              <w:t xml:space="preserve"> </w:t>
            </w:r>
            <w:r w:rsidRPr="00D07538">
              <w:rPr>
                <w:rFonts w:ascii="Arial" w:eastAsia="Arial" w:hAnsi="Arial" w:cs="Arial"/>
                <w:sz w:val="20"/>
              </w:rPr>
              <w:t xml:space="preserve">(раздела) </w:t>
            </w:r>
            <w:r w:rsidRPr="00D07538">
              <w:rPr>
                <w:rFonts w:ascii="Arial" w:eastAsia="Arial" w:hAnsi="Arial" w:cs="Arial"/>
                <w:spacing w:val="-2"/>
                <w:sz w:val="20"/>
              </w:rPr>
              <w:t>дисциплины</w:t>
            </w:r>
          </w:p>
        </w:tc>
        <w:tc>
          <w:tcPr>
            <w:tcW w:w="5699" w:type="dxa"/>
            <w:gridSpan w:val="4"/>
          </w:tcPr>
          <w:p w14:paraId="63145E68"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z w:val="20"/>
              </w:rPr>
              <w:t>Виды</w:t>
            </w:r>
            <w:r w:rsidRPr="00D07538">
              <w:rPr>
                <w:rFonts w:ascii="Arial" w:eastAsia="Arial" w:hAnsi="Arial" w:cs="Arial"/>
                <w:spacing w:val="-8"/>
                <w:sz w:val="20"/>
              </w:rPr>
              <w:t xml:space="preserve"> </w:t>
            </w:r>
            <w:r w:rsidRPr="00D07538">
              <w:rPr>
                <w:rFonts w:ascii="Arial" w:eastAsia="Arial" w:hAnsi="Arial" w:cs="Arial"/>
                <w:sz w:val="20"/>
              </w:rPr>
              <w:t>занятий</w:t>
            </w:r>
            <w:r w:rsidRPr="00D07538">
              <w:rPr>
                <w:rFonts w:ascii="Arial" w:eastAsia="Arial" w:hAnsi="Arial" w:cs="Arial"/>
                <w:spacing w:val="-9"/>
                <w:sz w:val="20"/>
              </w:rPr>
              <w:t xml:space="preserve"> </w:t>
            </w:r>
            <w:r w:rsidRPr="00D07538">
              <w:rPr>
                <w:rFonts w:ascii="Arial" w:eastAsia="Arial" w:hAnsi="Arial" w:cs="Arial"/>
                <w:spacing w:val="-2"/>
                <w:sz w:val="20"/>
              </w:rPr>
              <w:t>(часов)</w:t>
            </w:r>
          </w:p>
        </w:tc>
      </w:tr>
      <w:tr w:rsidR="00D07538" w:rsidRPr="00D07538" w14:paraId="7FC9EE4C" w14:textId="77777777" w:rsidTr="00127A33">
        <w:trPr>
          <w:trHeight w:val="457"/>
        </w:trPr>
        <w:tc>
          <w:tcPr>
            <w:tcW w:w="503" w:type="dxa"/>
            <w:vMerge/>
            <w:tcBorders>
              <w:top w:val="nil"/>
              <w:bottom w:val="single" w:sz="2" w:space="0" w:color="000000"/>
            </w:tcBorders>
          </w:tcPr>
          <w:p w14:paraId="25FD27EA" w14:textId="77777777" w:rsidR="00D07538" w:rsidRPr="00D07538" w:rsidRDefault="00D07538" w:rsidP="00D07538">
            <w:pPr>
              <w:rPr>
                <w:rFonts w:ascii="Arial" w:eastAsia="Arial" w:hAnsi="Arial" w:cs="Arial"/>
                <w:sz w:val="2"/>
                <w:szCs w:val="2"/>
              </w:rPr>
            </w:pPr>
          </w:p>
        </w:tc>
        <w:tc>
          <w:tcPr>
            <w:tcW w:w="3300" w:type="dxa"/>
            <w:vMerge/>
            <w:tcBorders>
              <w:top w:val="nil"/>
              <w:bottom w:val="single" w:sz="2" w:space="0" w:color="000000"/>
            </w:tcBorders>
          </w:tcPr>
          <w:p w14:paraId="7BF107E8" w14:textId="77777777" w:rsidR="00D07538" w:rsidRPr="00D07538" w:rsidRDefault="00D07538" w:rsidP="00D07538">
            <w:pPr>
              <w:rPr>
                <w:rFonts w:ascii="Arial" w:eastAsia="Arial" w:hAnsi="Arial" w:cs="Arial"/>
                <w:sz w:val="2"/>
                <w:szCs w:val="2"/>
              </w:rPr>
            </w:pPr>
          </w:p>
        </w:tc>
        <w:tc>
          <w:tcPr>
            <w:tcW w:w="1400" w:type="dxa"/>
          </w:tcPr>
          <w:p w14:paraId="68C94F8E" w14:textId="77777777" w:rsidR="00D07538" w:rsidRPr="00D07538" w:rsidRDefault="00D07538" w:rsidP="00D07538">
            <w:pPr>
              <w:spacing w:before="112"/>
              <w:ind w:right="347"/>
              <w:jc w:val="center"/>
              <w:rPr>
                <w:rFonts w:ascii="Arial" w:eastAsia="Arial" w:hAnsi="Arial" w:cs="Arial"/>
                <w:sz w:val="20"/>
              </w:rPr>
            </w:pPr>
            <w:r w:rsidRPr="00D07538">
              <w:rPr>
                <w:rFonts w:ascii="Arial" w:eastAsia="Arial" w:hAnsi="Arial" w:cs="Arial"/>
                <w:spacing w:val="-2"/>
                <w:sz w:val="20"/>
              </w:rPr>
              <w:t>Лекции</w:t>
            </w:r>
          </w:p>
        </w:tc>
        <w:tc>
          <w:tcPr>
            <w:tcW w:w="1335" w:type="dxa"/>
          </w:tcPr>
          <w:p w14:paraId="0DFDF998" w14:textId="77777777" w:rsidR="00D07538" w:rsidRPr="00D07538" w:rsidRDefault="00D07538" w:rsidP="00D07538">
            <w:pPr>
              <w:spacing w:line="230" w:lineRule="exact"/>
              <w:ind w:right="109"/>
              <w:rPr>
                <w:rFonts w:ascii="Arial" w:eastAsia="Arial" w:hAnsi="Arial" w:cs="Arial"/>
                <w:sz w:val="20"/>
              </w:rPr>
            </w:pPr>
            <w:r w:rsidRPr="00D07538">
              <w:rPr>
                <w:rFonts w:ascii="Arial" w:eastAsia="Arial" w:hAnsi="Arial" w:cs="Arial"/>
                <w:sz w:val="20"/>
              </w:rPr>
              <w:t>Семинары</w:t>
            </w:r>
            <w:r w:rsidRPr="00D07538">
              <w:rPr>
                <w:rFonts w:ascii="Arial" w:eastAsia="Arial" w:hAnsi="Arial" w:cs="Arial"/>
                <w:spacing w:val="-14"/>
                <w:sz w:val="20"/>
              </w:rPr>
              <w:t xml:space="preserve"> </w:t>
            </w:r>
            <w:r w:rsidRPr="00D07538">
              <w:rPr>
                <w:rFonts w:ascii="Arial" w:eastAsia="Arial" w:hAnsi="Arial" w:cs="Arial"/>
                <w:sz w:val="20"/>
              </w:rPr>
              <w:t>/ пр.</w:t>
            </w:r>
            <w:r w:rsidRPr="00D07538">
              <w:rPr>
                <w:rFonts w:ascii="Arial" w:eastAsia="Arial" w:hAnsi="Arial" w:cs="Arial"/>
                <w:spacing w:val="-4"/>
                <w:sz w:val="20"/>
              </w:rPr>
              <w:t xml:space="preserve"> </w:t>
            </w:r>
            <w:r w:rsidRPr="00D07538">
              <w:rPr>
                <w:rFonts w:ascii="Arial" w:eastAsia="Arial" w:hAnsi="Arial" w:cs="Arial"/>
                <w:spacing w:val="-2"/>
                <w:sz w:val="20"/>
              </w:rPr>
              <w:t>занятия</w:t>
            </w:r>
          </w:p>
        </w:tc>
        <w:tc>
          <w:tcPr>
            <w:tcW w:w="1780" w:type="dxa"/>
          </w:tcPr>
          <w:p w14:paraId="635CEB1F" w14:textId="77777777" w:rsidR="00D07538" w:rsidRPr="00D07538" w:rsidRDefault="00D07538" w:rsidP="00D07538">
            <w:pPr>
              <w:spacing w:line="230" w:lineRule="exact"/>
              <w:rPr>
                <w:rFonts w:ascii="Arial" w:eastAsia="Arial" w:hAnsi="Arial" w:cs="Arial"/>
                <w:sz w:val="20"/>
              </w:rPr>
            </w:pPr>
            <w:r w:rsidRPr="00D07538">
              <w:rPr>
                <w:rFonts w:ascii="Arial" w:eastAsia="Arial" w:hAnsi="Arial" w:cs="Arial"/>
                <w:spacing w:val="-2"/>
                <w:sz w:val="20"/>
              </w:rPr>
              <w:t>Самостоятельная работа</w:t>
            </w:r>
          </w:p>
        </w:tc>
        <w:tc>
          <w:tcPr>
            <w:tcW w:w="1184" w:type="dxa"/>
          </w:tcPr>
          <w:p w14:paraId="7EB4F939" w14:textId="77777777" w:rsidR="00D07538" w:rsidRPr="00D07538" w:rsidRDefault="00D07538" w:rsidP="00D07538">
            <w:pPr>
              <w:spacing w:before="112"/>
              <w:ind w:right="308"/>
              <w:jc w:val="center"/>
              <w:rPr>
                <w:rFonts w:ascii="Arial" w:eastAsia="Arial" w:hAnsi="Arial" w:cs="Arial"/>
                <w:sz w:val="20"/>
              </w:rPr>
            </w:pPr>
            <w:r w:rsidRPr="00D07538">
              <w:rPr>
                <w:rFonts w:ascii="Arial" w:eastAsia="Arial" w:hAnsi="Arial" w:cs="Arial"/>
                <w:spacing w:val="-2"/>
                <w:sz w:val="20"/>
              </w:rPr>
              <w:t>Всего</w:t>
            </w:r>
          </w:p>
        </w:tc>
      </w:tr>
      <w:tr w:rsidR="00D07538" w:rsidRPr="00D07538" w14:paraId="31A94E75" w14:textId="77777777" w:rsidTr="00127A33">
        <w:trPr>
          <w:trHeight w:val="458"/>
        </w:trPr>
        <w:tc>
          <w:tcPr>
            <w:tcW w:w="503" w:type="dxa"/>
            <w:tcBorders>
              <w:top w:val="single" w:sz="2" w:space="0" w:color="000000"/>
              <w:left w:val="single" w:sz="2" w:space="0" w:color="000000"/>
              <w:bottom w:val="single" w:sz="2" w:space="0" w:color="000000"/>
              <w:right w:val="single" w:sz="2" w:space="0" w:color="000000"/>
            </w:tcBorders>
          </w:tcPr>
          <w:p w14:paraId="00C7DDB6" w14:textId="77777777" w:rsidR="00D07538" w:rsidRPr="00D07538" w:rsidRDefault="00D07538" w:rsidP="00D07538">
            <w:pPr>
              <w:spacing w:line="227" w:lineRule="exact"/>
              <w:jc w:val="center"/>
              <w:rPr>
                <w:rFonts w:ascii="Arial" w:eastAsia="Arial" w:hAnsi="Arial" w:cs="Arial"/>
                <w:sz w:val="20"/>
              </w:rPr>
            </w:pPr>
            <w:r w:rsidRPr="00D07538">
              <w:rPr>
                <w:rFonts w:ascii="Arial" w:eastAsia="Arial" w:hAnsi="Arial" w:cs="Arial"/>
                <w:w w:val="99"/>
                <w:sz w:val="20"/>
              </w:rPr>
              <w:t>1</w:t>
            </w:r>
          </w:p>
        </w:tc>
        <w:tc>
          <w:tcPr>
            <w:tcW w:w="3300" w:type="dxa"/>
            <w:tcBorders>
              <w:top w:val="single" w:sz="2" w:space="0" w:color="000000"/>
              <w:left w:val="single" w:sz="2" w:space="0" w:color="000000"/>
              <w:bottom w:val="single" w:sz="2" w:space="0" w:color="000000"/>
              <w:right w:val="single" w:sz="2" w:space="0" w:color="000000"/>
            </w:tcBorders>
          </w:tcPr>
          <w:p w14:paraId="0E914B96" w14:textId="77777777" w:rsidR="00D07538" w:rsidRPr="00D07538" w:rsidRDefault="00D07538" w:rsidP="00D07538">
            <w:pPr>
              <w:spacing w:line="230" w:lineRule="exact"/>
              <w:rPr>
                <w:rFonts w:ascii="Arial" w:eastAsia="Arial" w:hAnsi="Arial" w:cs="Arial"/>
                <w:sz w:val="20"/>
              </w:rPr>
            </w:pPr>
            <w:r w:rsidRPr="00D07538">
              <w:rPr>
                <w:rFonts w:ascii="Arial" w:eastAsia="Arial" w:hAnsi="Arial" w:cs="Arial"/>
                <w:sz w:val="20"/>
              </w:rPr>
              <w:t>Введение</w:t>
            </w:r>
            <w:r w:rsidRPr="00D07538">
              <w:rPr>
                <w:rFonts w:ascii="Arial" w:eastAsia="Arial" w:hAnsi="Arial" w:cs="Arial"/>
                <w:spacing w:val="-14"/>
                <w:sz w:val="20"/>
              </w:rPr>
              <w:t xml:space="preserve"> </w:t>
            </w:r>
            <w:r w:rsidRPr="00D07538">
              <w:rPr>
                <w:rFonts w:ascii="Arial" w:eastAsia="Arial" w:hAnsi="Arial" w:cs="Arial"/>
                <w:sz w:val="20"/>
              </w:rPr>
              <w:t>в</w:t>
            </w:r>
            <w:r w:rsidRPr="00D07538">
              <w:rPr>
                <w:rFonts w:ascii="Arial" w:eastAsia="Arial" w:hAnsi="Arial" w:cs="Arial"/>
                <w:spacing w:val="-14"/>
                <w:sz w:val="20"/>
              </w:rPr>
              <w:t xml:space="preserve"> </w:t>
            </w:r>
            <w:r w:rsidRPr="00D07538">
              <w:rPr>
                <w:rFonts w:ascii="Arial" w:eastAsia="Arial" w:hAnsi="Arial" w:cs="Arial"/>
                <w:sz w:val="20"/>
              </w:rPr>
              <w:t xml:space="preserve">психологическое </w:t>
            </w:r>
            <w:r w:rsidRPr="00D07538">
              <w:rPr>
                <w:rFonts w:ascii="Arial" w:eastAsia="Arial" w:hAnsi="Arial" w:cs="Arial"/>
                <w:spacing w:val="-2"/>
                <w:sz w:val="20"/>
              </w:rPr>
              <w:t>консультирование</w:t>
            </w:r>
          </w:p>
        </w:tc>
        <w:tc>
          <w:tcPr>
            <w:tcW w:w="1400" w:type="dxa"/>
            <w:tcBorders>
              <w:left w:val="single" w:sz="2" w:space="0" w:color="000000"/>
            </w:tcBorders>
          </w:tcPr>
          <w:p w14:paraId="770D835F" w14:textId="77777777" w:rsidR="00D07538" w:rsidRPr="00D07538" w:rsidRDefault="00D07538" w:rsidP="00D07538">
            <w:pPr>
              <w:spacing w:line="227" w:lineRule="exact"/>
              <w:jc w:val="center"/>
              <w:rPr>
                <w:rFonts w:ascii="Arial" w:eastAsia="Arial" w:hAnsi="Arial" w:cs="Arial"/>
                <w:sz w:val="20"/>
              </w:rPr>
            </w:pPr>
            <w:r w:rsidRPr="00D07538">
              <w:rPr>
                <w:rFonts w:ascii="Arial" w:eastAsia="Arial" w:hAnsi="Arial" w:cs="Arial"/>
                <w:w w:val="99"/>
                <w:sz w:val="20"/>
              </w:rPr>
              <w:t>2</w:t>
            </w:r>
          </w:p>
        </w:tc>
        <w:tc>
          <w:tcPr>
            <w:tcW w:w="1335" w:type="dxa"/>
          </w:tcPr>
          <w:p w14:paraId="5C75BC99" w14:textId="77777777" w:rsidR="00D07538" w:rsidRPr="00D07538" w:rsidRDefault="00D07538" w:rsidP="00D07538">
            <w:pPr>
              <w:spacing w:line="227" w:lineRule="exact"/>
              <w:jc w:val="center"/>
              <w:rPr>
                <w:rFonts w:ascii="Arial" w:eastAsia="Arial" w:hAnsi="Arial" w:cs="Arial"/>
                <w:sz w:val="20"/>
              </w:rPr>
            </w:pPr>
            <w:r w:rsidRPr="00D07538">
              <w:rPr>
                <w:rFonts w:ascii="Arial" w:eastAsia="Arial" w:hAnsi="Arial" w:cs="Arial"/>
                <w:w w:val="99"/>
                <w:sz w:val="20"/>
              </w:rPr>
              <w:t>0</w:t>
            </w:r>
          </w:p>
        </w:tc>
        <w:tc>
          <w:tcPr>
            <w:tcW w:w="1780" w:type="dxa"/>
          </w:tcPr>
          <w:p w14:paraId="2BD11D2A" w14:textId="77777777" w:rsidR="00D07538" w:rsidRPr="00D07538" w:rsidRDefault="00D07538" w:rsidP="00D07538">
            <w:pPr>
              <w:spacing w:line="227" w:lineRule="exact"/>
              <w:rPr>
                <w:rFonts w:ascii="Arial" w:eastAsia="Arial" w:hAnsi="Arial" w:cs="Arial"/>
                <w:sz w:val="20"/>
              </w:rPr>
            </w:pPr>
            <w:r w:rsidRPr="00D07538">
              <w:rPr>
                <w:rFonts w:ascii="Arial" w:eastAsia="Arial" w:hAnsi="Arial" w:cs="Arial"/>
                <w:w w:val="99"/>
                <w:sz w:val="20"/>
              </w:rPr>
              <w:t>1</w:t>
            </w:r>
          </w:p>
        </w:tc>
        <w:tc>
          <w:tcPr>
            <w:tcW w:w="1184" w:type="dxa"/>
          </w:tcPr>
          <w:p w14:paraId="10589719" w14:textId="77777777" w:rsidR="00D07538" w:rsidRPr="00D07538" w:rsidRDefault="00D07538" w:rsidP="00D07538">
            <w:pPr>
              <w:spacing w:line="227" w:lineRule="exact"/>
              <w:jc w:val="center"/>
              <w:rPr>
                <w:rFonts w:ascii="Arial" w:eastAsia="Arial" w:hAnsi="Arial" w:cs="Arial"/>
                <w:sz w:val="20"/>
              </w:rPr>
            </w:pPr>
            <w:r w:rsidRPr="00D07538">
              <w:rPr>
                <w:rFonts w:ascii="Arial" w:eastAsia="Arial" w:hAnsi="Arial" w:cs="Arial"/>
                <w:w w:val="99"/>
                <w:sz w:val="20"/>
              </w:rPr>
              <w:t>3</w:t>
            </w:r>
          </w:p>
        </w:tc>
      </w:tr>
      <w:tr w:rsidR="00D07538" w:rsidRPr="00D07538" w14:paraId="5F0485F4" w14:textId="77777777" w:rsidTr="00127A33">
        <w:trPr>
          <w:trHeight w:val="458"/>
        </w:trPr>
        <w:tc>
          <w:tcPr>
            <w:tcW w:w="503" w:type="dxa"/>
            <w:tcBorders>
              <w:top w:val="single" w:sz="2" w:space="0" w:color="000000"/>
              <w:left w:val="single" w:sz="2" w:space="0" w:color="000000"/>
              <w:right w:val="single" w:sz="2" w:space="0" w:color="000000"/>
            </w:tcBorders>
          </w:tcPr>
          <w:p w14:paraId="4733B712" w14:textId="77777777" w:rsidR="00D07538" w:rsidRPr="00D07538" w:rsidRDefault="00D07538" w:rsidP="00D07538">
            <w:pPr>
              <w:spacing w:line="228" w:lineRule="exact"/>
              <w:jc w:val="center"/>
              <w:rPr>
                <w:rFonts w:ascii="Arial" w:eastAsia="Arial" w:hAnsi="Arial" w:cs="Arial"/>
                <w:sz w:val="20"/>
              </w:rPr>
            </w:pPr>
            <w:r w:rsidRPr="00D07538">
              <w:rPr>
                <w:rFonts w:ascii="Arial" w:eastAsia="Arial" w:hAnsi="Arial" w:cs="Arial"/>
                <w:w w:val="99"/>
                <w:sz w:val="20"/>
              </w:rPr>
              <w:t>2</w:t>
            </w:r>
          </w:p>
        </w:tc>
        <w:tc>
          <w:tcPr>
            <w:tcW w:w="3300" w:type="dxa"/>
            <w:tcBorders>
              <w:top w:val="single" w:sz="2" w:space="0" w:color="000000"/>
              <w:left w:val="single" w:sz="2" w:space="0" w:color="000000"/>
              <w:right w:val="single" w:sz="2" w:space="0" w:color="000000"/>
            </w:tcBorders>
          </w:tcPr>
          <w:p w14:paraId="2602FBD7" w14:textId="77777777" w:rsidR="00D07538" w:rsidRPr="00D07538" w:rsidRDefault="00D07538" w:rsidP="00D07538">
            <w:pPr>
              <w:spacing w:line="230" w:lineRule="exact"/>
              <w:rPr>
                <w:rFonts w:ascii="Arial" w:eastAsia="Arial" w:hAnsi="Arial" w:cs="Arial"/>
                <w:sz w:val="20"/>
                <w:lang w:val="ru-RU"/>
              </w:rPr>
            </w:pPr>
            <w:r w:rsidRPr="00D07538">
              <w:rPr>
                <w:rFonts w:ascii="Arial" w:eastAsia="Arial" w:hAnsi="Arial" w:cs="Arial"/>
                <w:sz w:val="20"/>
                <w:lang w:val="ru-RU"/>
              </w:rPr>
              <w:t>Роль</w:t>
            </w:r>
            <w:r w:rsidRPr="00D07538">
              <w:rPr>
                <w:rFonts w:ascii="Arial" w:eastAsia="Arial" w:hAnsi="Arial" w:cs="Arial"/>
                <w:spacing w:val="-9"/>
                <w:sz w:val="20"/>
                <w:lang w:val="ru-RU"/>
              </w:rPr>
              <w:t xml:space="preserve"> </w:t>
            </w:r>
            <w:r w:rsidRPr="00D07538">
              <w:rPr>
                <w:rFonts w:ascii="Arial" w:eastAsia="Arial" w:hAnsi="Arial" w:cs="Arial"/>
                <w:sz w:val="20"/>
                <w:lang w:val="ru-RU"/>
              </w:rPr>
              <w:t>и</w:t>
            </w:r>
            <w:r w:rsidRPr="00D07538">
              <w:rPr>
                <w:rFonts w:ascii="Arial" w:eastAsia="Arial" w:hAnsi="Arial" w:cs="Arial"/>
                <w:spacing w:val="-11"/>
                <w:sz w:val="20"/>
                <w:lang w:val="ru-RU"/>
              </w:rPr>
              <w:t xml:space="preserve"> </w:t>
            </w:r>
            <w:r w:rsidRPr="00D07538">
              <w:rPr>
                <w:rFonts w:ascii="Arial" w:eastAsia="Arial" w:hAnsi="Arial" w:cs="Arial"/>
                <w:sz w:val="20"/>
                <w:lang w:val="ru-RU"/>
              </w:rPr>
              <w:t>место</w:t>
            </w:r>
            <w:r w:rsidRPr="00D07538">
              <w:rPr>
                <w:rFonts w:ascii="Arial" w:eastAsia="Arial" w:hAnsi="Arial" w:cs="Arial"/>
                <w:spacing w:val="-10"/>
                <w:sz w:val="20"/>
                <w:lang w:val="ru-RU"/>
              </w:rPr>
              <w:t xml:space="preserve"> </w:t>
            </w:r>
            <w:r w:rsidRPr="00D07538">
              <w:rPr>
                <w:rFonts w:ascii="Arial" w:eastAsia="Arial" w:hAnsi="Arial" w:cs="Arial"/>
                <w:sz w:val="20"/>
                <w:lang w:val="ru-RU"/>
              </w:rPr>
              <w:t>консультанта</w:t>
            </w:r>
            <w:r w:rsidRPr="00D07538">
              <w:rPr>
                <w:rFonts w:ascii="Arial" w:eastAsia="Arial" w:hAnsi="Arial" w:cs="Arial"/>
                <w:spacing w:val="-10"/>
                <w:sz w:val="20"/>
                <w:lang w:val="ru-RU"/>
              </w:rPr>
              <w:t xml:space="preserve"> </w:t>
            </w:r>
            <w:r w:rsidRPr="00D07538">
              <w:rPr>
                <w:rFonts w:ascii="Arial" w:eastAsia="Arial" w:hAnsi="Arial" w:cs="Arial"/>
                <w:sz w:val="20"/>
                <w:lang w:val="ru-RU"/>
              </w:rPr>
              <w:t xml:space="preserve">в </w:t>
            </w:r>
            <w:r w:rsidRPr="00D07538">
              <w:rPr>
                <w:rFonts w:ascii="Arial" w:eastAsia="Arial" w:hAnsi="Arial" w:cs="Arial"/>
                <w:spacing w:val="-2"/>
                <w:sz w:val="20"/>
                <w:lang w:val="ru-RU"/>
              </w:rPr>
              <w:t>консультировании</w:t>
            </w:r>
          </w:p>
        </w:tc>
        <w:tc>
          <w:tcPr>
            <w:tcW w:w="1400" w:type="dxa"/>
            <w:tcBorders>
              <w:left w:val="single" w:sz="2" w:space="0" w:color="000000"/>
            </w:tcBorders>
          </w:tcPr>
          <w:p w14:paraId="5B8439D3" w14:textId="77777777" w:rsidR="00D07538" w:rsidRPr="00D07538" w:rsidRDefault="00D07538" w:rsidP="00D07538">
            <w:pPr>
              <w:spacing w:line="228" w:lineRule="exact"/>
              <w:jc w:val="center"/>
              <w:rPr>
                <w:rFonts w:ascii="Arial" w:eastAsia="Arial" w:hAnsi="Arial" w:cs="Arial"/>
                <w:sz w:val="20"/>
              </w:rPr>
            </w:pPr>
            <w:r w:rsidRPr="00D07538">
              <w:rPr>
                <w:rFonts w:ascii="Arial" w:eastAsia="Arial" w:hAnsi="Arial" w:cs="Arial"/>
                <w:w w:val="99"/>
                <w:sz w:val="20"/>
              </w:rPr>
              <w:t>2</w:t>
            </w:r>
          </w:p>
        </w:tc>
        <w:tc>
          <w:tcPr>
            <w:tcW w:w="1335" w:type="dxa"/>
          </w:tcPr>
          <w:p w14:paraId="7AAB41DE" w14:textId="77777777" w:rsidR="00D07538" w:rsidRPr="00D07538" w:rsidRDefault="00D07538" w:rsidP="00D07538">
            <w:pPr>
              <w:spacing w:line="228" w:lineRule="exact"/>
              <w:jc w:val="center"/>
              <w:rPr>
                <w:rFonts w:ascii="Arial" w:eastAsia="Arial" w:hAnsi="Arial" w:cs="Arial"/>
                <w:sz w:val="20"/>
              </w:rPr>
            </w:pPr>
            <w:r w:rsidRPr="00D07538">
              <w:rPr>
                <w:rFonts w:ascii="Arial" w:eastAsia="Arial" w:hAnsi="Arial" w:cs="Arial"/>
                <w:w w:val="99"/>
                <w:sz w:val="20"/>
              </w:rPr>
              <w:t>0</w:t>
            </w:r>
          </w:p>
        </w:tc>
        <w:tc>
          <w:tcPr>
            <w:tcW w:w="1780" w:type="dxa"/>
          </w:tcPr>
          <w:p w14:paraId="170AE945" w14:textId="77777777" w:rsidR="00D07538" w:rsidRPr="00D07538" w:rsidRDefault="00D07538" w:rsidP="00D07538">
            <w:pPr>
              <w:spacing w:line="228" w:lineRule="exact"/>
              <w:rPr>
                <w:rFonts w:ascii="Arial" w:eastAsia="Arial" w:hAnsi="Arial" w:cs="Arial"/>
                <w:sz w:val="20"/>
              </w:rPr>
            </w:pPr>
            <w:r w:rsidRPr="00D07538">
              <w:rPr>
                <w:rFonts w:ascii="Arial" w:eastAsia="Arial" w:hAnsi="Arial" w:cs="Arial"/>
                <w:w w:val="99"/>
                <w:sz w:val="20"/>
              </w:rPr>
              <w:t>1</w:t>
            </w:r>
          </w:p>
        </w:tc>
        <w:tc>
          <w:tcPr>
            <w:tcW w:w="1184" w:type="dxa"/>
          </w:tcPr>
          <w:p w14:paraId="18A3CD37" w14:textId="77777777" w:rsidR="00D07538" w:rsidRPr="00D07538" w:rsidRDefault="00D07538" w:rsidP="00D07538">
            <w:pPr>
              <w:spacing w:line="228" w:lineRule="exact"/>
              <w:jc w:val="center"/>
              <w:rPr>
                <w:rFonts w:ascii="Arial" w:eastAsia="Arial" w:hAnsi="Arial" w:cs="Arial"/>
                <w:sz w:val="20"/>
              </w:rPr>
            </w:pPr>
            <w:r w:rsidRPr="00D07538">
              <w:rPr>
                <w:rFonts w:ascii="Arial" w:eastAsia="Arial" w:hAnsi="Arial" w:cs="Arial"/>
                <w:w w:val="99"/>
                <w:sz w:val="20"/>
              </w:rPr>
              <w:t>3</w:t>
            </w:r>
          </w:p>
        </w:tc>
      </w:tr>
      <w:tr w:rsidR="00D07538" w:rsidRPr="00D07538" w14:paraId="2E5E735C" w14:textId="77777777" w:rsidTr="00127A33">
        <w:trPr>
          <w:trHeight w:val="229"/>
        </w:trPr>
        <w:tc>
          <w:tcPr>
            <w:tcW w:w="503" w:type="dxa"/>
            <w:tcBorders>
              <w:left w:val="single" w:sz="2" w:space="0" w:color="000000"/>
              <w:right w:val="single" w:sz="2" w:space="0" w:color="000000"/>
            </w:tcBorders>
          </w:tcPr>
          <w:p w14:paraId="4B93CCB6" w14:textId="77777777" w:rsidR="00D07538" w:rsidRPr="00D07538" w:rsidRDefault="00D07538" w:rsidP="00D07538">
            <w:pPr>
              <w:spacing w:line="209" w:lineRule="exact"/>
              <w:jc w:val="center"/>
              <w:rPr>
                <w:rFonts w:ascii="Arial" w:eastAsia="Arial" w:hAnsi="Arial" w:cs="Arial"/>
                <w:sz w:val="20"/>
              </w:rPr>
            </w:pPr>
            <w:r w:rsidRPr="00D07538">
              <w:rPr>
                <w:rFonts w:ascii="Arial" w:eastAsia="Arial" w:hAnsi="Arial" w:cs="Arial"/>
                <w:w w:val="99"/>
                <w:sz w:val="20"/>
              </w:rPr>
              <w:t>3</w:t>
            </w:r>
          </w:p>
        </w:tc>
        <w:tc>
          <w:tcPr>
            <w:tcW w:w="3300" w:type="dxa"/>
            <w:tcBorders>
              <w:left w:val="single" w:sz="2" w:space="0" w:color="000000"/>
              <w:right w:val="single" w:sz="2" w:space="0" w:color="000000"/>
            </w:tcBorders>
          </w:tcPr>
          <w:p w14:paraId="0021519D" w14:textId="77777777" w:rsidR="00D07538" w:rsidRPr="00D07538" w:rsidRDefault="00D07538" w:rsidP="00D07538">
            <w:pPr>
              <w:spacing w:line="209" w:lineRule="exact"/>
              <w:rPr>
                <w:rFonts w:ascii="Arial" w:eastAsia="Arial" w:hAnsi="Arial" w:cs="Arial"/>
                <w:sz w:val="20"/>
              </w:rPr>
            </w:pPr>
            <w:r w:rsidRPr="00D07538">
              <w:rPr>
                <w:rFonts w:ascii="Arial" w:eastAsia="Arial" w:hAnsi="Arial" w:cs="Arial"/>
                <w:w w:val="95"/>
                <w:sz w:val="20"/>
              </w:rPr>
              <w:t>Консультативный</w:t>
            </w:r>
            <w:r w:rsidRPr="00D07538">
              <w:rPr>
                <w:rFonts w:ascii="Arial" w:eastAsia="Arial" w:hAnsi="Arial" w:cs="Arial"/>
                <w:spacing w:val="60"/>
                <w:sz w:val="20"/>
              </w:rPr>
              <w:t xml:space="preserve"> </w:t>
            </w:r>
            <w:r w:rsidRPr="00D07538">
              <w:rPr>
                <w:rFonts w:ascii="Arial" w:eastAsia="Arial" w:hAnsi="Arial" w:cs="Arial"/>
                <w:spacing w:val="-2"/>
                <w:w w:val="95"/>
                <w:sz w:val="20"/>
              </w:rPr>
              <w:t>контакт</w:t>
            </w:r>
          </w:p>
        </w:tc>
        <w:tc>
          <w:tcPr>
            <w:tcW w:w="1400" w:type="dxa"/>
            <w:tcBorders>
              <w:left w:val="single" w:sz="2" w:space="0" w:color="000000"/>
            </w:tcBorders>
          </w:tcPr>
          <w:p w14:paraId="1944B24E" w14:textId="77777777" w:rsidR="00D07538" w:rsidRPr="00D07538" w:rsidRDefault="00D07538" w:rsidP="00D07538">
            <w:pPr>
              <w:spacing w:line="209" w:lineRule="exact"/>
              <w:jc w:val="center"/>
              <w:rPr>
                <w:rFonts w:ascii="Arial" w:eastAsia="Arial" w:hAnsi="Arial" w:cs="Arial"/>
                <w:sz w:val="20"/>
              </w:rPr>
            </w:pPr>
            <w:r w:rsidRPr="00D07538">
              <w:rPr>
                <w:rFonts w:ascii="Arial" w:eastAsia="Arial" w:hAnsi="Arial" w:cs="Arial"/>
                <w:w w:val="99"/>
                <w:sz w:val="20"/>
              </w:rPr>
              <w:t>2</w:t>
            </w:r>
          </w:p>
        </w:tc>
        <w:tc>
          <w:tcPr>
            <w:tcW w:w="1335" w:type="dxa"/>
          </w:tcPr>
          <w:p w14:paraId="7B790BA3" w14:textId="77777777" w:rsidR="00D07538" w:rsidRPr="00D07538" w:rsidRDefault="00D07538" w:rsidP="00D07538">
            <w:pPr>
              <w:spacing w:line="209" w:lineRule="exact"/>
              <w:jc w:val="center"/>
              <w:rPr>
                <w:rFonts w:ascii="Arial" w:eastAsia="Arial" w:hAnsi="Arial" w:cs="Arial"/>
                <w:sz w:val="20"/>
              </w:rPr>
            </w:pPr>
            <w:r w:rsidRPr="00D07538">
              <w:rPr>
                <w:rFonts w:ascii="Arial" w:eastAsia="Arial" w:hAnsi="Arial" w:cs="Arial"/>
                <w:w w:val="99"/>
                <w:sz w:val="20"/>
              </w:rPr>
              <w:t>0</w:t>
            </w:r>
          </w:p>
        </w:tc>
        <w:tc>
          <w:tcPr>
            <w:tcW w:w="1780" w:type="dxa"/>
          </w:tcPr>
          <w:p w14:paraId="6DC0685A" w14:textId="77777777" w:rsidR="00D07538" w:rsidRPr="00D07538" w:rsidRDefault="00D07538" w:rsidP="00D07538">
            <w:pPr>
              <w:spacing w:line="209" w:lineRule="exact"/>
              <w:rPr>
                <w:rFonts w:ascii="Arial" w:eastAsia="Arial" w:hAnsi="Arial" w:cs="Arial"/>
                <w:sz w:val="20"/>
              </w:rPr>
            </w:pPr>
            <w:r w:rsidRPr="00D07538">
              <w:rPr>
                <w:rFonts w:ascii="Arial" w:eastAsia="Arial" w:hAnsi="Arial" w:cs="Arial"/>
                <w:w w:val="99"/>
                <w:sz w:val="20"/>
              </w:rPr>
              <w:t>2</w:t>
            </w:r>
          </w:p>
        </w:tc>
        <w:tc>
          <w:tcPr>
            <w:tcW w:w="1184" w:type="dxa"/>
          </w:tcPr>
          <w:p w14:paraId="09702595" w14:textId="77777777" w:rsidR="00D07538" w:rsidRPr="00D07538" w:rsidRDefault="00D07538" w:rsidP="00D07538">
            <w:pPr>
              <w:spacing w:line="209" w:lineRule="exact"/>
              <w:jc w:val="center"/>
              <w:rPr>
                <w:rFonts w:ascii="Arial" w:eastAsia="Arial" w:hAnsi="Arial" w:cs="Arial"/>
                <w:sz w:val="20"/>
              </w:rPr>
            </w:pPr>
            <w:r w:rsidRPr="00D07538">
              <w:rPr>
                <w:rFonts w:ascii="Arial" w:eastAsia="Arial" w:hAnsi="Arial" w:cs="Arial"/>
                <w:w w:val="99"/>
                <w:sz w:val="20"/>
              </w:rPr>
              <w:t>4</w:t>
            </w:r>
          </w:p>
        </w:tc>
      </w:tr>
      <w:tr w:rsidR="00D07538" w:rsidRPr="00D07538" w14:paraId="6FBF75DF" w14:textId="77777777" w:rsidTr="00127A33">
        <w:trPr>
          <w:trHeight w:val="460"/>
        </w:trPr>
        <w:tc>
          <w:tcPr>
            <w:tcW w:w="503" w:type="dxa"/>
            <w:tcBorders>
              <w:left w:val="single" w:sz="2" w:space="0" w:color="000000"/>
              <w:right w:val="single" w:sz="2" w:space="0" w:color="000000"/>
            </w:tcBorders>
          </w:tcPr>
          <w:p w14:paraId="787C6D08" w14:textId="77777777" w:rsidR="00D07538" w:rsidRPr="00D07538" w:rsidRDefault="00D07538" w:rsidP="00D07538">
            <w:pPr>
              <w:spacing w:line="229" w:lineRule="exact"/>
              <w:jc w:val="center"/>
              <w:rPr>
                <w:rFonts w:ascii="Arial" w:eastAsia="Arial" w:hAnsi="Arial" w:cs="Arial"/>
                <w:sz w:val="20"/>
              </w:rPr>
            </w:pPr>
            <w:r w:rsidRPr="00D07538">
              <w:rPr>
                <w:rFonts w:ascii="Arial" w:eastAsia="Arial" w:hAnsi="Arial" w:cs="Arial"/>
                <w:w w:val="99"/>
                <w:sz w:val="20"/>
              </w:rPr>
              <w:t>4</w:t>
            </w:r>
          </w:p>
        </w:tc>
        <w:tc>
          <w:tcPr>
            <w:tcW w:w="3300" w:type="dxa"/>
            <w:tcBorders>
              <w:left w:val="single" w:sz="2" w:space="0" w:color="000000"/>
              <w:right w:val="single" w:sz="2" w:space="0" w:color="000000"/>
            </w:tcBorders>
          </w:tcPr>
          <w:p w14:paraId="586FB93A" w14:textId="77777777" w:rsidR="00D07538" w:rsidRPr="00D07538" w:rsidRDefault="00D07538" w:rsidP="00D07538">
            <w:pPr>
              <w:spacing w:line="228" w:lineRule="exact"/>
              <w:rPr>
                <w:rFonts w:ascii="Arial" w:eastAsia="Arial" w:hAnsi="Arial" w:cs="Arial"/>
                <w:sz w:val="20"/>
              </w:rPr>
            </w:pPr>
            <w:r w:rsidRPr="00D07538">
              <w:rPr>
                <w:rFonts w:ascii="Arial" w:eastAsia="Arial" w:hAnsi="Arial" w:cs="Arial"/>
                <w:sz w:val="20"/>
              </w:rPr>
              <w:t>Процесс</w:t>
            </w:r>
            <w:r w:rsidRPr="00D07538">
              <w:rPr>
                <w:rFonts w:ascii="Arial" w:eastAsia="Arial" w:hAnsi="Arial" w:cs="Arial"/>
                <w:spacing w:val="-14"/>
                <w:sz w:val="20"/>
              </w:rPr>
              <w:t xml:space="preserve"> </w:t>
            </w:r>
            <w:r w:rsidRPr="00D07538">
              <w:rPr>
                <w:rFonts w:ascii="Arial" w:eastAsia="Arial" w:hAnsi="Arial" w:cs="Arial"/>
                <w:sz w:val="20"/>
              </w:rPr>
              <w:t>психологического</w:t>
            </w:r>
            <w:r w:rsidRPr="00D07538">
              <w:rPr>
                <w:rFonts w:ascii="Arial" w:eastAsia="Arial" w:hAnsi="Arial" w:cs="Arial"/>
                <w:spacing w:val="-14"/>
                <w:sz w:val="20"/>
              </w:rPr>
              <w:t xml:space="preserve"> </w:t>
            </w:r>
            <w:r w:rsidRPr="00D07538">
              <w:rPr>
                <w:rFonts w:ascii="Arial" w:eastAsia="Arial" w:hAnsi="Arial" w:cs="Arial"/>
                <w:sz w:val="20"/>
              </w:rPr>
              <w:t xml:space="preserve">кон- </w:t>
            </w:r>
            <w:r w:rsidRPr="00D07538">
              <w:rPr>
                <w:rFonts w:ascii="Arial" w:eastAsia="Arial" w:hAnsi="Arial" w:cs="Arial"/>
                <w:spacing w:val="-2"/>
                <w:sz w:val="20"/>
              </w:rPr>
              <w:t>сультирования</w:t>
            </w:r>
          </w:p>
        </w:tc>
        <w:tc>
          <w:tcPr>
            <w:tcW w:w="1400" w:type="dxa"/>
            <w:tcBorders>
              <w:left w:val="single" w:sz="2" w:space="0" w:color="000000"/>
            </w:tcBorders>
          </w:tcPr>
          <w:p w14:paraId="5121C082" w14:textId="77777777" w:rsidR="00D07538" w:rsidRPr="00D07538" w:rsidRDefault="00D07538" w:rsidP="00D07538">
            <w:pPr>
              <w:spacing w:line="229" w:lineRule="exact"/>
              <w:jc w:val="center"/>
              <w:rPr>
                <w:rFonts w:ascii="Arial" w:eastAsia="Arial" w:hAnsi="Arial" w:cs="Arial"/>
                <w:sz w:val="20"/>
              </w:rPr>
            </w:pPr>
            <w:r w:rsidRPr="00D07538">
              <w:rPr>
                <w:rFonts w:ascii="Arial" w:eastAsia="Arial" w:hAnsi="Arial" w:cs="Arial"/>
                <w:w w:val="99"/>
                <w:sz w:val="20"/>
              </w:rPr>
              <w:t>2</w:t>
            </w:r>
          </w:p>
        </w:tc>
        <w:tc>
          <w:tcPr>
            <w:tcW w:w="1335" w:type="dxa"/>
          </w:tcPr>
          <w:p w14:paraId="16E31E49" w14:textId="77777777" w:rsidR="00D07538" w:rsidRPr="00D07538" w:rsidRDefault="00D07538" w:rsidP="00D07538">
            <w:pPr>
              <w:spacing w:line="229" w:lineRule="exact"/>
              <w:jc w:val="center"/>
              <w:rPr>
                <w:rFonts w:ascii="Arial" w:eastAsia="Arial" w:hAnsi="Arial" w:cs="Arial"/>
                <w:sz w:val="20"/>
              </w:rPr>
            </w:pPr>
            <w:r w:rsidRPr="00D07538">
              <w:rPr>
                <w:rFonts w:ascii="Arial" w:eastAsia="Arial" w:hAnsi="Arial" w:cs="Arial"/>
                <w:w w:val="99"/>
                <w:sz w:val="20"/>
              </w:rPr>
              <w:t>0</w:t>
            </w:r>
          </w:p>
        </w:tc>
        <w:tc>
          <w:tcPr>
            <w:tcW w:w="1780" w:type="dxa"/>
          </w:tcPr>
          <w:p w14:paraId="220D8EF1" w14:textId="77777777" w:rsidR="00D07538" w:rsidRPr="00D07538" w:rsidRDefault="00D07538" w:rsidP="00D07538">
            <w:pPr>
              <w:spacing w:line="229" w:lineRule="exact"/>
              <w:rPr>
                <w:rFonts w:ascii="Arial" w:eastAsia="Arial" w:hAnsi="Arial" w:cs="Arial"/>
                <w:sz w:val="20"/>
              </w:rPr>
            </w:pPr>
            <w:r w:rsidRPr="00D07538">
              <w:rPr>
                <w:rFonts w:ascii="Arial" w:eastAsia="Arial" w:hAnsi="Arial" w:cs="Arial"/>
                <w:w w:val="99"/>
                <w:sz w:val="20"/>
              </w:rPr>
              <w:t>2</w:t>
            </w:r>
          </w:p>
        </w:tc>
        <w:tc>
          <w:tcPr>
            <w:tcW w:w="1184" w:type="dxa"/>
          </w:tcPr>
          <w:p w14:paraId="7D3184C5" w14:textId="77777777" w:rsidR="00D07538" w:rsidRPr="00D07538" w:rsidRDefault="00D07538" w:rsidP="00D07538">
            <w:pPr>
              <w:spacing w:line="229" w:lineRule="exact"/>
              <w:jc w:val="center"/>
              <w:rPr>
                <w:rFonts w:ascii="Arial" w:eastAsia="Arial" w:hAnsi="Arial" w:cs="Arial"/>
                <w:sz w:val="20"/>
              </w:rPr>
            </w:pPr>
            <w:r w:rsidRPr="00D07538">
              <w:rPr>
                <w:rFonts w:ascii="Arial" w:eastAsia="Arial" w:hAnsi="Arial" w:cs="Arial"/>
                <w:w w:val="99"/>
                <w:sz w:val="20"/>
              </w:rPr>
              <w:t>4</w:t>
            </w:r>
          </w:p>
        </w:tc>
      </w:tr>
      <w:tr w:rsidR="00D07538" w:rsidRPr="00D07538" w14:paraId="7D4B4283" w14:textId="77777777" w:rsidTr="00127A33">
        <w:trPr>
          <w:trHeight w:val="460"/>
        </w:trPr>
        <w:tc>
          <w:tcPr>
            <w:tcW w:w="503" w:type="dxa"/>
          </w:tcPr>
          <w:p w14:paraId="1F19D30A" w14:textId="77777777" w:rsidR="00D07538" w:rsidRPr="00D07538" w:rsidRDefault="00D07538" w:rsidP="00D07538">
            <w:pPr>
              <w:spacing w:line="227" w:lineRule="exact"/>
              <w:jc w:val="center"/>
              <w:rPr>
                <w:rFonts w:ascii="Arial" w:eastAsia="Arial" w:hAnsi="Arial" w:cs="Arial"/>
                <w:sz w:val="20"/>
              </w:rPr>
            </w:pPr>
            <w:r w:rsidRPr="00D07538">
              <w:rPr>
                <w:rFonts w:ascii="Arial" w:eastAsia="Arial" w:hAnsi="Arial" w:cs="Arial"/>
                <w:w w:val="99"/>
                <w:sz w:val="20"/>
              </w:rPr>
              <w:t>5</w:t>
            </w:r>
          </w:p>
        </w:tc>
        <w:tc>
          <w:tcPr>
            <w:tcW w:w="3300" w:type="dxa"/>
          </w:tcPr>
          <w:p w14:paraId="3CC1F72E" w14:textId="77777777" w:rsidR="00D07538" w:rsidRPr="00D07538" w:rsidRDefault="00D07538" w:rsidP="00D07538">
            <w:pPr>
              <w:spacing w:line="230" w:lineRule="exact"/>
              <w:ind w:right="139"/>
              <w:rPr>
                <w:rFonts w:ascii="Arial" w:eastAsia="Arial" w:hAnsi="Arial" w:cs="Arial"/>
                <w:sz w:val="20"/>
                <w:lang w:val="ru-RU"/>
              </w:rPr>
            </w:pPr>
            <w:r w:rsidRPr="00D07538">
              <w:rPr>
                <w:rFonts w:ascii="Arial" w:eastAsia="Arial" w:hAnsi="Arial" w:cs="Arial"/>
                <w:sz w:val="20"/>
                <w:lang w:val="ru-RU"/>
              </w:rPr>
              <w:t xml:space="preserve">Специальные проблемы в </w:t>
            </w:r>
            <w:proofErr w:type="gramStart"/>
            <w:r w:rsidRPr="00D07538">
              <w:rPr>
                <w:rFonts w:ascii="Arial" w:eastAsia="Arial" w:hAnsi="Arial" w:cs="Arial"/>
                <w:sz w:val="20"/>
                <w:lang w:val="ru-RU"/>
              </w:rPr>
              <w:t>пси- хологическом</w:t>
            </w:r>
            <w:proofErr w:type="gramEnd"/>
            <w:r w:rsidRPr="00D07538">
              <w:rPr>
                <w:rFonts w:ascii="Arial" w:eastAsia="Arial" w:hAnsi="Arial" w:cs="Arial"/>
                <w:spacing w:val="-14"/>
                <w:sz w:val="20"/>
                <w:lang w:val="ru-RU"/>
              </w:rPr>
              <w:t xml:space="preserve"> </w:t>
            </w:r>
            <w:r w:rsidRPr="00D07538">
              <w:rPr>
                <w:rFonts w:ascii="Arial" w:eastAsia="Arial" w:hAnsi="Arial" w:cs="Arial"/>
                <w:sz w:val="20"/>
                <w:lang w:val="ru-RU"/>
              </w:rPr>
              <w:t>консультировании</w:t>
            </w:r>
          </w:p>
        </w:tc>
        <w:tc>
          <w:tcPr>
            <w:tcW w:w="1400" w:type="dxa"/>
          </w:tcPr>
          <w:p w14:paraId="783483AA" w14:textId="77777777" w:rsidR="00D07538" w:rsidRPr="00D07538" w:rsidRDefault="00D07538" w:rsidP="00D07538">
            <w:pPr>
              <w:spacing w:line="227" w:lineRule="exact"/>
              <w:jc w:val="center"/>
              <w:rPr>
                <w:rFonts w:ascii="Arial" w:eastAsia="Arial" w:hAnsi="Arial" w:cs="Arial"/>
                <w:sz w:val="20"/>
              </w:rPr>
            </w:pPr>
            <w:r w:rsidRPr="00D07538">
              <w:rPr>
                <w:rFonts w:ascii="Arial" w:eastAsia="Arial" w:hAnsi="Arial" w:cs="Arial"/>
                <w:w w:val="99"/>
                <w:sz w:val="20"/>
              </w:rPr>
              <w:t>4</w:t>
            </w:r>
          </w:p>
        </w:tc>
        <w:tc>
          <w:tcPr>
            <w:tcW w:w="1335" w:type="dxa"/>
          </w:tcPr>
          <w:p w14:paraId="11ABF670" w14:textId="77777777" w:rsidR="00D07538" w:rsidRPr="00D07538" w:rsidRDefault="00D07538" w:rsidP="00D07538">
            <w:pPr>
              <w:spacing w:line="227" w:lineRule="exact"/>
              <w:jc w:val="center"/>
              <w:rPr>
                <w:rFonts w:ascii="Arial" w:eastAsia="Arial" w:hAnsi="Arial" w:cs="Arial"/>
                <w:sz w:val="20"/>
              </w:rPr>
            </w:pPr>
            <w:r w:rsidRPr="00D07538">
              <w:rPr>
                <w:rFonts w:ascii="Arial" w:eastAsia="Arial" w:hAnsi="Arial" w:cs="Arial"/>
                <w:w w:val="99"/>
                <w:sz w:val="20"/>
              </w:rPr>
              <w:t>0</w:t>
            </w:r>
          </w:p>
        </w:tc>
        <w:tc>
          <w:tcPr>
            <w:tcW w:w="1780" w:type="dxa"/>
          </w:tcPr>
          <w:p w14:paraId="0D19ECE6" w14:textId="77777777" w:rsidR="00D07538" w:rsidRPr="00D07538" w:rsidRDefault="00D07538" w:rsidP="00D07538">
            <w:pPr>
              <w:spacing w:line="227" w:lineRule="exact"/>
              <w:rPr>
                <w:rFonts w:ascii="Arial" w:eastAsia="Arial" w:hAnsi="Arial" w:cs="Arial"/>
                <w:sz w:val="20"/>
              </w:rPr>
            </w:pPr>
            <w:r w:rsidRPr="00D07538">
              <w:rPr>
                <w:rFonts w:ascii="Arial" w:eastAsia="Arial" w:hAnsi="Arial" w:cs="Arial"/>
                <w:w w:val="99"/>
                <w:sz w:val="20"/>
              </w:rPr>
              <w:t>2</w:t>
            </w:r>
          </w:p>
        </w:tc>
        <w:tc>
          <w:tcPr>
            <w:tcW w:w="1184" w:type="dxa"/>
          </w:tcPr>
          <w:p w14:paraId="36A1EE99" w14:textId="77777777" w:rsidR="00D07538" w:rsidRPr="00D07538" w:rsidRDefault="00D07538" w:rsidP="00D07538">
            <w:pPr>
              <w:spacing w:line="227" w:lineRule="exact"/>
              <w:jc w:val="center"/>
              <w:rPr>
                <w:rFonts w:ascii="Arial" w:eastAsia="Arial" w:hAnsi="Arial" w:cs="Arial"/>
                <w:sz w:val="20"/>
              </w:rPr>
            </w:pPr>
            <w:r w:rsidRPr="00D07538">
              <w:rPr>
                <w:rFonts w:ascii="Arial" w:eastAsia="Arial" w:hAnsi="Arial" w:cs="Arial"/>
                <w:w w:val="99"/>
                <w:sz w:val="20"/>
              </w:rPr>
              <w:t>6</w:t>
            </w:r>
          </w:p>
        </w:tc>
      </w:tr>
      <w:tr w:rsidR="00D07538" w:rsidRPr="00D07538" w14:paraId="629FA041" w14:textId="77777777" w:rsidTr="00127A33">
        <w:trPr>
          <w:trHeight w:val="460"/>
        </w:trPr>
        <w:tc>
          <w:tcPr>
            <w:tcW w:w="503" w:type="dxa"/>
          </w:tcPr>
          <w:p w14:paraId="4B43A11D" w14:textId="77777777" w:rsidR="00D07538" w:rsidRPr="00D07538" w:rsidRDefault="00D07538" w:rsidP="00D07538">
            <w:pPr>
              <w:spacing w:line="227" w:lineRule="exact"/>
              <w:jc w:val="center"/>
              <w:rPr>
                <w:rFonts w:ascii="Arial" w:eastAsia="Arial" w:hAnsi="Arial" w:cs="Arial"/>
                <w:sz w:val="20"/>
              </w:rPr>
            </w:pPr>
            <w:r w:rsidRPr="00D07538">
              <w:rPr>
                <w:rFonts w:ascii="Arial" w:eastAsia="Arial" w:hAnsi="Arial" w:cs="Arial"/>
                <w:w w:val="99"/>
                <w:sz w:val="20"/>
              </w:rPr>
              <w:t>6</w:t>
            </w:r>
          </w:p>
        </w:tc>
        <w:tc>
          <w:tcPr>
            <w:tcW w:w="3300" w:type="dxa"/>
          </w:tcPr>
          <w:p w14:paraId="7C88A362" w14:textId="77777777" w:rsidR="00D07538" w:rsidRPr="00D07538" w:rsidRDefault="00D07538" w:rsidP="00D07538">
            <w:pPr>
              <w:spacing w:line="230" w:lineRule="exact"/>
              <w:ind w:right="139"/>
              <w:rPr>
                <w:rFonts w:ascii="Arial" w:eastAsia="Arial" w:hAnsi="Arial" w:cs="Arial"/>
                <w:sz w:val="20"/>
                <w:lang w:val="ru-RU"/>
              </w:rPr>
            </w:pPr>
            <w:r w:rsidRPr="00D07538">
              <w:rPr>
                <w:rFonts w:ascii="Arial" w:eastAsia="Arial" w:hAnsi="Arial" w:cs="Arial"/>
                <w:sz w:val="20"/>
                <w:lang w:val="ru-RU"/>
              </w:rPr>
              <w:t>Этические</w:t>
            </w:r>
            <w:r w:rsidRPr="00D07538">
              <w:rPr>
                <w:rFonts w:ascii="Arial" w:eastAsia="Arial" w:hAnsi="Arial" w:cs="Arial"/>
                <w:spacing w:val="-13"/>
                <w:sz w:val="20"/>
                <w:lang w:val="ru-RU"/>
              </w:rPr>
              <w:t xml:space="preserve"> </w:t>
            </w:r>
            <w:r w:rsidRPr="00D07538">
              <w:rPr>
                <w:rFonts w:ascii="Arial" w:eastAsia="Arial" w:hAnsi="Arial" w:cs="Arial"/>
                <w:sz w:val="20"/>
                <w:lang w:val="ru-RU"/>
              </w:rPr>
              <w:t>принципы</w:t>
            </w:r>
            <w:r w:rsidRPr="00D07538">
              <w:rPr>
                <w:rFonts w:ascii="Arial" w:eastAsia="Arial" w:hAnsi="Arial" w:cs="Arial"/>
                <w:spacing w:val="-14"/>
                <w:sz w:val="20"/>
                <w:lang w:val="ru-RU"/>
              </w:rPr>
              <w:t xml:space="preserve"> </w:t>
            </w:r>
            <w:r w:rsidRPr="00D07538">
              <w:rPr>
                <w:rFonts w:ascii="Arial" w:eastAsia="Arial" w:hAnsi="Arial" w:cs="Arial"/>
                <w:sz w:val="20"/>
                <w:lang w:val="ru-RU"/>
              </w:rPr>
              <w:t>в</w:t>
            </w:r>
            <w:r w:rsidRPr="00D07538">
              <w:rPr>
                <w:rFonts w:ascii="Arial" w:eastAsia="Arial" w:hAnsi="Arial" w:cs="Arial"/>
                <w:spacing w:val="-13"/>
                <w:sz w:val="20"/>
                <w:lang w:val="ru-RU"/>
              </w:rPr>
              <w:t xml:space="preserve"> </w:t>
            </w:r>
            <w:r w:rsidRPr="00D07538">
              <w:rPr>
                <w:rFonts w:ascii="Arial" w:eastAsia="Arial" w:hAnsi="Arial" w:cs="Arial"/>
                <w:sz w:val="20"/>
                <w:lang w:val="ru-RU"/>
              </w:rPr>
              <w:t>психоло- гическом консультировании</w:t>
            </w:r>
          </w:p>
        </w:tc>
        <w:tc>
          <w:tcPr>
            <w:tcW w:w="1400" w:type="dxa"/>
          </w:tcPr>
          <w:p w14:paraId="20F0DC3E" w14:textId="77777777" w:rsidR="00D07538" w:rsidRPr="00D07538" w:rsidRDefault="00D07538" w:rsidP="00D07538">
            <w:pPr>
              <w:spacing w:line="227" w:lineRule="exact"/>
              <w:jc w:val="center"/>
              <w:rPr>
                <w:rFonts w:ascii="Arial" w:eastAsia="Arial" w:hAnsi="Arial" w:cs="Arial"/>
                <w:sz w:val="20"/>
              </w:rPr>
            </w:pPr>
            <w:r w:rsidRPr="00D07538">
              <w:rPr>
                <w:rFonts w:ascii="Arial" w:eastAsia="Arial" w:hAnsi="Arial" w:cs="Arial"/>
                <w:w w:val="99"/>
                <w:sz w:val="20"/>
              </w:rPr>
              <w:t>2</w:t>
            </w:r>
          </w:p>
        </w:tc>
        <w:tc>
          <w:tcPr>
            <w:tcW w:w="1335" w:type="dxa"/>
          </w:tcPr>
          <w:p w14:paraId="533DF0E4" w14:textId="77777777" w:rsidR="00D07538" w:rsidRPr="00D07538" w:rsidRDefault="00D07538" w:rsidP="00D07538">
            <w:pPr>
              <w:spacing w:line="227" w:lineRule="exact"/>
              <w:jc w:val="center"/>
              <w:rPr>
                <w:rFonts w:ascii="Arial" w:eastAsia="Arial" w:hAnsi="Arial" w:cs="Arial"/>
                <w:sz w:val="20"/>
              </w:rPr>
            </w:pPr>
            <w:r w:rsidRPr="00D07538">
              <w:rPr>
                <w:rFonts w:ascii="Arial" w:eastAsia="Arial" w:hAnsi="Arial" w:cs="Arial"/>
                <w:w w:val="99"/>
                <w:sz w:val="20"/>
              </w:rPr>
              <w:t>2</w:t>
            </w:r>
          </w:p>
        </w:tc>
        <w:tc>
          <w:tcPr>
            <w:tcW w:w="1780" w:type="dxa"/>
          </w:tcPr>
          <w:p w14:paraId="0A4F47C7" w14:textId="77777777" w:rsidR="00D07538" w:rsidRPr="00D07538" w:rsidRDefault="00D07538" w:rsidP="00D07538">
            <w:pPr>
              <w:spacing w:line="227" w:lineRule="exact"/>
              <w:rPr>
                <w:rFonts w:ascii="Arial" w:eastAsia="Arial" w:hAnsi="Arial" w:cs="Arial"/>
                <w:sz w:val="20"/>
              </w:rPr>
            </w:pPr>
            <w:r w:rsidRPr="00D07538">
              <w:rPr>
                <w:rFonts w:ascii="Arial" w:eastAsia="Arial" w:hAnsi="Arial" w:cs="Arial"/>
                <w:w w:val="99"/>
                <w:sz w:val="20"/>
              </w:rPr>
              <w:t>2</w:t>
            </w:r>
          </w:p>
        </w:tc>
        <w:tc>
          <w:tcPr>
            <w:tcW w:w="1184" w:type="dxa"/>
          </w:tcPr>
          <w:p w14:paraId="1E8154D1" w14:textId="77777777" w:rsidR="00D07538" w:rsidRPr="00D07538" w:rsidRDefault="00D07538" w:rsidP="00D07538">
            <w:pPr>
              <w:spacing w:line="227" w:lineRule="exact"/>
              <w:jc w:val="center"/>
              <w:rPr>
                <w:rFonts w:ascii="Arial" w:eastAsia="Arial" w:hAnsi="Arial" w:cs="Arial"/>
                <w:sz w:val="20"/>
              </w:rPr>
            </w:pPr>
            <w:r w:rsidRPr="00D07538">
              <w:rPr>
                <w:rFonts w:ascii="Arial" w:eastAsia="Arial" w:hAnsi="Arial" w:cs="Arial"/>
                <w:w w:val="99"/>
                <w:sz w:val="20"/>
              </w:rPr>
              <w:t>6</w:t>
            </w:r>
          </w:p>
        </w:tc>
      </w:tr>
    </w:tbl>
    <w:p w14:paraId="20D3BEA6" w14:textId="77777777" w:rsidR="00D07538" w:rsidRPr="00D07538" w:rsidRDefault="00D07538" w:rsidP="00D07538">
      <w:pPr>
        <w:widowControl w:val="0"/>
        <w:autoSpaceDE w:val="0"/>
        <w:autoSpaceDN w:val="0"/>
        <w:spacing w:after="0" w:line="227" w:lineRule="exact"/>
        <w:jc w:val="center"/>
        <w:rPr>
          <w:rFonts w:ascii="Arial" w:eastAsia="Arial" w:hAnsi="Arial" w:cs="Arial"/>
          <w:sz w:val="20"/>
        </w:rPr>
        <w:sectPr w:rsidR="00D07538" w:rsidRPr="00D07538">
          <w:type w:val="continuous"/>
          <w:pgSz w:w="11910" w:h="16840"/>
          <w:pgMar w:top="1120" w:right="620" w:bottom="964"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3301"/>
        <w:gridCol w:w="1400"/>
        <w:gridCol w:w="1335"/>
        <w:gridCol w:w="1780"/>
        <w:gridCol w:w="1184"/>
      </w:tblGrid>
      <w:tr w:rsidR="00D07538" w:rsidRPr="00D07538" w14:paraId="7491339D" w14:textId="77777777" w:rsidTr="00127A33">
        <w:trPr>
          <w:trHeight w:val="460"/>
        </w:trPr>
        <w:tc>
          <w:tcPr>
            <w:tcW w:w="502" w:type="dxa"/>
          </w:tcPr>
          <w:p w14:paraId="7645A265" w14:textId="77777777" w:rsidR="00D07538" w:rsidRPr="00D07538" w:rsidRDefault="00D07538" w:rsidP="00D07538">
            <w:pPr>
              <w:spacing w:line="224" w:lineRule="exact"/>
              <w:jc w:val="center"/>
              <w:rPr>
                <w:rFonts w:ascii="Arial" w:eastAsia="Arial" w:hAnsi="Arial" w:cs="Arial"/>
                <w:sz w:val="20"/>
              </w:rPr>
            </w:pPr>
            <w:r w:rsidRPr="00D07538">
              <w:rPr>
                <w:rFonts w:ascii="Arial" w:eastAsia="Arial" w:hAnsi="Arial" w:cs="Arial"/>
                <w:w w:val="99"/>
                <w:sz w:val="20"/>
              </w:rPr>
              <w:t>7</w:t>
            </w:r>
          </w:p>
        </w:tc>
        <w:tc>
          <w:tcPr>
            <w:tcW w:w="3301" w:type="dxa"/>
          </w:tcPr>
          <w:p w14:paraId="6873F074" w14:textId="77777777" w:rsidR="00D07538" w:rsidRPr="00D07538" w:rsidRDefault="00D07538" w:rsidP="00D07538">
            <w:pPr>
              <w:spacing w:line="223" w:lineRule="exact"/>
              <w:rPr>
                <w:rFonts w:ascii="Arial" w:eastAsia="Arial" w:hAnsi="Arial" w:cs="Arial"/>
                <w:sz w:val="20"/>
                <w:lang w:val="ru-RU"/>
              </w:rPr>
            </w:pPr>
            <w:r w:rsidRPr="00D07538">
              <w:rPr>
                <w:rFonts w:ascii="Arial" w:eastAsia="Arial" w:hAnsi="Arial" w:cs="Arial"/>
                <w:sz w:val="20"/>
                <w:lang w:val="ru-RU"/>
              </w:rPr>
              <w:t>Гуманистический</w:t>
            </w:r>
            <w:r w:rsidRPr="00D07538">
              <w:rPr>
                <w:rFonts w:ascii="Arial" w:eastAsia="Arial" w:hAnsi="Arial" w:cs="Arial"/>
                <w:spacing w:val="-8"/>
                <w:sz w:val="20"/>
                <w:lang w:val="ru-RU"/>
              </w:rPr>
              <w:t xml:space="preserve"> </w:t>
            </w:r>
            <w:r w:rsidRPr="00D07538">
              <w:rPr>
                <w:rFonts w:ascii="Arial" w:eastAsia="Arial" w:hAnsi="Arial" w:cs="Arial"/>
                <w:sz w:val="20"/>
                <w:lang w:val="ru-RU"/>
              </w:rPr>
              <w:t>подход</w:t>
            </w:r>
            <w:r w:rsidRPr="00D07538">
              <w:rPr>
                <w:rFonts w:ascii="Arial" w:eastAsia="Arial" w:hAnsi="Arial" w:cs="Arial"/>
                <w:spacing w:val="-8"/>
                <w:sz w:val="20"/>
                <w:lang w:val="ru-RU"/>
              </w:rPr>
              <w:t xml:space="preserve"> </w:t>
            </w:r>
            <w:r w:rsidRPr="00D07538">
              <w:rPr>
                <w:rFonts w:ascii="Arial" w:eastAsia="Arial" w:hAnsi="Arial" w:cs="Arial"/>
                <w:sz w:val="20"/>
                <w:lang w:val="ru-RU"/>
              </w:rPr>
              <w:t>в</w:t>
            </w:r>
            <w:r w:rsidRPr="00D07538">
              <w:rPr>
                <w:rFonts w:ascii="Arial" w:eastAsia="Arial" w:hAnsi="Arial" w:cs="Arial"/>
                <w:spacing w:val="-9"/>
                <w:sz w:val="20"/>
                <w:lang w:val="ru-RU"/>
              </w:rPr>
              <w:t xml:space="preserve"> </w:t>
            </w:r>
            <w:r w:rsidRPr="00D07538">
              <w:rPr>
                <w:rFonts w:ascii="Arial" w:eastAsia="Arial" w:hAnsi="Arial" w:cs="Arial"/>
                <w:spacing w:val="-4"/>
                <w:sz w:val="20"/>
                <w:lang w:val="ru-RU"/>
              </w:rPr>
              <w:t>кон-</w:t>
            </w:r>
          </w:p>
          <w:p w14:paraId="42DC8468" w14:textId="77777777" w:rsidR="00D07538" w:rsidRPr="00D07538" w:rsidRDefault="00D07538" w:rsidP="00D07538">
            <w:pPr>
              <w:spacing w:line="218" w:lineRule="exact"/>
              <w:rPr>
                <w:rFonts w:ascii="Arial" w:eastAsia="Arial" w:hAnsi="Arial" w:cs="Arial"/>
                <w:sz w:val="20"/>
                <w:lang w:val="ru-RU"/>
              </w:rPr>
            </w:pPr>
            <w:r w:rsidRPr="00D07538">
              <w:rPr>
                <w:rFonts w:ascii="Arial" w:eastAsia="Arial" w:hAnsi="Arial" w:cs="Arial"/>
                <w:spacing w:val="-2"/>
                <w:sz w:val="20"/>
                <w:lang w:val="ru-RU"/>
              </w:rPr>
              <w:t>сультировании</w:t>
            </w:r>
          </w:p>
        </w:tc>
        <w:tc>
          <w:tcPr>
            <w:tcW w:w="1400" w:type="dxa"/>
          </w:tcPr>
          <w:p w14:paraId="20D063B3" w14:textId="77777777" w:rsidR="00D07538" w:rsidRPr="00D07538" w:rsidRDefault="00D07538" w:rsidP="00D07538">
            <w:pPr>
              <w:spacing w:line="224" w:lineRule="exact"/>
              <w:rPr>
                <w:rFonts w:ascii="Arial" w:eastAsia="Arial" w:hAnsi="Arial" w:cs="Arial"/>
                <w:sz w:val="20"/>
              </w:rPr>
            </w:pPr>
            <w:r w:rsidRPr="00D07538">
              <w:rPr>
                <w:rFonts w:ascii="Arial" w:eastAsia="Arial" w:hAnsi="Arial" w:cs="Arial"/>
                <w:w w:val="99"/>
                <w:sz w:val="20"/>
              </w:rPr>
              <w:t>0</w:t>
            </w:r>
          </w:p>
        </w:tc>
        <w:tc>
          <w:tcPr>
            <w:tcW w:w="1335" w:type="dxa"/>
          </w:tcPr>
          <w:p w14:paraId="758D7C4D" w14:textId="77777777" w:rsidR="00D07538" w:rsidRPr="00D07538" w:rsidRDefault="00D07538" w:rsidP="00D07538">
            <w:pPr>
              <w:spacing w:line="224" w:lineRule="exact"/>
              <w:jc w:val="center"/>
              <w:rPr>
                <w:rFonts w:ascii="Arial" w:eastAsia="Arial" w:hAnsi="Arial" w:cs="Arial"/>
                <w:sz w:val="20"/>
              </w:rPr>
            </w:pPr>
            <w:r w:rsidRPr="00D07538">
              <w:rPr>
                <w:rFonts w:ascii="Arial" w:eastAsia="Arial" w:hAnsi="Arial" w:cs="Arial"/>
                <w:w w:val="99"/>
                <w:sz w:val="20"/>
              </w:rPr>
              <w:t>6</w:t>
            </w:r>
          </w:p>
        </w:tc>
        <w:tc>
          <w:tcPr>
            <w:tcW w:w="1780" w:type="dxa"/>
          </w:tcPr>
          <w:p w14:paraId="4FE6919B" w14:textId="77777777" w:rsidR="00D07538" w:rsidRPr="00D07538" w:rsidRDefault="00D07538" w:rsidP="00D07538">
            <w:pPr>
              <w:spacing w:line="224" w:lineRule="exact"/>
              <w:jc w:val="center"/>
              <w:rPr>
                <w:rFonts w:ascii="Arial" w:eastAsia="Arial" w:hAnsi="Arial" w:cs="Arial"/>
                <w:sz w:val="20"/>
              </w:rPr>
            </w:pPr>
            <w:r w:rsidRPr="00D07538">
              <w:rPr>
                <w:rFonts w:ascii="Arial" w:eastAsia="Arial" w:hAnsi="Arial" w:cs="Arial"/>
                <w:w w:val="99"/>
                <w:sz w:val="20"/>
              </w:rPr>
              <w:t>2</w:t>
            </w:r>
          </w:p>
        </w:tc>
        <w:tc>
          <w:tcPr>
            <w:tcW w:w="1184" w:type="dxa"/>
          </w:tcPr>
          <w:p w14:paraId="5B6CB60F" w14:textId="77777777" w:rsidR="00D07538" w:rsidRPr="00D07538" w:rsidRDefault="00D07538" w:rsidP="00D07538">
            <w:pPr>
              <w:spacing w:line="224" w:lineRule="exact"/>
              <w:jc w:val="center"/>
              <w:rPr>
                <w:rFonts w:ascii="Arial" w:eastAsia="Arial" w:hAnsi="Arial" w:cs="Arial"/>
                <w:sz w:val="20"/>
              </w:rPr>
            </w:pPr>
            <w:r w:rsidRPr="00D07538">
              <w:rPr>
                <w:rFonts w:ascii="Arial" w:eastAsia="Arial" w:hAnsi="Arial" w:cs="Arial"/>
                <w:w w:val="99"/>
                <w:sz w:val="20"/>
              </w:rPr>
              <w:t>8</w:t>
            </w:r>
          </w:p>
        </w:tc>
      </w:tr>
      <w:tr w:rsidR="00D07538" w:rsidRPr="00D07538" w14:paraId="02751937" w14:textId="77777777" w:rsidTr="00127A33">
        <w:trPr>
          <w:trHeight w:val="460"/>
        </w:trPr>
        <w:tc>
          <w:tcPr>
            <w:tcW w:w="502" w:type="dxa"/>
          </w:tcPr>
          <w:p w14:paraId="017609E5" w14:textId="77777777" w:rsidR="00D07538" w:rsidRPr="00D07538" w:rsidRDefault="00D07538" w:rsidP="00D07538">
            <w:pPr>
              <w:spacing w:line="222" w:lineRule="exact"/>
              <w:jc w:val="center"/>
              <w:rPr>
                <w:rFonts w:ascii="Arial" w:eastAsia="Arial" w:hAnsi="Arial" w:cs="Arial"/>
                <w:sz w:val="20"/>
              </w:rPr>
            </w:pPr>
            <w:r w:rsidRPr="00D07538">
              <w:rPr>
                <w:rFonts w:ascii="Arial" w:eastAsia="Arial" w:hAnsi="Arial" w:cs="Arial"/>
                <w:w w:val="99"/>
                <w:sz w:val="20"/>
              </w:rPr>
              <w:t>8</w:t>
            </w:r>
          </w:p>
        </w:tc>
        <w:tc>
          <w:tcPr>
            <w:tcW w:w="3301" w:type="dxa"/>
          </w:tcPr>
          <w:p w14:paraId="28665369" w14:textId="77777777" w:rsidR="00D07538" w:rsidRPr="00D07538" w:rsidRDefault="00D07538" w:rsidP="00D07538">
            <w:pPr>
              <w:spacing w:line="222" w:lineRule="exact"/>
              <w:rPr>
                <w:rFonts w:ascii="Arial" w:eastAsia="Arial" w:hAnsi="Arial" w:cs="Arial"/>
                <w:sz w:val="20"/>
              </w:rPr>
            </w:pPr>
            <w:r w:rsidRPr="00D07538">
              <w:rPr>
                <w:rFonts w:ascii="Arial" w:eastAsia="Arial" w:hAnsi="Arial" w:cs="Arial"/>
                <w:w w:val="95"/>
                <w:sz w:val="20"/>
              </w:rPr>
              <w:t>Экцистенциальный</w:t>
            </w:r>
            <w:r w:rsidRPr="00D07538">
              <w:rPr>
                <w:rFonts w:ascii="Arial" w:eastAsia="Arial" w:hAnsi="Arial" w:cs="Arial"/>
                <w:spacing w:val="48"/>
                <w:sz w:val="20"/>
              </w:rPr>
              <w:t xml:space="preserve"> </w:t>
            </w:r>
            <w:r w:rsidRPr="00D07538">
              <w:rPr>
                <w:rFonts w:ascii="Arial" w:eastAsia="Arial" w:hAnsi="Arial" w:cs="Arial"/>
                <w:w w:val="95"/>
                <w:sz w:val="20"/>
              </w:rPr>
              <w:t>подход</w:t>
            </w:r>
            <w:r w:rsidRPr="00D07538">
              <w:rPr>
                <w:rFonts w:ascii="Arial" w:eastAsia="Arial" w:hAnsi="Arial" w:cs="Arial"/>
                <w:spacing w:val="48"/>
                <w:sz w:val="20"/>
              </w:rPr>
              <w:t xml:space="preserve"> </w:t>
            </w:r>
            <w:r w:rsidRPr="00D07538">
              <w:rPr>
                <w:rFonts w:ascii="Arial" w:eastAsia="Arial" w:hAnsi="Arial" w:cs="Arial"/>
                <w:spacing w:val="-10"/>
                <w:w w:val="95"/>
                <w:sz w:val="20"/>
              </w:rPr>
              <w:t>в</w:t>
            </w:r>
          </w:p>
          <w:p w14:paraId="789AA5FB" w14:textId="77777777" w:rsidR="00D07538" w:rsidRPr="00D07538" w:rsidRDefault="00D07538" w:rsidP="00D07538">
            <w:pPr>
              <w:spacing w:line="219" w:lineRule="exact"/>
              <w:rPr>
                <w:rFonts w:ascii="Arial" w:eastAsia="Arial" w:hAnsi="Arial" w:cs="Arial"/>
                <w:sz w:val="20"/>
              </w:rPr>
            </w:pPr>
            <w:r w:rsidRPr="00D07538">
              <w:rPr>
                <w:rFonts w:ascii="Arial" w:eastAsia="Arial" w:hAnsi="Arial" w:cs="Arial"/>
                <w:spacing w:val="-2"/>
                <w:sz w:val="20"/>
              </w:rPr>
              <w:t>консультировании</w:t>
            </w:r>
          </w:p>
        </w:tc>
        <w:tc>
          <w:tcPr>
            <w:tcW w:w="1400" w:type="dxa"/>
          </w:tcPr>
          <w:p w14:paraId="5FDE746C" w14:textId="77777777" w:rsidR="00D07538" w:rsidRPr="00D07538" w:rsidRDefault="00D07538" w:rsidP="00D07538">
            <w:pPr>
              <w:spacing w:line="222" w:lineRule="exact"/>
              <w:rPr>
                <w:rFonts w:ascii="Arial" w:eastAsia="Arial" w:hAnsi="Arial" w:cs="Arial"/>
                <w:sz w:val="20"/>
              </w:rPr>
            </w:pPr>
            <w:r w:rsidRPr="00D07538">
              <w:rPr>
                <w:rFonts w:ascii="Arial" w:eastAsia="Arial" w:hAnsi="Arial" w:cs="Arial"/>
                <w:w w:val="99"/>
                <w:sz w:val="20"/>
              </w:rPr>
              <w:t>0</w:t>
            </w:r>
          </w:p>
        </w:tc>
        <w:tc>
          <w:tcPr>
            <w:tcW w:w="1335" w:type="dxa"/>
          </w:tcPr>
          <w:p w14:paraId="74253A8F" w14:textId="77777777" w:rsidR="00D07538" w:rsidRPr="00D07538" w:rsidRDefault="00D07538" w:rsidP="00D07538">
            <w:pPr>
              <w:spacing w:line="222" w:lineRule="exact"/>
              <w:jc w:val="center"/>
              <w:rPr>
                <w:rFonts w:ascii="Arial" w:eastAsia="Arial" w:hAnsi="Arial" w:cs="Arial"/>
                <w:sz w:val="20"/>
              </w:rPr>
            </w:pPr>
            <w:r w:rsidRPr="00D07538">
              <w:rPr>
                <w:rFonts w:ascii="Arial" w:eastAsia="Arial" w:hAnsi="Arial" w:cs="Arial"/>
                <w:w w:val="99"/>
                <w:sz w:val="20"/>
              </w:rPr>
              <w:t>4</w:t>
            </w:r>
          </w:p>
        </w:tc>
        <w:tc>
          <w:tcPr>
            <w:tcW w:w="1780" w:type="dxa"/>
          </w:tcPr>
          <w:p w14:paraId="53446C4B" w14:textId="77777777" w:rsidR="00D07538" w:rsidRPr="00D07538" w:rsidRDefault="00D07538" w:rsidP="00D07538">
            <w:pPr>
              <w:spacing w:line="222" w:lineRule="exact"/>
              <w:jc w:val="center"/>
              <w:rPr>
                <w:rFonts w:ascii="Arial" w:eastAsia="Arial" w:hAnsi="Arial" w:cs="Arial"/>
                <w:sz w:val="20"/>
              </w:rPr>
            </w:pPr>
            <w:r w:rsidRPr="00D07538">
              <w:rPr>
                <w:rFonts w:ascii="Arial" w:eastAsia="Arial" w:hAnsi="Arial" w:cs="Arial"/>
                <w:w w:val="99"/>
                <w:sz w:val="20"/>
              </w:rPr>
              <w:t>2</w:t>
            </w:r>
          </w:p>
        </w:tc>
        <w:tc>
          <w:tcPr>
            <w:tcW w:w="1184" w:type="dxa"/>
          </w:tcPr>
          <w:p w14:paraId="02FB6C44" w14:textId="77777777" w:rsidR="00D07538" w:rsidRPr="00D07538" w:rsidRDefault="00D07538" w:rsidP="00D07538">
            <w:pPr>
              <w:spacing w:line="222" w:lineRule="exact"/>
              <w:jc w:val="center"/>
              <w:rPr>
                <w:rFonts w:ascii="Arial" w:eastAsia="Arial" w:hAnsi="Arial" w:cs="Arial"/>
                <w:sz w:val="20"/>
              </w:rPr>
            </w:pPr>
            <w:r w:rsidRPr="00D07538">
              <w:rPr>
                <w:rFonts w:ascii="Arial" w:eastAsia="Arial" w:hAnsi="Arial" w:cs="Arial"/>
                <w:w w:val="99"/>
                <w:sz w:val="20"/>
              </w:rPr>
              <w:t>6</w:t>
            </w:r>
          </w:p>
        </w:tc>
      </w:tr>
      <w:tr w:rsidR="00D07538" w:rsidRPr="00D07538" w14:paraId="064420CE" w14:textId="77777777" w:rsidTr="00127A33">
        <w:trPr>
          <w:trHeight w:val="460"/>
        </w:trPr>
        <w:tc>
          <w:tcPr>
            <w:tcW w:w="502" w:type="dxa"/>
          </w:tcPr>
          <w:p w14:paraId="61550269" w14:textId="77777777" w:rsidR="00D07538" w:rsidRPr="00D07538" w:rsidRDefault="00D07538" w:rsidP="00D07538">
            <w:pPr>
              <w:spacing w:line="221" w:lineRule="exact"/>
              <w:jc w:val="center"/>
              <w:rPr>
                <w:rFonts w:ascii="Arial" w:eastAsia="Arial" w:hAnsi="Arial" w:cs="Arial"/>
                <w:sz w:val="20"/>
              </w:rPr>
            </w:pPr>
            <w:r w:rsidRPr="00D07538">
              <w:rPr>
                <w:rFonts w:ascii="Arial" w:eastAsia="Arial" w:hAnsi="Arial" w:cs="Arial"/>
                <w:w w:val="99"/>
                <w:sz w:val="20"/>
              </w:rPr>
              <w:t>9</w:t>
            </w:r>
          </w:p>
        </w:tc>
        <w:tc>
          <w:tcPr>
            <w:tcW w:w="3301" w:type="dxa"/>
          </w:tcPr>
          <w:p w14:paraId="154A6629" w14:textId="77777777" w:rsidR="00D07538" w:rsidRPr="00D07538" w:rsidRDefault="00D07538" w:rsidP="00D07538">
            <w:pPr>
              <w:spacing w:line="221" w:lineRule="exact"/>
              <w:rPr>
                <w:rFonts w:ascii="Arial" w:eastAsia="Arial" w:hAnsi="Arial" w:cs="Arial"/>
                <w:sz w:val="20"/>
              </w:rPr>
            </w:pPr>
            <w:r w:rsidRPr="00D07538">
              <w:rPr>
                <w:rFonts w:ascii="Arial" w:eastAsia="Arial" w:hAnsi="Arial" w:cs="Arial"/>
                <w:w w:val="95"/>
                <w:sz w:val="20"/>
              </w:rPr>
              <w:t>Психоаналитический</w:t>
            </w:r>
            <w:r w:rsidRPr="00D07538">
              <w:rPr>
                <w:rFonts w:ascii="Arial" w:eastAsia="Arial" w:hAnsi="Arial" w:cs="Arial"/>
                <w:spacing w:val="49"/>
                <w:sz w:val="20"/>
              </w:rPr>
              <w:t xml:space="preserve"> </w:t>
            </w:r>
            <w:r w:rsidRPr="00D07538">
              <w:rPr>
                <w:rFonts w:ascii="Arial" w:eastAsia="Arial" w:hAnsi="Arial" w:cs="Arial"/>
                <w:w w:val="95"/>
                <w:sz w:val="20"/>
              </w:rPr>
              <w:t>подход</w:t>
            </w:r>
            <w:r w:rsidRPr="00D07538">
              <w:rPr>
                <w:rFonts w:ascii="Arial" w:eastAsia="Arial" w:hAnsi="Arial" w:cs="Arial"/>
                <w:spacing w:val="50"/>
                <w:sz w:val="20"/>
              </w:rPr>
              <w:t xml:space="preserve"> </w:t>
            </w:r>
            <w:r w:rsidRPr="00D07538">
              <w:rPr>
                <w:rFonts w:ascii="Arial" w:eastAsia="Arial" w:hAnsi="Arial" w:cs="Arial"/>
                <w:spacing w:val="-10"/>
                <w:w w:val="95"/>
                <w:sz w:val="20"/>
              </w:rPr>
              <w:t>в</w:t>
            </w:r>
          </w:p>
          <w:p w14:paraId="623DF3EE" w14:textId="77777777" w:rsidR="00D07538" w:rsidRPr="00D07538" w:rsidRDefault="00D07538" w:rsidP="00D07538">
            <w:pPr>
              <w:spacing w:line="219" w:lineRule="exact"/>
              <w:rPr>
                <w:rFonts w:ascii="Arial" w:eastAsia="Arial" w:hAnsi="Arial" w:cs="Arial"/>
                <w:sz w:val="20"/>
              </w:rPr>
            </w:pPr>
            <w:r w:rsidRPr="00D07538">
              <w:rPr>
                <w:rFonts w:ascii="Arial" w:eastAsia="Arial" w:hAnsi="Arial" w:cs="Arial"/>
                <w:spacing w:val="-2"/>
                <w:sz w:val="20"/>
              </w:rPr>
              <w:t>консультировании</w:t>
            </w:r>
          </w:p>
        </w:tc>
        <w:tc>
          <w:tcPr>
            <w:tcW w:w="1400" w:type="dxa"/>
          </w:tcPr>
          <w:p w14:paraId="7DC3E4C6" w14:textId="77777777" w:rsidR="00D07538" w:rsidRPr="00D07538" w:rsidRDefault="00D07538" w:rsidP="00D07538">
            <w:pPr>
              <w:spacing w:line="221" w:lineRule="exact"/>
              <w:rPr>
                <w:rFonts w:ascii="Arial" w:eastAsia="Arial" w:hAnsi="Arial" w:cs="Arial"/>
                <w:sz w:val="20"/>
              </w:rPr>
            </w:pPr>
            <w:r w:rsidRPr="00D07538">
              <w:rPr>
                <w:rFonts w:ascii="Arial" w:eastAsia="Arial" w:hAnsi="Arial" w:cs="Arial"/>
                <w:w w:val="99"/>
                <w:sz w:val="20"/>
              </w:rPr>
              <w:t>0</w:t>
            </w:r>
          </w:p>
        </w:tc>
        <w:tc>
          <w:tcPr>
            <w:tcW w:w="1335" w:type="dxa"/>
          </w:tcPr>
          <w:p w14:paraId="5F2C6EAC" w14:textId="77777777" w:rsidR="00D07538" w:rsidRPr="00D07538" w:rsidRDefault="00D07538" w:rsidP="00D07538">
            <w:pPr>
              <w:spacing w:line="221" w:lineRule="exact"/>
              <w:jc w:val="center"/>
              <w:rPr>
                <w:rFonts w:ascii="Arial" w:eastAsia="Arial" w:hAnsi="Arial" w:cs="Arial"/>
                <w:sz w:val="20"/>
              </w:rPr>
            </w:pPr>
            <w:r w:rsidRPr="00D07538">
              <w:rPr>
                <w:rFonts w:ascii="Arial" w:eastAsia="Arial" w:hAnsi="Arial" w:cs="Arial"/>
                <w:w w:val="99"/>
                <w:sz w:val="20"/>
              </w:rPr>
              <w:t>4</w:t>
            </w:r>
          </w:p>
        </w:tc>
        <w:tc>
          <w:tcPr>
            <w:tcW w:w="1780" w:type="dxa"/>
          </w:tcPr>
          <w:p w14:paraId="469EA84E" w14:textId="77777777" w:rsidR="00D07538" w:rsidRPr="00D07538" w:rsidRDefault="00D07538" w:rsidP="00D07538">
            <w:pPr>
              <w:spacing w:line="221" w:lineRule="exact"/>
              <w:jc w:val="center"/>
              <w:rPr>
                <w:rFonts w:ascii="Arial" w:eastAsia="Arial" w:hAnsi="Arial" w:cs="Arial"/>
                <w:sz w:val="20"/>
              </w:rPr>
            </w:pPr>
            <w:r w:rsidRPr="00D07538">
              <w:rPr>
                <w:rFonts w:ascii="Arial" w:eastAsia="Arial" w:hAnsi="Arial" w:cs="Arial"/>
                <w:w w:val="99"/>
                <w:sz w:val="20"/>
              </w:rPr>
              <w:t>2</w:t>
            </w:r>
          </w:p>
        </w:tc>
        <w:tc>
          <w:tcPr>
            <w:tcW w:w="1184" w:type="dxa"/>
          </w:tcPr>
          <w:p w14:paraId="4FABA0C9" w14:textId="77777777" w:rsidR="00D07538" w:rsidRPr="00D07538" w:rsidRDefault="00D07538" w:rsidP="00D07538">
            <w:pPr>
              <w:spacing w:line="221" w:lineRule="exact"/>
              <w:jc w:val="center"/>
              <w:rPr>
                <w:rFonts w:ascii="Arial" w:eastAsia="Arial" w:hAnsi="Arial" w:cs="Arial"/>
                <w:sz w:val="20"/>
              </w:rPr>
            </w:pPr>
            <w:r w:rsidRPr="00D07538">
              <w:rPr>
                <w:rFonts w:ascii="Arial" w:eastAsia="Arial" w:hAnsi="Arial" w:cs="Arial"/>
                <w:w w:val="99"/>
                <w:sz w:val="20"/>
              </w:rPr>
              <w:t>6</w:t>
            </w:r>
          </w:p>
        </w:tc>
      </w:tr>
      <w:tr w:rsidR="00D07538" w:rsidRPr="00D07538" w14:paraId="7B317042" w14:textId="77777777" w:rsidTr="00127A33">
        <w:trPr>
          <w:trHeight w:val="460"/>
        </w:trPr>
        <w:tc>
          <w:tcPr>
            <w:tcW w:w="502" w:type="dxa"/>
          </w:tcPr>
          <w:p w14:paraId="7EAB33E2" w14:textId="77777777" w:rsidR="00D07538" w:rsidRPr="00D07538" w:rsidRDefault="00D07538" w:rsidP="00D07538">
            <w:pPr>
              <w:spacing w:line="221" w:lineRule="exact"/>
              <w:ind w:right="115"/>
              <w:jc w:val="center"/>
              <w:rPr>
                <w:rFonts w:ascii="Arial" w:eastAsia="Arial" w:hAnsi="Arial" w:cs="Arial"/>
                <w:sz w:val="20"/>
              </w:rPr>
            </w:pPr>
            <w:r w:rsidRPr="00D07538">
              <w:rPr>
                <w:rFonts w:ascii="Arial" w:eastAsia="Arial" w:hAnsi="Arial" w:cs="Arial"/>
                <w:spacing w:val="-5"/>
                <w:sz w:val="20"/>
              </w:rPr>
              <w:t>10</w:t>
            </w:r>
          </w:p>
        </w:tc>
        <w:tc>
          <w:tcPr>
            <w:tcW w:w="3301" w:type="dxa"/>
          </w:tcPr>
          <w:p w14:paraId="08F25606" w14:textId="77777777" w:rsidR="00D07538" w:rsidRPr="00D07538" w:rsidRDefault="00D07538" w:rsidP="00D07538">
            <w:pPr>
              <w:spacing w:line="221" w:lineRule="exact"/>
              <w:rPr>
                <w:rFonts w:ascii="Arial" w:eastAsia="Arial" w:hAnsi="Arial" w:cs="Arial"/>
                <w:sz w:val="20"/>
                <w:lang w:val="ru-RU"/>
              </w:rPr>
            </w:pPr>
            <w:r w:rsidRPr="00D07538">
              <w:rPr>
                <w:rFonts w:ascii="Arial" w:eastAsia="Arial" w:hAnsi="Arial" w:cs="Arial"/>
                <w:sz w:val="20"/>
                <w:lang w:val="ru-RU"/>
              </w:rPr>
              <w:t>Бихевиоральный</w:t>
            </w:r>
            <w:r w:rsidRPr="00D07538">
              <w:rPr>
                <w:rFonts w:ascii="Arial" w:eastAsia="Arial" w:hAnsi="Arial" w:cs="Arial"/>
                <w:spacing w:val="-11"/>
                <w:sz w:val="20"/>
                <w:lang w:val="ru-RU"/>
              </w:rPr>
              <w:t xml:space="preserve"> </w:t>
            </w:r>
            <w:r w:rsidRPr="00D07538">
              <w:rPr>
                <w:rFonts w:ascii="Arial" w:eastAsia="Arial" w:hAnsi="Arial" w:cs="Arial"/>
                <w:sz w:val="20"/>
                <w:lang w:val="ru-RU"/>
              </w:rPr>
              <w:t>подход</w:t>
            </w:r>
            <w:r w:rsidRPr="00D07538">
              <w:rPr>
                <w:rFonts w:ascii="Arial" w:eastAsia="Arial" w:hAnsi="Arial" w:cs="Arial"/>
                <w:spacing w:val="-9"/>
                <w:sz w:val="20"/>
                <w:lang w:val="ru-RU"/>
              </w:rPr>
              <w:t xml:space="preserve"> </w:t>
            </w:r>
            <w:r w:rsidRPr="00D07538">
              <w:rPr>
                <w:rFonts w:ascii="Arial" w:eastAsia="Arial" w:hAnsi="Arial" w:cs="Arial"/>
                <w:sz w:val="20"/>
                <w:lang w:val="ru-RU"/>
              </w:rPr>
              <w:t>в</w:t>
            </w:r>
            <w:r w:rsidRPr="00D07538">
              <w:rPr>
                <w:rFonts w:ascii="Arial" w:eastAsia="Arial" w:hAnsi="Arial" w:cs="Arial"/>
                <w:spacing w:val="-9"/>
                <w:sz w:val="20"/>
                <w:lang w:val="ru-RU"/>
              </w:rPr>
              <w:t xml:space="preserve"> </w:t>
            </w:r>
            <w:r w:rsidRPr="00D07538">
              <w:rPr>
                <w:rFonts w:ascii="Arial" w:eastAsia="Arial" w:hAnsi="Arial" w:cs="Arial"/>
                <w:spacing w:val="-4"/>
                <w:sz w:val="20"/>
                <w:lang w:val="ru-RU"/>
              </w:rPr>
              <w:t>кон-</w:t>
            </w:r>
          </w:p>
          <w:p w14:paraId="53DACD77" w14:textId="77777777" w:rsidR="00D07538" w:rsidRPr="00D07538" w:rsidRDefault="00D07538" w:rsidP="00D07538">
            <w:pPr>
              <w:spacing w:line="219" w:lineRule="exact"/>
              <w:rPr>
                <w:rFonts w:ascii="Arial" w:eastAsia="Arial" w:hAnsi="Arial" w:cs="Arial"/>
                <w:sz w:val="20"/>
                <w:lang w:val="ru-RU"/>
              </w:rPr>
            </w:pPr>
            <w:r w:rsidRPr="00D07538">
              <w:rPr>
                <w:rFonts w:ascii="Arial" w:eastAsia="Arial" w:hAnsi="Arial" w:cs="Arial"/>
                <w:spacing w:val="-2"/>
                <w:sz w:val="20"/>
                <w:lang w:val="ru-RU"/>
              </w:rPr>
              <w:t>сультировании</w:t>
            </w:r>
          </w:p>
        </w:tc>
        <w:tc>
          <w:tcPr>
            <w:tcW w:w="1400" w:type="dxa"/>
          </w:tcPr>
          <w:p w14:paraId="0C092B4B" w14:textId="77777777" w:rsidR="00D07538" w:rsidRPr="00D07538" w:rsidRDefault="00D07538" w:rsidP="00D07538">
            <w:pPr>
              <w:spacing w:line="221" w:lineRule="exact"/>
              <w:rPr>
                <w:rFonts w:ascii="Arial" w:eastAsia="Arial" w:hAnsi="Arial" w:cs="Arial"/>
                <w:sz w:val="20"/>
              </w:rPr>
            </w:pPr>
            <w:r w:rsidRPr="00D07538">
              <w:rPr>
                <w:rFonts w:ascii="Arial" w:eastAsia="Arial" w:hAnsi="Arial" w:cs="Arial"/>
                <w:w w:val="99"/>
                <w:sz w:val="20"/>
              </w:rPr>
              <w:t>0</w:t>
            </w:r>
          </w:p>
        </w:tc>
        <w:tc>
          <w:tcPr>
            <w:tcW w:w="1335" w:type="dxa"/>
          </w:tcPr>
          <w:p w14:paraId="56CEA6A6" w14:textId="77777777" w:rsidR="00D07538" w:rsidRPr="00D07538" w:rsidRDefault="00D07538" w:rsidP="00D07538">
            <w:pPr>
              <w:spacing w:line="221" w:lineRule="exact"/>
              <w:jc w:val="center"/>
              <w:rPr>
                <w:rFonts w:ascii="Arial" w:eastAsia="Arial" w:hAnsi="Arial" w:cs="Arial"/>
                <w:sz w:val="20"/>
              </w:rPr>
            </w:pPr>
            <w:r w:rsidRPr="00D07538">
              <w:rPr>
                <w:rFonts w:ascii="Arial" w:eastAsia="Arial" w:hAnsi="Arial" w:cs="Arial"/>
                <w:w w:val="99"/>
                <w:sz w:val="20"/>
              </w:rPr>
              <w:t>4</w:t>
            </w:r>
          </w:p>
        </w:tc>
        <w:tc>
          <w:tcPr>
            <w:tcW w:w="1780" w:type="dxa"/>
          </w:tcPr>
          <w:p w14:paraId="50DC164E" w14:textId="77777777" w:rsidR="00D07538" w:rsidRPr="00D07538" w:rsidRDefault="00D07538" w:rsidP="00D07538">
            <w:pPr>
              <w:spacing w:line="221" w:lineRule="exact"/>
              <w:jc w:val="center"/>
              <w:rPr>
                <w:rFonts w:ascii="Arial" w:eastAsia="Arial" w:hAnsi="Arial" w:cs="Arial"/>
                <w:sz w:val="20"/>
              </w:rPr>
            </w:pPr>
            <w:r w:rsidRPr="00D07538">
              <w:rPr>
                <w:rFonts w:ascii="Arial" w:eastAsia="Arial" w:hAnsi="Arial" w:cs="Arial"/>
                <w:w w:val="99"/>
                <w:sz w:val="20"/>
              </w:rPr>
              <w:t>2</w:t>
            </w:r>
          </w:p>
        </w:tc>
        <w:tc>
          <w:tcPr>
            <w:tcW w:w="1184" w:type="dxa"/>
          </w:tcPr>
          <w:p w14:paraId="26508CAC" w14:textId="77777777" w:rsidR="00D07538" w:rsidRPr="00D07538" w:rsidRDefault="00D07538" w:rsidP="00D07538">
            <w:pPr>
              <w:spacing w:line="221" w:lineRule="exact"/>
              <w:jc w:val="center"/>
              <w:rPr>
                <w:rFonts w:ascii="Arial" w:eastAsia="Arial" w:hAnsi="Arial" w:cs="Arial"/>
                <w:sz w:val="20"/>
              </w:rPr>
            </w:pPr>
            <w:r w:rsidRPr="00D07538">
              <w:rPr>
                <w:rFonts w:ascii="Arial" w:eastAsia="Arial" w:hAnsi="Arial" w:cs="Arial"/>
                <w:w w:val="99"/>
                <w:sz w:val="20"/>
              </w:rPr>
              <w:t>6</w:t>
            </w:r>
          </w:p>
        </w:tc>
      </w:tr>
      <w:tr w:rsidR="00D07538" w:rsidRPr="00D07538" w14:paraId="17933755" w14:textId="77777777" w:rsidTr="00127A33">
        <w:trPr>
          <w:trHeight w:val="460"/>
        </w:trPr>
        <w:tc>
          <w:tcPr>
            <w:tcW w:w="502" w:type="dxa"/>
          </w:tcPr>
          <w:p w14:paraId="32AC82A6" w14:textId="77777777" w:rsidR="00D07538" w:rsidRPr="00D07538" w:rsidRDefault="00D07538" w:rsidP="00D07538">
            <w:pPr>
              <w:spacing w:line="221" w:lineRule="exact"/>
              <w:ind w:right="116"/>
              <w:jc w:val="center"/>
              <w:rPr>
                <w:rFonts w:ascii="Arial" w:eastAsia="Arial" w:hAnsi="Arial" w:cs="Arial"/>
                <w:sz w:val="20"/>
              </w:rPr>
            </w:pPr>
            <w:r w:rsidRPr="00D07538">
              <w:rPr>
                <w:rFonts w:ascii="Arial" w:eastAsia="Arial" w:hAnsi="Arial" w:cs="Arial"/>
                <w:spacing w:val="-5"/>
                <w:sz w:val="20"/>
              </w:rPr>
              <w:t>11</w:t>
            </w:r>
          </w:p>
        </w:tc>
        <w:tc>
          <w:tcPr>
            <w:tcW w:w="3301" w:type="dxa"/>
          </w:tcPr>
          <w:p w14:paraId="1F1CD8B9" w14:textId="77777777" w:rsidR="00D07538" w:rsidRPr="00D07538" w:rsidRDefault="00D07538" w:rsidP="00D07538">
            <w:pPr>
              <w:spacing w:line="221" w:lineRule="exact"/>
              <w:rPr>
                <w:rFonts w:ascii="Arial" w:eastAsia="Arial" w:hAnsi="Arial" w:cs="Arial"/>
                <w:sz w:val="20"/>
                <w:lang w:val="ru-RU"/>
              </w:rPr>
            </w:pPr>
            <w:r w:rsidRPr="00D07538">
              <w:rPr>
                <w:rFonts w:ascii="Arial" w:eastAsia="Arial" w:hAnsi="Arial" w:cs="Arial"/>
                <w:w w:val="95"/>
                <w:sz w:val="20"/>
                <w:lang w:val="ru-RU"/>
              </w:rPr>
              <w:t>Социально-когнитивный</w:t>
            </w:r>
            <w:r w:rsidRPr="00D07538">
              <w:rPr>
                <w:rFonts w:ascii="Arial" w:eastAsia="Arial" w:hAnsi="Arial" w:cs="Arial"/>
                <w:spacing w:val="57"/>
                <w:w w:val="150"/>
                <w:sz w:val="20"/>
                <w:lang w:val="ru-RU"/>
              </w:rPr>
              <w:t xml:space="preserve"> </w:t>
            </w:r>
            <w:r w:rsidRPr="00D07538">
              <w:rPr>
                <w:rFonts w:ascii="Arial" w:eastAsia="Arial" w:hAnsi="Arial" w:cs="Arial"/>
                <w:spacing w:val="-2"/>
                <w:w w:val="95"/>
                <w:sz w:val="20"/>
                <w:lang w:val="ru-RU"/>
              </w:rPr>
              <w:t>подход</w:t>
            </w:r>
          </w:p>
          <w:p w14:paraId="30B2F073" w14:textId="77777777" w:rsidR="00D07538" w:rsidRPr="00D07538" w:rsidRDefault="00D07538" w:rsidP="00D07538">
            <w:pPr>
              <w:spacing w:line="219" w:lineRule="exact"/>
              <w:rPr>
                <w:rFonts w:ascii="Arial" w:eastAsia="Arial" w:hAnsi="Arial" w:cs="Arial"/>
                <w:sz w:val="20"/>
                <w:lang w:val="ru-RU"/>
              </w:rPr>
            </w:pPr>
            <w:r w:rsidRPr="00D07538">
              <w:rPr>
                <w:rFonts w:ascii="Arial" w:eastAsia="Arial" w:hAnsi="Arial" w:cs="Arial"/>
                <w:sz w:val="20"/>
                <w:lang w:val="ru-RU"/>
              </w:rPr>
              <w:t>в</w:t>
            </w:r>
            <w:r w:rsidRPr="00D07538">
              <w:rPr>
                <w:rFonts w:ascii="Arial" w:eastAsia="Arial" w:hAnsi="Arial" w:cs="Arial"/>
                <w:spacing w:val="-3"/>
                <w:sz w:val="20"/>
                <w:lang w:val="ru-RU"/>
              </w:rPr>
              <w:t xml:space="preserve"> </w:t>
            </w:r>
            <w:r w:rsidRPr="00D07538">
              <w:rPr>
                <w:rFonts w:ascii="Arial" w:eastAsia="Arial" w:hAnsi="Arial" w:cs="Arial"/>
                <w:spacing w:val="-2"/>
                <w:sz w:val="20"/>
                <w:lang w:val="ru-RU"/>
              </w:rPr>
              <w:t>консультировании</w:t>
            </w:r>
          </w:p>
        </w:tc>
        <w:tc>
          <w:tcPr>
            <w:tcW w:w="1400" w:type="dxa"/>
          </w:tcPr>
          <w:p w14:paraId="5BBF2AF1" w14:textId="77777777" w:rsidR="00D07538" w:rsidRPr="00D07538" w:rsidRDefault="00D07538" w:rsidP="00D07538">
            <w:pPr>
              <w:spacing w:line="221" w:lineRule="exact"/>
              <w:rPr>
                <w:rFonts w:ascii="Arial" w:eastAsia="Arial" w:hAnsi="Arial" w:cs="Arial"/>
                <w:sz w:val="20"/>
              </w:rPr>
            </w:pPr>
            <w:r w:rsidRPr="00D07538">
              <w:rPr>
                <w:rFonts w:ascii="Arial" w:eastAsia="Arial" w:hAnsi="Arial" w:cs="Arial"/>
                <w:w w:val="99"/>
                <w:sz w:val="20"/>
              </w:rPr>
              <w:t>0</w:t>
            </w:r>
          </w:p>
        </w:tc>
        <w:tc>
          <w:tcPr>
            <w:tcW w:w="1335" w:type="dxa"/>
          </w:tcPr>
          <w:p w14:paraId="4FDF3E1C" w14:textId="77777777" w:rsidR="00D07538" w:rsidRPr="00D07538" w:rsidRDefault="00D07538" w:rsidP="00D07538">
            <w:pPr>
              <w:spacing w:line="221" w:lineRule="exact"/>
              <w:jc w:val="center"/>
              <w:rPr>
                <w:rFonts w:ascii="Arial" w:eastAsia="Arial" w:hAnsi="Arial" w:cs="Arial"/>
                <w:sz w:val="20"/>
              </w:rPr>
            </w:pPr>
            <w:r w:rsidRPr="00D07538">
              <w:rPr>
                <w:rFonts w:ascii="Arial" w:eastAsia="Arial" w:hAnsi="Arial" w:cs="Arial"/>
                <w:w w:val="99"/>
                <w:sz w:val="20"/>
              </w:rPr>
              <w:t>4</w:t>
            </w:r>
          </w:p>
        </w:tc>
        <w:tc>
          <w:tcPr>
            <w:tcW w:w="1780" w:type="dxa"/>
          </w:tcPr>
          <w:p w14:paraId="425E9ADA" w14:textId="77777777" w:rsidR="00D07538" w:rsidRPr="00D07538" w:rsidRDefault="00D07538" w:rsidP="00D07538">
            <w:pPr>
              <w:spacing w:line="221" w:lineRule="exact"/>
              <w:jc w:val="center"/>
              <w:rPr>
                <w:rFonts w:ascii="Arial" w:eastAsia="Arial" w:hAnsi="Arial" w:cs="Arial"/>
                <w:sz w:val="20"/>
              </w:rPr>
            </w:pPr>
            <w:r w:rsidRPr="00D07538">
              <w:rPr>
                <w:rFonts w:ascii="Arial" w:eastAsia="Arial" w:hAnsi="Arial" w:cs="Arial"/>
                <w:w w:val="99"/>
                <w:sz w:val="20"/>
              </w:rPr>
              <w:t>2</w:t>
            </w:r>
          </w:p>
        </w:tc>
        <w:tc>
          <w:tcPr>
            <w:tcW w:w="1184" w:type="dxa"/>
          </w:tcPr>
          <w:p w14:paraId="42677F80" w14:textId="77777777" w:rsidR="00D07538" w:rsidRPr="00D07538" w:rsidRDefault="00D07538" w:rsidP="00D07538">
            <w:pPr>
              <w:spacing w:line="221" w:lineRule="exact"/>
              <w:jc w:val="center"/>
              <w:rPr>
                <w:rFonts w:ascii="Arial" w:eastAsia="Arial" w:hAnsi="Arial" w:cs="Arial"/>
                <w:sz w:val="20"/>
              </w:rPr>
            </w:pPr>
            <w:r w:rsidRPr="00D07538">
              <w:rPr>
                <w:rFonts w:ascii="Arial" w:eastAsia="Arial" w:hAnsi="Arial" w:cs="Arial"/>
                <w:w w:val="99"/>
                <w:sz w:val="20"/>
              </w:rPr>
              <w:t>6</w:t>
            </w:r>
          </w:p>
        </w:tc>
      </w:tr>
      <w:tr w:rsidR="00D07538" w:rsidRPr="00D07538" w14:paraId="1F05E193" w14:textId="77777777" w:rsidTr="00127A33">
        <w:trPr>
          <w:trHeight w:val="688"/>
        </w:trPr>
        <w:tc>
          <w:tcPr>
            <w:tcW w:w="502" w:type="dxa"/>
          </w:tcPr>
          <w:p w14:paraId="05BE6597" w14:textId="77777777" w:rsidR="00D07538" w:rsidRPr="00D07538" w:rsidRDefault="00D07538" w:rsidP="00D07538">
            <w:pPr>
              <w:spacing w:line="221" w:lineRule="exact"/>
              <w:ind w:right="115"/>
              <w:jc w:val="center"/>
              <w:rPr>
                <w:rFonts w:ascii="Arial" w:eastAsia="Arial" w:hAnsi="Arial" w:cs="Arial"/>
                <w:sz w:val="20"/>
              </w:rPr>
            </w:pPr>
            <w:r w:rsidRPr="00D07538">
              <w:rPr>
                <w:rFonts w:ascii="Arial" w:eastAsia="Arial" w:hAnsi="Arial" w:cs="Arial"/>
                <w:spacing w:val="-5"/>
                <w:sz w:val="20"/>
              </w:rPr>
              <w:t>12</w:t>
            </w:r>
          </w:p>
        </w:tc>
        <w:tc>
          <w:tcPr>
            <w:tcW w:w="3301" w:type="dxa"/>
          </w:tcPr>
          <w:p w14:paraId="744BFDB0" w14:textId="77777777" w:rsidR="00D07538" w:rsidRPr="00D07538" w:rsidRDefault="00D07538" w:rsidP="00D07538">
            <w:pPr>
              <w:spacing w:line="221" w:lineRule="exact"/>
              <w:rPr>
                <w:rFonts w:ascii="Arial" w:eastAsia="Arial" w:hAnsi="Arial" w:cs="Arial"/>
                <w:sz w:val="20"/>
                <w:lang w:val="ru-RU"/>
              </w:rPr>
            </w:pPr>
            <w:r w:rsidRPr="00D07538">
              <w:rPr>
                <w:rFonts w:ascii="Arial" w:eastAsia="Arial" w:hAnsi="Arial" w:cs="Arial"/>
                <w:sz w:val="20"/>
                <w:lang w:val="ru-RU"/>
              </w:rPr>
              <w:t>Когнитивный</w:t>
            </w:r>
            <w:r w:rsidRPr="00D07538">
              <w:rPr>
                <w:rFonts w:ascii="Arial" w:eastAsia="Arial" w:hAnsi="Arial" w:cs="Arial"/>
                <w:spacing w:val="-8"/>
                <w:sz w:val="20"/>
                <w:lang w:val="ru-RU"/>
              </w:rPr>
              <w:t xml:space="preserve"> </w:t>
            </w:r>
            <w:r w:rsidRPr="00D07538">
              <w:rPr>
                <w:rFonts w:ascii="Arial" w:eastAsia="Arial" w:hAnsi="Arial" w:cs="Arial"/>
                <w:sz w:val="20"/>
                <w:lang w:val="ru-RU"/>
              </w:rPr>
              <w:t>и</w:t>
            </w:r>
            <w:r w:rsidRPr="00D07538">
              <w:rPr>
                <w:rFonts w:ascii="Arial" w:eastAsia="Arial" w:hAnsi="Arial" w:cs="Arial"/>
                <w:spacing w:val="-9"/>
                <w:sz w:val="20"/>
                <w:lang w:val="ru-RU"/>
              </w:rPr>
              <w:t xml:space="preserve"> </w:t>
            </w:r>
            <w:r w:rsidRPr="00D07538">
              <w:rPr>
                <w:rFonts w:ascii="Arial" w:eastAsia="Arial" w:hAnsi="Arial" w:cs="Arial"/>
                <w:spacing w:val="-2"/>
                <w:sz w:val="20"/>
                <w:lang w:val="ru-RU"/>
              </w:rPr>
              <w:t>когнитивно-</w:t>
            </w:r>
          </w:p>
          <w:p w14:paraId="22502CBE" w14:textId="77777777" w:rsidR="00D07538" w:rsidRPr="00D07538" w:rsidRDefault="00D07538" w:rsidP="00D07538">
            <w:pPr>
              <w:spacing w:line="228" w:lineRule="exact"/>
              <w:rPr>
                <w:rFonts w:ascii="Arial" w:eastAsia="Arial" w:hAnsi="Arial" w:cs="Arial"/>
                <w:sz w:val="20"/>
                <w:lang w:val="ru-RU"/>
              </w:rPr>
            </w:pPr>
            <w:r w:rsidRPr="00D07538">
              <w:rPr>
                <w:rFonts w:ascii="Arial" w:eastAsia="Arial" w:hAnsi="Arial" w:cs="Arial"/>
                <w:sz w:val="20"/>
                <w:lang w:val="ru-RU"/>
              </w:rPr>
              <w:t>поведенческий</w:t>
            </w:r>
            <w:r w:rsidRPr="00D07538">
              <w:rPr>
                <w:rFonts w:ascii="Arial" w:eastAsia="Arial" w:hAnsi="Arial" w:cs="Arial"/>
                <w:spacing w:val="-14"/>
                <w:sz w:val="20"/>
                <w:lang w:val="ru-RU"/>
              </w:rPr>
              <w:t xml:space="preserve"> </w:t>
            </w:r>
            <w:r w:rsidRPr="00D07538">
              <w:rPr>
                <w:rFonts w:ascii="Arial" w:eastAsia="Arial" w:hAnsi="Arial" w:cs="Arial"/>
                <w:sz w:val="20"/>
                <w:lang w:val="ru-RU"/>
              </w:rPr>
              <w:t>подход</w:t>
            </w:r>
            <w:r w:rsidRPr="00D07538">
              <w:rPr>
                <w:rFonts w:ascii="Arial" w:eastAsia="Arial" w:hAnsi="Arial" w:cs="Arial"/>
                <w:spacing w:val="-14"/>
                <w:sz w:val="20"/>
                <w:lang w:val="ru-RU"/>
              </w:rPr>
              <w:t xml:space="preserve"> </w:t>
            </w:r>
            <w:r w:rsidRPr="00D07538">
              <w:rPr>
                <w:rFonts w:ascii="Arial" w:eastAsia="Arial" w:hAnsi="Arial" w:cs="Arial"/>
                <w:sz w:val="20"/>
                <w:lang w:val="ru-RU"/>
              </w:rPr>
              <w:t>в</w:t>
            </w:r>
            <w:r w:rsidRPr="00D07538">
              <w:rPr>
                <w:rFonts w:ascii="Arial" w:eastAsia="Arial" w:hAnsi="Arial" w:cs="Arial"/>
                <w:spacing w:val="-11"/>
                <w:sz w:val="20"/>
                <w:lang w:val="ru-RU"/>
              </w:rPr>
              <w:t xml:space="preserve"> </w:t>
            </w:r>
            <w:proofErr w:type="gramStart"/>
            <w:r w:rsidRPr="00D07538">
              <w:rPr>
                <w:rFonts w:ascii="Arial" w:eastAsia="Arial" w:hAnsi="Arial" w:cs="Arial"/>
                <w:sz w:val="20"/>
                <w:lang w:val="ru-RU"/>
              </w:rPr>
              <w:t xml:space="preserve">кон- </w:t>
            </w:r>
            <w:r w:rsidRPr="00D07538">
              <w:rPr>
                <w:rFonts w:ascii="Arial" w:eastAsia="Arial" w:hAnsi="Arial" w:cs="Arial"/>
                <w:spacing w:val="-2"/>
                <w:sz w:val="20"/>
                <w:lang w:val="ru-RU"/>
              </w:rPr>
              <w:t>сультировании</w:t>
            </w:r>
            <w:proofErr w:type="gramEnd"/>
          </w:p>
        </w:tc>
        <w:tc>
          <w:tcPr>
            <w:tcW w:w="1400" w:type="dxa"/>
          </w:tcPr>
          <w:p w14:paraId="78D14CC3" w14:textId="77777777" w:rsidR="00D07538" w:rsidRPr="00D07538" w:rsidRDefault="00D07538" w:rsidP="00D07538">
            <w:pPr>
              <w:spacing w:line="221" w:lineRule="exact"/>
              <w:rPr>
                <w:rFonts w:ascii="Arial" w:eastAsia="Arial" w:hAnsi="Arial" w:cs="Arial"/>
                <w:sz w:val="20"/>
              </w:rPr>
            </w:pPr>
            <w:r w:rsidRPr="00D07538">
              <w:rPr>
                <w:rFonts w:ascii="Arial" w:eastAsia="Arial" w:hAnsi="Arial" w:cs="Arial"/>
                <w:w w:val="99"/>
                <w:sz w:val="20"/>
              </w:rPr>
              <w:t>0</w:t>
            </w:r>
          </w:p>
        </w:tc>
        <w:tc>
          <w:tcPr>
            <w:tcW w:w="1335" w:type="dxa"/>
          </w:tcPr>
          <w:p w14:paraId="107AC995" w14:textId="77777777" w:rsidR="00D07538" w:rsidRPr="00D07538" w:rsidRDefault="00D07538" w:rsidP="00D07538">
            <w:pPr>
              <w:spacing w:line="221" w:lineRule="exact"/>
              <w:jc w:val="center"/>
              <w:rPr>
                <w:rFonts w:ascii="Arial" w:eastAsia="Arial" w:hAnsi="Arial" w:cs="Arial"/>
                <w:sz w:val="20"/>
              </w:rPr>
            </w:pPr>
            <w:r w:rsidRPr="00D07538">
              <w:rPr>
                <w:rFonts w:ascii="Arial" w:eastAsia="Arial" w:hAnsi="Arial" w:cs="Arial"/>
                <w:w w:val="99"/>
                <w:sz w:val="20"/>
              </w:rPr>
              <w:t>6</w:t>
            </w:r>
          </w:p>
        </w:tc>
        <w:tc>
          <w:tcPr>
            <w:tcW w:w="1780" w:type="dxa"/>
          </w:tcPr>
          <w:p w14:paraId="51940C9B" w14:textId="77777777" w:rsidR="00D07538" w:rsidRPr="00D07538" w:rsidRDefault="00D07538" w:rsidP="00D07538">
            <w:pPr>
              <w:spacing w:line="221" w:lineRule="exact"/>
              <w:jc w:val="center"/>
              <w:rPr>
                <w:rFonts w:ascii="Arial" w:eastAsia="Arial" w:hAnsi="Arial" w:cs="Arial"/>
                <w:sz w:val="20"/>
              </w:rPr>
            </w:pPr>
            <w:r w:rsidRPr="00D07538">
              <w:rPr>
                <w:rFonts w:ascii="Arial" w:eastAsia="Arial" w:hAnsi="Arial" w:cs="Arial"/>
                <w:w w:val="99"/>
                <w:sz w:val="20"/>
              </w:rPr>
              <w:t>2</w:t>
            </w:r>
          </w:p>
        </w:tc>
        <w:tc>
          <w:tcPr>
            <w:tcW w:w="1184" w:type="dxa"/>
          </w:tcPr>
          <w:p w14:paraId="37B467FB" w14:textId="77777777" w:rsidR="00D07538" w:rsidRPr="00D07538" w:rsidRDefault="00D07538" w:rsidP="00D07538">
            <w:pPr>
              <w:spacing w:line="221" w:lineRule="exact"/>
              <w:jc w:val="center"/>
              <w:rPr>
                <w:rFonts w:ascii="Arial" w:eastAsia="Arial" w:hAnsi="Arial" w:cs="Arial"/>
                <w:sz w:val="20"/>
              </w:rPr>
            </w:pPr>
            <w:r w:rsidRPr="00D07538">
              <w:rPr>
                <w:rFonts w:ascii="Arial" w:eastAsia="Arial" w:hAnsi="Arial" w:cs="Arial"/>
                <w:w w:val="99"/>
                <w:sz w:val="20"/>
              </w:rPr>
              <w:t>8</w:t>
            </w:r>
          </w:p>
        </w:tc>
      </w:tr>
      <w:tr w:rsidR="00D07538" w:rsidRPr="00D07538" w14:paraId="235B976A" w14:textId="77777777" w:rsidTr="00127A33">
        <w:trPr>
          <w:trHeight w:val="460"/>
        </w:trPr>
        <w:tc>
          <w:tcPr>
            <w:tcW w:w="502" w:type="dxa"/>
          </w:tcPr>
          <w:p w14:paraId="3FAB92A1" w14:textId="77777777" w:rsidR="00D07538" w:rsidRPr="00D07538" w:rsidRDefault="00D07538" w:rsidP="00D07538">
            <w:pPr>
              <w:spacing w:line="221" w:lineRule="exact"/>
              <w:ind w:right="116"/>
              <w:jc w:val="center"/>
              <w:rPr>
                <w:rFonts w:ascii="Arial" w:eastAsia="Arial" w:hAnsi="Arial" w:cs="Arial"/>
                <w:sz w:val="20"/>
              </w:rPr>
            </w:pPr>
            <w:r w:rsidRPr="00D07538">
              <w:rPr>
                <w:rFonts w:ascii="Arial" w:eastAsia="Arial" w:hAnsi="Arial" w:cs="Arial"/>
                <w:spacing w:val="-5"/>
                <w:sz w:val="20"/>
              </w:rPr>
              <w:t>13</w:t>
            </w:r>
          </w:p>
        </w:tc>
        <w:tc>
          <w:tcPr>
            <w:tcW w:w="3301" w:type="dxa"/>
          </w:tcPr>
          <w:p w14:paraId="3424F63E" w14:textId="77777777" w:rsidR="00D07538" w:rsidRPr="00D07538" w:rsidRDefault="00D07538" w:rsidP="00D07538">
            <w:pPr>
              <w:spacing w:line="221" w:lineRule="exact"/>
              <w:rPr>
                <w:rFonts w:ascii="Arial" w:eastAsia="Arial" w:hAnsi="Arial" w:cs="Arial"/>
                <w:sz w:val="20"/>
              </w:rPr>
            </w:pPr>
            <w:r w:rsidRPr="00D07538">
              <w:rPr>
                <w:rFonts w:ascii="Arial" w:eastAsia="Arial" w:hAnsi="Arial" w:cs="Arial"/>
                <w:sz w:val="20"/>
              </w:rPr>
              <w:t>Построение</w:t>
            </w:r>
            <w:r w:rsidRPr="00D07538">
              <w:rPr>
                <w:rFonts w:ascii="Arial" w:eastAsia="Arial" w:hAnsi="Arial" w:cs="Arial"/>
                <w:spacing w:val="-13"/>
                <w:sz w:val="20"/>
              </w:rPr>
              <w:t xml:space="preserve"> </w:t>
            </w:r>
            <w:r w:rsidRPr="00D07538">
              <w:rPr>
                <w:rFonts w:ascii="Arial" w:eastAsia="Arial" w:hAnsi="Arial" w:cs="Arial"/>
                <w:sz w:val="20"/>
              </w:rPr>
              <w:t>отношений</w:t>
            </w:r>
            <w:r w:rsidRPr="00D07538">
              <w:rPr>
                <w:rFonts w:ascii="Arial" w:eastAsia="Arial" w:hAnsi="Arial" w:cs="Arial"/>
                <w:spacing w:val="-13"/>
                <w:sz w:val="20"/>
              </w:rPr>
              <w:t xml:space="preserve"> </w:t>
            </w:r>
            <w:r w:rsidRPr="00D07538">
              <w:rPr>
                <w:rFonts w:ascii="Arial" w:eastAsia="Arial" w:hAnsi="Arial" w:cs="Arial"/>
                <w:spacing w:val="-2"/>
                <w:sz w:val="20"/>
              </w:rPr>
              <w:t>консуль-</w:t>
            </w:r>
          </w:p>
          <w:p w14:paraId="09077481" w14:textId="77777777" w:rsidR="00D07538" w:rsidRPr="00D07538" w:rsidRDefault="00D07538" w:rsidP="00D07538">
            <w:pPr>
              <w:spacing w:line="219" w:lineRule="exact"/>
              <w:rPr>
                <w:rFonts w:ascii="Arial" w:eastAsia="Arial" w:hAnsi="Arial" w:cs="Arial"/>
                <w:sz w:val="20"/>
              </w:rPr>
            </w:pPr>
            <w:r w:rsidRPr="00D07538">
              <w:rPr>
                <w:rFonts w:ascii="Arial" w:eastAsia="Arial" w:hAnsi="Arial" w:cs="Arial"/>
                <w:spacing w:val="-2"/>
                <w:sz w:val="20"/>
              </w:rPr>
              <w:t>тирования</w:t>
            </w:r>
          </w:p>
        </w:tc>
        <w:tc>
          <w:tcPr>
            <w:tcW w:w="1400" w:type="dxa"/>
          </w:tcPr>
          <w:p w14:paraId="7E0D3361" w14:textId="77777777" w:rsidR="00D07538" w:rsidRPr="00D07538" w:rsidRDefault="00D07538" w:rsidP="00D07538">
            <w:pPr>
              <w:spacing w:line="221" w:lineRule="exact"/>
              <w:rPr>
                <w:rFonts w:ascii="Arial" w:eastAsia="Arial" w:hAnsi="Arial" w:cs="Arial"/>
                <w:sz w:val="20"/>
              </w:rPr>
            </w:pPr>
            <w:r w:rsidRPr="00D07538">
              <w:rPr>
                <w:rFonts w:ascii="Arial" w:eastAsia="Arial" w:hAnsi="Arial" w:cs="Arial"/>
                <w:w w:val="99"/>
                <w:sz w:val="20"/>
              </w:rPr>
              <w:t>0</w:t>
            </w:r>
          </w:p>
        </w:tc>
        <w:tc>
          <w:tcPr>
            <w:tcW w:w="1335" w:type="dxa"/>
          </w:tcPr>
          <w:p w14:paraId="5B790B1F" w14:textId="77777777" w:rsidR="00D07538" w:rsidRPr="00D07538" w:rsidRDefault="00D07538" w:rsidP="00D07538">
            <w:pPr>
              <w:spacing w:line="221" w:lineRule="exact"/>
              <w:jc w:val="center"/>
              <w:rPr>
                <w:rFonts w:ascii="Arial" w:eastAsia="Arial" w:hAnsi="Arial" w:cs="Arial"/>
                <w:sz w:val="20"/>
              </w:rPr>
            </w:pPr>
            <w:r w:rsidRPr="00D07538">
              <w:rPr>
                <w:rFonts w:ascii="Arial" w:eastAsia="Arial" w:hAnsi="Arial" w:cs="Arial"/>
                <w:w w:val="99"/>
                <w:sz w:val="20"/>
              </w:rPr>
              <w:t>6</w:t>
            </w:r>
          </w:p>
        </w:tc>
        <w:tc>
          <w:tcPr>
            <w:tcW w:w="1780" w:type="dxa"/>
          </w:tcPr>
          <w:p w14:paraId="4DAC79E7" w14:textId="77777777" w:rsidR="00D07538" w:rsidRPr="00D07538" w:rsidRDefault="00D07538" w:rsidP="00D07538">
            <w:pPr>
              <w:spacing w:line="221" w:lineRule="exact"/>
              <w:jc w:val="center"/>
              <w:rPr>
                <w:rFonts w:ascii="Arial" w:eastAsia="Arial" w:hAnsi="Arial" w:cs="Arial"/>
                <w:sz w:val="20"/>
              </w:rPr>
            </w:pPr>
            <w:r w:rsidRPr="00D07538">
              <w:rPr>
                <w:rFonts w:ascii="Arial" w:eastAsia="Arial" w:hAnsi="Arial" w:cs="Arial"/>
                <w:w w:val="99"/>
                <w:sz w:val="20"/>
              </w:rPr>
              <w:t>2</w:t>
            </w:r>
          </w:p>
        </w:tc>
        <w:tc>
          <w:tcPr>
            <w:tcW w:w="1184" w:type="dxa"/>
          </w:tcPr>
          <w:p w14:paraId="6CCD845B" w14:textId="77777777" w:rsidR="00D07538" w:rsidRPr="00D07538" w:rsidRDefault="00D07538" w:rsidP="00D07538">
            <w:pPr>
              <w:spacing w:line="221" w:lineRule="exact"/>
              <w:jc w:val="center"/>
              <w:rPr>
                <w:rFonts w:ascii="Arial" w:eastAsia="Arial" w:hAnsi="Arial" w:cs="Arial"/>
                <w:sz w:val="20"/>
              </w:rPr>
            </w:pPr>
            <w:r w:rsidRPr="00D07538">
              <w:rPr>
                <w:rFonts w:ascii="Arial" w:eastAsia="Arial" w:hAnsi="Arial" w:cs="Arial"/>
                <w:w w:val="99"/>
                <w:sz w:val="20"/>
              </w:rPr>
              <w:t>8</w:t>
            </w:r>
          </w:p>
        </w:tc>
      </w:tr>
      <w:tr w:rsidR="00D07538" w:rsidRPr="00D07538" w14:paraId="2159E615" w14:textId="77777777" w:rsidTr="00127A33">
        <w:trPr>
          <w:trHeight w:val="460"/>
        </w:trPr>
        <w:tc>
          <w:tcPr>
            <w:tcW w:w="502" w:type="dxa"/>
          </w:tcPr>
          <w:p w14:paraId="0BCC76D5" w14:textId="77777777" w:rsidR="00D07538" w:rsidRPr="00D07538" w:rsidRDefault="00D07538" w:rsidP="00D07538">
            <w:pPr>
              <w:spacing w:line="221" w:lineRule="exact"/>
              <w:ind w:right="116"/>
              <w:jc w:val="center"/>
              <w:rPr>
                <w:rFonts w:ascii="Arial" w:eastAsia="Arial" w:hAnsi="Arial" w:cs="Arial"/>
                <w:sz w:val="20"/>
              </w:rPr>
            </w:pPr>
            <w:r w:rsidRPr="00D07538">
              <w:rPr>
                <w:rFonts w:ascii="Arial" w:eastAsia="Arial" w:hAnsi="Arial" w:cs="Arial"/>
                <w:spacing w:val="-5"/>
                <w:sz w:val="20"/>
              </w:rPr>
              <w:t>14</w:t>
            </w:r>
          </w:p>
        </w:tc>
        <w:tc>
          <w:tcPr>
            <w:tcW w:w="3301" w:type="dxa"/>
          </w:tcPr>
          <w:p w14:paraId="3DF77B22" w14:textId="77777777" w:rsidR="00D07538" w:rsidRPr="00D07538" w:rsidRDefault="00D07538" w:rsidP="00D07538">
            <w:pPr>
              <w:spacing w:line="221" w:lineRule="exact"/>
              <w:rPr>
                <w:rFonts w:ascii="Arial" w:eastAsia="Arial" w:hAnsi="Arial" w:cs="Arial"/>
                <w:sz w:val="20"/>
                <w:lang w:val="ru-RU"/>
              </w:rPr>
            </w:pPr>
            <w:r w:rsidRPr="00D07538">
              <w:rPr>
                <w:rFonts w:ascii="Arial" w:eastAsia="Arial" w:hAnsi="Arial" w:cs="Arial"/>
                <w:sz w:val="20"/>
                <w:lang w:val="ru-RU"/>
              </w:rPr>
              <w:t>Содержание</w:t>
            </w:r>
            <w:r w:rsidRPr="00D07538">
              <w:rPr>
                <w:rFonts w:ascii="Arial" w:eastAsia="Arial" w:hAnsi="Arial" w:cs="Arial"/>
                <w:spacing w:val="-10"/>
                <w:sz w:val="20"/>
                <w:lang w:val="ru-RU"/>
              </w:rPr>
              <w:t xml:space="preserve"> </w:t>
            </w:r>
            <w:r w:rsidRPr="00D07538">
              <w:rPr>
                <w:rFonts w:ascii="Arial" w:eastAsia="Arial" w:hAnsi="Arial" w:cs="Arial"/>
                <w:sz w:val="20"/>
                <w:lang w:val="ru-RU"/>
              </w:rPr>
              <w:t>работы</w:t>
            </w:r>
            <w:r w:rsidRPr="00D07538">
              <w:rPr>
                <w:rFonts w:ascii="Arial" w:eastAsia="Arial" w:hAnsi="Arial" w:cs="Arial"/>
                <w:spacing w:val="-9"/>
                <w:sz w:val="20"/>
                <w:lang w:val="ru-RU"/>
              </w:rPr>
              <w:t xml:space="preserve"> </w:t>
            </w:r>
            <w:r w:rsidRPr="00D07538">
              <w:rPr>
                <w:rFonts w:ascii="Arial" w:eastAsia="Arial" w:hAnsi="Arial" w:cs="Arial"/>
                <w:sz w:val="20"/>
                <w:lang w:val="ru-RU"/>
              </w:rPr>
              <w:t>в</w:t>
            </w:r>
            <w:r w:rsidRPr="00D07538">
              <w:rPr>
                <w:rFonts w:ascii="Arial" w:eastAsia="Arial" w:hAnsi="Arial" w:cs="Arial"/>
                <w:spacing w:val="-7"/>
                <w:sz w:val="20"/>
                <w:lang w:val="ru-RU"/>
              </w:rPr>
              <w:t xml:space="preserve"> </w:t>
            </w:r>
            <w:r w:rsidRPr="00D07538">
              <w:rPr>
                <w:rFonts w:ascii="Arial" w:eastAsia="Arial" w:hAnsi="Arial" w:cs="Arial"/>
                <w:spacing w:val="-2"/>
                <w:sz w:val="20"/>
                <w:lang w:val="ru-RU"/>
              </w:rPr>
              <w:t>отноше-</w:t>
            </w:r>
          </w:p>
          <w:p w14:paraId="5A3B9234" w14:textId="77777777" w:rsidR="00D07538" w:rsidRPr="00D07538" w:rsidRDefault="00D07538" w:rsidP="00D07538">
            <w:pPr>
              <w:spacing w:line="219" w:lineRule="exact"/>
              <w:rPr>
                <w:rFonts w:ascii="Arial" w:eastAsia="Arial" w:hAnsi="Arial" w:cs="Arial"/>
                <w:sz w:val="20"/>
                <w:lang w:val="ru-RU"/>
              </w:rPr>
            </w:pPr>
            <w:r w:rsidRPr="00D07538">
              <w:rPr>
                <w:rFonts w:ascii="Arial" w:eastAsia="Arial" w:hAnsi="Arial" w:cs="Arial"/>
                <w:sz w:val="20"/>
                <w:lang w:val="ru-RU"/>
              </w:rPr>
              <w:t>ниях</w:t>
            </w:r>
            <w:r w:rsidRPr="00D07538">
              <w:rPr>
                <w:rFonts w:ascii="Arial" w:eastAsia="Arial" w:hAnsi="Arial" w:cs="Arial"/>
                <w:spacing w:val="-8"/>
                <w:sz w:val="20"/>
                <w:lang w:val="ru-RU"/>
              </w:rPr>
              <w:t xml:space="preserve"> </w:t>
            </w:r>
            <w:r w:rsidRPr="00D07538">
              <w:rPr>
                <w:rFonts w:ascii="Arial" w:eastAsia="Arial" w:hAnsi="Arial" w:cs="Arial"/>
                <w:spacing w:val="-2"/>
                <w:sz w:val="20"/>
                <w:lang w:val="ru-RU"/>
              </w:rPr>
              <w:t>консультирования</w:t>
            </w:r>
          </w:p>
        </w:tc>
        <w:tc>
          <w:tcPr>
            <w:tcW w:w="1400" w:type="dxa"/>
          </w:tcPr>
          <w:p w14:paraId="3A64C057" w14:textId="77777777" w:rsidR="00D07538" w:rsidRPr="00D07538" w:rsidRDefault="00D07538" w:rsidP="00D07538">
            <w:pPr>
              <w:spacing w:line="221" w:lineRule="exact"/>
              <w:rPr>
                <w:rFonts w:ascii="Arial" w:eastAsia="Arial" w:hAnsi="Arial" w:cs="Arial"/>
                <w:sz w:val="20"/>
              </w:rPr>
            </w:pPr>
            <w:r w:rsidRPr="00D07538">
              <w:rPr>
                <w:rFonts w:ascii="Arial" w:eastAsia="Arial" w:hAnsi="Arial" w:cs="Arial"/>
                <w:w w:val="99"/>
                <w:sz w:val="20"/>
              </w:rPr>
              <w:t>0</w:t>
            </w:r>
          </w:p>
        </w:tc>
        <w:tc>
          <w:tcPr>
            <w:tcW w:w="1335" w:type="dxa"/>
          </w:tcPr>
          <w:p w14:paraId="46338F37" w14:textId="77777777" w:rsidR="00D07538" w:rsidRPr="00D07538" w:rsidRDefault="00D07538" w:rsidP="00D07538">
            <w:pPr>
              <w:spacing w:line="221" w:lineRule="exact"/>
              <w:jc w:val="center"/>
              <w:rPr>
                <w:rFonts w:ascii="Arial" w:eastAsia="Arial" w:hAnsi="Arial" w:cs="Arial"/>
                <w:sz w:val="20"/>
              </w:rPr>
            </w:pPr>
            <w:r w:rsidRPr="00D07538">
              <w:rPr>
                <w:rFonts w:ascii="Arial" w:eastAsia="Arial" w:hAnsi="Arial" w:cs="Arial"/>
                <w:w w:val="99"/>
                <w:sz w:val="20"/>
              </w:rPr>
              <w:t>6</w:t>
            </w:r>
          </w:p>
        </w:tc>
        <w:tc>
          <w:tcPr>
            <w:tcW w:w="1780" w:type="dxa"/>
          </w:tcPr>
          <w:p w14:paraId="430A0101" w14:textId="77777777" w:rsidR="00D07538" w:rsidRPr="00D07538" w:rsidRDefault="00D07538" w:rsidP="00D07538">
            <w:pPr>
              <w:spacing w:line="221" w:lineRule="exact"/>
              <w:jc w:val="center"/>
              <w:rPr>
                <w:rFonts w:ascii="Arial" w:eastAsia="Arial" w:hAnsi="Arial" w:cs="Arial"/>
                <w:sz w:val="20"/>
              </w:rPr>
            </w:pPr>
            <w:r w:rsidRPr="00D07538">
              <w:rPr>
                <w:rFonts w:ascii="Arial" w:eastAsia="Arial" w:hAnsi="Arial" w:cs="Arial"/>
                <w:w w:val="99"/>
                <w:sz w:val="20"/>
              </w:rPr>
              <w:t>2</w:t>
            </w:r>
          </w:p>
        </w:tc>
        <w:tc>
          <w:tcPr>
            <w:tcW w:w="1184" w:type="dxa"/>
          </w:tcPr>
          <w:p w14:paraId="71D55CE6" w14:textId="77777777" w:rsidR="00D07538" w:rsidRPr="00D07538" w:rsidRDefault="00D07538" w:rsidP="00D07538">
            <w:pPr>
              <w:spacing w:line="221" w:lineRule="exact"/>
              <w:jc w:val="center"/>
              <w:rPr>
                <w:rFonts w:ascii="Arial" w:eastAsia="Arial" w:hAnsi="Arial" w:cs="Arial"/>
                <w:sz w:val="20"/>
              </w:rPr>
            </w:pPr>
            <w:r w:rsidRPr="00D07538">
              <w:rPr>
                <w:rFonts w:ascii="Arial" w:eastAsia="Arial" w:hAnsi="Arial" w:cs="Arial"/>
                <w:w w:val="99"/>
                <w:sz w:val="20"/>
              </w:rPr>
              <w:t>8</w:t>
            </w:r>
          </w:p>
        </w:tc>
      </w:tr>
      <w:tr w:rsidR="00D07538" w:rsidRPr="00D07538" w14:paraId="7C30B660" w14:textId="77777777" w:rsidTr="00127A33">
        <w:trPr>
          <w:trHeight w:val="461"/>
        </w:trPr>
        <w:tc>
          <w:tcPr>
            <w:tcW w:w="502" w:type="dxa"/>
          </w:tcPr>
          <w:p w14:paraId="10DC774B" w14:textId="77777777" w:rsidR="00D07538" w:rsidRPr="00D07538" w:rsidRDefault="00D07538" w:rsidP="00D07538">
            <w:pPr>
              <w:spacing w:line="222" w:lineRule="exact"/>
              <w:ind w:right="116"/>
              <w:jc w:val="center"/>
              <w:rPr>
                <w:rFonts w:ascii="Arial" w:eastAsia="Arial" w:hAnsi="Arial" w:cs="Arial"/>
                <w:sz w:val="20"/>
              </w:rPr>
            </w:pPr>
            <w:r w:rsidRPr="00D07538">
              <w:rPr>
                <w:rFonts w:ascii="Arial" w:eastAsia="Arial" w:hAnsi="Arial" w:cs="Arial"/>
                <w:spacing w:val="-5"/>
                <w:sz w:val="20"/>
              </w:rPr>
              <w:t>15</w:t>
            </w:r>
          </w:p>
        </w:tc>
        <w:tc>
          <w:tcPr>
            <w:tcW w:w="3301" w:type="dxa"/>
          </w:tcPr>
          <w:p w14:paraId="74D92C8B" w14:textId="77777777" w:rsidR="00D07538" w:rsidRPr="00D07538" w:rsidRDefault="00D07538" w:rsidP="00D07538">
            <w:pPr>
              <w:spacing w:line="222" w:lineRule="exact"/>
              <w:rPr>
                <w:rFonts w:ascii="Arial" w:eastAsia="Arial" w:hAnsi="Arial" w:cs="Arial"/>
                <w:sz w:val="20"/>
              </w:rPr>
            </w:pPr>
            <w:r w:rsidRPr="00D07538">
              <w:rPr>
                <w:rFonts w:ascii="Arial" w:eastAsia="Arial" w:hAnsi="Arial" w:cs="Arial"/>
                <w:sz w:val="20"/>
              </w:rPr>
              <w:t>Завершение</w:t>
            </w:r>
            <w:r w:rsidRPr="00D07538">
              <w:rPr>
                <w:rFonts w:ascii="Arial" w:eastAsia="Arial" w:hAnsi="Arial" w:cs="Arial"/>
                <w:spacing w:val="-14"/>
                <w:sz w:val="20"/>
              </w:rPr>
              <w:t xml:space="preserve"> </w:t>
            </w:r>
            <w:r w:rsidRPr="00D07538">
              <w:rPr>
                <w:rFonts w:ascii="Arial" w:eastAsia="Arial" w:hAnsi="Arial" w:cs="Arial"/>
                <w:sz w:val="20"/>
              </w:rPr>
              <w:t>отношений</w:t>
            </w:r>
            <w:r w:rsidRPr="00D07538">
              <w:rPr>
                <w:rFonts w:ascii="Arial" w:eastAsia="Arial" w:hAnsi="Arial" w:cs="Arial"/>
                <w:spacing w:val="-12"/>
                <w:sz w:val="20"/>
              </w:rPr>
              <w:t xml:space="preserve"> </w:t>
            </w:r>
            <w:r w:rsidRPr="00D07538">
              <w:rPr>
                <w:rFonts w:ascii="Arial" w:eastAsia="Arial" w:hAnsi="Arial" w:cs="Arial"/>
                <w:spacing w:val="-4"/>
                <w:sz w:val="20"/>
              </w:rPr>
              <w:t>кон-</w:t>
            </w:r>
          </w:p>
          <w:p w14:paraId="4A8EC875" w14:textId="77777777" w:rsidR="00D07538" w:rsidRPr="00D07538" w:rsidRDefault="00D07538" w:rsidP="00D07538">
            <w:pPr>
              <w:spacing w:line="219" w:lineRule="exact"/>
              <w:rPr>
                <w:rFonts w:ascii="Arial" w:eastAsia="Arial" w:hAnsi="Arial" w:cs="Arial"/>
                <w:sz w:val="20"/>
              </w:rPr>
            </w:pPr>
            <w:r w:rsidRPr="00D07538">
              <w:rPr>
                <w:rFonts w:ascii="Arial" w:eastAsia="Arial" w:hAnsi="Arial" w:cs="Arial"/>
                <w:spacing w:val="-2"/>
                <w:sz w:val="20"/>
              </w:rPr>
              <w:t>сультирования</w:t>
            </w:r>
          </w:p>
        </w:tc>
        <w:tc>
          <w:tcPr>
            <w:tcW w:w="1400" w:type="dxa"/>
          </w:tcPr>
          <w:p w14:paraId="62AD0300" w14:textId="77777777" w:rsidR="00D07538" w:rsidRPr="00D07538" w:rsidRDefault="00D07538" w:rsidP="00D07538">
            <w:pPr>
              <w:spacing w:line="222" w:lineRule="exact"/>
              <w:rPr>
                <w:rFonts w:ascii="Arial" w:eastAsia="Arial" w:hAnsi="Arial" w:cs="Arial"/>
                <w:sz w:val="20"/>
              </w:rPr>
            </w:pPr>
            <w:r w:rsidRPr="00D07538">
              <w:rPr>
                <w:rFonts w:ascii="Arial" w:eastAsia="Arial" w:hAnsi="Arial" w:cs="Arial"/>
                <w:w w:val="99"/>
                <w:sz w:val="20"/>
              </w:rPr>
              <w:t>2</w:t>
            </w:r>
          </w:p>
        </w:tc>
        <w:tc>
          <w:tcPr>
            <w:tcW w:w="1335" w:type="dxa"/>
          </w:tcPr>
          <w:p w14:paraId="2258F051" w14:textId="77777777" w:rsidR="00D07538" w:rsidRPr="00D07538" w:rsidRDefault="00D07538" w:rsidP="00D07538">
            <w:pPr>
              <w:spacing w:line="222" w:lineRule="exact"/>
              <w:jc w:val="center"/>
              <w:rPr>
                <w:rFonts w:ascii="Arial" w:eastAsia="Arial" w:hAnsi="Arial" w:cs="Arial"/>
                <w:sz w:val="20"/>
              </w:rPr>
            </w:pPr>
            <w:r w:rsidRPr="00D07538">
              <w:rPr>
                <w:rFonts w:ascii="Arial" w:eastAsia="Arial" w:hAnsi="Arial" w:cs="Arial"/>
                <w:w w:val="99"/>
                <w:sz w:val="20"/>
              </w:rPr>
              <w:t>6</w:t>
            </w:r>
          </w:p>
        </w:tc>
        <w:tc>
          <w:tcPr>
            <w:tcW w:w="1780" w:type="dxa"/>
          </w:tcPr>
          <w:p w14:paraId="49081AAF" w14:textId="77777777" w:rsidR="00D07538" w:rsidRPr="00D07538" w:rsidRDefault="00D07538" w:rsidP="00D07538">
            <w:pPr>
              <w:spacing w:line="222" w:lineRule="exact"/>
              <w:jc w:val="center"/>
              <w:rPr>
                <w:rFonts w:ascii="Arial" w:eastAsia="Arial" w:hAnsi="Arial" w:cs="Arial"/>
                <w:sz w:val="20"/>
              </w:rPr>
            </w:pPr>
            <w:r w:rsidRPr="00D07538">
              <w:rPr>
                <w:rFonts w:ascii="Arial" w:eastAsia="Arial" w:hAnsi="Arial" w:cs="Arial"/>
                <w:w w:val="99"/>
                <w:sz w:val="20"/>
              </w:rPr>
              <w:t>2</w:t>
            </w:r>
          </w:p>
        </w:tc>
        <w:tc>
          <w:tcPr>
            <w:tcW w:w="1184" w:type="dxa"/>
          </w:tcPr>
          <w:p w14:paraId="56F47B72" w14:textId="77777777" w:rsidR="00D07538" w:rsidRPr="00D07538" w:rsidRDefault="00D07538" w:rsidP="00D07538">
            <w:pPr>
              <w:spacing w:line="222" w:lineRule="exact"/>
              <w:ind w:right="307"/>
              <w:jc w:val="center"/>
              <w:rPr>
                <w:rFonts w:ascii="Arial" w:eastAsia="Arial" w:hAnsi="Arial" w:cs="Arial"/>
                <w:sz w:val="20"/>
              </w:rPr>
            </w:pPr>
            <w:r w:rsidRPr="00D07538">
              <w:rPr>
                <w:rFonts w:ascii="Arial" w:eastAsia="Arial" w:hAnsi="Arial" w:cs="Arial"/>
                <w:spacing w:val="-5"/>
                <w:sz w:val="20"/>
              </w:rPr>
              <w:t>10</w:t>
            </w:r>
          </w:p>
        </w:tc>
      </w:tr>
      <w:tr w:rsidR="00D07538" w:rsidRPr="00D07538" w14:paraId="1AAAC4F3" w14:textId="77777777" w:rsidTr="00127A33">
        <w:trPr>
          <w:trHeight w:val="230"/>
        </w:trPr>
        <w:tc>
          <w:tcPr>
            <w:tcW w:w="502" w:type="dxa"/>
          </w:tcPr>
          <w:p w14:paraId="73D18BA4" w14:textId="77777777" w:rsidR="00D07538" w:rsidRPr="00D07538" w:rsidRDefault="00D07538" w:rsidP="00D07538">
            <w:pPr>
              <w:rPr>
                <w:rFonts w:ascii="Times New Roman" w:eastAsia="Arial" w:hAnsi="Arial" w:cs="Arial"/>
                <w:sz w:val="16"/>
              </w:rPr>
            </w:pPr>
          </w:p>
        </w:tc>
        <w:tc>
          <w:tcPr>
            <w:tcW w:w="3301" w:type="dxa"/>
          </w:tcPr>
          <w:p w14:paraId="48E6FBB4" w14:textId="77777777" w:rsidR="00D07538" w:rsidRPr="00D07538" w:rsidRDefault="00D07538" w:rsidP="00D07538">
            <w:pPr>
              <w:spacing w:line="210" w:lineRule="exact"/>
              <w:ind w:right="100"/>
              <w:jc w:val="right"/>
              <w:rPr>
                <w:rFonts w:ascii="Arial" w:eastAsia="Arial" w:hAnsi="Arial" w:cs="Arial"/>
                <w:sz w:val="20"/>
              </w:rPr>
            </w:pPr>
            <w:r w:rsidRPr="00D07538">
              <w:rPr>
                <w:rFonts w:ascii="Arial" w:eastAsia="Arial" w:hAnsi="Arial" w:cs="Arial"/>
                <w:sz w:val="20"/>
              </w:rPr>
              <w:t>Групповые</w:t>
            </w:r>
            <w:r w:rsidRPr="00D07538">
              <w:rPr>
                <w:rFonts w:ascii="Arial" w:eastAsia="Arial" w:hAnsi="Arial" w:cs="Arial"/>
                <w:spacing w:val="-14"/>
                <w:sz w:val="20"/>
              </w:rPr>
              <w:t xml:space="preserve"> </w:t>
            </w:r>
            <w:r w:rsidRPr="00D07538">
              <w:rPr>
                <w:rFonts w:ascii="Arial" w:eastAsia="Arial" w:hAnsi="Arial" w:cs="Arial"/>
                <w:spacing w:val="-2"/>
                <w:sz w:val="20"/>
              </w:rPr>
              <w:t>консультации</w:t>
            </w:r>
          </w:p>
        </w:tc>
        <w:tc>
          <w:tcPr>
            <w:tcW w:w="4515" w:type="dxa"/>
            <w:gridSpan w:val="3"/>
          </w:tcPr>
          <w:p w14:paraId="6052FC3C" w14:textId="77777777" w:rsidR="00D07538" w:rsidRPr="00D07538" w:rsidRDefault="00D07538" w:rsidP="00D07538">
            <w:pPr>
              <w:spacing w:line="210" w:lineRule="exact"/>
              <w:ind w:right="2126"/>
              <w:jc w:val="center"/>
              <w:rPr>
                <w:rFonts w:ascii="Arial" w:eastAsia="Arial" w:hAnsi="Arial" w:cs="Arial"/>
                <w:sz w:val="20"/>
              </w:rPr>
            </w:pPr>
            <w:r w:rsidRPr="00D07538">
              <w:rPr>
                <w:rFonts w:ascii="Arial" w:eastAsia="Arial" w:hAnsi="Arial" w:cs="Arial"/>
                <w:spacing w:val="-5"/>
                <w:sz w:val="20"/>
              </w:rPr>
              <w:t>16</w:t>
            </w:r>
          </w:p>
        </w:tc>
        <w:tc>
          <w:tcPr>
            <w:tcW w:w="1184" w:type="dxa"/>
          </w:tcPr>
          <w:p w14:paraId="6AA36D73" w14:textId="77777777" w:rsidR="00D07538" w:rsidRPr="00D07538" w:rsidRDefault="00D07538" w:rsidP="00D07538">
            <w:pPr>
              <w:spacing w:line="210" w:lineRule="exact"/>
              <w:ind w:right="307"/>
              <w:jc w:val="center"/>
              <w:rPr>
                <w:rFonts w:ascii="Arial" w:eastAsia="Arial" w:hAnsi="Arial" w:cs="Arial"/>
                <w:sz w:val="20"/>
              </w:rPr>
            </w:pPr>
            <w:r w:rsidRPr="00D07538">
              <w:rPr>
                <w:rFonts w:ascii="Arial" w:eastAsia="Arial" w:hAnsi="Arial" w:cs="Arial"/>
                <w:spacing w:val="-5"/>
                <w:sz w:val="20"/>
              </w:rPr>
              <w:t>16</w:t>
            </w:r>
          </w:p>
        </w:tc>
      </w:tr>
      <w:tr w:rsidR="00D07538" w:rsidRPr="00D07538" w14:paraId="7A098765" w14:textId="77777777" w:rsidTr="00127A33">
        <w:trPr>
          <w:trHeight w:val="230"/>
        </w:trPr>
        <w:tc>
          <w:tcPr>
            <w:tcW w:w="502" w:type="dxa"/>
          </w:tcPr>
          <w:p w14:paraId="24524E88" w14:textId="77777777" w:rsidR="00D07538" w:rsidRPr="00D07538" w:rsidRDefault="00D07538" w:rsidP="00D07538">
            <w:pPr>
              <w:rPr>
                <w:rFonts w:ascii="Times New Roman" w:eastAsia="Arial" w:hAnsi="Arial" w:cs="Arial"/>
                <w:sz w:val="16"/>
              </w:rPr>
            </w:pPr>
          </w:p>
        </w:tc>
        <w:tc>
          <w:tcPr>
            <w:tcW w:w="3301" w:type="dxa"/>
          </w:tcPr>
          <w:p w14:paraId="049B905A" w14:textId="77777777" w:rsidR="00D07538" w:rsidRPr="00D07538" w:rsidRDefault="00D07538" w:rsidP="00D07538">
            <w:pPr>
              <w:spacing w:line="210" w:lineRule="exact"/>
              <w:ind w:right="99"/>
              <w:jc w:val="right"/>
              <w:rPr>
                <w:rFonts w:ascii="Arial" w:eastAsia="Arial" w:hAnsi="Arial" w:cs="Arial"/>
                <w:sz w:val="20"/>
              </w:rPr>
            </w:pPr>
            <w:r w:rsidRPr="00D07538">
              <w:rPr>
                <w:rFonts w:ascii="Arial" w:eastAsia="Arial" w:hAnsi="Arial" w:cs="Arial"/>
                <w:spacing w:val="-2"/>
                <w:sz w:val="20"/>
              </w:rPr>
              <w:t>Контроль</w:t>
            </w:r>
          </w:p>
        </w:tc>
        <w:tc>
          <w:tcPr>
            <w:tcW w:w="4515" w:type="dxa"/>
            <w:gridSpan w:val="3"/>
          </w:tcPr>
          <w:p w14:paraId="5EFD711C" w14:textId="77777777" w:rsidR="00D07538" w:rsidRPr="00D07538" w:rsidRDefault="00D07538" w:rsidP="00D07538">
            <w:pPr>
              <w:spacing w:line="210" w:lineRule="exact"/>
              <w:ind w:right="2126"/>
              <w:jc w:val="center"/>
              <w:rPr>
                <w:rFonts w:ascii="Arial" w:eastAsia="Arial" w:hAnsi="Arial" w:cs="Arial"/>
                <w:sz w:val="20"/>
              </w:rPr>
            </w:pPr>
            <w:r w:rsidRPr="00D07538">
              <w:rPr>
                <w:rFonts w:ascii="Arial" w:eastAsia="Arial" w:hAnsi="Arial" w:cs="Arial"/>
                <w:spacing w:val="-5"/>
                <w:sz w:val="20"/>
              </w:rPr>
              <w:t>36</w:t>
            </w:r>
          </w:p>
        </w:tc>
        <w:tc>
          <w:tcPr>
            <w:tcW w:w="1184" w:type="dxa"/>
          </w:tcPr>
          <w:p w14:paraId="3BE923A7" w14:textId="77777777" w:rsidR="00D07538" w:rsidRPr="00D07538" w:rsidRDefault="00D07538" w:rsidP="00D07538">
            <w:pPr>
              <w:spacing w:line="210" w:lineRule="exact"/>
              <w:ind w:right="307"/>
              <w:jc w:val="center"/>
              <w:rPr>
                <w:rFonts w:ascii="Arial" w:eastAsia="Arial" w:hAnsi="Arial" w:cs="Arial"/>
                <w:sz w:val="20"/>
              </w:rPr>
            </w:pPr>
            <w:r w:rsidRPr="00D07538">
              <w:rPr>
                <w:rFonts w:ascii="Arial" w:eastAsia="Arial" w:hAnsi="Arial" w:cs="Arial"/>
                <w:spacing w:val="-5"/>
                <w:sz w:val="20"/>
              </w:rPr>
              <w:t>36</w:t>
            </w:r>
          </w:p>
        </w:tc>
      </w:tr>
      <w:tr w:rsidR="00D07538" w:rsidRPr="00D07538" w14:paraId="23B6C183" w14:textId="77777777" w:rsidTr="00127A33">
        <w:trPr>
          <w:trHeight w:val="230"/>
        </w:trPr>
        <w:tc>
          <w:tcPr>
            <w:tcW w:w="502" w:type="dxa"/>
          </w:tcPr>
          <w:p w14:paraId="5A9C23B4" w14:textId="77777777" w:rsidR="00D07538" w:rsidRPr="00D07538" w:rsidRDefault="00D07538" w:rsidP="00D07538">
            <w:pPr>
              <w:rPr>
                <w:rFonts w:ascii="Times New Roman" w:eastAsia="Arial" w:hAnsi="Arial" w:cs="Arial"/>
                <w:sz w:val="16"/>
              </w:rPr>
            </w:pPr>
          </w:p>
        </w:tc>
        <w:tc>
          <w:tcPr>
            <w:tcW w:w="3301" w:type="dxa"/>
          </w:tcPr>
          <w:p w14:paraId="33128D87" w14:textId="77777777" w:rsidR="00D07538" w:rsidRPr="00D07538" w:rsidRDefault="00D07538" w:rsidP="00D07538">
            <w:pPr>
              <w:spacing w:line="210" w:lineRule="exact"/>
              <w:ind w:right="98"/>
              <w:jc w:val="right"/>
              <w:rPr>
                <w:rFonts w:ascii="Arial" w:eastAsia="Arial" w:hAnsi="Arial" w:cs="Arial"/>
                <w:b/>
                <w:sz w:val="20"/>
              </w:rPr>
            </w:pPr>
            <w:r w:rsidRPr="00D07538">
              <w:rPr>
                <w:rFonts w:ascii="Arial" w:eastAsia="Arial" w:hAnsi="Arial" w:cs="Arial"/>
                <w:b/>
                <w:spacing w:val="-2"/>
                <w:sz w:val="20"/>
              </w:rPr>
              <w:t>Итого:</w:t>
            </w:r>
          </w:p>
        </w:tc>
        <w:tc>
          <w:tcPr>
            <w:tcW w:w="1400" w:type="dxa"/>
          </w:tcPr>
          <w:p w14:paraId="69CC456A" w14:textId="77777777" w:rsidR="00D07538" w:rsidRPr="00D07538" w:rsidRDefault="00D07538" w:rsidP="00D07538">
            <w:pPr>
              <w:spacing w:line="210" w:lineRule="exact"/>
              <w:rPr>
                <w:rFonts w:ascii="Arial" w:eastAsia="Arial" w:hAnsi="Arial" w:cs="Arial"/>
                <w:b/>
                <w:sz w:val="20"/>
              </w:rPr>
            </w:pPr>
            <w:r w:rsidRPr="00D07538">
              <w:rPr>
                <w:rFonts w:ascii="Arial" w:eastAsia="Arial" w:hAnsi="Arial" w:cs="Arial"/>
                <w:b/>
                <w:spacing w:val="-5"/>
                <w:sz w:val="20"/>
              </w:rPr>
              <w:t>16</w:t>
            </w:r>
          </w:p>
        </w:tc>
        <w:tc>
          <w:tcPr>
            <w:tcW w:w="1335" w:type="dxa"/>
          </w:tcPr>
          <w:p w14:paraId="5C8FD763" w14:textId="77777777" w:rsidR="00D07538" w:rsidRPr="00D07538" w:rsidRDefault="00D07538" w:rsidP="00D07538">
            <w:pPr>
              <w:spacing w:line="210" w:lineRule="exact"/>
              <w:ind w:right="535"/>
              <w:jc w:val="center"/>
              <w:rPr>
                <w:rFonts w:ascii="Arial" w:eastAsia="Arial" w:hAnsi="Arial" w:cs="Arial"/>
                <w:b/>
                <w:sz w:val="20"/>
              </w:rPr>
            </w:pPr>
            <w:r w:rsidRPr="00D07538">
              <w:rPr>
                <w:rFonts w:ascii="Arial" w:eastAsia="Arial" w:hAnsi="Arial" w:cs="Arial"/>
                <w:b/>
                <w:spacing w:val="-5"/>
                <w:sz w:val="20"/>
              </w:rPr>
              <w:t>48</w:t>
            </w:r>
          </w:p>
        </w:tc>
        <w:tc>
          <w:tcPr>
            <w:tcW w:w="1780" w:type="dxa"/>
          </w:tcPr>
          <w:p w14:paraId="1546CFAD" w14:textId="77777777" w:rsidR="00D07538" w:rsidRPr="00D07538" w:rsidRDefault="00D07538" w:rsidP="00D07538">
            <w:pPr>
              <w:spacing w:line="210" w:lineRule="exact"/>
              <w:ind w:right="758"/>
              <w:jc w:val="center"/>
              <w:rPr>
                <w:rFonts w:ascii="Arial" w:eastAsia="Arial" w:hAnsi="Arial" w:cs="Arial"/>
                <w:b/>
                <w:sz w:val="20"/>
              </w:rPr>
            </w:pPr>
            <w:r w:rsidRPr="00D07538">
              <w:rPr>
                <w:rFonts w:ascii="Arial" w:eastAsia="Arial" w:hAnsi="Arial" w:cs="Arial"/>
                <w:b/>
                <w:spacing w:val="-5"/>
                <w:sz w:val="20"/>
              </w:rPr>
              <w:t>28</w:t>
            </w:r>
          </w:p>
        </w:tc>
        <w:tc>
          <w:tcPr>
            <w:tcW w:w="1184" w:type="dxa"/>
          </w:tcPr>
          <w:p w14:paraId="5899EA1A" w14:textId="77777777" w:rsidR="00D07538" w:rsidRPr="00D07538" w:rsidRDefault="00D07538" w:rsidP="00D07538">
            <w:pPr>
              <w:spacing w:line="210" w:lineRule="exact"/>
              <w:ind w:right="307"/>
              <w:jc w:val="center"/>
              <w:rPr>
                <w:rFonts w:ascii="Arial" w:eastAsia="Arial" w:hAnsi="Arial" w:cs="Arial"/>
                <w:b/>
                <w:sz w:val="20"/>
              </w:rPr>
            </w:pPr>
            <w:r w:rsidRPr="00D07538">
              <w:rPr>
                <w:rFonts w:ascii="Arial" w:eastAsia="Arial" w:hAnsi="Arial" w:cs="Arial"/>
                <w:b/>
                <w:spacing w:val="-5"/>
                <w:sz w:val="20"/>
              </w:rPr>
              <w:t>144</w:t>
            </w:r>
          </w:p>
        </w:tc>
      </w:tr>
    </w:tbl>
    <w:p w14:paraId="352A7ECE" w14:textId="77777777" w:rsidR="00D07538" w:rsidRPr="00D07538" w:rsidRDefault="00D07538" w:rsidP="00D07538">
      <w:pPr>
        <w:widowControl w:val="0"/>
        <w:autoSpaceDE w:val="0"/>
        <w:autoSpaceDN w:val="0"/>
        <w:spacing w:before="4" w:after="0" w:line="240" w:lineRule="auto"/>
        <w:rPr>
          <w:rFonts w:ascii="Arial" w:eastAsia="Arial" w:hAnsi="Arial" w:cs="Arial"/>
          <w:b/>
          <w:sz w:val="15"/>
          <w:szCs w:val="24"/>
        </w:rPr>
      </w:pPr>
    </w:p>
    <w:p w14:paraId="3A4F71DD" w14:textId="77777777" w:rsidR="00D07538" w:rsidRPr="00D07538" w:rsidRDefault="00D07538" w:rsidP="00D07538">
      <w:pPr>
        <w:widowControl w:val="0"/>
        <w:numPr>
          <w:ilvl w:val="0"/>
          <w:numId w:val="31"/>
        </w:numPr>
        <w:tabs>
          <w:tab w:val="left" w:pos="665"/>
        </w:tabs>
        <w:autoSpaceDE w:val="0"/>
        <w:autoSpaceDN w:val="0"/>
        <w:spacing w:before="92" w:after="0" w:line="240" w:lineRule="auto"/>
        <w:ind w:left="664" w:hanging="403"/>
        <w:jc w:val="both"/>
        <w:rPr>
          <w:rFonts w:ascii="Arial" w:eastAsia="Arial" w:hAnsi="Arial" w:cs="Arial"/>
          <w:b/>
          <w:sz w:val="24"/>
        </w:rPr>
      </w:pPr>
      <w:r w:rsidRPr="00D07538">
        <w:rPr>
          <w:rFonts w:ascii="Arial" w:eastAsia="Arial" w:hAnsi="Arial" w:cs="Arial"/>
          <w:b/>
          <w:sz w:val="24"/>
        </w:rPr>
        <w:t>Методические</w:t>
      </w:r>
      <w:r w:rsidRPr="00D07538">
        <w:rPr>
          <w:rFonts w:ascii="Arial" w:eastAsia="Arial" w:hAnsi="Arial" w:cs="Arial"/>
          <w:b/>
          <w:spacing w:val="-3"/>
          <w:sz w:val="24"/>
        </w:rPr>
        <w:t xml:space="preserve"> </w:t>
      </w:r>
      <w:r w:rsidRPr="00D07538">
        <w:rPr>
          <w:rFonts w:ascii="Arial" w:eastAsia="Arial" w:hAnsi="Arial" w:cs="Arial"/>
          <w:b/>
          <w:sz w:val="24"/>
        </w:rPr>
        <w:t>указания</w:t>
      </w:r>
      <w:r w:rsidRPr="00D07538">
        <w:rPr>
          <w:rFonts w:ascii="Arial" w:eastAsia="Arial" w:hAnsi="Arial" w:cs="Arial"/>
          <w:b/>
          <w:spacing w:val="-5"/>
          <w:sz w:val="24"/>
        </w:rPr>
        <w:t xml:space="preserve"> </w:t>
      </w:r>
      <w:r w:rsidRPr="00D07538">
        <w:rPr>
          <w:rFonts w:ascii="Arial" w:eastAsia="Arial" w:hAnsi="Arial" w:cs="Arial"/>
          <w:b/>
          <w:sz w:val="24"/>
        </w:rPr>
        <w:t>для</w:t>
      </w:r>
      <w:r w:rsidRPr="00D07538">
        <w:rPr>
          <w:rFonts w:ascii="Arial" w:eastAsia="Arial" w:hAnsi="Arial" w:cs="Arial"/>
          <w:b/>
          <w:spacing w:val="-5"/>
          <w:sz w:val="24"/>
        </w:rPr>
        <w:t xml:space="preserve"> </w:t>
      </w:r>
      <w:r w:rsidRPr="00D07538">
        <w:rPr>
          <w:rFonts w:ascii="Arial" w:eastAsia="Arial" w:hAnsi="Arial" w:cs="Arial"/>
          <w:b/>
          <w:sz w:val="24"/>
        </w:rPr>
        <w:t>обучающихся</w:t>
      </w:r>
      <w:r w:rsidRPr="00D07538">
        <w:rPr>
          <w:rFonts w:ascii="Arial" w:eastAsia="Arial" w:hAnsi="Arial" w:cs="Arial"/>
          <w:b/>
          <w:spacing w:val="-4"/>
          <w:sz w:val="24"/>
        </w:rPr>
        <w:t xml:space="preserve"> </w:t>
      </w:r>
      <w:r w:rsidRPr="00D07538">
        <w:rPr>
          <w:rFonts w:ascii="Arial" w:eastAsia="Arial" w:hAnsi="Arial" w:cs="Arial"/>
          <w:b/>
          <w:sz w:val="24"/>
        </w:rPr>
        <w:t>по</w:t>
      </w:r>
      <w:r w:rsidRPr="00D07538">
        <w:rPr>
          <w:rFonts w:ascii="Arial" w:eastAsia="Arial" w:hAnsi="Arial" w:cs="Arial"/>
          <w:b/>
          <w:spacing w:val="-5"/>
          <w:sz w:val="24"/>
        </w:rPr>
        <w:t xml:space="preserve"> </w:t>
      </w:r>
      <w:r w:rsidRPr="00D07538">
        <w:rPr>
          <w:rFonts w:ascii="Arial" w:eastAsia="Arial" w:hAnsi="Arial" w:cs="Arial"/>
          <w:b/>
          <w:sz w:val="24"/>
        </w:rPr>
        <w:t>освоению</w:t>
      </w:r>
      <w:r w:rsidRPr="00D07538">
        <w:rPr>
          <w:rFonts w:ascii="Arial" w:eastAsia="Arial" w:hAnsi="Arial" w:cs="Arial"/>
          <w:b/>
          <w:spacing w:val="-4"/>
          <w:sz w:val="24"/>
        </w:rPr>
        <w:t xml:space="preserve"> </w:t>
      </w:r>
      <w:r w:rsidRPr="00D07538">
        <w:rPr>
          <w:rFonts w:ascii="Arial" w:eastAsia="Arial" w:hAnsi="Arial" w:cs="Arial"/>
          <w:b/>
          <w:spacing w:val="-2"/>
          <w:sz w:val="24"/>
        </w:rPr>
        <w:t>дисциплины</w:t>
      </w:r>
    </w:p>
    <w:p w14:paraId="14CFFAA3" w14:textId="77777777" w:rsidR="00D07538" w:rsidRPr="00D07538" w:rsidRDefault="00D07538" w:rsidP="00D07538">
      <w:pPr>
        <w:widowControl w:val="0"/>
        <w:autoSpaceDE w:val="0"/>
        <w:autoSpaceDN w:val="0"/>
        <w:spacing w:before="1" w:after="0" w:line="240" w:lineRule="auto"/>
        <w:ind w:right="224"/>
        <w:jc w:val="both"/>
        <w:rPr>
          <w:rFonts w:ascii="Arial" w:eastAsia="Arial" w:hAnsi="Arial" w:cs="Arial"/>
          <w:sz w:val="24"/>
          <w:szCs w:val="24"/>
        </w:rPr>
      </w:pPr>
      <w:r w:rsidRPr="00D07538">
        <w:rPr>
          <w:rFonts w:ascii="Arial" w:eastAsia="Arial" w:hAnsi="Arial" w:cs="Arial"/>
          <w:sz w:val="24"/>
          <w:szCs w:val="24"/>
        </w:rPr>
        <w:t xml:space="preserve">Освоение дисциплины предполагает не только обязательное посещение </w:t>
      </w:r>
      <w:r w:rsidRPr="00D07538">
        <w:rPr>
          <w:rFonts w:ascii="Arial" w:eastAsia="Arial" w:hAnsi="Arial" w:cs="Arial"/>
          <w:sz w:val="24"/>
          <w:szCs w:val="24"/>
        </w:rPr>
        <w:lastRenderedPageBreak/>
        <w:t xml:space="preserve">обучающимися аудиторных занятий (лекций, практических занятий) и активную работу на них, но и самостоятельную учебную деятельность, на которую </w:t>
      </w:r>
      <w:proofErr w:type="gramStart"/>
      <w:r w:rsidRPr="00D07538">
        <w:rPr>
          <w:rFonts w:ascii="Arial" w:eastAsia="Arial" w:hAnsi="Arial" w:cs="Arial"/>
          <w:sz w:val="24"/>
          <w:szCs w:val="24"/>
        </w:rPr>
        <w:t>отводит- ся</w:t>
      </w:r>
      <w:proofErr w:type="gramEnd"/>
      <w:r w:rsidRPr="00D07538">
        <w:rPr>
          <w:rFonts w:ascii="Arial" w:eastAsia="Arial" w:hAnsi="Arial" w:cs="Arial"/>
          <w:sz w:val="24"/>
          <w:szCs w:val="24"/>
        </w:rPr>
        <w:t xml:space="preserve"> 28 часов в семестре и 16 часов на групповые консультации, а также работу при подготовке к промежуточной аттестации – экзамену (отводится 36 часов).</w:t>
      </w:r>
    </w:p>
    <w:p w14:paraId="09CF0068" w14:textId="77777777" w:rsidR="00D07538" w:rsidRPr="00D07538" w:rsidRDefault="00D07538" w:rsidP="00D07538">
      <w:pPr>
        <w:widowControl w:val="0"/>
        <w:autoSpaceDE w:val="0"/>
        <w:autoSpaceDN w:val="0"/>
        <w:spacing w:after="0" w:line="240" w:lineRule="auto"/>
        <w:jc w:val="both"/>
        <w:rPr>
          <w:rFonts w:ascii="Arial" w:eastAsia="Arial" w:hAnsi="Arial" w:cs="Arial"/>
          <w:sz w:val="24"/>
          <w:szCs w:val="24"/>
        </w:rPr>
      </w:pPr>
      <w:proofErr w:type="gramStart"/>
      <w:r w:rsidRPr="00D07538">
        <w:rPr>
          <w:rFonts w:ascii="Arial" w:eastAsia="Arial" w:hAnsi="Arial" w:cs="Arial"/>
          <w:sz w:val="24"/>
          <w:szCs w:val="24"/>
        </w:rPr>
        <w:t>Самостоятельная</w:t>
      </w:r>
      <w:r w:rsidRPr="00D07538">
        <w:rPr>
          <w:rFonts w:ascii="Arial" w:eastAsia="Arial" w:hAnsi="Arial" w:cs="Arial"/>
          <w:spacing w:val="38"/>
          <w:sz w:val="24"/>
          <w:szCs w:val="24"/>
        </w:rPr>
        <w:t xml:space="preserve">  </w:t>
      </w:r>
      <w:r w:rsidRPr="00D07538">
        <w:rPr>
          <w:rFonts w:ascii="Arial" w:eastAsia="Arial" w:hAnsi="Arial" w:cs="Arial"/>
          <w:sz w:val="24"/>
          <w:szCs w:val="24"/>
        </w:rPr>
        <w:t>учебная</w:t>
      </w:r>
      <w:proofErr w:type="gramEnd"/>
      <w:r w:rsidRPr="00D07538">
        <w:rPr>
          <w:rFonts w:ascii="Arial" w:eastAsia="Arial" w:hAnsi="Arial" w:cs="Arial"/>
          <w:spacing w:val="38"/>
          <w:sz w:val="24"/>
          <w:szCs w:val="24"/>
        </w:rPr>
        <w:t xml:space="preserve">  </w:t>
      </w:r>
      <w:r w:rsidRPr="00D07538">
        <w:rPr>
          <w:rFonts w:ascii="Arial" w:eastAsia="Arial" w:hAnsi="Arial" w:cs="Arial"/>
          <w:sz w:val="24"/>
          <w:szCs w:val="24"/>
        </w:rPr>
        <w:t>деятельность</w:t>
      </w:r>
      <w:r w:rsidRPr="00D07538">
        <w:rPr>
          <w:rFonts w:ascii="Arial" w:eastAsia="Arial" w:hAnsi="Arial" w:cs="Arial"/>
          <w:spacing w:val="38"/>
          <w:sz w:val="24"/>
          <w:szCs w:val="24"/>
        </w:rPr>
        <w:t xml:space="preserve">  </w:t>
      </w:r>
      <w:r w:rsidRPr="00D07538">
        <w:rPr>
          <w:rFonts w:ascii="Arial" w:eastAsia="Arial" w:hAnsi="Arial" w:cs="Arial"/>
          <w:sz w:val="24"/>
          <w:szCs w:val="24"/>
        </w:rPr>
        <w:t>обучающихся</w:t>
      </w:r>
      <w:r w:rsidRPr="00D07538">
        <w:rPr>
          <w:rFonts w:ascii="Arial" w:eastAsia="Arial" w:hAnsi="Arial" w:cs="Arial"/>
          <w:spacing w:val="38"/>
          <w:sz w:val="24"/>
          <w:szCs w:val="24"/>
        </w:rPr>
        <w:t xml:space="preserve">  </w:t>
      </w:r>
      <w:r w:rsidRPr="00D07538">
        <w:rPr>
          <w:rFonts w:ascii="Arial" w:eastAsia="Arial" w:hAnsi="Arial" w:cs="Arial"/>
          <w:sz w:val="24"/>
          <w:szCs w:val="24"/>
        </w:rPr>
        <w:t>по</w:t>
      </w:r>
      <w:r w:rsidRPr="00D07538">
        <w:rPr>
          <w:rFonts w:ascii="Arial" w:eastAsia="Arial" w:hAnsi="Arial" w:cs="Arial"/>
          <w:spacing w:val="40"/>
          <w:sz w:val="24"/>
          <w:szCs w:val="24"/>
        </w:rPr>
        <w:t xml:space="preserve">  </w:t>
      </w:r>
      <w:r w:rsidRPr="00D07538">
        <w:rPr>
          <w:rFonts w:ascii="Arial" w:eastAsia="Arial" w:hAnsi="Arial" w:cs="Arial"/>
          <w:spacing w:val="-2"/>
          <w:sz w:val="24"/>
          <w:szCs w:val="24"/>
        </w:rPr>
        <w:t>дисциплине</w:t>
      </w:r>
    </w:p>
    <w:p w14:paraId="654F4A4E" w14:textId="77777777" w:rsidR="00D07538" w:rsidRPr="00D07538" w:rsidRDefault="00D07538" w:rsidP="00D07538">
      <w:pPr>
        <w:widowControl w:val="0"/>
        <w:autoSpaceDE w:val="0"/>
        <w:autoSpaceDN w:val="0"/>
        <w:spacing w:after="0" w:line="240" w:lineRule="auto"/>
        <w:ind w:right="224"/>
        <w:jc w:val="both"/>
        <w:rPr>
          <w:rFonts w:ascii="Arial" w:eastAsia="Arial" w:hAnsi="Arial" w:cs="Arial"/>
          <w:sz w:val="24"/>
          <w:szCs w:val="24"/>
        </w:rPr>
      </w:pPr>
      <w:r w:rsidRPr="00D07538">
        <w:rPr>
          <w:rFonts w:ascii="Arial" w:eastAsia="Arial" w:hAnsi="Arial" w:cs="Arial"/>
          <w:sz w:val="24"/>
          <w:szCs w:val="24"/>
        </w:rPr>
        <w:t>«Психологическое консультирование» предполагает изучение и конспектирование рекомендуемой преподавателем литературы по вопросам семинарских и практи- ческих занятий (приведены выше), самостоятельное освоение понятийного аппа- рата</w:t>
      </w:r>
      <w:r w:rsidRPr="00D07538">
        <w:rPr>
          <w:rFonts w:ascii="Arial" w:eastAsia="Arial" w:hAnsi="Arial" w:cs="Arial"/>
          <w:spacing w:val="-2"/>
          <w:sz w:val="24"/>
          <w:szCs w:val="24"/>
        </w:rPr>
        <w:t xml:space="preserve"> </w:t>
      </w:r>
      <w:r w:rsidRPr="00D07538">
        <w:rPr>
          <w:rFonts w:ascii="Arial" w:eastAsia="Arial" w:hAnsi="Arial" w:cs="Arial"/>
          <w:sz w:val="24"/>
          <w:szCs w:val="24"/>
        </w:rPr>
        <w:t>(выполнение</w:t>
      </w:r>
      <w:r w:rsidRPr="00D07538">
        <w:rPr>
          <w:rFonts w:ascii="Arial" w:eastAsia="Arial" w:hAnsi="Arial" w:cs="Arial"/>
          <w:spacing w:val="-3"/>
          <w:sz w:val="24"/>
          <w:szCs w:val="24"/>
        </w:rPr>
        <w:t xml:space="preserve"> </w:t>
      </w:r>
      <w:r w:rsidRPr="00D07538">
        <w:rPr>
          <w:rFonts w:ascii="Arial" w:eastAsia="Arial" w:hAnsi="Arial" w:cs="Arial"/>
          <w:sz w:val="24"/>
          <w:szCs w:val="24"/>
        </w:rPr>
        <w:t>понятийных</w:t>
      </w:r>
      <w:r w:rsidRPr="00D07538">
        <w:rPr>
          <w:rFonts w:ascii="Arial" w:eastAsia="Arial" w:hAnsi="Arial" w:cs="Arial"/>
          <w:spacing w:val="-3"/>
          <w:sz w:val="24"/>
          <w:szCs w:val="24"/>
        </w:rPr>
        <w:t xml:space="preserve"> </w:t>
      </w:r>
      <w:r w:rsidRPr="00D07538">
        <w:rPr>
          <w:rFonts w:ascii="Arial" w:eastAsia="Arial" w:hAnsi="Arial" w:cs="Arial"/>
          <w:sz w:val="24"/>
          <w:szCs w:val="24"/>
        </w:rPr>
        <w:t>диктантов на</w:t>
      </w:r>
      <w:r w:rsidRPr="00D07538">
        <w:rPr>
          <w:rFonts w:ascii="Arial" w:eastAsia="Arial" w:hAnsi="Arial" w:cs="Arial"/>
          <w:spacing w:val="-3"/>
          <w:sz w:val="24"/>
          <w:szCs w:val="24"/>
        </w:rPr>
        <w:t xml:space="preserve"> </w:t>
      </w:r>
      <w:r w:rsidRPr="00D07538">
        <w:rPr>
          <w:rFonts w:ascii="Arial" w:eastAsia="Arial" w:hAnsi="Arial" w:cs="Arial"/>
          <w:sz w:val="24"/>
          <w:szCs w:val="24"/>
        </w:rPr>
        <w:t>семинарских</w:t>
      </w:r>
      <w:r w:rsidRPr="00D07538">
        <w:rPr>
          <w:rFonts w:ascii="Arial" w:eastAsia="Arial" w:hAnsi="Arial" w:cs="Arial"/>
          <w:spacing w:val="-6"/>
          <w:sz w:val="24"/>
          <w:szCs w:val="24"/>
        </w:rPr>
        <w:t xml:space="preserve"> </w:t>
      </w:r>
      <w:r w:rsidRPr="00D07538">
        <w:rPr>
          <w:rFonts w:ascii="Arial" w:eastAsia="Arial" w:hAnsi="Arial" w:cs="Arial"/>
          <w:sz w:val="24"/>
          <w:szCs w:val="24"/>
        </w:rPr>
        <w:t>и</w:t>
      </w:r>
      <w:r w:rsidRPr="00D07538">
        <w:rPr>
          <w:rFonts w:ascii="Arial" w:eastAsia="Arial" w:hAnsi="Arial" w:cs="Arial"/>
          <w:spacing w:val="-2"/>
          <w:sz w:val="24"/>
          <w:szCs w:val="24"/>
        </w:rPr>
        <w:t xml:space="preserve"> </w:t>
      </w:r>
      <w:r w:rsidRPr="00D07538">
        <w:rPr>
          <w:rFonts w:ascii="Arial" w:eastAsia="Arial" w:hAnsi="Arial" w:cs="Arial"/>
          <w:sz w:val="24"/>
          <w:szCs w:val="24"/>
        </w:rPr>
        <w:t>практических</w:t>
      </w:r>
      <w:r w:rsidRPr="00D07538">
        <w:rPr>
          <w:rFonts w:ascii="Arial" w:eastAsia="Arial" w:hAnsi="Arial" w:cs="Arial"/>
          <w:spacing w:val="-6"/>
          <w:sz w:val="24"/>
          <w:szCs w:val="24"/>
        </w:rPr>
        <w:t xml:space="preserve"> </w:t>
      </w:r>
      <w:r w:rsidRPr="00D07538">
        <w:rPr>
          <w:rFonts w:ascii="Arial" w:eastAsia="Arial" w:hAnsi="Arial" w:cs="Arial"/>
          <w:sz w:val="24"/>
          <w:szCs w:val="24"/>
        </w:rPr>
        <w:t>занятиях) и подготовку к текущим аттестациям (контрольным работам, выполнению практи- ческих заданий) (примеры см. ниже).</w:t>
      </w:r>
    </w:p>
    <w:p w14:paraId="2DE278D7" w14:textId="77777777" w:rsidR="00D07538" w:rsidRPr="00D07538" w:rsidRDefault="00D07538" w:rsidP="00D07538">
      <w:pPr>
        <w:widowControl w:val="0"/>
        <w:autoSpaceDE w:val="0"/>
        <w:autoSpaceDN w:val="0"/>
        <w:spacing w:after="0" w:line="240" w:lineRule="auto"/>
        <w:ind w:right="225"/>
        <w:jc w:val="both"/>
        <w:rPr>
          <w:rFonts w:ascii="Arial" w:eastAsia="Arial" w:hAnsi="Arial" w:cs="Arial"/>
          <w:sz w:val="24"/>
          <w:szCs w:val="24"/>
        </w:rPr>
      </w:pPr>
      <w:r w:rsidRPr="00D07538">
        <w:rPr>
          <w:rFonts w:ascii="Arial" w:eastAsia="Arial" w:hAnsi="Arial" w:cs="Arial"/>
          <w:sz w:val="24"/>
          <w:szCs w:val="24"/>
        </w:rPr>
        <w:t xml:space="preserve">Вопросы лабораторных занятий обсуждаются на занятиях в виде устного опроса – индивидуального и фронтального. При подготовке к лабораторным </w:t>
      </w:r>
      <w:proofErr w:type="gramStart"/>
      <w:r w:rsidRPr="00D07538">
        <w:rPr>
          <w:rFonts w:ascii="Arial" w:eastAsia="Arial" w:hAnsi="Arial" w:cs="Arial"/>
          <w:sz w:val="24"/>
          <w:szCs w:val="24"/>
        </w:rPr>
        <w:t>заня- тиям</w:t>
      </w:r>
      <w:proofErr w:type="gramEnd"/>
      <w:r w:rsidRPr="00D07538">
        <w:rPr>
          <w:rFonts w:ascii="Arial" w:eastAsia="Arial" w:hAnsi="Arial" w:cs="Arial"/>
          <w:sz w:val="24"/>
          <w:szCs w:val="24"/>
        </w:rPr>
        <w:t xml:space="preserve"> обучающимся важно помнить, что их задача, отвечая на основные вопросы плана занятия и дополнительные вопросы преподавателя, показать свои знания</w:t>
      </w:r>
      <w:r w:rsidRPr="00D07538">
        <w:rPr>
          <w:rFonts w:ascii="Arial" w:eastAsia="Arial" w:hAnsi="Arial" w:cs="Arial"/>
          <w:spacing w:val="-2"/>
          <w:sz w:val="24"/>
          <w:szCs w:val="24"/>
        </w:rPr>
        <w:t xml:space="preserve"> </w:t>
      </w:r>
      <w:r w:rsidRPr="00D07538">
        <w:rPr>
          <w:rFonts w:ascii="Arial" w:eastAsia="Arial" w:hAnsi="Arial" w:cs="Arial"/>
          <w:sz w:val="24"/>
          <w:szCs w:val="24"/>
        </w:rPr>
        <w:t xml:space="preserve">и кругозор, умение логически построить ответ, владение монологической речью и иные коммуникативные навыки, умение отстаивать свою профессиональную по- зицию. В ходе устного опроса выявляются детали, которые по каким-то причинам оказались недостаточно осмысленными студентами в ходе учебных занятий. Тем самым опрос выполняет важнейшие обучающую, развивающую и </w:t>
      </w:r>
      <w:proofErr w:type="gramStart"/>
      <w:r w:rsidRPr="00D07538">
        <w:rPr>
          <w:rFonts w:ascii="Arial" w:eastAsia="Arial" w:hAnsi="Arial" w:cs="Arial"/>
          <w:sz w:val="24"/>
          <w:szCs w:val="24"/>
        </w:rPr>
        <w:t>корректирую- щую</w:t>
      </w:r>
      <w:proofErr w:type="gramEnd"/>
      <w:r w:rsidRPr="00D07538">
        <w:rPr>
          <w:rFonts w:ascii="Arial" w:eastAsia="Arial" w:hAnsi="Arial" w:cs="Arial"/>
          <w:sz w:val="24"/>
          <w:szCs w:val="24"/>
        </w:rPr>
        <w:t xml:space="preserve"> функции, позволяет студентам учесть недоработки и избежать их при подго- товке к экзамену.</w:t>
      </w:r>
    </w:p>
    <w:p w14:paraId="769B7C5C" w14:textId="7036D57A" w:rsidR="005D1744" w:rsidRPr="00D07538" w:rsidRDefault="00D07538" w:rsidP="005D1744">
      <w:pPr>
        <w:widowControl w:val="0"/>
        <w:autoSpaceDE w:val="0"/>
        <w:autoSpaceDN w:val="0"/>
        <w:spacing w:before="70" w:after="0" w:line="240" w:lineRule="auto"/>
        <w:ind w:right="226"/>
        <w:jc w:val="both"/>
        <w:rPr>
          <w:rFonts w:ascii="Arial" w:eastAsia="Arial" w:hAnsi="Arial" w:cs="Arial"/>
          <w:sz w:val="24"/>
          <w:szCs w:val="24"/>
        </w:rPr>
      </w:pPr>
      <w:r w:rsidRPr="00D07538">
        <w:rPr>
          <w:rFonts w:ascii="Arial" w:eastAsia="Arial" w:hAnsi="Arial" w:cs="Arial"/>
          <w:sz w:val="24"/>
          <w:szCs w:val="24"/>
        </w:rPr>
        <w:t xml:space="preserve">Конспектирование рекомендуемых преподавателем литературных </w:t>
      </w:r>
      <w:proofErr w:type="gramStart"/>
      <w:r w:rsidRPr="00D07538">
        <w:rPr>
          <w:rFonts w:ascii="Arial" w:eastAsia="Arial" w:hAnsi="Arial" w:cs="Arial"/>
          <w:sz w:val="24"/>
          <w:szCs w:val="24"/>
        </w:rPr>
        <w:t>источни- ков</w:t>
      </w:r>
      <w:proofErr w:type="gramEnd"/>
      <w:r w:rsidRPr="00D07538">
        <w:rPr>
          <w:rFonts w:ascii="Arial" w:eastAsia="Arial" w:hAnsi="Arial" w:cs="Arial"/>
          <w:sz w:val="24"/>
          <w:szCs w:val="24"/>
        </w:rPr>
        <w:t xml:space="preserve"> предназначено для более глубокого и осмысленного усвоения обучающимися теоретического материала. Одна из главных задач обучающегося – научиться </w:t>
      </w:r>
      <w:proofErr w:type="gramStart"/>
      <w:r w:rsidRPr="00D07538">
        <w:rPr>
          <w:rFonts w:ascii="Arial" w:eastAsia="Arial" w:hAnsi="Arial" w:cs="Arial"/>
          <w:sz w:val="24"/>
          <w:szCs w:val="24"/>
        </w:rPr>
        <w:t>от- бирать</w:t>
      </w:r>
      <w:proofErr w:type="gramEnd"/>
      <w:r w:rsidRPr="00D07538">
        <w:rPr>
          <w:rFonts w:ascii="Arial" w:eastAsia="Arial" w:hAnsi="Arial" w:cs="Arial"/>
          <w:sz w:val="24"/>
          <w:szCs w:val="24"/>
        </w:rPr>
        <w:t xml:space="preserve"> из психологического текста главные мысли и положения. Конспект не </w:t>
      </w:r>
      <w:proofErr w:type="gramStart"/>
      <w:r w:rsidRPr="00D07538">
        <w:rPr>
          <w:rFonts w:ascii="Arial" w:eastAsia="Arial" w:hAnsi="Arial" w:cs="Arial"/>
          <w:sz w:val="24"/>
          <w:szCs w:val="24"/>
        </w:rPr>
        <w:t>дол- жен</w:t>
      </w:r>
      <w:proofErr w:type="gramEnd"/>
      <w:r w:rsidRPr="00D07538">
        <w:rPr>
          <w:rFonts w:ascii="Arial" w:eastAsia="Arial" w:hAnsi="Arial" w:cs="Arial"/>
          <w:sz w:val="24"/>
          <w:szCs w:val="24"/>
        </w:rPr>
        <w:t xml:space="preserve"> сводиться ни к сплошному переписыванию рекомендованного источника, ни к его тезисному изложению, напоминающему план. Конспектированию подлежат статьи из научных журналов и сборников статей, главы (параграфы) учебников, учебных</w:t>
      </w:r>
      <w:r w:rsidRPr="00D07538">
        <w:rPr>
          <w:rFonts w:ascii="Arial" w:eastAsia="Arial" w:hAnsi="Arial" w:cs="Arial"/>
          <w:spacing w:val="3"/>
          <w:sz w:val="24"/>
          <w:szCs w:val="24"/>
        </w:rPr>
        <w:t xml:space="preserve"> </w:t>
      </w:r>
      <w:r w:rsidRPr="00D07538">
        <w:rPr>
          <w:rFonts w:ascii="Arial" w:eastAsia="Arial" w:hAnsi="Arial" w:cs="Arial"/>
          <w:sz w:val="24"/>
          <w:szCs w:val="24"/>
        </w:rPr>
        <w:t>пособий,</w:t>
      </w:r>
      <w:r w:rsidRPr="00D07538">
        <w:rPr>
          <w:rFonts w:ascii="Arial" w:eastAsia="Arial" w:hAnsi="Arial" w:cs="Arial"/>
          <w:spacing w:val="10"/>
          <w:sz w:val="24"/>
          <w:szCs w:val="24"/>
        </w:rPr>
        <w:t xml:space="preserve"> </w:t>
      </w:r>
      <w:r w:rsidRPr="00D07538">
        <w:rPr>
          <w:rFonts w:ascii="Arial" w:eastAsia="Arial" w:hAnsi="Arial" w:cs="Arial"/>
          <w:sz w:val="24"/>
          <w:szCs w:val="24"/>
        </w:rPr>
        <w:t>монографий.</w:t>
      </w:r>
      <w:r w:rsidRPr="00D07538">
        <w:rPr>
          <w:rFonts w:ascii="Arial" w:eastAsia="Arial" w:hAnsi="Arial" w:cs="Arial"/>
          <w:spacing w:val="10"/>
          <w:sz w:val="24"/>
          <w:szCs w:val="24"/>
        </w:rPr>
        <w:t xml:space="preserve"> </w:t>
      </w:r>
      <w:r w:rsidRPr="00D07538">
        <w:rPr>
          <w:rFonts w:ascii="Arial" w:eastAsia="Arial" w:hAnsi="Arial" w:cs="Arial"/>
          <w:sz w:val="24"/>
          <w:szCs w:val="24"/>
        </w:rPr>
        <w:t>При</w:t>
      </w:r>
      <w:r w:rsidRPr="00D07538">
        <w:rPr>
          <w:rFonts w:ascii="Arial" w:eastAsia="Arial" w:hAnsi="Arial" w:cs="Arial"/>
          <w:spacing w:val="7"/>
          <w:sz w:val="24"/>
          <w:szCs w:val="24"/>
        </w:rPr>
        <w:t xml:space="preserve"> </w:t>
      </w:r>
      <w:r w:rsidRPr="00D07538">
        <w:rPr>
          <w:rFonts w:ascii="Arial" w:eastAsia="Arial" w:hAnsi="Arial" w:cs="Arial"/>
          <w:sz w:val="24"/>
          <w:szCs w:val="24"/>
        </w:rPr>
        <w:t>подготовке</w:t>
      </w:r>
      <w:r w:rsidRPr="00D07538">
        <w:rPr>
          <w:rFonts w:ascii="Arial" w:eastAsia="Arial" w:hAnsi="Arial" w:cs="Arial"/>
          <w:spacing w:val="10"/>
          <w:sz w:val="24"/>
          <w:szCs w:val="24"/>
        </w:rPr>
        <w:t xml:space="preserve"> </w:t>
      </w:r>
      <w:r w:rsidRPr="00D07538">
        <w:rPr>
          <w:rFonts w:ascii="Arial" w:eastAsia="Arial" w:hAnsi="Arial" w:cs="Arial"/>
          <w:sz w:val="24"/>
          <w:szCs w:val="24"/>
        </w:rPr>
        <w:t>конспекта</w:t>
      </w:r>
      <w:r w:rsidRPr="00D07538">
        <w:rPr>
          <w:rFonts w:ascii="Arial" w:eastAsia="Arial" w:hAnsi="Arial" w:cs="Arial"/>
          <w:spacing w:val="9"/>
          <w:sz w:val="24"/>
          <w:szCs w:val="24"/>
        </w:rPr>
        <w:t xml:space="preserve"> </w:t>
      </w:r>
      <w:r w:rsidRPr="00D07538">
        <w:rPr>
          <w:rFonts w:ascii="Arial" w:eastAsia="Arial" w:hAnsi="Arial" w:cs="Arial"/>
          <w:sz w:val="24"/>
          <w:szCs w:val="24"/>
        </w:rPr>
        <w:t>обязательно</w:t>
      </w:r>
      <w:r w:rsidRPr="00D07538">
        <w:rPr>
          <w:rFonts w:ascii="Arial" w:eastAsia="Arial" w:hAnsi="Arial" w:cs="Arial"/>
          <w:spacing w:val="9"/>
          <w:sz w:val="24"/>
          <w:szCs w:val="24"/>
        </w:rPr>
        <w:t xml:space="preserve"> </w:t>
      </w:r>
      <w:r w:rsidR="005D1744">
        <w:rPr>
          <w:rFonts w:ascii="Arial" w:eastAsia="Arial" w:hAnsi="Arial" w:cs="Arial"/>
          <w:spacing w:val="-2"/>
          <w:sz w:val="24"/>
          <w:szCs w:val="24"/>
        </w:rPr>
        <w:t>указывает</w:t>
      </w:r>
      <w:r w:rsidR="005D1744" w:rsidRPr="00D07538">
        <w:rPr>
          <w:rFonts w:ascii="Arial" w:eastAsia="Arial" w:hAnsi="Arial" w:cs="Arial"/>
          <w:sz w:val="24"/>
          <w:szCs w:val="24"/>
        </w:rPr>
        <w:t xml:space="preserve">ся автор книги (статьи), место и год издания, страницы, на которых расположен конспектируемый текст в источнике. Поощряются сопровождающие конспект </w:t>
      </w:r>
      <w:proofErr w:type="gramStart"/>
      <w:r w:rsidR="005D1744" w:rsidRPr="00D07538">
        <w:rPr>
          <w:rFonts w:ascii="Arial" w:eastAsia="Arial" w:hAnsi="Arial" w:cs="Arial"/>
          <w:sz w:val="24"/>
          <w:szCs w:val="24"/>
        </w:rPr>
        <w:t>ком- ментарии</w:t>
      </w:r>
      <w:proofErr w:type="gramEnd"/>
      <w:r w:rsidR="005D1744" w:rsidRPr="00D07538">
        <w:rPr>
          <w:rFonts w:ascii="Arial" w:eastAsia="Arial" w:hAnsi="Arial" w:cs="Arial"/>
          <w:sz w:val="24"/>
          <w:szCs w:val="24"/>
        </w:rPr>
        <w:t xml:space="preserve"> студента, представление основных идей в форме схем или таблиц.</w:t>
      </w:r>
    </w:p>
    <w:p w14:paraId="45FEC7EA" w14:textId="77777777" w:rsidR="005D1744" w:rsidRPr="00D07538" w:rsidRDefault="005D1744" w:rsidP="005D1744">
      <w:pPr>
        <w:widowControl w:val="0"/>
        <w:autoSpaceDE w:val="0"/>
        <w:autoSpaceDN w:val="0"/>
        <w:spacing w:after="0" w:line="240" w:lineRule="auto"/>
        <w:ind w:right="223"/>
        <w:jc w:val="both"/>
        <w:rPr>
          <w:rFonts w:ascii="Arial" w:eastAsia="Arial" w:hAnsi="Arial" w:cs="Arial"/>
          <w:sz w:val="24"/>
          <w:szCs w:val="24"/>
        </w:rPr>
      </w:pPr>
      <w:r w:rsidRPr="00D07538">
        <w:rPr>
          <w:rFonts w:ascii="Arial" w:eastAsia="Arial" w:hAnsi="Arial" w:cs="Arial"/>
          <w:sz w:val="24"/>
          <w:szCs w:val="24"/>
        </w:rPr>
        <w:t xml:space="preserve">Подготовка к понятийным диктантам требует от обучающихся нахождения и усвоения определений ключевых понятий изучаемой темы (рекомендуются </w:t>
      </w:r>
      <w:proofErr w:type="gramStart"/>
      <w:r w:rsidRPr="00D07538">
        <w:rPr>
          <w:rFonts w:ascii="Arial" w:eastAsia="Arial" w:hAnsi="Arial" w:cs="Arial"/>
          <w:sz w:val="24"/>
          <w:szCs w:val="24"/>
        </w:rPr>
        <w:t>пре- подавателем</w:t>
      </w:r>
      <w:proofErr w:type="gramEnd"/>
      <w:r w:rsidRPr="00D07538">
        <w:rPr>
          <w:rFonts w:ascii="Arial" w:eastAsia="Arial" w:hAnsi="Arial" w:cs="Arial"/>
          <w:sz w:val="24"/>
          <w:szCs w:val="24"/>
        </w:rPr>
        <w:t xml:space="preserve"> к семинарским и практическим занятиям). Для этого целесообразно использовать как конспекты лекций или литературных источников, </w:t>
      </w:r>
      <w:proofErr w:type="gramStart"/>
      <w:r w:rsidRPr="00D07538">
        <w:rPr>
          <w:rFonts w:ascii="Arial" w:eastAsia="Arial" w:hAnsi="Arial" w:cs="Arial"/>
          <w:sz w:val="24"/>
          <w:szCs w:val="24"/>
        </w:rPr>
        <w:t>рекомендован- ных</w:t>
      </w:r>
      <w:proofErr w:type="gramEnd"/>
      <w:r w:rsidRPr="00D07538">
        <w:rPr>
          <w:rFonts w:ascii="Arial" w:eastAsia="Arial" w:hAnsi="Arial" w:cs="Arial"/>
          <w:spacing w:val="-2"/>
          <w:sz w:val="24"/>
          <w:szCs w:val="24"/>
        </w:rPr>
        <w:t xml:space="preserve"> </w:t>
      </w:r>
      <w:r w:rsidRPr="00D07538">
        <w:rPr>
          <w:rFonts w:ascii="Arial" w:eastAsia="Arial" w:hAnsi="Arial" w:cs="Arial"/>
          <w:sz w:val="24"/>
          <w:szCs w:val="24"/>
        </w:rPr>
        <w:t>для подготовки к лабораторнымзанятиям, так и</w:t>
      </w:r>
      <w:r w:rsidRPr="00D07538">
        <w:rPr>
          <w:rFonts w:ascii="Arial" w:eastAsia="Arial" w:hAnsi="Arial" w:cs="Arial"/>
          <w:spacing w:val="-1"/>
          <w:sz w:val="24"/>
          <w:szCs w:val="24"/>
        </w:rPr>
        <w:t xml:space="preserve"> </w:t>
      </w:r>
      <w:r w:rsidRPr="00D07538">
        <w:rPr>
          <w:rFonts w:ascii="Arial" w:eastAsia="Arial" w:hAnsi="Arial" w:cs="Arial"/>
          <w:sz w:val="24"/>
          <w:szCs w:val="24"/>
        </w:rPr>
        <w:t>обращение к</w:t>
      </w:r>
      <w:r w:rsidRPr="00D07538">
        <w:rPr>
          <w:rFonts w:ascii="Arial" w:eastAsia="Arial" w:hAnsi="Arial" w:cs="Arial"/>
          <w:spacing w:val="-1"/>
          <w:sz w:val="24"/>
          <w:szCs w:val="24"/>
        </w:rPr>
        <w:t xml:space="preserve"> </w:t>
      </w:r>
      <w:r w:rsidRPr="00D07538">
        <w:rPr>
          <w:rFonts w:ascii="Arial" w:eastAsia="Arial" w:hAnsi="Arial" w:cs="Arial"/>
          <w:sz w:val="24"/>
          <w:szCs w:val="24"/>
        </w:rPr>
        <w:t xml:space="preserve">психологическим словарям. Выполнение понятийного диктанта на практическом занятии </w:t>
      </w:r>
      <w:proofErr w:type="gramStart"/>
      <w:r w:rsidRPr="00D07538">
        <w:rPr>
          <w:rFonts w:ascii="Arial" w:eastAsia="Arial" w:hAnsi="Arial" w:cs="Arial"/>
          <w:sz w:val="24"/>
          <w:szCs w:val="24"/>
        </w:rPr>
        <w:t>ограниче- но</w:t>
      </w:r>
      <w:proofErr w:type="gramEnd"/>
      <w:r w:rsidRPr="00D07538">
        <w:rPr>
          <w:rFonts w:ascii="Arial" w:eastAsia="Arial" w:hAnsi="Arial" w:cs="Arial"/>
          <w:sz w:val="24"/>
          <w:szCs w:val="24"/>
        </w:rPr>
        <w:t xml:space="preserve"> по времени, поэтому задается, как правило, 4-6 ключевых понятий.</w:t>
      </w:r>
    </w:p>
    <w:p w14:paraId="5A482476" w14:textId="77777777" w:rsidR="005D1744" w:rsidRPr="00D07538" w:rsidRDefault="005D1744" w:rsidP="005D1744">
      <w:pPr>
        <w:widowControl w:val="0"/>
        <w:autoSpaceDE w:val="0"/>
        <w:autoSpaceDN w:val="0"/>
        <w:spacing w:after="0" w:line="240" w:lineRule="auto"/>
        <w:ind w:right="223"/>
        <w:jc w:val="both"/>
        <w:rPr>
          <w:rFonts w:ascii="Arial" w:eastAsia="Arial" w:hAnsi="Arial" w:cs="Arial"/>
          <w:sz w:val="24"/>
          <w:szCs w:val="24"/>
        </w:rPr>
      </w:pPr>
      <w:r w:rsidRPr="00D07538">
        <w:rPr>
          <w:rFonts w:ascii="Arial" w:eastAsia="Arial" w:hAnsi="Arial" w:cs="Arial"/>
          <w:sz w:val="24"/>
          <w:szCs w:val="24"/>
        </w:rPr>
        <w:t xml:space="preserve">Все выполняемые обучающимися самостоятельно задания (конспекты </w:t>
      </w:r>
      <w:proofErr w:type="gramStart"/>
      <w:r w:rsidRPr="00D07538">
        <w:rPr>
          <w:rFonts w:ascii="Arial" w:eastAsia="Arial" w:hAnsi="Arial" w:cs="Arial"/>
          <w:sz w:val="24"/>
          <w:szCs w:val="24"/>
        </w:rPr>
        <w:t>ли- тературных</w:t>
      </w:r>
      <w:proofErr w:type="gramEnd"/>
      <w:r w:rsidRPr="00D07538">
        <w:rPr>
          <w:rFonts w:ascii="Arial" w:eastAsia="Arial" w:hAnsi="Arial" w:cs="Arial"/>
          <w:sz w:val="24"/>
          <w:szCs w:val="24"/>
        </w:rPr>
        <w:t xml:space="preserve"> источников, выполнение понятийных диктантов, практических зада- ний) подлежат последующей проверке преподавателемс использованием опреде- ленных критериев (содержатся в пункте 20.1). Результаты текущих аттестаций учитываются преподавателем при проведении промежуточной аттестации (</w:t>
      </w:r>
      <w:proofErr w:type="gramStart"/>
      <w:r w:rsidRPr="00D07538">
        <w:rPr>
          <w:rFonts w:ascii="Arial" w:eastAsia="Arial" w:hAnsi="Arial" w:cs="Arial"/>
          <w:sz w:val="24"/>
          <w:szCs w:val="24"/>
        </w:rPr>
        <w:t xml:space="preserve">экза- </w:t>
      </w:r>
      <w:r w:rsidRPr="00D07538">
        <w:rPr>
          <w:rFonts w:ascii="Arial" w:eastAsia="Arial" w:hAnsi="Arial" w:cs="Arial"/>
          <w:spacing w:val="-2"/>
          <w:sz w:val="24"/>
          <w:szCs w:val="24"/>
        </w:rPr>
        <w:t>мена</w:t>
      </w:r>
      <w:proofErr w:type="gramEnd"/>
      <w:r w:rsidRPr="00D07538">
        <w:rPr>
          <w:rFonts w:ascii="Arial" w:eastAsia="Arial" w:hAnsi="Arial" w:cs="Arial"/>
          <w:spacing w:val="-2"/>
          <w:sz w:val="24"/>
          <w:szCs w:val="24"/>
        </w:rPr>
        <w:t>).</w:t>
      </w:r>
    </w:p>
    <w:p w14:paraId="69879CBA" w14:textId="58F7CDBF" w:rsidR="00D07538" w:rsidRPr="005D1744" w:rsidRDefault="00D07538" w:rsidP="005D1744">
      <w:pPr>
        <w:widowControl w:val="0"/>
        <w:autoSpaceDE w:val="0"/>
        <w:autoSpaceDN w:val="0"/>
        <w:spacing w:before="1" w:after="0" w:line="240" w:lineRule="auto"/>
        <w:ind w:right="224"/>
        <w:jc w:val="both"/>
        <w:rPr>
          <w:rFonts w:ascii="Arial" w:eastAsia="Arial" w:hAnsi="Arial" w:cs="Arial"/>
          <w:sz w:val="24"/>
          <w:szCs w:val="24"/>
        </w:rPr>
        <w:sectPr w:rsidR="00D07538" w:rsidRPr="005D1744">
          <w:type w:val="continuous"/>
          <w:pgSz w:w="11910" w:h="16840"/>
          <w:pgMar w:top="1120" w:right="620" w:bottom="280" w:left="1440" w:header="720" w:footer="720" w:gutter="0"/>
          <w:cols w:space="720"/>
        </w:sectPr>
      </w:pPr>
    </w:p>
    <w:p w14:paraId="6EE802BE" w14:textId="77777777" w:rsidR="00D07538" w:rsidRPr="00D07538" w:rsidRDefault="00D07538" w:rsidP="00D07538">
      <w:pPr>
        <w:widowControl w:val="0"/>
        <w:autoSpaceDE w:val="0"/>
        <w:autoSpaceDN w:val="0"/>
        <w:spacing w:before="1" w:after="0" w:line="240" w:lineRule="auto"/>
        <w:rPr>
          <w:rFonts w:ascii="Arial" w:eastAsia="Arial" w:hAnsi="Arial" w:cs="Arial"/>
          <w:sz w:val="24"/>
          <w:szCs w:val="24"/>
        </w:rPr>
      </w:pPr>
    </w:p>
    <w:p w14:paraId="55BE181A" w14:textId="77777777" w:rsidR="00D07538" w:rsidRPr="00D07538" w:rsidRDefault="00D07538" w:rsidP="00D07538">
      <w:pPr>
        <w:widowControl w:val="0"/>
        <w:numPr>
          <w:ilvl w:val="0"/>
          <w:numId w:val="31"/>
        </w:numPr>
        <w:tabs>
          <w:tab w:val="left" w:pos="706"/>
        </w:tabs>
        <w:autoSpaceDE w:val="0"/>
        <w:autoSpaceDN w:val="0"/>
        <w:spacing w:after="0" w:line="240" w:lineRule="auto"/>
        <w:ind w:left="262" w:right="236"/>
        <w:outlineLvl w:val="0"/>
        <w:rPr>
          <w:rFonts w:ascii="Arial" w:eastAsia="Arial" w:hAnsi="Arial" w:cs="Arial"/>
          <w:b/>
          <w:bCs/>
          <w:sz w:val="24"/>
          <w:szCs w:val="24"/>
        </w:rPr>
      </w:pPr>
      <w:r w:rsidRPr="00D07538">
        <w:rPr>
          <w:rFonts w:ascii="Arial" w:eastAsia="Arial" w:hAnsi="Arial" w:cs="Arial"/>
          <w:b/>
          <w:bCs/>
          <w:sz w:val="24"/>
          <w:szCs w:val="24"/>
        </w:rPr>
        <w:t>Перечень</w:t>
      </w:r>
      <w:r w:rsidRPr="00D07538">
        <w:rPr>
          <w:rFonts w:ascii="Arial" w:eastAsia="Arial" w:hAnsi="Arial" w:cs="Arial"/>
          <w:b/>
          <w:bCs/>
          <w:spacing w:val="34"/>
          <w:sz w:val="24"/>
          <w:szCs w:val="24"/>
        </w:rPr>
        <w:t xml:space="preserve"> </w:t>
      </w:r>
      <w:r w:rsidRPr="00D07538">
        <w:rPr>
          <w:rFonts w:ascii="Arial" w:eastAsia="Arial" w:hAnsi="Arial" w:cs="Arial"/>
          <w:b/>
          <w:bCs/>
          <w:sz w:val="24"/>
          <w:szCs w:val="24"/>
        </w:rPr>
        <w:t>основной</w:t>
      </w:r>
      <w:r w:rsidRPr="00D07538">
        <w:rPr>
          <w:rFonts w:ascii="Arial" w:eastAsia="Arial" w:hAnsi="Arial" w:cs="Arial"/>
          <w:b/>
          <w:bCs/>
          <w:spacing w:val="36"/>
          <w:sz w:val="24"/>
          <w:szCs w:val="24"/>
        </w:rPr>
        <w:t xml:space="preserve"> </w:t>
      </w:r>
      <w:r w:rsidRPr="00D07538">
        <w:rPr>
          <w:rFonts w:ascii="Arial" w:eastAsia="Arial" w:hAnsi="Arial" w:cs="Arial"/>
          <w:b/>
          <w:bCs/>
          <w:sz w:val="24"/>
          <w:szCs w:val="24"/>
        </w:rPr>
        <w:t>и</w:t>
      </w:r>
      <w:r w:rsidRPr="00D07538">
        <w:rPr>
          <w:rFonts w:ascii="Arial" w:eastAsia="Arial" w:hAnsi="Arial" w:cs="Arial"/>
          <w:b/>
          <w:bCs/>
          <w:spacing w:val="36"/>
          <w:sz w:val="24"/>
          <w:szCs w:val="24"/>
        </w:rPr>
        <w:t xml:space="preserve"> </w:t>
      </w:r>
      <w:r w:rsidRPr="00D07538">
        <w:rPr>
          <w:rFonts w:ascii="Arial" w:eastAsia="Arial" w:hAnsi="Arial" w:cs="Arial"/>
          <w:b/>
          <w:bCs/>
          <w:sz w:val="24"/>
          <w:szCs w:val="24"/>
        </w:rPr>
        <w:t>дополнительной</w:t>
      </w:r>
      <w:r w:rsidRPr="00D07538">
        <w:rPr>
          <w:rFonts w:ascii="Arial" w:eastAsia="Arial" w:hAnsi="Arial" w:cs="Arial"/>
          <w:b/>
          <w:bCs/>
          <w:spacing w:val="34"/>
          <w:sz w:val="24"/>
          <w:szCs w:val="24"/>
        </w:rPr>
        <w:t xml:space="preserve"> </w:t>
      </w:r>
      <w:r w:rsidRPr="00D07538">
        <w:rPr>
          <w:rFonts w:ascii="Arial" w:eastAsia="Arial" w:hAnsi="Arial" w:cs="Arial"/>
          <w:b/>
          <w:bCs/>
          <w:sz w:val="24"/>
          <w:szCs w:val="24"/>
        </w:rPr>
        <w:t>литературы,</w:t>
      </w:r>
      <w:r w:rsidRPr="00D07538">
        <w:rPr>
          <w:rFonts w:ascii="Arial" w:eastAsia="Arial" w:hAnsi="Arial" w:cs="Arial"/>
          <w:b/>
          <w:bCs/>
          <w:spacing w:val="35"/>
          <w:sz w:val="24"/>
          <w:szCs w:val="24"/>
        </w:rPr>
        <w:t xml:space="preserve"> </w:t>
      </w:r>
      <w:r w:rsidRPr="00D07538">
        <w:rPr>
          <w:rFonts w:ascii="Arial" w:eastAsia="Arial" w:hAnsi="Arial" w:cs="Arial"/>
          <w:b/>
          <w:bCs/>
          <w:sz w:val="24"/>
          <w:szCs w:val="24"/>
        </w:rPr>
        <w:t>ресурсов</w:t>
      </w:r>
      <w:r w:rsidRPr="00D07538">
        <w:rPr>
          <w:rFonts w:ascii="Arial" w:eastAsia="Arial" w:hAnsi="Arial" w:cs="Arial"/>
          <w:b/>
          <w:bCs/>
          <w:spacing w:val="34"/>
          <w:sz w:val="24"/>
          <w:szCs w:val="24"/>
        </w:rPr>
        <w:t xml:space="preserve"> </w:t>
      </w:r>
      <w:r w:rsidRPr="00D07538">
        <w:rPr>
          <w:rFonts w:ascii="Arial" w:eastAsia="Arial" w:hAnsi="Arial" w:cs="Arial"/>
          <w:b/>
          <w:bCs/>
          <w:sz w:val="24"/>
          <w:szCs w:val="24"/>
        </w:rPr>
        <w:t>интернет, необходимых для освоения дисциплины</w:t>
      </w:r>
    </w:p>
    <w:p w14:paraId="78AF78A1" w14:textId="77777777" w:rsidR="00D07538" w:rsidRPr="00D07538" w:rsidRDefault="00D07538" w:rsidP="00D07538">
      <w:pPr>
        <w:widowControl w:val="0"/>
        <w:autoSpaceDE w:val="0"/>
        <w:autoSpaceDN w:val="0"/>
        <w:spacing w:before="232" w:after="4" w:line="240" w:lineRule="auto"/>
        <w:rPr>
          <w:rFonts w:ascii="Arial" w:eastAsia="Arial" w:hAnsi="Arial" w:cs="Arial"/>
          <w:sz w:val="20"/>
        </w:rPr>
      </w:pPr>
      <w:r w:rsidRPr="00D07538">
        <w:rPr>
          <w:rFonts w:ascii="Arial" w:eastAsia="Arial" w:hAnsi="Arial" w:cs="Arial"/>
          <w:sz w:val="20"/>
        </w:rPr>
        <w:t>а)</w:t>
      </w:r>
      <w:r w:rsidRPr="00D07538">
        <w:rPr>
          <w:rFonts w:ascii="Arial" w:eastAsia="Arial" w:hAnsi="Arial" w:cs="Arial"/>
          <w:spacing w:val="-10"/>
          <w:sz w:val="20"/>
        </w:rPr>
        <w:t xml:space="preserve"> </w:t>
      </w:r>
      <w:r w:rsidRPr="00D07538">
        <w:rPr>
          <w:rFonts w:ascii="Arial" w:eastAsia="Arial" w:hAnsi="Arial" w:cs="Arial"/>
          <w:sz w:val="20"/>
        </w:rPr>
        <w:t>основная</w:t>
      </w:r>
      <w:r w:rsidRPr="00D07538">
        <w:rPr>
          <w:rFonts w:ascii="Arial" w:eastAsia="Arial" w:hAnsi="Arial" w:cs="Arial"/>
          <w:spacing w:val="-8"/>
          <w:sz w:val="20"/>
        </w:rPr>
        <w:t xml:space="preserve"> </w:t>
      </w:r>
      <w:r w:rsidRPr="00D07538">
        <w:rPr>
          <w:rFonts w:ascii="Arial" w:eastAsia="Arial" w:hAnsi="Arial" w:cs="Arial"/>
          <w:spacing w:val="-2"/>
          <w:sz w:val="20"/>
        </w:rPr>
        <w:t>литература:</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D07538" w:rsidRPr="00D07538" w14:paraId="3F543BC0" w14:textId="77777777" w:rsidTr="00127A33">
        <w:trPr>
          <w:trHeight w:val="230"/>
        </w:trPr>
        <w:tc>
          <w:tcPr>
            <w:tcW w:w="828" w:type="dxa"/>
          </w:tcPr>
          <w:p w14:paraId="7EB3BADC"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z w:val="20"/>
              </w:rPr>
              <w:t>№</w:t>
            </w:r>
            <w:r w:rsidRPr="00D07538">
              <w:rPr>
                <w:rFonts w:ascii="Arial" w:eastAsia="Arial" w:hAnsi="Arial" w:cs="Arial"/>
                <w:spacing w:val="-4"/>
                <w:sz w:val="20"/>
              </w:rPr>
              <w:t xml:space="preserve"> </w:t>
            </w:r>
            <w:r w:rsidRPr="00D07538">
              <w:rPr>
                <w:rFonts w:ascii="Arial" w:eastAsia="Arial" w:hAnsi="Arial" w:cs="Arial"/>
                <w:spacing w:val="-5"/>
                <w:sz w:val="20"/>
              </w:rPr>
              <w:t>п/п</w:t>
            </w:r>
          </w:p>
        </w:tc>
        <w:tc>
          <w:tcPr>
            <w:tcW w:w="8745" w:type="dxa"/>
          </w:tcPr>
          <w:p w14:paraId="50148C39" w14:textId="77777777" w:rsidR="00D07538" w:rsidRPr="00D07538" w:rsidRDefault="00D07538" w:rsidP="00D07538">
            <w:pPr>
              <w:spacing w:line="210" w:lineRule="exact"/>
              <w:ind w:right="3922"/>
              <w:jc w:val="center"/>
              <w:rPr>
                <w:rFonts w:ascii="Arial" w:eastAsia="Arial" w:hAnsi="Arial" w:cs="Arial"/>
                <w:sz w:val="20"/>
              </w:rPr>
            </w:pPr>
            <w:r w:rsidRPr="00D07538">
              <w:rPr>
                <w:rFonts w:ascii="Arial" w:eastAsia="Arial" w:hAnsi="Arial" w:cs="Arial"/>
                <w:spacing w:val="-2"/>
                <w:sz w:val="20"/>
              </w:rPr>
              <w:t>Источник</w:t>
            </w:r>
          </w:p>
        </w:tc>
      </w:tr>
      <w:tr w:rsidR="00D07538" w:rsidRPr="00D07538" w14:paraId="558FD15B" w14:textId="77777777" w:rsidTr="00127A33">
        <w:trPr>
          <w:trHeight w:val="460"/>
        </w:trPr>
        <w:tc>
          <w:tcPr>
            <w:tcW w:w="828" w:type="dxa"/>
          </w:tcPr>
          <w:p w14:paraId="1D8514CF" w14:textId="77777777" w:rsidR="00D07538" w:rsidRPr="00D07538" w:rsidRDefault="00D07538" w:rsidP="00D07538">
            <w:pPr>
              <w:spacing w:before="112"/>
              <w:rPr>
                <w:rFonts w:ascii="Arial" w:eastAsia="Arial" w:hAnsi="Arial" w:cs="Arial"/>
                <w:sz w:val="20"/>
              </w:rPr>
            </w:pPr>
            <w:r w:rsidRPr="00D07538">
              <w:rPr>
                <w:rFonts w:ascii="Arial" w:eastAsia="Arial" w:hAnsi="Arial" w:cs="Arial"/>
                <w:w w:val="99"/>
                <w:sz w:val="20"/>
              </w:rPr>
              <w:t>1</w:t>
            </w:r>
          </w:p>
        </w:tc>
        <w:tc>
          <w:tcPr>
            <w:tcW w:w="8745" w:type="dxa"/>
          </w:tcPr>
          <w:p w14:paraId="157C1DCC" w14:textId="77777777" w:rsidR="00D07538" w:rsidRPr="00D07538" w:rsidRDefault="00D07538" w:rsidP="00D07538">
            <w:pPr>
              <w:spacing w:line="230" w:lineRule="exact"/>
              <w:rPr>
                <w:rFonts w:ascii="Arial" w:eastAsia="Arial" w:hAnsi="Arial" w:cs="Arial"/>
                <w:sz w:val="20"/>
                <w:lang w:val="ru-RU"/>
              </w:rPr>
            </w:pPr>
            <w:r w:rsidRPr="00D07538">
              <w:rPr>
                <w:rFonts w:ascii="Arial" w:eastAsia="Arial" w:hAnsi="Arial" w:cs="Arial"/>
                <w:sz w:val="20"/>
                <w:lang w:val="ru-RU"/>
              </w:rPr>
              <w:t>Кочюнас</w:t>
            </w:r>
            <w:r w:rsidRPr="00D07538">
              <w:rPr>
                <w:rFonts w:ascii="Arial" w:eastAsia="Arial" w:hAnsi="Arial" w:cs="Arial"/>
                <w:spacing w:val="-3"/>
                <w:sz w:val="20"/>
                <w:lang w:val="ru-RU"/>
              </w:rPr>
              <w:t xml:space="preserve"> </w:t>
            </w:r>
            <w:r w:rsidRPr="00D07538">
              <w:rPr>
                <w:rFonts w:ascii="Arial" w:eastAsia="Arial" w:hAnsi="Arial" w:cs="Arial"/>
                <w:sz w:val="20"/>
                <w:lang w:val="ru-RU"/>
              </w:rPr>
              <w:t>Р.</w:t>
            </w:r>
            <w:r w:rsidRPr="00D07538">
              <w:rPr>
                <w:rFonts w:ascii="Arial" w:eastAsia="Arial" w:hAnsi="Arial" w:cs="Arial"/>
                <w:spacing w:val="-4"/>
                <w:sz w:val="20"/>
                <w:lang w:val="ru-RU"/>
              </w:rPr>
              <w:t xml:space="preserve"> </w:t>
            </w:r>
            <w:r w:rsidRPr="00D07538">
              <w:rPr>
                <w:rFonts w:ascii="Arial" w:eastAsia="Arial" w:hAnsi="Arial" w:cs="Arial"/>
                <w:sz w:val="20"/>
                <w:lang w:val="ru-RU"/>
              </w:rPr>
              <w:t>Психологическое</w:t>
            </w:r>
            <w:r w:rsidRPr="00D07538">
              <w:rPr>
                <w:rFonts w:ascii="Arial" w:eastAsia="Arial" w:hAnsi="Arial" w:cs="Arial"/>
                <w:spacing w:val="-5"/>
                <w:sz w:val="20"/>
                <w:lang w:val="ru-RU"/>
              </w:rPr>
              <w:t xml:space="preserve"> </w:t>
            </w:r>
            <w:r w:rsidRPr="00D07538">
              <w:rPr>
                <w:rFonts w:ascii="Arial" w:eastAsia="Arial" w:hAnsi="Arial" w:cs="Arial"/>
                <w:sz w:val="20"/>
                <w:lang w:val="ru-RU"/>
              </w:rPr>
              <w:t>консультирование</w:t>
            </w:r>
            <w:r w:rsidRPr="00D07538">
              <w:rPr>
                <w:rFonts w:ascii="Arial" w:eastAsia="Arial" w:hAnsi="Arial" w:cs="Arial"/>
                <w:spacing w:val="-4"/>
                <w:sz w:val="20"/>
                <w:lang w:val="ru-RU"/>
              </w:rPr>
              <w:t xml:space="preserve"> </w:t>
            </w:r>
            <w:r w:rsidRPr="00D07538">
              <w:rPr>
                <w:rFonts w:ascii="Arial" w:eastAsia="Arial" w:hAnsi="Arial" w:cs="Arial"/>
                <w:sz w:val="20"/>
                <w:lang w:val="ru-RU"/>
              </w:rPr>
              <w:t>и</w:t>
            </w:r>
            <w:r w:rsidRPr="00D07538">
              <w:rPr>
                <w:rFonts w:ascii="Arial" w:eastAsia="Arial" w:hAnsi="Arial" w:cs="Arial"/>
                <w:spacing w:val="-5"/>
                <w:sz w:val="20"/>
                <w:lang w:val="ru-RU"/>
              </w:rPr>
              <w:t xml:space="preserve"> </w:t>
            </w:r>
            <w:r w:rsidRPr="00D07538">
              <w:rPr>
                <w:rFonts w:ascii="Arial" w:eastAsia="Arial" w:hAnsi="Arial" w:cs="Arial"/>
                <w:sz w:val="20"/>
                <w:lang w:val="ru-RU"/>
              </w:rPr>
              <w:t>групповая</w:t>
            </w:r>
            <w:r w:rsidRPr="00D07538">
              <w:rPr>
                <w:rFonts w:ascii="Arial" w:eastAsia="Arial" w:hAnsi="Arial" w:cs="Arial"/>
                <w:spacing w:val="-3"/>
                <w:sz w:val="20"/>
                <w:lang w:val="ru-RU"/>
              </w:rPr>
              <w:t xml:space="preserve"> </w:t>
            </w:r>
            <w:proofErr w:type="gramStart"/>
            <w:r w:rsidRPr="00D07538">
              <w:rPr>
                <w:rFonts w:ascii="Arial" w:eastAsia="Arial" w:hAnsi="Arial" w:cs="Arial"/>
                <w:sz w:val="20"/>
                <w:lang w:val="ru-RU"/>
              </w:rPr>
              <w:t>психотерапия</w:t>
            </w:r>
            <w:r w:rsidRPr="00D07538">
              <w:rPr>
                <w:rFonts w:ascii="Arial" w:eastAsia="Arial" w:hAnsi="Arial" w:cs="Arial"/>
                <w:spacing w:val="-3"/>
                <w:sz w:val="20"/>
                <w:lang w:val="ru-RU"/>
              </w:rPr>
              <w:t xml:space="preserve"> </w:t>
            </w:r>
            <w:r w:rsidRPr="00D07538">
              <w:rPr>
                <w:rFonts w:ascii="Arial" w:eastAsia="Arial" w:hAnsi="Arial" w:cs="Arial"/>
                <w:sz w:val="20"/>
                <w:lang w:val="ru-RU"/>
              </w:rPr>
              <w:t>:</w:t>
            </w:r>
            <w:proofErr w:type="gramEnd"/>
            <w:r w:rsidRPr="00D07538">
              <w:rPr>
                <w:rFonts w:ascii="Arial" w:eastAsia="Arial" w:hAnsi="Arial" w:cs="Arial"/>
                <w:spacing w:val="-1"/>
                <w:sz w:val="20"/>
                <w:lang w:val="ru-RU"/>
              </w:rPr>
              <w:t xml:space="preserve"> </w:t>
            </w:r>
            <w:r w:rsidRPr="00D07538">
              <w:rPr>
                <w:rFonts w:ascii="Arial" w:eastAsia="Arial" w:hAnsi="Arial" w:cs="Arial"/>
                <w:sz w:val="20"/>
                <w:lang w:val="ru-RU"/>
              </w:rPr>
              <w:t>учеб.</w:t>
            </w:r>
            <w:r w:rsidRPr="00D07538">
              <w:rPr>
                <w:rFonts w:ascii="Arial" w:eastAsia="Arial" w:hAnsi="Arial" w:cs="Arial"/>
                <w:spacing w:val="-4"/>
                <w:sz w:val="20"/>
                <w:lang w:val="ru-RU"/>
              </w:rPr>
              <w:t xml:space="preserve"> </w:t>
            </w:r>
            <w:r w:rsidRPr="00D07538">
              <w:rPr>
                <w:rFonts w:ascii="Arial" w:eastAsia="Arial" w:hAnsi="Arial" w:cs="Arial"/>
                <w:sz w:val="20"/>
                <w:lang w:val="ru-RU"/>
              </w:rPr>
              <w:t xml:space="preserve">посо-бие для высш. школы / Р. Кочюнас. – </w:t>
            </w:r>
            <w:proofErr w:type="gramStart"/>
            <w:r w:rsidRPr="00D07538">
              <w:rPr>
                <w:rFonts w:ascii="Arial" w:eastAsia="Arial" w:hAnsi="Arial" w:cs="Arial"/>
                <w:sz w:val="20"/>
                <w:lang w:val="ru-RU"/>
              </w:rPr>
              <w:t>Москва :</w:t>
            </w:r>
            <w:proofErr w:type="gramEnd"/>
            <w:r w:rsidRPr="00D07538">
              <w:rPr>
                <w:rFonts w:ascii="Arial" w:eastAsia="Arial" w:hAnsi="Arial" w:cs="Arial"/>
                <w:sz w:val="20"/>
                <w:lang w:val="ru-RU"/>
              </w:rPr>
              <w:t xml:space="preserve"> Гаудеамус, 2005. – 462</w:t>
            </w:r>
            <w:r w:rsidRPr="00D07538">
              <w:rPr>
                <w:rFonts w:ascii="Arial" w:eastAsia="Arial" w:hAnsi="Arial" w:cs="Arial"/>
                <w:spacing w:val="40"/>
                <w:sz w:val="20"/>
                <w:lang w:val="ru-RU"/>
              </w:rPr>
              <w:t xml:space="preserve"> </w:t>
            </w:r>
            <w:r w:rsidRPr="00D07538">
              <w:rPr>
                <w:rFonts w:ascii="Arial" w:eastAsia="Arial" w:hAnsi="Arial" w:cs="Arial"/>
                <w:sz w:val="20"/>
                <w:lang w:val="ru-RU"/>
              </w:rPr>
              <w:t>с.</w:t>
            </w:r>
          </w:p>
        </w:tc>
      </w:tr>
      <w:tr w:rsidR="00D07538" w:rsidRPr="00D07538" w14:paraId="79D971CF" w14:textId="77777777" w:rsidTr="00127A33">
        <w:trPr>
          <w:trHeight w:val="690"/>
        </w:trPr>
        <w:tc>
          <w:tcPr>
            <w:tcW w:w="828" w:type="dxa"/>
          </w:tcPr>
          <w:p w14:paraId="095F7D62" w14:textId="77777777" w:rsidR="00D07538" w:rsidRPr="00D07538" w:rsidRDefault="00D07538" w:rsidP="00D07538">
            <w:pPr>
              <w:spacing w:before="8"/>
              <w:rPr>
                <w:rFonts w:ascii="Arial" w:eastAsia="Arial" w:hAnsi="Arial" w:cs="Arial"/>
                <w:sz w:val="19"/>
                <w:lang w:val="ru-RU"/>
              </w:rPr>
            </w:pPr>
          </w:p>
          <w:p w14:paraId="2F59CC9A" w14:textId="77777777" w:rsidR="00D07538" w:rsidRPr="00D07538" w:rsidRDefault="00D07538" w:rsidP="00D07538">
            <w:pPr>
              <w:spacing w:before="1"/>
              <w:rPr>
                <w:rFonts w:ascii="Arial" w:eastAsia="Arial" w:hAnsi="Arial" w:cs="Arial"/>
                <w:sz w:val="20"/>
              </w:rPr>
            </w:pPr>
            <w:r w:rsidRPr="00D07538">
              <w:rPr>
                <w:rFonts w:ascii="Arial" w:eastAsia="Arial" w:hAnsi="Arial" w:cs="Arial"/>
                <w:w w:val="99"/>
                <w:sz w:val="20"/>
              </w:rPr>
              <w:t>2</w:t>
            </w:r>
          </w:p>
        </w:tc>
        <w:tc>
          <w:tcPr>
            <w:tcW w:w="8745" w:type="dxa"/>
          </w:tcPr>
          <w:p w14:paraId="230B0C09" w14:textId="77777777" w:rsidR="00D07538" w:rsidRPr="00D07538" w:rsidRDefault="00D07538" w:rsidP="00D07538">
            <w:pPr>
              <w:spacing w:line="230" w:lineRule="exact"/>
              <w:ind w:right="100"/>
              <w:jc w:val="both"/>
              <w:rPr>
                <w:rFonts w:ascii="Arial" w:eastAsia="Arial" w:hAnsi="Arial" w:cs="Arial"/>
                <w:sz w:val="20"/>
              </w:rPr>
            </w:pPr>
            <w:r w:rsidRPr="00D07538">
              <w:rPr>
                <w:rFonts w:ascii="Arial" w:eastAsia="Arial" w:hAnsi="Arial" w:cs="Arial"/>
                <w:sz w:val="20"/>
                <w:lang w:val="ru-RU"/>
              </w:rPr>
              <w:t xml:space="preserve">Сапогова Е.Е. Консультативная </w:t>
            </w:r>
            <w:proofErr w:type="gramStart"/>
            <w:r w:rsidRPr="00D07538">
              <w:rPr>
                <w:rFonts w:ascii="Arial" w:eastAsia="Arial" w:hAnsi="Arial" w:cs="Arial"/>
                <w:sz w:val="20"/>
                <w:lang w:val="ru-RU"/>
              </w:rPr>
              <w:t>психология :</w:t>
            </w:r>
            <w:proofErr w:type="gramEnd"/>
            <w:r w:rsidRPr="00D07538">
              <w:rPr>
                <w:rFonts w:ascii="Arial" w:eastAsia="Arial" w:hAnsi="Arial" w:cs="Arial"/>
                <w:sz w:val="20"/>
                <w:lang w:val="ru-RU"/>
              </w:rPr>
              <w:t xml:space="preserve"> [учебное пособие для студентов вузов, обу- чающихся по направлению "Психология" и психологическим специальностям] / Е.Е. Сапо- гова .— М. : Академия, 2008 .– </w:t>
            </w:r>
            <w:r w:rsidRPr="00D07538">
              <w:rPr>
                <w:rFonts w:ascii="Arial" w:eastAsia="Arial" w:hAnsi="Arial" w:cs="Arial"/>
                <w:sz w:val="20"/>
              </w:rPr>
              <w:t>348 с</w:t>
            </w:r>
          </w:p>
        </w:tc>
      </w:tr>
    </w:tbl>
    <w:p w14:paraId="25F00969" w14:textId="77777777" w:rsidR="00D07538" w:rsidRPr="00D07538" w:rsidRDefault="00D07538" w:rsidP="00D07538">
      <w:pPr>
        <w:widowControl w:val="0"/>
        <w:autoSpaceDE w:val="0"/>
        <w:autoSpaceDN w:val="0"/>
        <w:spacing w:before="7" w:after="0" w:line="240" w:lineRule="auto"/>
        <w:rPr>
          <w:rFonts w:ascii="Arial" w:eastAsia="Arial" w:hAnsi="Arial" w:cs="Arial"/>
          <w:sz w:val="19"/>
          <w:szCs w:val="24"/>
        </w:rPr>
      </w:pPr>
    </w:p>
    <w:p w14:paraId="04A5DAB0" w14:textId="77777777" w:rsidR="00D07538" w:rsidRPr="00D07538" w:rsidRDefault="00D07538" w:rsidP="00D07538">
      <w:pPr>
        <w:widowControl w:val="0"/>
        <w:autoSpaceDE w:val="0"/>
        <w:autoSpaceDN w:val="0"/>
        <w:spacing w:before="1" w:after="3" w:line="240" w:lineRule="auto"/>
        <w:rPr>
          <w:rFonts w:ascii="Arial" w:eastAsia="Arial" w:hAnsi="Arial" w:cs="Arial"/>
          <w:sz w:val="20"/>
        </w:rPr>
      </w:pPr>
      <w:r w:rsidRPr="00D07538">
        <w:rPr>
          <w:rFonts w:ascii="Arial" w:eastAsia="Arial" w:hAnsi="Arial" w:cs="Arial"/>
          <w:sz w:val="20"/>
        </w:rPr>
        <w:t>б)</w:t>
      </w:r>
      <w:r w:rsidRPr="00D07538">
        <w:rPr>
          <w:rFonts w:ascii="Arial" w:eastAsia="Arial" w:hAnsi="Arial" w:cs="Arial"/>
          <w:spacing w:val="-12"/>
          <w:sz w:val="20"/>
        </w:rPr>
        <w:t xml:space="preserve"> </w:t>
      </w:r>
      <w:r w:rsidRPr="00D07538">
        <w:rPr>
          <w:rFonts w:ascii="Arial" w:eastAsia="Arial" w:hAnsi="Arial" w:cs="Arial"/>
          <w:sz w:val="20"/>
        </w:rPr>
        <w:t>дополнительная</w:t>
      </w:r>
      <w:r w:rsidRPr="00D07538">
        <w:rPr>
          <w:rFonts w:ascii="Arial" w:eastAsia="Arial" w:hAnsi="Arial" w:cs="Arial"/>
          <w:spacing w:val="-12"/>
          <w:sz w:val="20"/>
        </w:rPr>
        <w:t xml:space="preserve"> </w:t>
      </w:r>
      <w:r w:rsidRPr="00D07538">
        <w:rPr>
          <w:rFonts w:ascii="Arial" w:eastAsia="Arial" w:hAnsi="Arial" w:cs="Arial"/>
          <w:spacing w:val="-2"/>
          <w:sz w:val="20"/>
        </w:rPr>
        <w:t>литература:</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D07538" w:rsidRPr="00D07538" w14:paraId="410221B6" w14:textId="77777777" w:rsidTr="00127A33">
        <w:trPr>
          <w:trHeight w:val="208"/>
        </w:trPr>
        <w:tc>
          <w:tcPr>
            <w:tcW w:w="828" w:type="dxa"/>
          </w:tcPr>
          <w:p w14:paraId="69C347BC" w14:textId="77777777" w:rsidR="00D07538" w:rsidRPr="00D07538" w:rsidRDefault="00D07538" w:rsidP="00D07538">
            <w:pPr>
              <w:spacing w:line="188" w:lineRule="exact"/>
              <w:rPr>
                <w:rFonts w:ascii="Arial" w:eastAsia="Arial" w:hAnsi="Arial" w:cs="Arial"/>
                <w:sz w:val="18"/>
              </w:rPr>
            </w:pPr>
            <w:r w:rsidRPr="00D07538">
              <w:rPr>
                <w:rFonts w:ascii="Arial" w:eastAsia="Arial" w:hAnsi="Arial" w:cs="Arial"/>
                <w:sz w:val="18"/>
              </w:rPr>
              <w:t>№</w:t>
            </w:r>
            <w:r w:rsidRPr="00D07538">
              <w:rPr>
                <w:rFonts w:ascii="Arial" w:eastAsia="Arial" w:hAnsi="Arial" w:cs="Arial"/>
                <w:spacing w:val="-1"/>
                <w:sz w:val="18"/>
              </w:rPr>
              <w:t xml:space="preserve"> </w:t>
            </w:r>
            <w:r w:rsidRPr="00D07538">
              <w:rPr>
                <w:rFonts w:ascii="Arial" w:eastAsia="Arial" w:hAnsi="Arial" w:cs="Arial"/>
                <w:spacing w:val="-5"/>
                <w:sz w:val="18"/>
              </w:rPr>
              <w:t>п/п</w:t>
            </w:r>
          </w:p>
        </w:tc>
        <w:tc>
          <w:tcPr>
            <w:tcW w:w="8745" w:type="dxa"/>
          </w:tcPr>
          <w:p w14:paraId="03A3E12D" w14:textId="77777777" w:rsidR="00D07538" w:rsidRPr="00D07538" w:rsidRDefault="00D07538" w:rsidP="00D07538">
            <w:pPr>
              <w:spacing w:line="188" w:lineRule="exact"/>
              <w:ind w:right="3920"/>
              <w:jc w:val="center"/>
              <w:rPr>
                <w:rFonts w:ascii="Arial" w:eastAsia="Arial" w:hAnsi="Arial" w:cs="Arial"/>
                <w:sz w:val="18"/>
              </w:rPr>
            </w:pPr>
            <w:r w:rsidRPr="00D07538">
              <w:rPr>
                <w:rFonts w:ascii="Arial" w:eastAsia="Arial" w:hAnsi="Arial" w:cs="Arial"/>
                <w:spacing w:val="-2"/>
                <w:sz w:val="18"/>
              </w:rPr>
              <w:t>Источник</w:t>
            </w:r>
          </w:p>
        </w:tc>
      </w:tr>
      <w:tr w:rsidR="00D07538" w:rsidRPr="00D07538" w14:paraId="0A8B2A3E" w14:textId="77777777" w:rsidTr="00127A33">
        <w:trPr>
          <w:trHeight w:val="458"/>
        </w:trPr>
        <w:tc>
          <w:tcPr>
            <w:tcW w:w="828" w:type="dxa"/>
          </w:tcPr>
          <w:p w14:paraId="09D41CF6" w14:textId="77777777" w:rsidR="00D07538" w:rsidRPr="00D07538" w:rsidRDefault="00D07538" w:rsidP="00D07538">
            <w:pPr>
              <w:spacing w:before="112"/>
              <w:rPr>
                <w:rFonts w:ascii="Arial" w:eastAsia="Arial" w:hAnsi="Arial" w:cs="Arial"/>
                <w:sz w:val="20"/>
              </w:rPr>
            </w:pPr>
            <w:r w:rsidRPr="00D07538">
              <w:rPr>
                <w:rFonts w:ascii="Arial" w:eastAsia="Arial" w:hAnsi="Arial" w:cs="Arial"/>
                <w:w w:val="99"/>
                <w:sz w:val="20"/>
              </w:rPr>
              <w:t>3</w:t>
            </w:r>
          </w:p>
        </w:tc>
        <w:tc>
          <w:tcPr>
            <w:tcW w:w="8745" w:type="dxa"/>
          </w:tcPr>
          <w:p w14:paraId="2967B4AD" w14:textId="77777777" w:rsidR="00D07538" w:rsidRPr="00D07538" w:rsidRDefault="00D07538" w:rsidP="00D07538">
            <w:pPr>
              <w:spacing w:line="230" w:lineRule="exact"/>
              <w:rPr>
                <w:rFonts w:ascii="Arial" w:eastAsia="Arial" w:hAnsi="Arial" w:cs="Arial"/>
                <w:sz w:val="20"/>
                <w:lang w:val="ru-RU"/>
              </w:rPr>
            </w:pPr>
            <w:r w:rsidRPr="00D07538">
              <w:rPr>
                <w:rFonts w:ascii="Arial" w:eastAsia="Arial" w:hAnsi="Arial" w:cs="Arial"/>
                <w:sz w:val="20"/>
                <w:lang w:val="ru-RU"/>
              </w:rPr>
              <w:t>Алешина</w:t>
            </w:r>
            <w:r w:rsidRPr="00D07538">
              <w:rPr>
                <w:rFonts w:ascii="Arial" w:eastAsia="Arial" w:hAnsi="Arial" w:cs="Arial"/>
                <w:spacing w:val="80"/>
                <w:w w:val="150"/>
                <w:sz w:val="20"/>
                <w:lang w:val="ru-RU"/>
              </w:rPr>
              <w:t xml:space="preserve"> </w:t>
            </w:r>
            <w:r w:rsidRPr="00D07538">
              <w:rPr>
                <w:rFonts w:ascii="Arial" w:eastAsia="Arial" w:hAnsi="Arial" w:cs="Arial"/>
                <w:sz w:val="20"/>
                <w:lang w:val="ru-RU"/>
              </w:rPr>
              <w:t>Ю.Е.</w:t>
            </w:r>
            <w:r w:rsidRPr="00D07538">
              <w:rPr>
                <w:rFonts w:ascii="Arial" w:eastAsia="Arial" w:hAnsi="Arial" w:cs="Arial"/>
                <w:spacing w:val="80"/>
                <w:w w:val="150"/>
                <w:sz w:val="20"/>
                <w:lang w:val="ru-RU"/>
              </w:rPr>
              <w:t xml:space="preserve"> </w:t>
            </w:r>
            <w:r w:rsidRPr="00D07538">
              <w:rPr>
                <w:rFonts w:ascii="Arial" w:eastAsia="Arial" w:hAnsi="Arial" w:cs="Arial"/>
                <w:sz w:val="20"/>
                <w:lang w:val="ru-RU"/>
              </w:rPr>
              <w:t>Индивидуальное</w:t>
            </w:r>
            <w:r w:rsidRPr="00D07538">
              <w:rPr>
                <w:rFonts w:ascii="Arial" w:eastAsia="Arial" w:hAnsi="Arial" w:cs="Arial"/>
                <w:spacing w:val="80"/>
                <w:w w:val="150"/>
                <w:sz w:val="20"/>
                <w:lang w:val="ru-RU"/>
              </w:rPr>
              <w:t xml:space="preserve"> </w:t>
            </w:r>
            <w:r w:rsidRPr="00D07538">
              <w:rPr>
                <w:rFonts w:ascii="Arial" w:eastAsia="Arial" w:hAnsi="Arial" w:cs="Arial"/>
                <w:sz w:val="20"/>
                <w:lang w:val="ru-RU"/>
              </w:rPr>
              <w:t>и</w:t>
            </w:r>
            <w:r w:rsidRPr="00D07538">
              <w:rPr>
                <w:rFonts w:ascii="Arial" w:eastAsia="Arial" w:hAnsi="Arial" w:cs="Arial"/>
                <w:spacing w:val="80"/>
                <w:sz w:val="20"/>
                <w:lang w:val="ru-RU"/>
              </w:rPr>
              <w:t xml:space="preserve"> </w:t>
            </w:r>
            <w:r w:rsidRPr="00D07538">
              <w:rPr>
                <w:rFonts w:ascii="Arial" w:eastAsia="Arial" w:hAnsi="Arial" w:cs="Arial"/>
                <w:sz w:val="20"/>
                <w:lang w:val="ru-RU"/>
              </w:rPr>
              <w:t>семейное</w:t>
            </w:r>
            <w:r w:rsidRPr="00D07538">
              <w:rPr>
                <w:rFonts w:ascii="Arial" w:eastAsia="Arial" w:hAnsi="Arial" w:cs="Arial"/>
                <w:spacing w:val="80"/>
                <w:w w:val="150"/>
                <w:sz w:val="20"/>
                <w:lang w:val="ru-RU"/>
              </w:rPr>
              <w:t xml:space="preserve"> </w:t>
            </w:r>
            <w:r w:rsidRPr="00D07538">
              <w:rPr>
                <w:rFonts w:ascii="Arial" w:eastAsia="Arial" w:hAnsi="Arial" w:cs="Arial"/>
                <w:sz w:val="20"/>
                <w:lang w:val="ru-RU"/>
              </w:rPr>
              <w:t>психологическое</w:t>
            </w:r>
            <w:r w:rsidRPr="00D07538">
              <w:rPr>
                <w:rFonts w:ascii="Arial" w:eastAsia="Arial" w:hAnsi="Arial" w:cs="Arial"/>
                <w:spacing w:val="80"/>
                <w:sz w:val="20"/>
                <w:lang w:val="ru-RU"/>
              </w:rPr>
              <w:t xml:space="preserve"> </w:t>
            </w:r>
            <w:r w:rsidRPr="00D07538">
              <w:rPr>
                <w:rFonts w:ascii="Arial" w:eastAsia="Arial" w:hAnsi="Arial" w:cs="Arial"/>
                <w:sz w:val="20"/>
                <w:lang w:val="ru-RU"/>
              </w:rPr>
              <w:t>консультирование</w:t>
            </w:r>
            <w:r w:rsidRPr="00D07538">
              <w:rPr>
                <w:rFonts w:ascii="Arial" w:eastAsia="Arial" w:hAnsi="Arial" w:cs="Arial"/>
                <w:spacing w:val="80"/>
                <w:w w:val="150"/>
                <w:sz w:val="20"/>
                <w:lang w:val="ru-RU"/>
              </w:rPr>
              <w:t xml:space="preserve"> </w:t>
            </w:r>
            <w:r w:rsidRPr="00D07538">
              <w:rPr>
                <w:rFonts w:ascii="Arial" w:eastAsia="Arial" w:hAnsi="Arial" w:cs="Arial"/>
                <w:sz w:val="20"/>
                <w:lang w:val="ru-RU"/>
              </w:rPr>
              <w:t xml:space="preserve">/ Ю.Е. Алешина. – </w:t>
            </w:r>
            <w:proofErr w:type="gramStart"/>
            <w:r w:rsidRPr="00D07538">
              <w:rPr>
                <w:rFonts w:ascii="Arial" w:eastAsia="Arial" w:hAnsi="Arial" w:cs="Arial"/>
                <w:sz w:val="20"/>
                <w:lang w:val="ru-RU"/>
              </w:rPr>
              <w:t>Москва :</w:t>
            </w:r>
            <w:proofErr w:type="gramEnd"/>
            <w:r w:rsidRPr="00D07538">
              <w:rPr>
                <w:rFonts w:ascii="Arial" w:eastAsia="Arial" w:hAnsi="Arial" w:cs="Arial"/>
                <w:sz w:val="20"/>
                <w:lang w:val="ru-RU"/>
              </w:rPr>
              <w:t xml:space="preserve"> Класс, 2000. – 203 с.</w:t>
            </w:r>
          </w:p>
        </w:tc>
      </w:tr>
      <w:tr w:rsidR="00D07538" w:rsidRPr="00D07538" w14:paraId="1F84AFD3" w14:textId="77777777" w:rsidTr="00127A33">
        <w:trPr>
          <w:trHeight w:val="458"/>
        </w:trPr>
        <w:tc>
          <w:tcPr>
            <w:tcW w:w="828" w:type="dxa"/>
          </w:tcPr>
          <w:p w14:paraId="17E03463" w14:textId="77777777" w:rsidR="00D07538" w:rsidRPr="00D07538" w:rsidRDefault="00D07538" w:rsidP="00D07538">
            <w:pPr>
              <w:spacing w:before="112"/>
              <w:rPr>
                <w:rFonts w:ascii="Arial" w:eastAsia="Arial" w:hAnsi="Arial" w:cs="Arial"/>
                <w:sz w:val="20"/>
              </w:rPr>
            </w:pPr>
            <w:r w:rsidRPr="00D07538">
              <w:rPr>
                <w:rFonts w:ascii="Arial" w:eastAsia="Arial" w:hAnsi="Arial" w:cs="Arial"/>
                <w:w w:val="99"/>
                <w:sz w:val="20"/>
              </w:rPr>
              <w:t>4</w:t>
            </w:r>
          </w:p>
        </w:tc>
        <w:tc>
          <w:tcPr>
            <w:tcW w:w="8745" w:type="dxa"/>
          </w:tcPr>
          <w:p w14:paraId="0F4685B8" w14:textId="77777777" w:rsidR="00D07538" w:rsidRPr="00D07538" w:rsidRDefault="00D07538" w:rsidP="00D07538">
            <w:pPr>
              <w:spacing w:line="228" w:lineRule="exact"/>
              <w:rPr>
                <w:rFonts w:ascii="Arial" w:eastAsia="Arial" w:hAnsi="Arial" w:cs="Arial"/>
                <w:sz w:val="20"/>
                <w:lang w:val="ru-RU"/>
              </w:rPr>
            </w:pPr>
            <w:r w:rsidRPr="00D07538">
              <w:rPr>
                <w:rFonts w:ascii="Arial" w:eastAsia="Arial" w:hAnsi="Arial" w:cs="Arial"/>
                <w:sz w:val="20"/>
                <w:lang w:val="ru-RU"/>
              </w:rPr>
              <w:t>Немов</w:t>
            </w:r>
            <w:r w:rsidRPr="00D07538">
              <w:rPr>
                <w:rFonts w:ascii="Arial" w:eastAsia="Arial" w:hAnsi="Arial" w:cs="Arial"/>
                <w:spacing w:val="36"/>
                <w:sz w:val="20"/>
                <w:lang w:val="ru-RU"/>
              </w:rPr>
              <w:t xml:space="preserve"> </w:t>
            </w:r>
            <w:r w:rsidRPr="00D07538">
              <w:rPr>
                <w:rFonts w:ascii="Arial" w:eastAsia="Arial" w:hAnsi="Arial" w:cs="Arial"/>
                <w:sz w:val="20"/>
                <w:lang w:val="ru-RU"/>
              </w:rPr>
              <w:t>Р.С.</w:t>
            </w:r>
            <w:r w:rsidRPr="00D07538">
              <w:rPr>
                <w:rFonts w:ascii="Arial" w:eastAsia="Arial" w:hAnsi="Arial" w:cs="Arial"/>
                <w:spacing w:val="34"/>
                <w:sz w:val="20"/>
                <w:lang w:val="ru-RU"/>
              </w:rPr>
              <w:t xml:space="preserve"> </w:t>
            </w:r>
            <w:r w:rsidRPr="00D07538">
              <w:rPr>
                <w:rFonts w:ascii="Arial" w:eastAsia="Arial" w:hAnsi="Arial" w:cs="Arial"/>
                <w:sz w:val="20"/>
                <w:lang w:val="ru-RU"/>
              </w:rPr>
              <w:t>Психологическое</w:t>
            </w:r>
            <w:r w:rsidRPr="00D07538">
              <w:rPr>
                <w:rFonts w:ascii="Arial" w:eastAsia="Arial" w:hAnsi="Arial" w:cs="Arial"/>
                <w:spacing w:val="35"/>
                <w:sz w:val="20"/>
                <w:lang w:val="ru-RU"/>
              </w:rPr>
              <w:t xml:space="preserve"> </w:t>
            </w:r>
            <w:proofErr w:type="gramStart"/>
            <w:r w:rsidRPr="00D07538">
              <w:rPr>
                <w:rFonts w:ascii="Arial" w:eastAsia="Arial" w:hAnsi="Arial" w:cs="Arial"/>
                <w:sz w:val="20"/>
                <w:lang w:val="ru-RU"/>
              </w:rPr>
              <w:t>консультирование</w:t>
            </w:r>
            <w:r w:rsidRPr="00D07538">
              <w:rPr>
                <w:rFonts w:ascii="Arial" w:eastAsia="Arial" w:hAnsi="Arial" w:cs="Arial"/>
                <w:spacing w:val="36"/>
                <w:sz w:val="20"/>
                <w:lang w:val="ru-RU"/>
              </w:rPr>
              <w:t xml:space="preserve"> </w:t>
            </w:r>
            <w:r w:rsidRPr="00D07538">
              <w:rPr>
                <w:rFonts w:ascii="Arial" w:eastAsia="Arial" w:hAnsi="Arial" w:cs="Arial"/>
                <w:sz w:val="20"/>
                <w:lang w:val="ru-RU"/>
              </w:rPr>
              <w:t>:</w:t>
            </w:r>
            <w:proofErr w:type="gramEnd"/>
            <w:r w:rsidRPr="00D07538">
              <w:rPr>
                <w:rFonts w:ascii="Arial" w:eastAsia="Arial" w:hAnsi="Arial" w:cs="Arial"/>
                <w:spacing w:val="36"/>
                <w:sz w:val="20"/>
                <w:lang w:val="ru-RU"/>
              </w:rPr>
              <w:t xml:space="preserve"> </w:t>
            </w:r>
            <w:r w:rsidRPr="00D07538">
              <w:rPr>
                <w:rFonts w:ascii="Arial" w:eastAsia="Arial" w:hAnsi="Arial" w:cs="Arial"/>
                <w:sz w:val="20"/>
                <w:lang w:val="ru-RU"/>
              </w:rPr>
              <w:t>учеб.</w:t>
            </w:r>
            <w:r w:rsidRPr="00D07538">
              <w:rPr>
                <w:rFonts w:ascii="Arial" w:eastAsia="Arial" w:hAnsi="Arial" w:cs="Arial"/>
                <w:spacing w:val="36"/>
                <w:sz w:val="20"/>
                <w:lang w:val="ru-RU"/>
              </w:rPr>
              <w:t xml:space="preserve"> </w:t>
            </w:r>
            <w:r w:rsidRPr="00D07538">
              <w:rPr>
                <w:rFonts w:ascii="Arial" w:eastAsia="Arial" w:hAnsi="Arial" w:cs="Arial"/>
                <w:sz w:val="20"/>
                <w:lang w:val="ru-RU"/>
              </w:rPr>
              <w:t>для</w:t>
            </w:r>
            <w:r w:rsidRPr="00D07538">
              <w:rPr>
                <w:rFonts w:ascii="Arial" w:eastAsia="Arial" w:hAnsi="Arial" w:cs="Arial"/>
                <w:spacing w:val="34"/>
                <w:sz w:val="20"/>
                <w:lang w:val="ru-RU"/>
              </w:rPr>
              <w:t xml:space="preserve"> </w:t>
            </w:r>
            <w:r w:rsidRPr="00D07538">
              <w:rPr>
                <w:rFonts w:ascii="Arial" w:eastAsia="Arial" w:hAnsi="Arial" w:cs="Arial"/>
                <w:sz w:val="20"/>
                <w:lang w:val="ru-RU"/>
              </w:rPr>
              <w:t>студ.</w:t>
            </w:r>
            <w:r w:rsidRPr="00D07538">
              <w:rPr>
                <w:rFonts w:ascii="Arial" w:eastAsia="Arial" w:hAnsi="Arial" w:cs="Arial"/>
                <w:spacing w:val="34"/>
                <w:sz w:val="20"/>
                <w:lang w:val="ru-RU"/>
              </w:rPr>
              <w:t xml:space="preserve"> </w:t>
            </w:r>
            <w:r w:rsidRPr="00D07538">
              <w:rPr>
                <w:rFonts w:ascii="Arial" w:eastAsia="Arial" w:hAnsi="Arial" w:cs="Arial"/>
                <w:sz w:val="20"/>
                <w:lang w:val="ru-RU"/>
              </w:rPr>
              <w:t>вузов</w:t>
            </w:r>
            <w:r w:rsidRPr="00D07538">
              <w:rPr>
                <w:rFonts w:ascii="Arial" w:eastAsia="Arial" w:hAnsi="Arial" w:cs="Arial"/>
                <w:spacing w:val="34"/>
                <w:sz w:val="20"/>
                <w:lang w:val="ru-RU"/>
              </w:rPr>
              <w:t xml:space="preserve"> </w:t>
            </w:r>
            <w:r w:rsidRPr="00D07538">
              <w:rPr>
                <w:rFonts w:ascii="Arial" w:eastAsia="Arial" w:hAnsi="Arial" w:cs="Arial"/>
                <w:sz w:val="20"/>
                <w:lang w:val="ru-RU"/>
              </w:rPr>
              <w:t>/</w:t>
            </w:r>
            <w:r w:rsidRPr="00D07538">
              <w:rPr>
                <w:rFonts w:ascii="Arial" w:eastAsia="Arial" w:hAnsi="Arial" w:cs="Arial"/>
                <w:spacing w:val="36"/>
                <w:sz w:val="20"/>
                <w:lang w:val="ru-RU"/>
              </w:rPr>
              <w:t xml:space="preserve"> </w:t>
            </w:r>
            <w:r w:rsidRPr="00D07538">
              <w:rPr>
                <w:rFonts w:ascii="Arial" w:eastAsia="Arial" w:hAnsi="Arial" w:cs="Arial"/>
                <w:sz w:val="20"/>
                <w:lang w:val="ru-RU"/>
              </w:rPr>
              <w:t>Р.С.</w:t>
            </w:r>
            <w:r w:rsidRPr="00D07538">
              <w:rPr>
                <w:rFonts w:ascii="Arial" w:eastAsia="Arial" w:hAnsi="Arial" w:cs="Arial"/>
                <w:spacing w:val="36"/>
                <w:sz w:val="20"/>
                <w:lang w:val="ru-RU"/>
              </w:rPr>
              <w:t xml:space="preserve"> </w:t>
            </w:r>
            <w:r w:rsidRPr="00D07538">
              <w:rPr>
                <w:rFonts w:ascii="Arial" w:eastAsia="Arial" w:hAnsi="Arial" w:cs="Arial"/>
                <w:sz w:val="20"/>
                <w:lang w:val="ru-RU"/>
              </w:rPr>
              <w:t>Немов.</w:t>
            </w:r>
            <w:r w:rsidRPr="00D07538">
              <w:rPr>
                <w:rFonts w:ascii="Arial" w:eastAsia="Arial" w:hAnsi="Arial" w:cs="Arial"/>
                <w:spacing w:val="39"/>
                <w:sz w:val="20"/>
                <w:lang w:val="ru-RU"/>
              </w:rPr>
              <w:t xml:space="preserve"> </w:t>
            </w:r>
            <w:r w:rsidRPr="00D07538">
              <w:rPr>
                <w:rFonts w:ascii="Arial" w:eastAsia="Arial" w:hAnsi="Arial" w:cs="Arial"/>
                <w:sz w:val="20"/>
                <w:lang w:val="ru-RU"/>
              </w:rPr>
              <w:t xml:space="preserve">– </w:t>
            </w:r>
            <w:proofErr w:type="gramStart"/>
            <w:r w:rsidRPr="00D07538">
              <w:rPr>
                <w:rFonts w:ascii="Arial" w:eastAsia="Arial" w:hAnsi="Arial" w:cs="Arial"/>
                <w:sz w:val="20"/>
                <w:lang w:val="ru-RU"/>
              </w:rPr>
              <w:t>Москва :</w:t>
            </w:r>
            <w:proofErr w:type="gramEnd"/>
            <w:r w:rsidRPr="00D07538">
              <w:rPr>
                <w:rFonts w:ascii="Arial" w:eastAsia="Arial" w:hAnsi="Arial" w:cs="Arial"/>
                <w:sz w:val="20"/>
                <w:lang w:val="ru-RU"/>
              </w:rPr>
              <w:t xml:space="preserve"> ВЛАДОС, 2001. – 528 с.</w:t>
            </w:r>
          </w:p>
        </w:tc>
      </w:tr>
    </w:tbl>
    <w:p w14:paraId="4059EC2C" w14:textId="77777777" w:rsidR="00D07538" w:rsidRPr="00D07538" w:rsidRDefault="00D07538" w:rsidP="00D07538">
      <w:pPr>
        <w:widowControl w:val="0"/>
        <w:autoSpaceDE w:val="0"/>
        <w:autoSpaceDN w:val="0"/>
        <w:spacing w:before="9" w:after="0" w:line="240" w:lineRule="auto"/>
        <w:rPr>
          <w:rFonts w:ascii="Arial" w:eastAsia="Arial" w:hAnsi="Arial" w:cs="Arial"/>
          <w:sz w:val="19"/>
          <w:szCs w:val="24"/>
        </w:rPr>
      </w:pPr>
    </w:p>
    <w:p w14:paraId="54C62881" w14:textId="77777777" w:rsidR="00D07538" w:rsidRPr="00D07538" w:rsidRDefault="00D07538" w:rsidP="00D07538">
      <w:pPr>
        <w:widowControl w:val="0"/>
        <w:autoSpaceDE w:val="0"/>
        <w:autoSpaceDN w:val="0"/>
        <w:spacing w:after="4" w:line="240" w:lineRule="auto"/>
        <w:rPr>
          <w:rFonts w:ascii="Arial" w:eastAsia="Arial" w:hAnsi="Arial" w:cs="Arial"/>
          <w:sz w:val="20"/>
        </w:rPr>
      </w:pPr>
      <w:r w:rsidRPr="00D07538">
        <w:rPr>
          <w:rFonts w:ascii="Arial" w:eastAsia="Arial" w:hAnsi="Arial" w:cs="Arial"/>
          <w:spacing w:val="-2"/>
          <w:sz w:val="20"/>
        </w:rPr>
        <w:t>в)</w:t>
      </w:r>
      <w:r w:rsidRPr="00D07538">
        <w:rPr>
          <w:rFonts w:ascii="Arial" w:eastAsia="Arial" w:hAnsi="Arial" w:cs="Arial"/>
          <w:spacing w:val="7"/>
          <w:sz w:val="20"/>
        </w:rPr>
        <w:t xml:space="preserve"> </w:t>
      </w:r>
      <w:r w:rsidRPr="00D07538">
        <w:rPr>
          <w:rFonts w:ascii="Arial" w:eastAsia="Arial" w:hAnsi="Arial" w:cs="Arial"/>
          <w:spacing w:val="-2"/>
          <w:sz w:val="20"/>
        </w:rPr>
        <w:t>информационные</w:t>
      </w:r>
      <w:r w:rsidRPr="00D07538">
        <w:rPr>
          <w:rFonts w:ascii="Arial" w:eastAsia="Arial" w:hAnsi="Arial" w:cs="Arial"/>
          <w:spacing w:val="7"/>
          <w:sz w:val="20"/>
        </w:rPr>
        <w:t xml:space="preserve"> </w:t>
      </w:r>
      <w:r w:rsidRPr="00D07538">
        <w:rPr>
          <w:rFonts w:ascii="Arial" w:eastAsia="Arial" w:hAnsi="Arial" w:cs="Arial"/>
          <w:spacing w:val="-2"/>
          <w:sz w:val="20"/>
        </w:rPr>
        <w:t>электронно-образовательные</w:t>
      </w:r>
      <w:r w:rsidRPr="00D07538">
        <w:rPr>
          <w:rFonts w:ascii="Arial" w:eastAsia="Arial" w:hAnsi="Arial" w:cs="Arial"/>
          <w:spacing w:val="9"/>
          <w:sz w:val="20"/>
        </w:rPr>
        <w:t xml:space="preserve"> </w:t>
      </w:r>
      <w:r w:rsidRPr="00D07538">
        <w:rPr>
          <w:rFonts w:ascii="Arial" w:eastAsia="Arial" w:hAnsi="Arial" w:cs="Arial"/>
          <w:spacing w:val="-2"/>
          <w:sz w:val="20"/>
        </w:rPr>
        <w:t>ресурсы</w:t>
      </w:r>
      <w:r w:rsidRPr="00D07538">
        <w:rPr>
          <w:rFonts w:ascii="Arial" w:eastAsia="Arial" w:hAnsi="Arial" w:cs="Arial"/>
          <w:spacing w:val="7"/>
          <w:sz w:val="20"/>
        </w:rPr>
        <w:t xml:space="preserve"> </w:t>
      </w:r>
      <w:r w:rsidRPr="00D07538">
        <w:rPr>
          <w:rFonts w:ascii="Arial" w:eastAsia="Arial" w:hAnsi="Arial" w:cs="Arial"/>
          <w:spacing w:val="-2"/>
          <w:sz w:val="20"/>
        </w:rPr>
        <w:t>(официальные</w:t>
      </w:r>
      <w:r w:rsidRPr="00D07538">
        <w:rPr>
          <w:rFonts w:ascii="Arial" w:eastAsia="Arial" w:hAnsi="Arial" w:cs="Arial"/>
          <w:spacing w:val="9"/>
          <w:sz w:val="20"/>
        </w:rPr>
        <w:t xml:space="preserve"> </w:t>
      </w:r>
      <w:r w:rsidRPr="00D07538">
        <w:rPr>
          <w:rFonts w:ascii="Arial" w:eastAsia="Arial" w:hAnsi="Arial" w:cs="Arial"/>
          <w:spacing w:val="-2"/>
          <w:sz w:val="20"/>
        </w:rPr>
        <w:t>ресурсы</w:t>
      </w:r>
      <w:r w:rsidRPr="00D07538">
        <w:rPr>
          <w:rFonts w:ascii="Arial" w:eastAsia="Arial" w:hAnsi="Arial" w:cs="Arial"/>
          <w:spacing w:val="8"/>
          <w:sz w:val="20"/>
        </w:rPr>
        <w:t xml:space="preserve"> </w:t>
      </w:r>
      <w:r w:rsidRPr="00D07538">
        <w:rPr>
          <w:rFonts w:ascii="Arial" w:eastAsia="Arial" w:hAnsi="Arial" w:cs="Arial"/>
          <w:spacing w:val="-2"/>
          <w:sz w:val="20"/>
        </w:rPr>
        <w:t>интернет):</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D07538" w:rsidRPr="00D07538" w14:paraId="1097BA54" w14:textId="77777777" w:rsidTr="00127A33">
        <w:trPr>
          <w:trHeight w:val="208"/>
        </w:trPr>
        <w:tc>
          <w:tcPr>
            <w:tcW w:w="828" w:type="dxa"/>
          </w:tcPr>
          <w:p w14:paraId="510CB281" w14:textId="77777777" w:rsidR="00D07538" w:rsidRPr="00D07538" w:rsidRDefault="00D07538" w:rsidP="00D07538">
            <w:pPr>
              <w:spacing w:line="188" w:lineRule="exact"/>
              <w:rPr>
                <w:rFonts w:ascii="Arial" w:eastAsia="Arial" w:hAnsi="Arial" w:cs="Arial"/>
                <w:sz w:val="18"/>
              </w:rPr>
            </w:pPr>
            <w:r w:rsidRPr="00D07538">
              <w:rPr>
                <w:rFonts w:ascii="Arial" w:eastAsia="Arial" w:hAnsi="Arial" w:cs="Arial"/>
                <w:sz w:val="18"/>
              </w:rPr>
              <w:t>№</w:t>
            </w:r>
            <w:r w:rsidRPr="00D07538">
              <w:rPr>
                <w:rFonts w:ascii="Arial" w:eastAsia="Arial" w:hAnsi="Arial" w:cs="Arial"/>
                <w:spacing w:val="-1"/>
                <w:sz w:val="18"/>
              </w:rPr>
              <w:t xml:space="preserve"> </w:t>
            </w:r>
            <w:r w:rsidRPr="00D07538">
              <w:rPr>
                <w:rFonts w:ascii="Arial" w:eastAsia="Arial" w:hAnsi="Arial" w:cs="Arial"/>
                <w:spacing w:val="-5"/>
                <w:sz w:val="18"/>
              </w:rPr>
              <w:t>п/п</w:t>
            </w:r>
          </w:p>
        </w:tc>
        <w:tc>
          <w:tcPr>
            <w:tcW w:w="8745" w:type="dxa"/>
          </w:tcPr>
          <w:p w14:paraId="6F28F04D" w14:textId="77777777" w:rsidR="00D07538" w:rsidRPr="00D07538" w:rsidRDefault="00D07538" w:rsidP="00D07538">
            <w:pPr>
              <w:spacing w:line="188" w:lineRule="exact"/>
              <w:ind w:right="3920"/>
              <w:jc w:val="center"/>
              <w:rPr>
                <w:rFonts w:ascii="Arial" w:eastAsia="Arial" w:hAnsi="Arial" w:cs="Arial"/>
                <w:sz w:val="18"/>
              </w:rPr>
            </w:pPr>
            <w:r w:rsidRPr="00D07538">
              <w:rPr>
                <w:rFonts w:ascii="Arial" w:eastAsia="Arial" w:hAnsi="Arial" w:cs="Arial"/>
                <w:spacing w:val="-2"/>
                <w:sz w:val="18"/>
              </w:rPr>
              <w:t>Источник</w:t>
            </w:r>
          </w:p>
        </w:tc>
      </w:tr>
      <w:tr w:rsidR="00D07538" w:rsidRPr="007F4CB6" w14:paraId="358FB9D9" w14:textId="77777777" w:rsidTr="00127A33">
        <w:trPr>
          <w:trHeight w:val="688"/>
        </w:trPr>
        <w:tc>
          <w:tcPr>
            <w:tcW w:w="828" w:type="dxa"/>
          </w:tcPr>
          <w:p w14:paraId="27D3E1D6" w14:textId="77777777" w:rsidR="00D07538" w:rsidRPr="00D07538" w:rsidRDefault="00D07538" w:rsidP="00D07538">
            <w:pPr>
              <w:spacing w:before="6"/>
              <w:rPr>
                <w:rFonts w:ascii="Arial" w:eastAsia="Arial" w:hAnsi="Arial" w:cs="Arial"/>
                <w:sz w:val="19"/>
              </w:rPr>
            </w:pPr>
          </w:p>
          <w:p w14:paraId="068BA6DD" w14:textId="77777777" w:rsidR="00D07538" w:rsidRPr="00D07538" w:rsidRDefault="00D07538" w:rsidP="00D07538">
            <w:pPr>
              <w:rPr>
                <w:rFonts w:ascii="Arial" w:eastAsia="Arial" w:hAnsi="Arial" w:cs="Arial"/>
                <w:sz w:val="20"/>
              </w:rPr>
            </w:pPr>
            <w:r w:rsidRPr="00D07538">
              <w:rPr>
                <w:rFonts w:ascii="Arial" w:eastAsia="Arial" w:hAnsi="Arial" w:cs="Arial"/>
                <w:w w:val="99"/>
                <w:sz w:val="20"/>
              </w:rPr>
              <w:t>5</w:t>
            </w:r>
          </w:p>
        </w:tc>
        <w:tc>
          <w:tcPr>
            <w:tcW w:w="8745" w:type="dxa"/>
          </w:tcPr>
          <w:p w14:paraId="368D10C7" w14:textId="77777777" w:rsidR="00D07538" w:rsidRPr="00D07538" w:rsidRDefault="00D07538" w:rsidP="00D07538">
            <w:pPr>
              <w:spacing w:line="237" w:lineRule="auto"/>
              <w:rPr>
                <w:rFonts w:ascii="Arial" w:eastAsia="Arial" w:hAnsi="Arial" w:cs="Arial"/>
                <w:sz w:val="20"/>
                <w:lang w:val="ru-RU"/>
              </w:rPr>
            </w:pPr>
            <w:r w:rsidRPr="00D07538">
              <w:rPr>
                <w:rFonts w:ascii="Arial" w:eastAsia="Arial" w:hAnsi="Arial" w:cs="Arial"/>
                <w:sz w:val="20"/>
                <w:lang w:val="ru-RU"/>
              </w:rPr>
              <w:t>Основы</w:t>
            </w:r>
            <w:r w:rsidRPr="00D07538">
              <w:rPr>
                <w:rFonts w:ascii="Arial" w:eastAsia="Arial" w:hAnsi="Arial" w:cs="Arial"/>
                <w:spacing w:val="36"/>
                <w:sz w:val="20"/>
                <w:lang w:val="ru-RU"/>
              </w:rPr>
              <w:t xml:space="preserve"> </w:t>
            </w:r>
            <w:r w:rsidRPr="00D07538">
              <w:rPr>
                <w:rFonts w:ascii="Arial" w:eastAsia="Arial" w:hAnsi="Arial" w:cs="Arial"/>
                <w:sz w:val="20"/>
                <w:lang w:val="ru-RU"/>
              </w:rPr>
              <w:t>психологического</w:t>
            </w:r>
            <w:r w:rsidRPr="00D07538">
              <w:rPr>
                <w:rFonts w:ascii="Arial" w:eastAsia="Arial" w:hAnsi="Arial" w:cs="Arial"/>
                <w:spacing w:val="35"/>
                <w:sz w:val="20"/>
                <w:lang w:val="ru-RU"/>
              </w:rPr>
              <w:t xml:space="preserve"> </w:t>
            </w:r>
            <w:proofErr w:type="gramStart"/>
            <w:r w:rsidRPr="00D07538">
              <w:rPr>
                <w:rFonts w:ascii="Arial" w:eastAsia="Arial" w:hAnsi="Arial" w:cs="Arial"/>
                <w:sz w:val="20"/>
                <w:lang w:val="ru-RU"/>
              </w:rPr>
              <w:t>консультирования</w:t>
            </w:r>
            <w:r w:rsidRPr="00D07538">
              <w:rPr>
                <w:rFonts w:ascii="Arial" w:eastAsia="Arial" w:hAnsi="Arial" w:cs="Arial"/>
                <w:spacing w:val="35"/>
                <w:sz w:val="20"/>
                <w:lang w:val="ru-RU"/>
              </w:rPr>
              <w:t xml:space="preserve"> </w:t>
            </w:r>
            <w:r w:rsidRPr="00D07538">
              <w:rPr>
                <w:rFonts w:ascii="Arial" w:eastAsia="Arial" w:hAnsi="Arial" w:cs="Arial"/>
                <w:sz w:val="20"/>
                <w:lang w:val="ru-RU"/>
              </w:rPr>
              <w:t>:</w:t>
            </w:r>
            <w:proofErr w:type="gramEnd"/>
            <w:r w:rsidRPr="00D07538">
              <w:rPr>
                <w:rFonts w:ascii="Arial" w:eastAsia="Arial" w:hAnsi="Arial" w:cs="Arial"/>
                <w:spacing w:val="37"/>
                <w:sz w:val="20"/>
                <w:lang w:val="ru-RU"/>
              </w:rPr>
              <w:t xml:space="preserve"> </w:t>
            </w:r>
            <w:r w:rsidRPr="00D07538">
              <w:rPr>
                <w:rFonts w:ascii="Arial" w:eastAsia="Arial" w:hAnsi="Arial" w:cs="Arial"/>
                <w:sz w:val="20"/>
                <w:lang w:val="ru-RU"/>
              </w:rPr>
              <w:t>программа</w:t>
            </w:r>
            <w:r w:rsidRPr="00D07538">
              <w:rPr>
                <w:rFonts w:ascii="Arial" w:eastAsia="Arial" w:hAnsi="Arial" w:cs="Arial"/>
                <w:spacing w:val="39"/>
                <w:sz w:val="20"/>
                <w:lang w:val="ru-RU"/>
              </w:rPr>
              <w:t xml:space="preserve"> </w:t>
            </w:r>
            <w:r w:rsidRPr="00D07538">
              <w:rPr>
                <w:rFonts w:ascii="Arial" w:eastAsia="Arial" w:hAnsi="Arial" w:cs="Arial"/>
                <w:sz w:val="20"/>
                <w:lang w:val="ru-RU"/>
              </w:rPr>
              <w:t>учебной</w:t>
            </w:r>
            <w:r w:rsidRPr="00D07538">
              <w:rPr>
                <w:rFonts w:ascii="Arial" w:eastAsia="Arial" w:hAnsi="Arial" w:cs="Arial"/>
                <w:spacing w:val="37"/>
                <w:sz w:val="20"/>
                <w:lang w:val="ru-RU"/>
              </w:rPr>
              <w:t xml:space="preserve"> </w:t>
            </w:r>
            <w:r w:rsidRPr="00D07538">
              <w:rPr>
                <w:rFonts w:ascii="Arial" w:eastAsia="Arial" w:hAnsi="Arial" w:cs="Arial"/>
                <w:sz w:val="20"/>
                <w:lang w:val="ru-RU"/>
              </w:rPr>
              <w:t>дисциплины</w:t>
            </w:r>
            <w:r w:rsidRPr="00D07538">
              <w:rPr>
                <w:rFonts w:ascii="Arial" w:eastAsia="Arial" w:hAnsi="Arial" w:cs="Arial"/>
                <w:spacing w:val="39"/>
                <w:sz w:val="20"/>
                <w:lang w:val="ru-RU"/>
              </w:rPr>
              <w:t xml:space="preserve"> </w:t>
            </w:r>
            <w:r w:rsidRPr="00D07538">
              <w:rPr>
                <w:rFonts w:ascii="Arial" w:eastAsia="Arial" w:hAnsi="Arial" w:cs="Arial"/>
                <w:sz w:val="20"/>
                <w:lang w:val="ru-RU"/>
              </w:rPr>
              <w:t>и</w:t>
            </w:r>
            <w:r w:rsidRPr="00D07538">
              <w:rPr>
                <w:rFonts w:ascii="Arial" w:eastAsia="Arial" w:hAnsi="Arial" w:cs="Arial"/>
                <w:spacing w:val="34"/>
                <w:sz w:val="20"/>
                <w:lang w:val="ru-RU"/>
              </w:rPr>
              <w:t xml:space="preserve"> </w:t>
            </w:r>
            <w:r w:rsidRPr="00D07538">
              <w:rPr>
                <w:rFonts w:ascii="Arial" w:eastAsia="Arial" w:hAnsi="Arial" w:cs="Arial"/>
                <w:sz w:val="20"/>
                <w:lang w:val="ru-RU"/>
              </w:rPr>
              <w:t>планы лабораторных</w:t>
            </w:r>
            <w:r w:rsidRPr="00D07538">
              <w:rPr>
                <w:rFonts w:ascii="Arial" w:eastAsia="Arial" w:hAnsi="Arial" w:cs="Arial"/>
                <w:spacing w:val="58"/>
                <w:sz w:val="20"/>
                <w:lang w:val="ru-RU"/>
              </w:rPr>
              <w:t xml:space="preserve"> </w:t>
            </w:r>
            <w:r w:rsidRPr="00D07538">
              <w:rPr>
                <w:rFonts w:ascii="Arial" w:eastAsia="Arial" w:hAnsi="Arial" w:cs="Arial"/>
                <w:sz w:val="20"/>
                <w:lang w:val="ru-RU"/>
              </w:rPr>
              <w:t>занятий</w:t>
            </w:r>
            <w:r w:rsidRPr="00D07538">
              <w:rPr>
                <w:rFonts w:ascii="Arial" w:eastAsia="Arial" w:hAnsi="Arial" w:cs="Arial"/>
                <w:spacing w:val="59"/>
                <w:sz w:val="20"/>
                <w:lang w:val="ru-RU"/>
              </w:rPr>
              <w:t xml:space="preserve"> </w:t>
            </w:r>
            <w:r w:rsidRPr="00D07538">
              <w:rPr>
                <w:rFonts w:ascii="Arial" w:eastAsia="Arial" w:hAnsi="Arial" w:cs="Arial"/>
                <w:sz w:val="20"/>
                <w:lang w:val="ru-RU"/>
              </w:rPr>
              <w:t>/</w:t>
            </w:r>
            <w:r w:rsidRPr="00D07538">
              <w:rPr>
                <w:rFonts w:ascii="Arial" w:eastAsia="Arial" w:hAnsi="Arial" w:cs="Arial"/>
                <w:spacing w:val="59"/>
                <w:sz w:val="20"/>
                <w:lang w:val="ru-RU"/>
              </w:rPr>
              <w:t xml:space="preserve"> </w:t>
            </w:r>
            <w:r w:rsidRPr="00D07538">
              <w:rPr>
                <w:rFonts w:ascii="Arial" w:eastAsia="Arial" w:hAnsi="Arial" w:cs="Arial"/>
                <w:sz w:val="20"/>
                <w:lang w:val="ru-RU"/>
              </w:rPr>
              <w:t>сост.</w:t>
            </w:r>
            <w:r w:rsidRPr="00D07538">
              <w:rPr>
                <w:rFonts w:ascii="Arial" w:eastAsia="Arial" w:hAnsi="Arial" w:cs="Arial"/>
                <w:spacing w:val="57"/>
                <w:sz w:val="20"/>
                <w:lang w:val="ru-RU"/>
              </w:rPr>
              <w:t xml:space="preserve"> </w:t>
            </w:r>
            <w:r w:rsidRPr="00D07538">
              <w:rPr>
                <w:rFonts w:ascii="Arial" w:eastAsia="Arial" w:hAnsi="Arial" w:cs="Arial"/>
                <w:sz w:val="20"/>
                <w:lang w:val="ru-RU"/>
              </w:rPr>
              <w:t>В.А.</w:t>
            </w:r>
            <w:r w:rsidRPr="00D07538">
              <w:rPr>
                <w:rFonts w:ascii="Arial" w:eastAsia="Arial" w:hAnsi="Arial" w:cs="Arial"/>
                <w:spacing w:val="57"/>
                <w:sz w:val="20"/>
                <w:lang w:val="ru-RU"/>
              </w:rPr>
              <w:t xml:space="preserve"> </w:t>
            </w:r>
            <w:r w:rsidRPr="00D07538">
              <w:rPr>
                <w:rFonts w:ascii="Arial" w:eastAsia="Arial" w:hAnsi="Arial" w:cs="Arial"/>
                <w:sz w:val="20"/>
                <w:lang w:val="ru-RU"/>
              </w:rPr>
              <w:t>Тенькова.</w:t>
            </w:r>
            <w:r w:rsidRPr="00D07538">
              <w:rPr>
                <w:rFonts w:ascii="Arial" w:eastAsia="Arial" w:hAnsi="Arial" w:cs="Arial"/>
                <w:spacing w:val="64"/>
                <w:sz w:val="20"/>
                <w:lang w:val="ru-RU"/>
              </w:rPr>
              <w:t xml:space="preserve"> </w:t>
            </w:r>
            <w:r w:rsidRPr="00D07538">
              <w:rPr>
                <w:rFonts w:ascii="Arial" w:eastAsia="Arial" w:hAnsi="Arial" w:cs="Arial"/>
                <w:sz w:val="20"/>
                <w:lang w:val="ru-RU"/>
              </w:rPr>
              <w:t>–</w:t>
            </w:r>
            <w:r w:rsidRPr="00D07538">
              <w:rPr>
                <w:rFonts w:ascii="Arial" w:eastAsia="Arial" w:hAnsi="Arial" w:cs="Arial"/>
                <w:spacing w:val="59"/>
                <w:sz w:val="20"/>
                <w:lang w:val="ru-RU"/>
              </w:rPr>
              <w:t xml:space="preserve"> </w:t>
            </w:r>
            <w:r w:rsidRPr="00D07538">
              <w:rPr>
                <w:rFonts w:ascii="Arial" w:eastAsia="Arial" w:hAnsi="Arial" w:cs="Arial"/>
                <w:sz w:val="20"/>
                <w:lang w:val="ru-RU"/>
              </w:rPr>
              <w:t>Воронеж:</w:t>
            </w:r>
            <w:r w:rsidRPr="00D07538">
              <w:rPr>
                <w:rFonts w:ascii="Arial" w:eastAsia="Arial" w:hAnsi="Arial" w:cs="Arial"/>
                <w:spacing w:val="57"/>
                <w:sz w:val="20"/>
                <w:lang w:val="ru-RU"/>
              </w:rPr>
              <w:t xml:space="preserve"> </w:t>
            </w:r>
            <w:r w:rsidRPr="00D07538">
              <w:rPr>
                <w:rFonts w:ascii="Arial" w:eastAsia="Arial" w:hAnsi="Arial" w:cs="Arial"/>
                <w:sz w:val="20"/>
                <w:lang w:val="ru-RU"/>
              </w:rPr>
              <w:t>ИПЦ</w:t>
            </w:r>
            <w:r w:rsidRPr="00D07538">
              <w:rPr>
                <w:rFonts w:ascii="Arial" w:eastAsia="Arial" w:hAnsi="Arial" w:cs="Arial"/>
                <w:spacing w:val="56"/>
                <w:sz w:val="20"/>
                <w:lang w:val="ru-RU"/>
              </w:rPr>
              <w:t xml:space="preserve"> </w:t>
            </w:r>
            <w:r w:rsidRPr="00D07538">
              <w:rPr>
                <w:rFonts w:ascii="Arial" w:eastAsia="Arial" w:hAnsi="Arial" w:cs="Arial"/>
                <w:sz w:val="20"/>
                <w:lang w:val="ru-RU"/>
              </w:rPr>
              <w:t>ВГУ,</w:t>
            </w:r>
            <w:r w:rsidRPr="00D07538">
              <w:rPr>
                <w:rFonts w:ascii="Arial" w:eastAsia="Arial" w:hAnsi="Arial" w:cs="Arial"/>
                <w:spacing w:val="59"/>
                <w:sz w:val="20"/>
                <w:lang w:val="ru-RU"/>
              </w:rPr>
              <w:t xml:space="preserve"> </w:t>
            </w:r>
            <w:r w:rsidRPr="00D07538">
              <w:rPr>
                <w:rFonts w:ascii="Arial" w:eastAsia="Arial" w:hAnsi="Arial" w:cs="Arial"/>
                <w:sz w:val="20"/>
                <w:lang w:val="ru-RU"/>
              </w:rPr>
              <w:t>2005.</w:t>
            </w:r>
            <w:r w:rsidRPr="00D07538">
              <w:rPr>
                <w:rFonts w:ascii="Arial" w:eastAsia="Arial" w:hAnsi="Arial" w:cs="Arial"/>
                <w:spacing w:val="60"/>
                <w:sz w:val="20"/>
                <w:lang w:val="ru-RU"/>
              </w:rPr>
              <w:t xml:space="preserve"> </w:t>
            </w:r>
            <w:r w:rsidRPr="00D07538">
              <w:rPr>
                <w:rFonts w:ascii="Arial" w:eastAsia="Arial" w:hAnsi="Arial" w:cs="Arial"/>
                <w:sz w:val="20"/>
                <w:lang w:val="ru-RU"/>
              </w:rPr>
              <w:t>–</w:t>
            </w:r>
            <w:r w:rsidRPr="00D07538">
              <w:rPr>
                <w:rFonts w:ascii="Arial" w:eastAsia="Arial" w:hAnsi="Arial" w:cs="Arial"/>
                <w:spacing w:val="59"/>
                <w:sz w:val="20"/>
                <w:lang w:val="ru-RU"/>
              </w:rPr>
              <w:t xml:space="preserve"> </w:t>
            </w:r>
            <w:r w:rsidRPr="00D07538">
              <w:rPr>
                <w:rFonts w:ascii="Arial" w:eastAsia="Arial" w:hAnsi="Arial" w:cs="Arial"/>
                <w:sz w:val="20"/>
                <w:lang w:val="ru-RU"/>
              </w:rPr>
              <w:t>48</w:t>
            </w:r>
            <w:r w:rsidRPr="00D07538">
              <w:rPr>
                <w:rFonts w:ascii="Arial" w:eastAsia="Arial" w:hAnsi="Arial" w:cs="Arial"/>
                <w:spacing w:val="56"/>
                <w:sz w:val="20"/>
                <w:lang w:val="ru-RU"/>
              </w:rPr>
              <w:t xml:space="preserve"> </w:t>
            </w:r>
            <w:r w:rsidRPr="00D07538">
              <w:rPr>
                <w:rFonts w:ascii="Arial" w:eastAsia="Arial" w:hAnsi="Arial" w:cs="Arial"/>
                <w:sz w:val="20"/>
                <w:lang w:val="ru-RU"/>
              </w:rPr>
              <w:t>с.</w:t>
            </w:r>
            <w:r w:rsidRPr="00D07538">
              <w:rPr>
                <w:rFonts w:ascii="Arial" w:eastAsia="Arial" w:hAnsi="Arial" w:cs="Arial"/>
                <w:spacing w:val="58"/>
                <w:sz w:val="20"/>
                <w:lang w:val="ru-RU"/>
              </w:rPr>
              <w:t xml:space="preserve"> </w:t>
            </w:r>
            <w:r w:rsidRPr="00D07538">
              <w:rPr>
                <w:rFonts w:ascii="Arial" w:eastAsia="Arial" w:hAnsi="Arial" w:cs="Arial"/>
                <w:spacing w:val="-10"/>
                <w:sz w:val="20"/>
                <w:lang w:val="ru-RU"/>
              </w:rPr>
              <w:t>–</w:t>
            </w:r>
          </w:p>
          <w:p w14:paraId="5CC96760" w14:textId="77777777" w:rsidR="00D07538" w:rsidRPr="00473679" w:rsidRDefault="007F4CB6" w:rsidP="00D07538">
            <w:pPr>
              <w:spacing w:line="213" w:lineRule="exact"/>
              <w:rPr>
                <w:rFonts w:ascii="Arial" w:eastAsia="Arial" w:hAnsi="Arial" w:cs="Arial"/>
                <w:sz w:val="20"/>
              </w:rPr>
            </w:pPr>
            <w:hyperlink r:id="rId10">
              <w:r w:rsidR="00D07538" w:rsidRPr="00D07538">
                <w:rPr>
                  <w:rFonts w:ascii="Arial" w:eastAsia="Arial" w:hAnsi="Arial" w:cs="Arial"/>
                  <w:w w:val="95"/>
                  <w:sz w:val="20"/>
                </w:rPr>
                <w:t>URL</w:t>
              </w:r>
              <w:r w:rsidR="00D07538" w:rsidRPr="00473679">
                <w:rPr>
                  <w:rFonts w:ascii="Arial" w:eastAsia="Arial" w:hAnsi="Arial" w:cs="Arial"/>
                  <w:w w:val="95"/>
                  <w:sz w:val="20"/>
                </w:rPr>
                <w:t>:</w:t>
              </w:r>
              <w:r w:rsidR="00D07538" w:rsidRPr="00D07538">
                <w:rPr>
                  <w:rFonts w:ascii="Arial" w:eastAsia="Arial" w:hAnsi="Arial" w:cs="Arial"/>
                  <w:w w:val="95"/>
                  <w:sz w:val="20"/>
                </w:rPr>
                <w:t>ht</w:t>
              </w:r>
            </w:hyperlink>
            <w:r w:rsidR="00D07538" w:rsidRPr="00D07538">
              <w:rPr>
                <w:rFonts w:ascii="Arial" w:eastAsia="Arial" w:hAnsi="Arial" w:cs="Arial"/>
                <w:w w:val="95"/>
                <w:sz w:val="20"/>
              </w:rPr>
              <w:t>tp</w:t>
            </w:r>
            <w:proofErr w:type="gramStart"/>
            <w:r w:rsidR="00D07538" w:rsidRPr="00473679">
              <w:rPr>
                <w:rFonts w:ascii="Arial" w:eastAsia="Arial" w:hAnsi="Arial" w:cs="Arial"/>
                <w:w w:val="95"/>
                <w:sz w:val="20"/>
              </w:rPr>
              <w:t>:</w:t>
            </w:r>
            <w:proofErr w:type="gramEnd"/>
            <w:r w:rsidR="005D1744">
              <w:fldChar w:fldCharType="begin"/>
            </w:r>
            <w:r w:rsidR="005D1744" w:rsidRPr="00473679">
              <w:instrText xml:space="preserve"> </w:instrText>
            </w:r>
            <w:r w:rsidR="005D1744">
              <w:instrText>HYPERLINK</w:instrText>
            </w:r>
            <w:r w:rsidR="005D1744" w:rsidRPr="00473679">
              <w:instrText xml:space="preserve"> "</w:instrText>
            </w:r>
            <w:r w:rsidR="005D1744">
              <w:instrText>http</w:instrText>
            </w:r>
            <w:r w:rsidR="005D1744" w:rsidRPr="00473679">
              <w:instrText>://</w:instrText>
            </w:r>
            <w:r w:rsidR="005D1744">
              <w:instrText>www</w:instrText>
            </w:r>
            <w:r w:rsidR="005D1744" w:rsidRPr="00473679">
              <w:instrText>.</w:instrText>
            </w:r>
            <w:r w:rsidR="005D1744">
              <w:instrText>lib</w:instrText>
            </w:r>
            <w:r w:rsidR="005D1744" w:rsidRPr="00473679">
              <w:instrText>.</w:instrText>
            </w:r>
            <w:r w:rsidR="005D1744">
              <w:instrText>vsu</w:instrText>
            </w:r>
            <w:r w:rsidR="005D1744" w:rsidRPr="00473679">
              <w:instrText>.</w:instrText>
            </w:r>
            <w:r w:rsidR="005D1744">
              <w:instrText>ru</w:instrText>
            </w:r>
            <w:r w:rsidR="005D1744" w:rsidRPr="00473679">
              <w:instrText>/</w:instrText>
            </w:r>
            <w:r w:rsidR="005D1744">
              <w:instrText>elib</w:instrText>
            </w:r>
            <w:r w:rsidR="005D1744" w:rsidRPr="00473679">
              <w:instrText>/</w:instrText>
            </w:r>
            <w:r w:rsidR="005D1744">
              <w:instrText>texts</w:instrText>
            </w:r>
            <w:r w:rsidR="005D1744" w:rsidRPr="00473679">
              <w:instrText>/" \</w:instrText>
            </w:r>
            <w:r w:rsidR="005D1744">
              <w:instrText>h</w:instrText>
            </w:r>
            <w:r w:rsidR="005D1744" w:rsidRPr="00473679">
              <w:instrText xml:space="preserve"> </w:instrText>
            </w:r>
            <w:r w:rsidR="005D1744">
              <w:fldChar w:fldCharType="separate"/>
            </w:r>
            <w:r w:rsidR="00D07538" w:rsidRPr="00473679">
              <w:rPr>
                <w:rFonts w:ascii="Arial" w:eastAsia="Arial" w:hAnsi="Arial" w:cs="Arial"/>
                <w:w w:val="95"/>
                <w:sz w:val="20"/>
              </w:rPr>
              <w:t>//</w:t>
            </w:r>
            <w:r w:rsidR="00D07538" w:rsidRPr="00D07538">
              <w:rPr>
                <w:rFonts w:ascii="Arial" w:eastAsia="Arial" w:hAnsi="Arial" w:cs="Arial"/>
                <w:w w:val="95"/>
                <w:sz w:val="20"/>
              </w:rPr>
              <w:t>www</w:t>
            </w:r>
            <w:r w:rsidR="00D07538" w:rsidRPr="00473679">
              <w:rPr>
                <w:rFonts w:ascii="Arial" w:eastAsia="Arial" w:hAnsi="Arial" w:cs="Arial"/>
                <w:w w:val="95"/>
                <w:sz w:val="20"/>
              </w:rPr>
              <w:t>.</w:t>
            </w:r>
            <w:r w:rsidR="005D1744">
              <w:rPr>
                <w:rFonts w:ascii="Arial" w:eastAsia="Arial" w:hAnsi="Arial" w:cs="Arial"/>
                <w:w w:val="95"/>
                <w:sz w:val="20"/>
              </w:rPr>
              <w:fldChar w:fldCharType="end"/>
            </w:r>
            <w:proofErr w:type="gramStart"/>
            <w:r w:rsidR="00D07538" w:rsidRPr="00D07538">
              <w:rPr>
                <w:rFonts w:ascii="Arial" w:eastAsia="Arial" w:hAnsi="Arial" w:cs="Arial"/>
                <w:w w:val="95"/>
                <w:sz w:val="20"/>
              </w:rPr>
              <w:t>l</w:t>
            </w:r>
            <w:proofErr w:type="gramEnd"/>
            <w:r w:rsidR="005D1744">
              <w:fldChar w:fldCharType="begin"/>
            </w:r>
            <w:r w:rsidR="005D1744" w:rsidRPr="00473679">
              <w:instrText xml:space="preserve"> </w:instrText>
            </w:r>
            <w:r w:rsidR="005D1744">
              <w:instrText>HYPERLINK</w:instrText>
            </w:r>
            <w:r w:rsidR="005D1744" w:rsidRPr="00473679">
              <w:instrText xml:space="preserve"> "</w:instrText>
            </w:r>
            <w:r w:rsidR="005D1744">
              <w:instrText>http</w:instrText>
            </w:r>
            <w:r w:rsidR="005D1744" w:rsidRPr="00473679">
              <w:instrText>://</w:instrText>
            </w:r>
            <w:r w:rsidR="005D1744">
              <w:instrText>www</w:instrText>
            </w:r>
            <w:r w:rsidR="005D1744" w:rsidRPr="00473679">
              <w:instrText>.</w:instrText>
            </w:r>
            <w:r w:rsidR="005D1744">
              <w:instrText>lib</w:instrText>
            </w:r>
            <w:r w:rsidR="005D1744" w:rsidRPr="00473679">
              <w:instrText>.</w:instrText>
            </w:r>
            <w:r w:rsidR="005D1744">
              <w:instrText>vsu</w:instrText>
            </w:r>
            <w:r w:rsidR="005D1744" w:rsidRPr="00473679">
              <w:instrText>.</w:instrText>
            </w:r>
            <w:r w:rsidR="005D1744">
              <w:instrText>ru</w:instrText>
            </w:r>
            <w:r w:rsidR="005D1744" w:rsidRPr="00473679">
              <w:instrText>/</w:instrText>
            </w:r>
            <w:r w:rsidR="005D1744">
              <w:instrText>elib</w:instrText>
            </w:r>
            <w:r w:rsidR="005D1744" w:rsidRPr="00473679">
              <w:instrText>/</w:instrText>
            </w:r>
            <w:r w:rsidR="005D1744">
              <w:instrText>texts</w:instrText>
            </w:r>
            <w:r w:rsidR="005D1744" w:rsidRPr="00473679">
              <w:instrText>/" \</w:instrText>
            </w:r>
            <w:r w:rsidR="005D1744">
              <w:instrText>h</w:instrText>
            </w:r>
            <w:r w:rsidR="005D1744" w:rsidRPr="00473679">
              <w:instrText xml:space="preserve"> </w:instrText>
            </w:r>
            <w:r w:rsidR="005D1744">
              <w:fldChar w:fldCharType="separate"/>
            </w:r>
            <w:r w:rsidR="00D07538" w:rsidRPr="00D07538">
              <w:rPr>
                <w:rFonts w:ascii="Arial" w:eastAsia="Arial" w:hAnsi="Arial" w:cs="Arial"/>
                <w:w w:val="95"/>
                <w:sz w:val="20"/>
              </w:rPr>
              <w:t>ib</w:t>
            </w:r>
            <w:r w:rsidR="00D07538" w:rsidRPr="00473679">
              <w:rPr>
                <w:rFonts w:ascii="Arial" w:eastAsia="Arial" w:hAnsi="Arial" w:cs="Arial"/>
                <w:w w:val="95"/>
                <w:sz w:val="20"/>
              </w:rPr>
              <w:t>.</w:t>
            </w:r>
            <w:r w:rsidR="00D07538" w:rsidRPr="00D07538">
              <w:rPr>
                <w:rFonts w:ascii="Arial" w:eastAsia="Arial" w:hAnsi="Arial" w:cs="Arial"/>
                <w:w w:val="95"/>
                <w:sz w:val="20"/>
              </w:rPr>
              <w:t>vsu</w:t>
            </w:r>
            <w:r w:rsidR="00D07538" w:rsidRPr="00473679">
              <w:rPr>
                <w:rFonts w:ascii="Arial" w:eastAsia="Arial" w:hAnsi="Arial" w:cs="Arial"/>
                <w:w w:val="95"/>
                <w:sz w:val="20"/>
              </w:rPr>
              <w:t>.</w:t>
            </w:r>
            <w:r w:rsidR="00D07538" w:rsidRPr="00D07538">
              <w:rPr>
                <w:rFonts w:ascii="Arial" w:eastAsia="Arial" w:hAnsi="Arial" w:cs="Arial"/>
                <w:w w:val="95"/>
                <w:sz w:val="20"/>
              </w:rPr>
              <w:t>ru</w:t>
            </w:r>
            <w:r w:rsidR="00D07538" w:rsidRPr="00473679">
              <w:rPr>
                <w:rFonts w:ascii="Arial" w:eastAsia="Arial" w:hAnsi="Arial" w:cs="Arial"/>
                <w:w w:val="95"/>
                <w:sz w:val="20"/>
              </w:rPr>
              <w:t>/</w:t>
            </w:r>
            <w:r w:rsidR="00D07538" w:rsidRPr="00D07538">
              <w:rPr>
                <w:rFonts w:ascii="Arial" w:eastAsia="Arial" w:hAnsi="Arial" w:cs="Arial"/>
                <w:w w:val="95"/>
                <w:sz w:val="20"/>
              </w:rPr>
              <w:t>elib</w:t>
            </w:r>
            <w:r w:rsidR="00D07538" w:rsidRPr="00473679">
              <w:rPr>
                <w:rFonts w:ascii="Arial" w:eastAsia="Arial" w:hAnsi="Arial" w:cs="Arial"/>
                <w:w w:val="95"/>
                <w:sz w:val="20"/>
              </w:rPr>
              <w:t>/</w:t>
            </w:r>
            <w:r w:rsidR="00D07538" w:rsidRPr="00D07538">
              <w:rPr>
                <w:rFonts w:ascii="Arial" w:eastAsia="Arial" w:hAnsi="Arial" w:cs="Arial"/>
                <w:w w:val="95"/>
                <w:sz w:val="20"/>
              </w:rPr>
              <w:t>texts</w:t>
            </w:r>
            <w:r w:rsidR="00D07538" w:rsidRPr="00473679">
              <w:rPr>
                <w:rFonts w:ascii="Arial" w:eastAsia="Arial" w:hAnsi="Arial" w:cs="Arial"/>
                <w:w w:val="95"/>
                <w:sz w:val="20"/>
              </w:rPr>
              <w:t>/</w:t>
            </w:r>
            <w:r w:rsidR="00D07538" w:rsidRPr="00473679">
              <w:rPr>
                <w:rFonts w:ascii="Arial" w:eastAsia="Arial" w:hAnsi="Arial" w:cs="Arial"/>
                <w:spacing w:val="30"/>
                <w:sz w:val="20"/>
              </w:rPr>
              <w:t xml:space="preserve">  </w:t>
            </w:r>
            <w:r w:rsidR="005D1744">
              <w:rPr>
                <w:rFonts w:ascii="Arial" w:eastAsia="Arial" w:hAnsi="Arial" w:cs="Arial"/>
                <w:spacing w:val="30"/>
                <w:sz w:val="20"/>
              </w:rPr>
              <w:fldChar w:fldCharType="end"/>
            </w:r>
            <w:r w:rsidR="00D07538" w:rsidRPr="00D07538">
              <w:rPr>
                <w:rFonts w:ascii="Arial" w:eastAsia="Arial" w:hAnsi="Arial" w:cs="Arial"/>
                <w:spacing w:val="-2"/>
                <w:sz w:val="20"/>
              </w:rPr>
              <w:t>method</w:t>
            </w:r>
            <w:r w:rsidR="00D07538" w:rsidRPr="00473679">
              <w:rPr>
                <w:rFonts w:ascii="Arial" w:eastAsia="Arial" w:hAnsi="Arial" w:cs="Arial"/>
                <w:spacing w:val="-2"/>
                <w:sz w:val="20"/>
              </w:rPr>
              <w:t>/</w:t>
            </w:r>
            <w:r w:rsidR="00D07538" w:rsidRPr="00D07538">
              <w:rPr>
                <w:rFonts w:ascii="Arial" w:eastAsia="Arial" w:hAnsi="Arial" w:cs="Arial"/>
                <w:spacing w:val="-2"/>
                <w:sz w:val="20"/>
              </w:rPr>
              <w:t>vsu</w:t>
            </w:r>
            <w:r w:rsidR="00D07538" w:rsidRPr="00473679">
              <w:rPr>
                <w:rFonts w:ascii="Arial" w:eastAsia="Arial" w:hAnsi="Arial" w:cs="Arial"/>
                <w:spacing w:val="-2"/>
                <w:sz w:val="20"/>
              </w:rPr>
              <w:t>/</w:t>
            </w:r>
            <w:r w:rsidR="00D07538" w:rsidRPr="00D07538">
              <w:rPr>
                <w:rFonts w:ascii="Arial" w:eastAsia="Arial" w:hAnsi="Arial" w:cs="Arial"/>
                <w:spacing w:val="-2"/>
                <w:sz w:val="20"/>
              </w:rPr>
              <w:t>may</w:t>
            </w:r>
            <w:r w:rsidR="00D07538" w:rsidRPr="00473679">
              <w:rPr>
                <w:rFonts w:ascii="Arial" w:eastAsia="Arial" w:hAnsi="Arial" w:cs="Arial"/>
                <w:spacing w:val="-2"/>
                <w:sz w:val="20"/>
              </w:rPr>
              <w:t>05062.</w:t>
            </w:r>
            <w:r w:rsidR="00D07538" w:rsidRPr="00D07538">
              <w:rPr>
                <w:rFonts w:ascii="Arial" w:eastAsia="Arial" w:hAnsi="Arial" w:cs="Arial"/>
                <w:spacing w:val="-2"/>
                <w:sz w:val="20"/>
              </w:rPr>
              <w:t>pdf</w:t>
            </w:r>
            <w:r w:rsidR="00D07538" w:rsidRPr="00473679">
              <w:rPr>
                <w:rFonts w:ascii="Arial" w:eastAsia="Arial" w:hAnsi="Arial" w:cs="Arial"/>
                <w:spacing w:val="-2"/>
                <w:sz w:val="20"/>
              </w:rPr>
              <w:t>.</w:t>
            </w:r>
          </w:p>
        </w:tc>
      </w:tr>
      <w:tr w:rsidR="00D07538" w:rsidRPr="00D07538" w14:paraId="65827365" w14:textId="77777777" w:rsidTr="00127A33">
        <w:trPr>
          <w:trHeight w:val="690"/>
        </w:trPr>
        <w:tc>
          <w:tcPr>
            <w:tcW w:w="828" w:type="dxa"/>
          </w:tcPr>
          <w:p w14:paraId="65D989DA" w14:textId="77777777" w:rsidR="00D07538" w:rsidRPr="00473679" w:rsidRDefault="00D07538" w:rsidP="00D07538">
            <w:pPr>
              <w:spacing w:before="8"/>
              <w:rPr>
                <w:rFonts w:ascii="Arial" w:eastAsia="Arial" w:hAnsi="Arial" w:cs="Arial"/>
                <w:sz w:val="19"/>
              </w:rPr>
            </w:pPr>
          </w:p>
          <w:p w14:paraId="658A7019" w14:textId="77777777" w:rsidR="00D07538" w:rsidRPr="00D07538" w:rsidRDefault="00D07538" w:rsidP="00D07538">
            <w:pPr>
              <w:spacing w:before="1"/>
              <w:rPr>
                <w:rFonts w:ascii="Arial" w:eastAsia="Arial" w:hAnsi="Arial" w:cs="Arial"/>
                <w:sz w:val="20"/>
              </w:rPr>
            </w:pPr>
            <w:r w:rsidRPr="00D07538">
              <w:rPr>
                <w:rFonts w:ascii="Arial" w:eastAsia="Arial" w:hAnsi="Arial" w:cs="Arial"/>
                <w:w w:val="99"/>
                <w:sz w:val="20"/>
              </w:rPr>
              <w:t>6</w:t>
            </w:r>
          </w:p>
        </w:tc>
        <w:tc>
          <w:tcPr>
            <w:tcW w:w="8745" w:type="dxa"/>
          </w:tcPr>
          <w:p w14:paraId="0AFB4B3F" w14:textId="77777777" w:rsidR="00D07538" w:rsidRPr="00D07538" w:rsidRDefault="00D07538" w:rsidP="00D07538">
            <w:pPr>
              <w:tabs>
                <w:tab w:val="left" w:pos="1400"/>
                <w:tab w:val="left" w:pos="2070"/>
                <w:tab w:val="left" w:pos="3899"/>
                <w:tab w:val="left" w:pos="5016"/>
                <w:tab w:val="left" w:pos="5739"/>
                <w:tab w:val="left" w:pos="6684"/>
                <w:tab w:val="left" w:pos="7455"/>
                <w:tab w:val="left" w:pos="8178"/>
              </w:tabs>
              <w:spacing w:line="230" w:lineRule="exact"/>
              <w:ind w:right="98"/>
              <w:jc w:val="both"/>
              <w:rPr>
                <w:rFonts w:ascii="Arial" w:eastAsia="Arial" w:hAnsi="Arial" w:cs="Arial"/>
                <w:sz w:val="20"/>
                <w:lang w:val="ru-RU"/>
              </w:rPr>
            </w:pPr>
            <w:r w:rsidRPr="00D07538">
              <w:rPr>
                <w:rFonts w:ascii="Arial" w:eastAsia="Arial" w:hAnsi="Arial" w:cs="Arial"/>
                <w:sz w:val="20"/>
                <w:lang w:val="ru-RU"/>
              </w:rPr>
              <w:t xml:space="preserve">Мальцева Т.В. Профессиональное психологическое консультирование / Т.В. Мальцева. – </w:t>
            </w:r>
            <w:r w:rsidRPr="00D07538">
              <w:rPr>
                <w:rFonts w:ascii="Arial" w:eastAsia="Arial" w:hAnsi="Arial" w:cs="Arial"/>
                <w:spacing w:val="-2"/>
                <w:sz w:val="20"/>
                <w:lang w:val="ru-RU"/>
              </w:rPr>
              <w:t>Москва</w:t>
            </w:r>
            <w:r w:rsidRPr="00D07538">
              <w:rPr>
                <w:rFonts w:ascii="Arial" w:eastAsia="Arial" w:hAnsi="Arial" w:cs="Arial"/>
                <w:sz w:val="20"/>
                <w:lang w:val="ru-RU"/>
              </w:rPr>
              <w:tab/>
            </w:r>
            <w:r w:rsidRPr="00D07538">
              <w:rPr>
                <w:rFonts w:ascii="Arial" w:eastAsia="Arial" w:hAnsi="Arial" w:cs="Arial"/>
                <w:spacing w:val="-10"/>
                <w:sz w:val="20"/>
                <w:lang w:val="ru-RU"/>
              </w:rPr>
              <w:t>:</w:t>
            </w:r>
            <w:r w:rsidRPr="00D07538">
              <w:rPr>
                <w:rFonts w:ascii="Arial" w:eastAsia="Arial" w:hAnsi="Arial" w:cs="Arial"/>
                <w:sz w:val="20"/>
                <w:lang w:val="ru-RU"/>
              </w:rPr>
              <w:tab/>
            </w:r>
            <w:r w:rsidRPr="00D07538">
              <w:rPr>
                <w:rFonts w:ascii="Arial" w:eastAsia="Arial" w:hAnsi="Arial" w:cs="Arial"/>
                <w:spacing w:val="-2"/>
                <w:sz w:val="20"/>
                <w:lang w:val="ru-RU"/>
              </w:rPr>
              <w:t>Юнити-Дана,</w:t>
            </w:r>
            <w:r w:rsidRPr="00D07538">
              <w:rPr>
                <w:rFonts w:ascii="Arial" w:eastAsia="Arial" w:hAnsi="Arial" w:cs="Arial"/>
                <w:sz w:val="20"/>
                <w:lang w:val="ru-RU"/>
              </w:rPr>
              <w:tab/>
            </w:r>
            <w:r w:rsidRPr="00D07538">
              <w:rPr>
                <w:rFonts w:ascii="Arial" w:eastAsia="Arial" w:hAnsi="Arial" w:cs="Arial"/>
                <w:spacing w:val="-4"/>
                <w:sz w:val="20"/>
                <w:lang w:val="ru-RU"/>
              </w:rPr>
              <w:t>2015.</w:t>
            </w:r>
            <w:r w:rsidRPr="00D07538">
              <w:rPr>
                <w:rFonts w:ascii="Arial" w:eastAsia="Arial" w:hAnsi="Arial" w:cs="Arial"/>
                <w:sz w:val="20"/>
                <w:lang w:val="ru-RU"/>
              </w:rPr>
              <w:tab/>
            </w:r>
            <w:r w:rsidRPr="00D07538">
              <w:rPr>
                <w:rFonts w:ascii="Arial" w:eastAsia="Arial" w:hAnsi="Arial" w:cs="Arial"/>
                <w:spacing w:val="-10"/>
                <w:sz w:val="20"/>
                <w:lang w:val="ru-RU"/>
              </w:rPr>
              <w:t>–</w:t>
            </w:r>
            <w:r w:rsidRPr="00D07538">
              <w:rPr>
                <w:rFonts w:ascii="Arial" w:eastAsia="Arial" w:hAnsi="Arial" w:cs="Arial"/>
                <w:sz w:val="20"/>
                <w:lang w:val="ru-RU"/>
              </w:rPr>
              <w:tab/>
            </w:r>
            <w:r w:rsidRPr="00D07538">
              <w:rPr>
                <w:rFonts w:ascii="Arial" w:eastAsia="Arial" w:hAnsi="Arial" w:cs="Arial"/>
                <w:spacing w:val="-4"/>
                <w:sz w:val="20"/>
                <w:lang w:val="ru-RU"/>
              </w:rPr>
              <w:t>144</w:t>
            </w:r>
            <w:r w:rsidRPr="00D07538">
              <w:rPr>
                <w:rFonts w:ascii="Arial" w:eastAsia="Arial" w:hAnsi="Arial" w:cs="Arial"/>
                <w:sz w:val="20"/>
                <w:lang w:val="ru-RU"/>
              </w:rPr>
              <w:tab/>
            </w:r>
            <w:r w:rsidRPr="00D07538">
              <w:rPr>
                <w:rFonts w:ascii="Arial" w:eastAsia="Arial" w:hAnsi="Arial" w:cs="Arial"/>
                <w:spacing w:val="-6"/>
                <w:sz w:val="20"/>
                <w:lang w:val="ru-RU"/>
              </w:rPr>
              <w:t>с.</w:t>
            </w:r>
            <w:r w:rsidRPr="00D07538">
              <w:rPr>
                <w:rFonts w:ascii="Arial" w:eastAsia="Arial" w:hAnsi="Arial" w:cs="Arial"/>
                <w:sz w:val="20"/>
                <w:lang w:val="ru-RU"/>
              </w:rPr>
              <w:tab/>
            </w:r>
            <w:r w:rsidRPr="00D07538">
              <w:rPr>
                <w:rFonts w:ascii="Arial" w:eastAsia="Arial" w:hAnsi="Arial" w:cs="Arial"/>
                <w:spacing w:val="-10"/>
                <w:sz w:val="20"/>
                <w:lang w:val="ru-RU"/>
              </w:rPr>
              <w:t>–</w:t>
            </w:r>
            <w:r w:rsidRPr="00D07538">
              <w:rPr>
                <w:rFonts w:ascii="Arial" w:eastAsia="Arial" w:hAnsi="Arial" w:cs="Arial"/>
                <w:sz w:val="20"/>
                <w:lang w:val="ru-RU"/>
              </w:rPr>
              <w:tab/>
            </w:r>
            <w:r w:rsidRPr="00D07538">
              <w:rPr>
                <w:rFonts w:ascii="Arial" w:eastAsia="Arial" w:hAnsi="Arial" w:cs="Arial"/>
                <w:spacing w:val="-4"/>
                <w:sz w:val="20"/>
              </w:rPr>
              <w:t>URL</w:t>
            </w:r>
            <w:r w:rsidRPr="00D07538">
              <w:rPr>
                <w:rFonts w:ascii="Arial" w:eastAsia="Arial" w:hAnsi="Arial" w:cs="Arial"/>
                <w:spacing w:val="-4"/>
                <w:sz w:val="20"/>
                <w:lang w:val="ru-RU"/>
              </w:rPr>
              <w:t xml:space="preserve">: </w:t>
            </w:r>
            <w:hyperlink r:id="rId11">
              <w:r w:rsidRPr="00D07538">
                <w:rPr>
                  <w:rFonts w:ascii="Arial" w:eastAsia="Arial" w:hAnsi="Arial" w:cs="Arial"/>
                  <w:spacing w:val="-2"/>
                  <w:sz w:val="20"/>
                </w:rPr>
                <w:t>http</w:t>
              </w:r>
              <w:r w:rsidRPr="00D07538">
                <w:rPr>
                  <w:rFonts w:ascii="Arial" w:eastAsia="Arial" w:hAnsi="Arial" w:cs="Arial"/>
                  <w:spacing w:val="-2"/>
                  <w:sz w:val="20"/>
                  <w:lang w:val="ru-RU"/>
                </w:rPr>
                <w:t>://</w:t>
              </w:r>
              <w:r w:rsidRPr="00D07538">
                <w:rPr>
                  <w:rFonts w:ascii="Arial" w:eastAsia="Arial" w:hAnsi="Arial" w:cs="Arial"/>
                  <w:spacing w:val="-2"/>
                  <w:sz w:val="20"/>
                </w:rPr>
                <w:t>biblioclub</w:t>
              </w:r>
              <w:r w:rsidRPr="00D07538">
                <w:rPr>
                  <w:rFonts w:ascii="Arial" w:eastAsia="Arial" w:hAnsi="Arial" w:cs="Arial"/>
                  <w:spacing w:val="-2"/>
                  <w:sz w:val="20"/>
                  <w:lang w:val="ru-RU"/>
                </w:rPr>
                <w:t>.</w:t>
              </w:r>
              <w:r w:rsidRPr="00D07538">
                <w:rPr>
                  <w:rFonts w:ascii="Arial" w:eastAsia="Arial" w:hAnsi="Arial" w:cs="Arial"/>
                  <w:spacing w:val="-2"/>
                  <w:sz w:val="20"/>
                </w:rPr>
                <w:t>ru</w:t>
              </w:r>
              <w:r w:rsidRPr="00D07538">
                <w:rPr>
                  <w:rFonts w:ascii="Arial" w:eastAsia="Arial" w:hAnsi="Arial" w:cs="Arial"/>
                  <w:spacing w:val="-2"/>
                  <w:sz w:val="20"/>
                  <w:lang w:val="ru-RU"/>
                </w:rPr>
                <w:t>/</w:t>
              </w:r>
              <w:r w:rsidRPr="00D07538">
                <w:rPr>
                  <w:rFonts w:ascii="Arial" w:eastAsia="Arial" w:hAnsi="Arial" w:cs="Arial"/>
                  <w:spacing w:val="-2"/>
                  <w:sz w:val="20"/>
                </w:rPr>
                <w:t>index</w:t>
              </w:r>
              <w:r w:rsidRPr="00D07538">
                <w:rPr>
                  <w:rFonts w:ascii="Arial" w:eastAsia="Arial" w:hAnsi="Arial" w:cs="Arial"/>
                  <w:spacing w:val="-2"/>
                  <w:sz w:val="20"/>
                  <w:lang w:val="ru-RU"/>
                </w:rPr>
                <w:t>.</w:t>
              </w:r>
              <w:r w:rsidRPr="00D07538">
                <w:rPr>
                  <w:rFonts w:ascii="Arial" w:eastAsia="Arial" w:hAnsi="Arial" w:cs="Arial"/>
                  <w:spacing w:val="-2"/>
                  <w:sz w:val="20"/>
                </w:rPr>
                <w:t>php</w:t>
              </w:r>
              <w:r w:rsidRPr="00D07538">
                <w:rPr>
                  <w:rFonts w:ascii="Arial" w:eastAsia="Arial" w:hAnsi="Arial" w:cs="Arial"/>
                  <w:spacing w:val="-2"/>
                  <w:sz w:val="20"/>
                  <w:lang w:val="ru-RU"/>
                </w:rPr>
                <w:t>?</w:t>
              </w:r>
              <w:r w:rsidRPr="00D07538">
                <w:rPr>
                  <w:rFonts w:ascii="Arial" w:eastAsia="Arial" w:hAnsi="Arial" w:cs="Arial"/>
                  <w:spacing w:val="-2"/>
                  <w:sz w:val="20"/>
                </w:rPr>
                <w:t>page</w:t>
              </w:r>
              <w:r w:rsidRPr="00D07538">
                <w:rPr>
                  <w:rFonts w:ascii="Arial" w:eastAsia="Arial" w:hAnsi="Arial" w:cs="Arial"/>
                  <w:spacing w:val="-2"/>
                  <w:sz w:val="20"/>
                  <w:lang w:val="ru-RU"/>
                </w:rPr>
                <w:t>=</w:t>
              </w:r>
              <w:r w:rsidRPr="00D07538">
                <w:rPr>
                  <w:rFonts w:ascii="Arial" w:eastAsia="Arial" w:hAnsi="Arial" w:cs="Arial"/>
                  <w:spacing w:val="-2"/>
                  <w:sz w:val="20"/>
                </w:rPr>
                <w:t>book</w:t>
              </w:r>
              <w:r w:rsidRPr="00D07538">
                <w:rPr>
                  <w:rFonts w:ascii="Arial" w:eastAsia="Arial" w:hAnsi="Arial" w:cs="Arial"/>
                  <w:spacing w:val="-2"/>
                  <w:sz w:val="20"/>
                  <w:lang w:val="ru-RU"/>
                </w:rPr>
                <w:t>&amp;</w:t>
              </w:r>
              <w:r w:rsidRPr="00D07538">
                <w:rPr>
                  <w:rFonts w:ascii="Arial" w:eastAsia="Arial" w:hAnsi="Arial" w:cs="Arial"/>
                  <w:spacing w:val="-2"/>
                  <w:sz w:val="20"/>
                </w:rPr>
                <w:t>id</w:t>
              </w:r>
              <w:r w:rsidRPr="00D07538">
                <w:rPr>
                  <w:rFonts w:ascii="Arial" w:eastAsia="Arial" w:hAnsi="Arial" w:cs="Arial"/>
                  <w:spacing w:val="-2"/>
                  <w:sz w:val="20"/>
                  <w:lang w:val="ru-RU"/>
                </w:rPr>
                <w:t>=117055</w:t>
              </w:r>
            </w:hyperlink>
          </w:p>
        </w:tc>
      </w:tr>
      <w:tr w:rsidR="00D07538" w:rsidRPr="00D07538" w14:paraId="32CBDFCF" w14:textId="77777777" w:rsidTr="00127A33">
        <w:trPr>
          <w:trHeight w:val="230"/>
        </w:trPr>
        <w:tc>
          <w:tcPr>
            <w:tcW w:w="828" w:type="dxa"/>
          </w:tcPr>
          <w:p w14:paraId="5891DCC8" w14:textId="77777777" w:rsidR="00D07538" w:rsidRPr="00D07538" w:rsidRDefault="00D07538" w:rsidP="00D07538">
            <w:pPr>
              <w:spacing w:line="211" w:lineRule="exact"/>
              <w:rPr>
                <w:rFonts w:ascii="Arial" w:eastAsia="Arial" w:hAnsi="Arial" w:cs="Arial"/>
                <w:sz w:val="20"/>
              </w:rPr>
            </w:pPr>
            <w:r w:rsidRPr="00D07538">
              <w:rPr>
                <w:rFonts w:ascii="Arial" w:eastAsia="Arial" w:hAnsi="Arial" w:cs="Arial"/>
                <w:w w:val="99"/>
                <w:sz w:val="20"/>
              </w:rPr>
              <w:t>7</w:t>
            </w:r>
          </w:p>
        </w:tc>
        <w:tc>
          <w:tcPr>
            <w:tcW w:w="8745" w:type="dxa"/>
          </w:tcPr>
          <w:p w14:paraId="6ECFBE7E" w14:textId="77777777" w:rsidR="00D07538" w:rsidRPr="00D07538" w:rsidRDefault="00D07538" w:rsidP="00D07538">
            <w:pPr>
              <w:spacing w:line="211" w:lineRule="exact"/>
              <w:rPr>
                <w:rFonts w:ascii="Arial" w:eastAsia="Arial" w:hAnsi="Arial" w:cs="Arial"/>
                <w:sz w:val="20"/>
                <w:lang w:val="ru-RU"/>
              </w:rPr>
            </w:pPr>
            <w:r w:rsidRPr="00D07538">
              <w:rPr>
                <w:rFonts w:ascii="Arial" w:eastAsia="Arial" w:hAnsi="Arial" w:cs="Arial"/>
                <w:sz w:val="20"/>
                <w:lang w:val="ru-RU"/>
              </w:rPr>
              <w:t>Национальный</w:t>
            </w:r>
            <w:r w:rsidRPr="00D07538">
              <w:rPr>
                <w:rFonts w:ascii="Arial" w:eastAsia="Arial" w:hAnsi="Arial" w:cs="Arial"/>
                <w:spacing w:val="-12"/>
                <w:sz w:val="20"/>
                <w:lang w:val="ru-RU"/>
              </w:rPr>
              <w:t xml:space="preserve"> </w:t>
            </w:r>
            <w:r w:rsidRPr="00D07538">
              <w:rPr>
                <w:rFonts w:ascii="Arial" w:eastAsia="Arial" w:hAnsi="Arial" w:cs="Arial"/>
                <w:sz w:val="20"/>
                <w:lang w:val="ru-RU"/>
              </w:rPr>
              <w:t>цифровой</w:t>
            </w:r>
            <w:r w:rsidRPr="00D07538">
              <w:rPr>
                <w:rFonts w:ascii="Arial" w:eastAsia="Arial" w:hAnsi="Arial" w:cs="Arial"/>
                <w:spacing w:val="-10"/>
                <w:sz w:val="20"/>
                <w:lang w:val="ru-RU"/>
              </w:rPr>
              <w:t xml:space="preserve"> </w:t>
            </w:r>
            <w:r w:rsidRPr="00D07538">
              <w:rPr>
                <w:rFonts w:ascii="Arial" w:eastAsia="Arial" w:hAnsi="Arial" w:cs="Arial"/>
                <w:sz w:val="20"/>
                <w:lang w:val="ru-RU"/>
              </w:rPr>
              <w:t>ресурс</w:t>
            </w:r>
            <w:r w:rsidRPr="00D07538">
              <w:rPr>
                <w:rFonts w:ascii="Arial" w:eastAsia="Arial" w:hAnsi="Arial" w:cs="Arial"/>
                <w:spacing w:val="-8"/>
                <w:sz w:val="20"/>
                <w:lang w:val="ru-RU"/>
              </w:rPr>
              <w:t xml:space="preserve"> </w:t>
            </w:r>
            <w:r w:rsidRPr="00D07538">
              <w:rPr>
                <w:rFonts w:ascii="Arial" w:eastAsia="Arial" w:hAnsi="Arial" w:cs="Arial"/>
                <w:sz w:val="20"/>
                <w:lang w:val="ru-RU"/>
              </w:rPr>
              <w:t>«РУКОНТ».</w:t>
            </w:r>
            <w:r w:rsidRPr="00D07538">
              <w:rPr>
                <w:rFonts w:ascii="Arial" w:eastAsia="Arial" w:hAnsi="Arial" w:cs="Arial"/>
                <w:spacing w:val="-7"/>
                <w:sz w:val="20"/>
                <w:lang w:val="ru-RU"/>
              </w:rPr>
              <w:t xml:space="preserve"> </w:t>
            </w:r>
            <w:r w:rsidRPr="00D07538">
              <w:rPr>
                <w:rFonts w:ascii="Arial" w:eastAsia="Arial" w:hAnsi="Arial" w:cs="Arial"/>
                <w:sz w:val="20"/>
                <w:lang w:val="ru-RU"/>
              </w:rPr>
              <w:t>–</w:t>
            </w:r>
            <w:r w:rsidRPr="00D07538">
              <w:rPr>
                <w:rFonts w:ascii="Arial" w:eastAsia="Arial" w:hAnsi="Arial" w:cs="Arial"/>
                <w:spacing w:val="-11"/>
                <w:sz w:val="20"/>
                <w:lang w:val="ru-RU"/>
              </w:rPr>
              <w:t xml:space="preserve"> </w:t>
            </w:r>
            <w:r w:rsidRPr="00D07538">
              <w:rPr>
                <w:rFonts w:ascii="Arial" w:eastAsia="Arial" w:hAnsi="Arial" w:cs="Arial"/>
                <w:spacing w:val="-2"/>
                <w:sz w:val="20"/>
              </w:rPr>
              <w:t>URL</w:t>
            </w:r>
            <w:r w:rsidRPr="00D07538">
              <w:rPr>
                <w:rFonts w:ascii="Arial" w:eastAsia="Arial" w:hAnsi="Arial" w:cs="Arial"/>
                <w:spacing w:val="-2"/>
                <w:sz w:val="20"/>
                <w:lang w:val="ru-RU"/>
              </w:rPr>
              <w:t>:</w:t>
            </w:r>
            <w:hyperlink r:id="rId12">
              <w:r w:rsidRPr="00D07538">
                <w:rPr>
                  <w:rFonts w:ascii="Arial" w:eastAsia="Arial" w:hAnsi="Arial" w:cs="Arial"/>
                  <w:spacing w:val="-2"/>
                  <w:sz w:val="20"/>
                </w:rPr>
                <w:t>http</w:t>
              </w:r>
              <w:r w:rsidRPr="00D07538">
                <w:rPr>
                  <w:rFonts w:ascii="Arial" w:eastAsia="Arial" w:hAnsi="Arial" w:cs="Arial"/>
                  <w:spacing w:val="-2"/>
                  <w:sz w:val="20"/>
                  <w:lang w:val="ru-RU"/>
                </w:rPr>
                <w:t>://</w:t>
              </w:r>
              <w:r w:rsidRPr="00D07538">
                <w:rPr>
                  <w:rFonts w:ascii="Arial" w:eastAsia="Arial" w:hAnsi="Arial" w:cs="Arial"/>
                  <w:spacing w:val="-2"/>
                  <w:sz w:val="20"/>
                </w:rPr>
                <w:t>rucont</w:t>
              </w:r>
              <w:r w:rsidRPr="00D07538">
                <w:rPr>
                  <w:rFonts w:ascii="Arial" w:eastAsia="Arial" w:hAnsi="Arial" w:cs="Arial"/>
                  <w:spacing w:val="-2"/>
                  <w:sz w:val="20"/>
                  <w:lang w:val="ru-RU"/>
                </w:rPr>
                <w:t>.</w:t>
              </w:r>
              <w:r w:rsidRPr="00D07538">
                <w:rPr>
                  <w:rFonts w:ascii="Arial" w:eastAsia="Arial" w:hAnsi="Arial" w:cs="Arial"/>
                  <w:spacing w:val="-2"/>
                  <w:sz w:val="20"/>
                </w:rPr>
                <w:t>ru</w:t>
              </w:r>
            </w:hyperlink>
          </w:p>
        </w:tc>
      </w:tr>
      <w:tr w:rsidR="00D07538" w:rsidRPr="00D07538" w14:paraId="0180C12B" w14:textId="77777777" w:rsidTr="00127A33">
        <w:trPr>
          <w:trHeight w:val="460"/>
        </w:trPr>
        <w:tc>
          <w:tcPr>
            <w:tcW w:w="828" w:type="dxa"/>
          </w:tcPr>
          <w:p w14:paraId="5255E1BD" w14:textId="77777777" w:rsidR="00D07538" w:rsidRPr="00D07538" w:rsidRDefault="00D07538" w:rsidP="00D07538">
            <w:pPr>
              <w:spacing w:before="112"/>
              <w:rPr>
                <w:rFonts w:ascii="Arial" w:eastAsia="Arial" w:hAnsi="Arial" w:cs="Arial"/>
                <w:sz w:val="20"/>
              </w:rPr>
            </w:pPr>
            <w:r w:rsidRPr="00D07538">
              <w:rPr>
                <w:rFonts w:ascii="Arial" w:eastAsia="Arial" w:hAnsi="Arial" w:cs="Arial"/>
                <w:w w:val="99"/>
                <w:sz w:val="20"/>
              </w:rPr>
              <w:t>8</w:t>
            </w:r>
          </w:p>
        </w:tc>
        <w:tc>
          <w:tcPr>
            <w:tcW w:w="8745" w:type="dxa"/>
          </w:tcPr>
          <w:p w14:paraId="43C1EBD2" w14:textId="77777777" w:rsidR="00D07538" w:rsidRPr="00D07538" w:rsidRDefault="00D07538" w:rsidP="00D07538">
            <w:pPr>
              <w:spacing w:line="230" w:lineRule="exact"/>
              <w:rPr>
                <w:rFonts w:ascii="Arial" w:eastAsia="Arial" w:hAnsi="Arial" w:cs="Arial"/>
                <w:sz w:val="20"/>
                <w:lang w:val="ru-RU"/>
              </w:rPr>
            </w:pPr>
            <w:r w:rsidRPr="00D07538">
              <w:rPr>
                <w:rFonts w:ascii="Arial" w:eastAsia="Arial" w:hAnsi="Arial" w:cs="Arial"/>
                <w:sz w:val="20"/>
                <w:lang w:val="ru-RU"/>
              </w:rPr>
              <w:t>Психология [Электронный ресурс</w:t>
            </w:r>
            <w:proofErr w:type="gramStart"/>
            <w:r w:rsidRPr="00D07538">
              <w:rPr>
                <w:rFonts w:ascii="Arial" w:eastAsia="Arial" w:hAnsi="Arial" w:cs="Arial"/>
                <w:sz w:val="20"/>
                <w:lang w:val="ru-RU"/>
              </w:rPr>
              <w:t>] :</w:t>
            </w:r>
            <w:proofErr w:type="gramEnd"/>
            <w:r w:rsidRPr="00D07538">
              <w:rPr>
                <w:rFonts w:ascii="Arial" w:eastAsia="Arial" w:hAnsi="Arial" w:cs="Arial"/>
                <w:sz w:val="20"/>
                <w:lang w:val="ru-RU"/>
              </w:rPr>
              <w:t xml:space="preserve"> Реферативный журнал: РЖ / ВИНИТИ. – </w:t>
            </w:r>
            <w:proofErr w:type="gramStart"/>
            <w:r w:rsidRPr="00D07538">
              <w:rPr>
                <w:rFonts w:ascii="Arial" w:eastAsia="Arial" w:hAnsi="Arial" w:cs="Arial"/>
                <w:sz w:val="20"/>
                <w:lang w:val="ru-RU"/>
              </w:rPr>
              <w:t>Москва :</w:t>
            </w:r>
            <w:proofErr w:type="gramEnd"/>
            <w:r w:rsidRPr="00D07538">
              <w:rPr>
                <w:rFonts w:ascii="Arial" w:eastAsia="Arial" w:hAnsi="Arial" w:cs="Arial"/>
                <w:sz w:val="20"/>
                <w:lang w:val="ru-RU"/>
              </w:rPr>
              <w:t xml:space="preserve"> ВИ- НИТИ, 2002- . – В ЗНБ ВГУ с 2002 г. – ЭБ. – Ежемесячно.</w:t>
            </w:r>
          </w:p>
        </w:tc>
      </w:tr>
      <w:tr w:rsidR="00D07538" w:rsidRPr="00D07538" w14:paraId="3410901A" w14:textId="77777777" w:rsidTr="00127A33">
        <w:trPr>
          <w:trHeight w:val="458"/>
        </w:trPr>
        <w:tc>
          <w:tcPr>
            <w:tcW w:w="828" w:type="dxa"/>
          </w:tcPr>
          <w:p w14:paraId="437F34FC" w14:textId="77777777" w:rsidR="00D07538" w:rsidRPr="00D07538" w:rsidRDefault="00D07538" w:rsidP="00D07538">
            <w:pPr>
              <w:spacing w:before="112"/>
              <w:rPr>
                <w:rFonts w:ascii="Arial" w:eastAsia="Arial" w:hAnsi="Arial" w:cs="Arial"/>
                <w:sz w:val="20"/>
              </w:rPr>
            </w:pPr>
            <w:r w:rsidRPr="00D07538">
              <w:rPr>
                <w:rFonts w:ascii="Arial" w:eastAsia="Arial" w:hAnsi="Arial" w:cs="Arial"/>
                <w:w w:val="99"/>
                <w:sz w:val="20"/>
              </w:rPr>
              <w:t>9</w:t>
            </w:r>
          </w:p>
        </w:tc>
        <w:tc>
          <w:tcPr>
            <w:tcW w:w="8745" w:type="dxa"/>
          </w:tcPr>
          <w:p w14:paraId="02208164" w14:textId="77777777" w:rsidR="00D07538" w:rsidRPr="00D07538" w:rsidRDefault="00D07538" w:rsidP="00D07538">
            <w:pPr>
              <w:spacing w:line="230" w:lineRule="exact"/>
              <w:rPr>
                <w:rFonts w:ascii="Arial" w:eastAsia="Arial" w:hAnsi="Arial" w:cs="Arial"/>
                <w:sz w:val="20"/>
              </w:rPr>
            </w:pPr>
            <w:r w:rsidRPr="00D07538">
              <w:rPr>
                <w:rFonts w:ascii="Arial" w:eastAsia="Arial" w:hAnsi="Arial" w:cs="Arial"/>
                <w:sz w:val="20"/>
                <w:lang w:val="ru-RU"/>
              </w:rPr>
              <w:t>Социальные</w:t>
            </w:r>
            <w:r w:rsidRPr="00D07538">
              <w:rPr>
                <w:rFonts w:ascii="Arial" w:eastAsia="Arial" w:hAnsi="Arial" w:cs="Arial"/>
                <w:spacing w:val="29"/>
                <w:sz w:val="20"/>
                <w:lang w:val="ru-RU"/>
              </w:rPr>
              <w:t xml:space="preserve"> </w:t>
            </w:r>
            <w:r w:rsidRPr="00D07538">
              <w:rPr>
                <w:rFonts w:ascii="Arial" w:eastAsia="Arial" w:hAnsi="Arial" w:cs="Arial"/>
                <w:sz w:val="20"/>
                <w:lang w:val="ru-RU"/>
              </w:rPr>
              <w:t>и</w:t>
            </w:r>
            <w:r w:rsidRPr="00D07538">
              <w:rPr>
                <w:rFonts w:ascii="Arial" w:eastAsia="Arial" w:hAnsi="Arial" w:cs="Arial"/>
                <w:spacing w:val="28"/>
                <w:sz w:val="20"/>
                <w:lang w:val="ru-RU"/>
              </w:rPr>
              <w:t xml:space="preserve"> </w:t>
            </w:r>
            <w:r w:rsidRPr="00D07538">
              <w:rPr>
                <w:rFonts w:ascii="Arial" w:eastAsia="Arial" w:hAnsi="Arial" w:cs="Arial"/>
                <w:sz w:val="20"/>
                <w:lang w:val="ru-RU"/>
              </w:rPr>
              <w:t>гуманитарные</w:t>
            </w:r>
            <w:r w:rsidRPr="00D07538">
              <w:rPr>
                <w:rFonts w:ascii="Arial" w:eastAsia="Arial" w:hAnsi="Arial" w:cs="Arial"/>
                <w:spacing w:val="27"/>
                <w:sz w:val="20"/>
                <w:lang w:val="ru-RU"/>
              </w:rPr>
              <w:t xml:space="preserve"> </w:t>
            </w:r>
            <w:r w:rsidRPr="00D07538">
              <w:rPr>
                <w:rFonts w:ascii="Arial" w:eastAsia="Arial" w:hAnsi="Arial" w:cs="Arial"/>
                <w:sz w:val="20"/>
                <w:lang w:val="ru-RU"/>
              </w:rPr>
              <w:t>науки.</w:t>
            </w:r>
            <w:r w:rsidRPr="00D07538">
              <w:rPr>
                <w:rFonts w:ascii="Arial" w:eastAsia="Arial" w:hAnsi="Arial" w:cs="Arial"/>
                <w:spacing w:val="29"/>
                <w:sz w:val="20"/>
                <w:lang w:val="ru-RU"/>
              </w:rPr>
              <w:t xml:space="preserve"> </w:t>
            </w:r>
            <w:r w:rsidRPr="00D07538">
              <w:rPr>
                <w:rFonts w:ascii="Arial" w:eastAsia="Arial" w:hAnsi="Arial" w:cs="Arial"/>
                <w:sz w:val="20"/>
                <w:lang w:val="ru-RU"/>
              </w:rPr>
              <w:t>Философия</w:t>
            </w:r>
            <w:r w:rsidRPr="00D07538">
              <w:rPr>
                <w:rFonts w:ascii="Arial" w:eastAsia="Arial" w:hAnsi="Arial" w:cs="Arial"/>
                <w:spacing w:val="29"/>
                <w:sz w:val="20"/>
                <w:lang w:val="ru-RU"/>
              </w:rPr>
              <w:t xml:space="preserve"> </w:t>
            </w:r>
            <w:r w:rsidRPr="00D07538">
              <w:rPr>
                <w:rFonts w:ascii="Arial" w:eastAsia="Arial" w:hAnsi="Arial" w:cs="Arial"/>
                <w:sz w:val="20"/>
                <w:lang w:val="ru-RU"/>
              </w:rPr>
              <w:t>и</w:t>
            </w:r>
            <w:r w:rsidRPr="00D07538">
              <w:rPr>
                <w:rFonts w:ascii="Arial" w:eastAsia="Arial" w:hAnsi="Arial" w:cs="Arial"/>
                <w:spacing w:val="28"/>
                <w:sz w:val="20"/>
                <w:lang w:val="ru-RU"/>
              </w:rPr>
              <w:t xml:space="preserve"> </w:t>
            </w:r>
            <w:proofErr w:type="gramStart"/>
            <w:r w:rsidRPr="00D07538">
              <w:rPr>
                <w:rFonts w:ascii="Arial" w:eastAsia="Arial" w:hAnsi="Arial" w:cs="Arial"/>
                <w:sz w:val="20"/>
                <w:lang w:val="ru-RU"/>
              </w:rPr>
              <w:t>социология</w:t>
            </w:r>
            <w:r w:rsidRPr="00D07538">
              <w:rPr>
                <w:rFonts w:ascii="Arial" w:eastAsia="Arial" w:hAnsi="Arial" w:cs="Arial"/>
                <w:spacing w:val="30"/>
                <w:sz w:val="20"/>
                <w:lang w:val="ru-RU"/>
              </w:rPr>
              <w:t xml:space="preserve"> </w:t>
            </w:r>
            <w:r w:rsidRPr="00D07538">
              <w:rPr>
                <w:rFonts w:ascii="Arial" w:eastAsia="Arial" w:hAnsi="Arial" w:cs="Arial"/>
                <w:sz w:val="20"/>
                <w:lang w:val="ru-RU"/>
              </w:rPr>
              <w:t>:</w:t>
            </w:r>
            <w:proofErr w:type="gramEnd"/>
            <w:r w:rsidRPr="00D07538">
              <w:rPr>
                <w:rFonts w:ascii="Arial" w:eastAsia="Arial" w:hAnsi="Arial" w:cs="Arial"/>
                <w:spacing w:val="29"/>
                <w:sz w:val="20"/>
                <w:lang w:val="ru-RU"/>
              </w:rPr>
              <w:t xml:space="preserve"> </w:t>
            </w:r>
            <w:r w:rsidRPr="00D07538">
              <w:rPr>
                <w:rFonts w:ascii="Arial" w:eastAsia="Arial" w:hAnsi="Arial" w:cs="Arial"/>
                <w:sz w:val="20"/>
                <w:lang w:val="ru-RU"/>
              </w:rPr>
              <w:t>Библиогр.</w:t>
            </w:r>
            <w:r w:rsidRPr="00D07538">
              <w:rPr>
                <w:rFonts w:ascii="Arial" w:eastAsia="Arial" w:hAnsi="Arial" w:cs="Arial"/>
                <w:spacing w:val="31"/>
                <w:sz w:val="20"/>
                <w:lang w:val="ru-RU"/>
              </w:rPr>
              <w:t xml:space="preserve"> </w:t>
            </w:r>
            <w:r w:rsidRPr="00D07538">
              <w:rPr>
                <w:rFonts w:ascii="Arial" w:eastAsia="Arial" w:hAnsi="Arial" w:cs="Arial"/>
                <w:sz w:val="20"/>
                <w:lang w:val="ru-RU"/>
              </w:rPr>
              <w:t>база</w:t>
            </w:r>
            <w:r w:rsidRPr="00D07538">
              <w:rPr>
                <w:rFonts w:ascii="Arial" w:eastAsia="Arial" w:hAnsi="Arial" w:cs="Arial"/>
                <w:spacing w:val="29"/>
                <w:sz w:val="20"/>
                <w:lang w:val="ru-RU"/>
              </w:rPr>
              <w:t xml:space="preserve"> </w:t>
            </w:r>
            <w:r w:rsidRPr="00D07538">
              <w:rPr>
                <w:rFonts w:ascii="Arial" w:eastAsia="Arial" w:hAnsi="Arial" w:cs="Arial"/>
                <w:sz w:val="20"/>
                <w:lang w:val="ru-RU"/>
              </w:rPr>
              <w:t xml:space="preserve">данных. </w:t>
            </w:r>
            <w:r w:rsidRPr="00D07538">
              <w:rPr>
                <w:rFonts w:ascii="Arial" w:eastAsia="Arial" w:hAnsi="Arial" w:cs="Arial"/>
                <w:sz w:val="20"/>
              </w:rPr>
              <w:t>1981–2020 гг. / ИНИОН РАН. – Москва, 2021. – (CD–ROM).</w:t>
            </w:r>
          </w:p>
        </w:tc>
      </w:tr>
      <w:tr w:rsidR="00D07538" w:rsidRPr="00D07538" w14:paraId="12DB2CD8" w14:textId="77777777" w:rsidTr="00127A33">
        <w:trPr>
          <w:trHeight w:val="228"/>
        </w:trPr>
        <w:tc>
          <w:tcPr>
            <w:tcW w:w="828" w:type="dxa"/>
          </w:tcPr>
          <w:p w14:paraId="7A7506D1" w14:textId="77777777" w:rsidR="00D07538" w:rsidRPr="00D07538" w:rsidRDefault="00D07538" w:rsidP="00D07538">
            <w:pPr>
              <w:spacing w:line="208" w:lineRule="exact"/>
              <w:rPr>
                <w:rFonts w:ascii="Arial" w:eastAsia="Arial" w:hAnsi="Arial" w:cs="Arial"/>
                <w:sz w:val="20"/>
              </w:rPr>
            </w:pPr>
            <w:r w:rsidRPr="00D07538">
              <w:rPr>
                <w:rFonts w:ascii="Arial" w:eastAsia="Arial" w:hAnsi="Arial" w:cs="Arial"/>
                <w:spacing w:val="-5"/>
                <w:sz w:val="20"/>
              </w:rPr>
              <w:t>10</w:t>
            </w:r>
          </w:p>
        </w:tc>
        <w:tc>
          <w:tcPr>
            <w:tcW w:w="8745" w:type="dxa"/>
          </w:tcPr>
          <w:p w14:paraId="76937ACE" w14:textId="77777777" w:rsidR="00D07538" w:rsidRPr="00D07538" w:rsidRDefault="00D07538" w:rsidP="00D07538">
            <w:pPr>
              <w:spacing w:line="208" w:lineRule="exact"/>
              <w:rPr>
                <w:rFonts w:ascii="Arial" w:eastAsia="Arial" w:hAnsi="Arial" w:cs="Arial"/>
                <w:sz w:val="20"/>
                <w:lang w:val="ru-RU"/>
              </w:rPr>
            </w:pPr>
            <w:r w:rsidRPr="00D07538">
              <w:rPr>
                <w:rFonts w:ascii="Arial" w:eastAsia="Arial" w:hAnsi="Arial" w:cs="Arial"/>
                <w:sz w:val="20"/>
                <w:lang w:val="ru-RU"/>
              </w:rPr>
              <w:t>ЭБС</w:t>
            </w:r>
            <w:r w:rsidRPr="00D07538">
              <w:rPr>
                <w:rFonts w:ascii="Arial" w:eastAsia="Arial" w:hAnsi="Arial" w:cs="Arial"/>
                <w:spacing w:val="-11"/>
                <w:sz w:val="20"/>
                <w:lang w:val="ru-RU"/>
              </w:rPr>
              <w:t xml:space="preserve"> </w:t>
            </w:r>
            <w:r w:rsidRPr="00D07538">
              <w:rPr>
                <w:rFonts w:ascii="Arial" w:eastAsia="Arial" w:hAnsi="Arial" w:cs="Arial"/>
                <w:sz w:val="20"/>
                <w:lang w:val="ru-RU"/>
              </w:rPr>
              <w:t>Университетская</w:t>
            </w:r>
            <w:r w:rsidRPr="00D07538">
              <w:rPr>
                <w:rFonts w:ascii="Arial" w:eastAsia="Arial" w:hAnsi="Arial" w:cs="Arial"/>
                <w:spacing w:val="-10"/>
                <w:sz w:val="20"/>
                <w:lang w:val="ru-RU"/>
              </w:rPr>
              <w:t xml:space="preserve"> </w:t>
            </w:r>
            <w:r w:rsidRPr="00D07538">
              <w:rPr>
                <w:rFonts w:ascii="Arial" w:eastAsia="Arial" w:hAnsi="Arial" w:cs="Arial"/>
                <w:sz w:val="20"/>
                <w:lang w:val="ru-RU"/>
              </w:rPr>
              <w:t>библиотека</w:t>
            </w:r>
            <w:r w:rsidRPr="00D07538">
              <w:rPr>
                <w:rFonts w:ascii="Arial" w:eastAsia="Arial" w:hAnsi="Arial" w:cs="Arial"/>
                <w:spacing w:val="-8"/>
                <w:sz w:val="20"/>
                <w:lang w:val="ru-RU"/>
              </w:rPr>
              <w:t xml:space="preserve"> </w:t>
            </w:r>
            <w:r w:rsidRPr="00D07538">
              <w:rPr>
                <w:rFonts w:ascii="Arial" w:eastAsia="Arial" w:hAnsi="Arial" w:cs="Arial"/>
                <w:sz w:val="20"/>
              </w:rPr>
              <w:t>online</w:t>
            </w:r>
            <w:r w:rsidRPr="00D07538">
              <w:rPr>
                <w:rFonts w:ascii="Arial" w:eastAsia="Arial" w:hAnsi="Arial" w:cs="Arial"/>
                <w:sz w:val="20"/>
                <w:lang w:val="ru-RU"/>
              </w:rPr>
              <w:t>.</w:t>
            </w:r>
            <w:r w:rsidRPr="00D07538">
              <w:rPr>
                <w:rFonts w:ascii="Arial" w:eastAsia="Arial" w:hAnsi="Arial" w:cs="Arial"/>
                <w:spacing w:val="-8"/>
                <w:sz w:val="20"/>
                <w:lang w:val="ru-RU"/>
              </w:rPr>
              <w:t xml:space="preserve"> </w:t>
            </w:r>
            <w:r w:rsidRPr="00D07538">
              <w:rPr>
                <w:rFonts w:ascii="Arial" w:eastAsia="Arial" w:hAnsi="Arial" w:cs="Arial"/>
                <w:sz w:val="20"/>
                <w:lang w:val="ru-RU"/>
              </w:rPr>
              <w:t>–</w:t>
            </w:r>
            <w:r w:rsidRPr="00D07538">
              <w:rPr>
                <w:rFonts w:ascii="Arial" w:eastAsia="Arial" w:hAnsi="Arial" w:cs="Arial"/>
                <w:spacing w:val="-10"/>
                <w:sz w:val="20"/>
                <w:lang w:val="ru-RU"/>
              </w:rPr>
              <w:t xml:space="preserve"> </w:t>
            </w:r>
            <w:r w:rsidRPr="00D07538">
              <w:rPr>
                <w:rFonts w:ascii="Arial" w:eastAsia="Arial" w:hAnsi="Arial" w:cs="Arial"/>
                <w:spacing w:val="-2"/>
                <w:sz w:val="20"/>
              </w:rPr>
              <w:t>URL</w:t>
            </w:r>
            <w:hyperlink r:id="rId13">
              <w:r w:rsidRPr="00D07538">
                <w:rPr>
                  <w:rFonts w:ascii="Arial" w:eastAsia="Arial" w:hAnsi="Arial" w:cs="Arial"/>
                  <w:spacing w:val="-2"/>
                  <w:sz w:val="20"/>
                  <w:lang w:val="ru-RU"/>
                </w:rPr>
                <w:t>:</w:t>
              </w:r>
              <w:r w:rsidRPr="00D07538">
                <w:rPr>
                  <w:rFonts w:ascii="Arial" w:eastAsia="Arial" w:hAnsi="Arial" w:cs="Arial"/>
                  <w:spacing w:val="-2"/>
                  <w:sz w:val="20"/>
                </w:rPr>
                <w:t>http</w:t>
              </w:r>
              <w:r w:rsidRPr="00D07538">
                <w:rPr>
                  <w:rFonts w:ascii="Arial" w:eastAsia="Arial" w:hAnsi="Arial" w:cs="Arial"/>
                  <w:spacing w:val="-2"/>
                  <w:sz w:val="20"/>
                  <w:lang w:val="ru-RU"/>
                </w:rPr>
                <w:t>://</w:t>
              </w:r>
              <w:r w:rsidRPr="00D07538">
                <w:rPr>
                  <w:rFonts w:ascii="Arial" w:eastAsia="Arial" w:hAnsi="Arial" w:cs="Arial"/>
                  <w:spacing w:val="-2"/>
                  <w:sz w:val="20"/>
                </w:rPr>
                <w:t>biblioclub</w:t>
              </w:r>
              <w:r w:rsidRPr="00D07538">
                <w:rPr>
                  <w:rFonts w:ascii="Arial" w:eastAsia="Arial" w:hAnsi="Arial" w:cs="Arial"/>
                  <w:spacing w:val="-2"/>
                  <w:sz w:val="20"/>
                  <w:lang w:val="ru-RU"/>
                </w:rPr>
                <w:t>.</w:t>
              </w:r>
              <w:r w:rsidRPr="00D07538">
                <w:rPr>
                  <w:rFonts w:ascii="Arial" w:eastAsia="Arial" w:hAnsi="Arial" w:cs="Arial"/>
                  <w:spacing w:val="-2"/>
                  <w:sz w:val="20"/>
                </w:rPr>
                <w:t>ru</w:t>
              </w:r>
            </w:hyperlink>
          </w:p>
        </w:tc>
      </w:tr>
      <w:tr w:rsidR="00D07538" w:rsidRPr="00D07538" w14:paraId="5C655124" w14:textId="77777777" w:rsidTr="00127A33">
        <w:trPr>
          <w:trHeight w:val="460"/>
        </w:trPr>
        <w:tc>
          <w:tcPr>
            <w:tcW w:w="828" w:type="dxa"/>
          </w:tcPr>
          <w:p w14:paraId="7D54259E" w14:textId="77777777" w:rsidR="00D07538" w:rsidRPr="00D07538" w:rsidRDefault="00D07538" w:rsidP="00D07538">
            <w:pPr>
              <w:spacing w:before="112"/>
              <w:rPr>
                <w:rFonts w:ascii="Arial" w:eastAsia="Arial" w:hAnsi="Arial" w:cs="Arial"/>
                <w:sz w:val="20"/>
              </w:rPr>
            </w:pPr>
            <w:r w:rsidRPr="00D07538">
              <w:rPr>
                <w:rFonts w:ascii="Arial" w:eastAsia="Arial" w:hAnsi="Arial" w:cs="Arial"/>
                <w:spacing w:val="-5"/>
                <w:sz w:val="20"/>
              </w:rPr>
              <w:t>11</w:t>
            </w:r>
          </w:p>
        </w:tc>
        <w:tc>
          <w:tcPr>
            <w:tcW w:w="8745" w:type="dxa"/>
          </w:tcPr>
          <w:p w14:paraId="203425B9" w14:textId="77777777" w:rsidR="00D07538" w:rsidRPr="00D07538" w:rsidRDefault="00D07538" w:rsidP="00D07538">
            <w:pPr>
              <w:spacing w:line="228" w:lineRule="exact"/>
              <w:rPr>
                <w:rFonts w:ascii="Arial" w:eastAsia="Arial" w:hAnsi="Arial" w:cs="Arial"/>
                <w:sz w:val="20"/>
                <w:lang w:val="ru-RU"/>
              </w:rPr>
            </w:pPr>
            <w:r w:rsidRPr="00D07538">
              <w:rPr>
                <w:rFonts w:ascii="Arial" w:eastAsia="Arial" w:hAnsi="Arial" w:cs="Arial"/>
                <w:sz w:val="20"/>
                <w:lang w:val="ru-RU"/>
              </w:rPr>
              <w:t>Электронный</w:t>
            </w:r>
            <w:r w:rsidRPr="00D07538">
              <w:rPr>
                <w:rFonts w:ascii="Arial" w:eastAsia="Arial" w:hAnsi="Arial" w:cs="Arial"/>
                <w:spacing w:val="-1"/>
                <w:sz w:val="20"/>
                <w:lang w:val="ru-RU"/>
              </w:rPr>
              <w:t xml:space="preserve"> </w:t>
            </w:r>
            <w:r w:rsidRPr="00D07538">
              <w:rPr>
                <w:rFonts w:ascii="Arial" w:eastAsia="Arial" w:hAnsi="Arial" w:cs="Arial"/>
                <w:sz w:val="20"/>
                <w:lang w:val="ru-RU"/>
              </w:rPr>
              <w:t>каталог</w:t>
            </w:r>
            <w:r w:rsidRPr="00D07538">
              <w:rPr>
                <w:rFonts w:ascii="Arial" w:eastAsia="Arial" w:hAnsi="Arial" w:cs="Arial"/>
                <w:spacing w:val="1"/>
                <w:sz w:val="20"/>
                <w:lang w:val="ru-RU"/>
              </w:rPr>
              <w:t xml:space="preserve"> </w:t>
            </w:r>
            <w:r w:rsidRPr="00D07538">
              <w:rPr>
                <w:rFonts w:ascii="Arial" w:eastAsia="Arial" w:hAnsi="Arial" w:cs="Arial"/>
                <w:sz w:val="20"/>
                <w:lang w:val="ru-RU"/>
              </w:rPr>
              <w:t>Научной</w:t>
            </w:r>
            <w:r w:rsidRPr="00D07538">
              <w:rPr>
                <w:rFonts w:ascii="Arial" w:eastAsia="Arial" w:hAnsi="Arial" w:cs="Arial"/>
                <w:spacing w:val="1"/>
                <w:sz w:val="20"/>
                <w:lang w:val="ru-RU"/>
              </w:rPr>
              <w:t xml:space="preserve"> </w:t>
            </w:r>
            <w:r w:rsidRPr="00D07538">
              <w:rPr>
                <w:rFonts w:ascii="Arial" w:eastAsia="Arial" w:hAnsi="Arial" w:cs="Arial"/>
                <w:sz w:val="20"/>
                <w:lang w:val="ru-RU"/>
              </w:rPr>
              <w:t>библиотеки Воронежского</w:t>
            </w:r>
            <w:r w:rsidRPr="00D07538">
              <w:rPr>
                <w:rFonts w:ascii="Arial" w:eastAsia="Arial" w:hAnsi="Arial" w:cs="Arial"/>
                <w:spacing w:val="2"/>
                <w:sz w:val="20"/>
                <w:lang w:val="ru-RU"/>
              </w:rPr>
              <w:t xml:space="preserve"> </w:t>
            </w:r>
            <w:r w:rsidRPr="00D07538">
              <w:rPr>
                <w:rFonts w:ascii="Arial" w:eastAsia="Arial" w:hAnsi="Arial" w:cs="Arial"/>
                <w:sz w:val="20"/>
                <w:lang w:val="ru-RU"/>
              </w:rPr>
              <w:t>государственного</w:t>
            </w:r>
            <w:r w:rsidRPr="00D07538">
              <w:rPr>
                <w:rFonts w:ascii="Arial" w:eastAsia="Arial" w:hAnsi="Arial" w:cs="Arial"/>
                <w:spacing w:val="3"/>
                <w:sz w:val="20"/>
                <w:lang w:val="ru-RU"/>
              </w:rPr>
              <w:t xml:space="preserve"> </w:t>
            </w:r>
            <w:r w:rsidRPr="00D07538">
              <w:rPr>
                <w:rFonts w:ascii="Arial" w:eastAsia="Arial" w:hAnsi="Arial" w:cs="Arial"/>
                <w:spacing w:val="-2"/>
                <w:sz w:val="20"/>
                <w:lang w:val="ru-RU"/>
              </w:rPr>
              <w:t>университета.</w:t>
            </w:r>
          </w:p>
          <w:p w14:paraId="0B97DF7C" w14:textId="77777777" w:rsidR="00D07538" w:rsidRPr="00D07538" w:rsidRDefault="00D07538" w:rsidP="00D07538">
            <w:pPr>
              <w:spacing w:line="212" w:lineRule="exact"/>
              <w:rPr>
                <w:rFonts w:ascii="Arial" w:eastAsia="Arial" w:hAnsi="Arial" w:cs="Arial"/>
                <w:sz w:val="20"/>
                <w:lang w:val="ru-RU"/>
              </w:rPr>
            </w:pPr>
            <w:r w:rsidRPr="00D07538">
              <w:rPr>
                <w:rFonts w:ascii="Arial" w:eastAsia="Arial" w:hAnsi="Arial" w:cs="Arial"/>
                <w:sz w:val="20"/>
                <w:lang w:val="ru-RU"/>
              </w:rPr>
              <w:t>–</w:t>
            </w:r>
            <w:r w:rsidRPr="00D07538">
              <w:rPr>
                <w:rFonts w:ascii="Arial" w:eastAsia="Arial" w:hAnsi="Arial" w:cs="Arial"/>
                <w:spacing w:val="-3"/>
                <w:sz w:val="20"/>
                <w:lang w:val="ru-RU"/>
              </w:rPr>
              <w:t xml:space="preserve"> </w:t>
            </w:r>
            <w:r w:rsidRPr="00D07538">
              <w:rPr>
                <w:rFonts w:ascii="Arial" w:eastAsia="Arial" w:hAnsi="Arial" w:cs="Arial"/>
                <w:spacing w:val="-2"/>
                <w:sz w:val="20"/>
              </w:rPr>
              <w:t>URL</w:t>
            </w:r>
            <w:r w:rsidRPr="00D07538">
              <w:rPr>
                <w:rFonts w:ascii="Arial" w:eastAsia="Arial" w:hAnsi="Arial" w:cs="Arial"/>
                <w:spacing w:val="-2"/>
                <w:sz w:val="20"/>
                <w:lang w:val="ru-RU"/>
              </w:rPr>
              <w:t>:</w:t>
            </w:r>
            <w:r w:rsidRPr="00D07538">
              <w:rPr>
                <w:rFonts w:ascii="Arial" w:eastAsia="Arial" w:hAnsi="Arial" w:cs="Arial"/>
                <w:spacing w:val="-2"/>
                <w:sz w:val="20"/>
              </w:rPr>
              <w:t>http</w:t>
            </w:r>
            <w:r w:rsidRPr="00D07538">
              <w:rPr>
                <w:rFonts w:ascii="Arial" w:eastAsia="Arial" w:hAnsi="Arial" w:cs="Arial"/>
                <w:spacing w:val="-2"/>
                <w:sz w:val="20"/>
                <w:lang w:val="ru-RU"/>
              </w:rPr>
              <w:t>://</w:t>
            </w:r>
            <w:hyperlink r:id="rId14">
              <w:r w:rsidRPr="00D07538">
                <w:rPr>
                  <w:rFonts w:ascii="Arial" w:eastAsia="Arial" w:hAnsi="Arial" w:cs="Arial"/>
                  <w:spacing w:val="-2"/>
                  <w:sz w:val="20"/>
                </w:rPr>
                <w:t>www</w:t>
              </w:r>
              <w:r w:rsidRPr="00D07538">
                <w:rPr>
                  <w:rFonts w:ascii="Arial" w:eastAsia="Arial" w:hAnsi="Arial" w:cs="Arial"/>
                  <w:spacing w:val="-2"/>
                  <w:sz w:val="20"/>
                  <w:lang w:val="ru-RU"/>
                </w:rPr>
                <w:t>.</w:t>
              </w:r>
              <w:r w:rsidRPr="00D07538">
                <w:rPr>
                  <w:rFonts w:ascii="Arial" w:eastAsia="Arial" w:hAnsi="Arial" w:cs="Arial"/>
                  <w:spacing w:val="-2"/>
                  <w:sz w:val="20"/>
                </w:rPr>
                <w:t>lib</w:t>
              </w:r>
              <w:r w:rsidRPr="00D07538">
                <w:rPr>
                  <w:rFonts w:ascii="Arial" w:eastAsia="Arial" w:hAnsi="Arial" w:cs="Arial"/>
                  <w:spacing w:val="-2"/>
                  <w:sz w:val="20"/>
                  <w:lang w:val="ru-RU"/>
                </w:rPr>
                <w:t>.</w:t>
              </w:r>
              <w:r w:rsidRPr="00D07538">
                <w:rPr>
                  <w:rFonts w:ascii="Arial" w:eastAsia="Arial" w:hAnsi="Arial" w:cs="Arial"/>
                  <w:spacing w:val="-2"/>
                  <w:sz w:val="20"/>
                </w:rPr>
                <w:t>vsu</w:t>
              </w:r>
              <w:r w:rsidRPr="00D07538">
                <w:rPr>
                  <w:rFonts w:ascii="Arial" w:eastAsia="Arial" w:hAnsi="Arial" w:cs="Arial"/>
                  <w:spacing w:val="-2"/>
                  <w:sz w:val="20"/>
                  <w:lang w:val="ru-RU"/>
                </w:rPr>
                <w:t>.</w:t>
              </w:r>
              <w:r w:rsidRPr="00D07538">
                <w:rPr>
                  <w:rFonts w:ascii="Arial" w:eastAsia="Arial" w:hAnsi="Arial" w:cs="Arial"/>
                  <w:spacing w:val="-2"/>
                  <w:sz w:val="20"/>
                </w:rPr>
                <w:t>ru</w:t>
              </w:r>
            </w:hyperlink>
          </w:p>
        </w:tc>
      </w:tr>
      <w:tr w:rsidR="00D07538" w:rsidRPr="00D07538" w14:paraId="5BA5C1E9" w14:textId="77777777" w:rsidTr="00127A33">
        <w:trPr>
          <w:trHeight w:val="690"/>
        </w:trPr>
        <w:tc>
          <w:tcPr>
            <w:tcW w:w="828" w:type="dxa"/>
          </w:tcPr>
          <w:p w14:paraId="35E6BBA7" w14:textId="77777777" w:rsidR="00D07538" w:rsidRPr="00D07538" w:rsidRDefault="00D07538" w:rsidP="00D07538">
            <w:pPr>
              <w:spacing w:before="8"/>
              <w:rPr>
                <w:rFonts w:ascii="Arial" w:eastAsia="Arial" w:hAnsi="Arial" w:cs="Arial"/>
                <w:sz w:val="19"/>
                <w:lang w:val="ru-RU"/>
              </w:rPr>
            </w:pPr>
          </w:p>
          <w:p w14:paraId="6FB9CCE2" w14:textId="77777777" w:rsidR="00D07538" w:rsidRPr="00D07538" w:rsidRDefault="00D07538" w:rsidP="00D07538">
            <w:pPr>
              <w:spacing w:before="1"/>
              <w:rPr>
                <w:rFonts w:ascii="Arial" w:eastAsia="Arial" w:hAnsi="Arial" w:cs="Arial"/>
                <w:sz w:val="20"/>
              </w:rPr>
            </w:pPr>
            <w:r w:rsidRPr="00D07538">
              <w:rPr>
                <w:rFonts w:ascii="Arial" w:eastAsia="Arial" w:hAnsi="Arial" w:cs="Arial"/>
                <w:spacing w:val="-5"/>
                <w:sz w:val="20"/>
              </w:rPr>
              <w:t>12</w:t>
            </w:r>
          </w:p>
        </w:tc>
        <w:tc>
          <w:tcPr>
            <w:tcW w:w="8745" w:type="dxa"/>
          </w:tcPr>
          <w:p w14:paraId="45F5E46D" w14:textId="77777777" w:rsidR="00D07538" w:rsidRPr="00D07538" w:rsidRDefault="00D07538" w:rsidP="00D07538">
            <w:pPr>
              <w:tabs>
                <w:tab w:val="left" w:pos="2148"/>
                <w:tab w:val="left" w:pos="3343"/>
                <w:tab w:val="left" w:pos="5854"/>
                <w:tab w:val="left" w:pos="8526"/>
              </w:tabs>
              <w:ind w:right="96"/>
              <w:rPr>
                <w:rFonts w:ascii="Arial" w:eastAsia="Arial" w:hAnsi="Arial" w:cs="Arial"/>
                <w:sz w:val="20"/>
                <w:lang w:val="ru-RU"/>
              </w:rPr>
            </w:pPr>
            <w:r w:rsidRPr="00D07538">
              <w:rPr>
                <w:rFonts w:ascii="Arial" w:eastAsia="Arial" w:hAnsi="Arial" w:cs="Arial"/>
                <w:spacing w:val="-2"/>
                <w:sz w:val="20"/>
                <w:lang w:val="ru-RU"/>
              </w:rPr>
              <w:t>Электронный</w:t>
            </w:r>
            <w:r w:rsidRPr="00D07538">
              <w:rPr>
                <w:rFonts w:ascii="Arial" w:eastAsia="Arial" w:hAnsi="Arial" w:cs="Arial"/>
                <w:sz w:val="20"/>
                <w:lang w:val="ru-RU"/>
              </w:rPr>
              <w:tab/>
            </w:r>
            <w:r w:rsidRPr="00D07538">
              <w:rPr>
                <w:rFonts w:ascii="Arial" w:eastAsia="Arial" w:hAnsi="Arial" w:cs="Arial"/>
                <w:spacing w:val="-4"/>
                <w:sz w:val="20"/>
                <w:lang w:val="ru-RU"/>
              </w:rPr>
              <w:t>курс</w:t>
            </w:r>
            <w:r w:rsidRPr="00D07538">
              <w:rPr>
                <w:rFonts w:ascii="Arial" w:eastAsia="Arial" w:hAnsi="Arial" w:cs="Arial"/>
                <w:sz w:val="20"/>
                <w:lang w:val="ru-RU"/>
              </w:rPr>
              <w:tab/>
            </w:r>
            <w:r w:rsidRPr="00D07538">
              <w:rPr>
                <w:rFonts w:ascii="Arial" w:eastAsia="Arial" w:hAnsi="Arial" w:cs="Arial"/>
                <w:spacing w:val="-2"/>
                <w:sz w:val="20"/>
                <w:lang w:val="ru-RU"/>
              </w:rPr>
              <w:t>«Психологическое</w:t>
            </w:r>
            <w:r w:rsidRPr="00D07538">
              <w:rPr>
                <w:rFonts w:ascii="Arial" w:eastAsia="Arial" w:hAnsi="Arial" w:cs="Arial"/>
                <w:sz w:val="20"/>
                <w:lang w:val="ru-RU"/>
              </w:rPr>
              <w:tab/>
            </w:r>
            <w:r w:rsidRPr="00D07538">
              <w:rPr>
                <w:rFonts w:ascii="Arial" w:eastAsia="Arial" w:hAnsi="Arial" w:cs="Arial"/>
                <w:spacing w:val="-2"/>
                <w:sz w:val="20"/>
                <w:lang w:val="ru-RU"/>
              </w:rPr>
              <w:t>консультирование».</w:t>
            </w:r>
            <w:r w:rsidRPr="00D07538">
              <w:rPr>
                <w:rFonts w:ascii="Arial" w:eastAsia="Arial" w:hAnsi="Arial" w:cs="Arial"/>
                <w:sz w:val="20"/>
                <w:lang w:val="ru-RU"/>
              </w:rPr>
              <w:tab/>
            </w:r>
            <w:r w:rsidRPr="00D07538">
              <w:rPr>
                <w:rFonts w:ascii="Arial" w:eastAsia="Arial" w:hAnsi="Arial" w:cs="Arial"/>
                <w:spacing w:val="-10"/>
                <w:sz w:val="20"/>
                <w:lang w:val="ru-RU"/>
              </w:rPr>
              <w:t xml:space="preserve">– </w:t>
            </w:r>
            <w:r w:rsidRPr="00D07538">
              <w:rPr>
                <w:rFonts w:ascii="Arial" w:eastAsia="Arial" w:hAnsi="Arial" w:cs="Arial"/>
                <w:sz w:val="20"/>
              </w:rPr>
              <w:t>URL</w:t>
            </w:r>
            <w:r w:rsidRPr="00D07538">
              <w:rPr>
                <w:rFonts w:ascii="Arial" w:eastAsia="Arial" w:hAnsi="Arial" w:cs="Arial"/>
                <w:sz w:val="20"/>
                <w:lang w:val="ru-RU"/>
              </w:rPr>
              <w:t>:</w:t>
            </w:r>
            <w:r w:rsidRPr="00D07538">
              <w:rPr>
                <w:rFonts w:ascii="Arial" w:eastAsia="Arial" w:hAnsi="Arial" w:cs="Arial"/>
                <w:sz w:val="20"/>
              </w:rPr>
              <w:t>https</w:t>
            </w:r>
            <w:r w:rsidRPr="00D07538">
              <w:rPr>
                <w:rFonts w:ascii="Arial" w:eastAsia="Arial" w:hAnsi="Arial" w:cs="Arial"/>
                <w:sz w:val="20"/>
                <w:lang w:val="ru-RU"/>
              </w:rPr>
              <w:t>://</w:t>
            </w:r>
            <w:r w:rsidRPr="00D07538">
              <w:rPr>
                <w:rFonts w:ascii="Arial" w:eastAsia="Arial" w:hAnsi="Arial" w:cs="Arial"/>
                <w:sz w:val="20"/>
              </w:rPr>
              <w:t>edu</w:t>
            </w:r>
            <w:r w:rsidRPr="00D07538">
              <w:rPr>
                <w:rFonts w:ascii="Arial" w:eastAsia="Arial" w:hAnsi="Arial" w:cs="Arial"/>
                <w:sz w:val="20"/>
                <w:lang w:val="ru-RU"/>
              </w:rPr>
              <w:t>.</w:t>
            </w:r>
            <w:r w:rsidRPr="00D07538">
              <w:rPr>
                <w:rFonts w:ascii="Arial" w:eastAsia="Arial" w:hAnsi="Arial" w:cs="Arial"/>
                <w:sz w:val="20"/>
              </w:rPr>
              <w:t>vsu</w:t>
            </w:r>
            <w:r w:rsidRPr="00D07538">
              <w:rPr>
                <w:rFonts w:ascii="Arial" w:eastAsia="Arial" w:hAnsi="Arial" w:cs="Arial"/>
                <w:sz w:val="20"/>
                <w:lang w:val="ru-RU"/>
              </w:rPr>
              <w:t>.</w:t>
            </w:r>
            <w:r w:rsidRPr="00D07538">
              <w:rPr>
                <w:rFonts w:ascii="Arial" w:eastAsia="Arial" w:hAnsi="Arial" w:cs="Arial"/>
                <w:sz w:val="20"/>
              </w:rPr>
              <w:t>ru</w:t>
            </w:r>
            <w:r w:rsidRPr="00D07538">
              <w:rPr>
                <w:rFonts w:ascii="Arial" w:eastAsia="Arial" w:hAnsi="Arial" w:cs="Arial"/>
                <w:sz w:val="20"/>
                <w:lang w:val="ru-RU"/>
              </w:rPr>
              <w:t>/</w:t>
            </w:r>
            <w:r w:rsidRPr="00D07538">
              <w:rPr>
                <w:rFonts w:ascii="Arial" w:eastAsia="Arial" w:hAnsi="Arial" w:cs="Arial"/>
                <w:sz w:val="20"/>
              </w:rPr>
              <w:t>course</w:t>
            </w:r>
            <w:r w:rsidRPr="00D07538">
              <w:rPr>
                <w:rFonts w:ascii="Arial" w:eastAsia="Arial" w:hAnsi="Arial" w:cs="Arial"/>
                <w:sz w:val="20"/>
                <w:lang w:val="ru-RU"/>
              </w:rPr>
              <w:t>/</w:t>
            </w:r>
            <w:r w:rsidRPr="00D07538">
              <w:rPr>
                <w:rFonts w:ascii="Arial" w:eastAsia="Arial" w:hAnsi="Arial" w:cs="Arial"/>
                <w:sz w:val="20"/>
              </w:rPr>
              <w:t>view</w:t>
            </w:r>
            <w:r w:rsidRPr="00D07538">
              <w:rPr>
                <w:rFonts w:ascii="Arial" w:eastAsia="Arial" w:hAnsi="Arial" w:cs="Arial"/>
                <w:sz w:val="20"/>
                <w:lang w:val="ru-RU"/>
              </w:rPr>
              <w:t>.</w:t>
            </w:r>
            <w:r w:rsidRPr="00D07538">
              <w:rPr>
                <w:rFonts w:ascii="Arial" w:eastAsia="Arial" w:hAnsi="Arial" w:cs="Arial"/>
                <w:sz w:val="20"/>
              </w:rPr>
              <w:t>php</w:t>
            </w:r>
            <w:r w:rsidRPr="00D07538">
              <w:rPr>
                <w:rFonts w:ascii="Arial" w:eastAsia="Arial" w:hAnsi="Arial" w:cs="Arial"/>
                <w:sz w:val="20"/>
                <w:lang w:val="ru-RU"/>
              </w:rPr>
              <w:t>?</w:t>
            </w:r>
            <w:r w:rsidRPr="00D07538">
              <w:rPr>
                <w:rFonts w:ascii="Arial" w:eastAsia="Arial" w:hAnsi="Arial" w:cs="Arial"/>
                <w:sz w:val="20"/>
              </w:rPr>
              <w:t>id</w:t>
            </w:r>
            <w:r w:rsidRPr="00D07538">
              <w:rPr>
                <w:rFonts w:ascii="Arial" w:eastAsia="Arial" w:hAnsi="Arial" w:cs="Arial"/>
                <w:sz w:val="20"/>
                <w:lang w:val="ru-RU"/>
              </w:rPr>
              <w:t>=10365</w:t>
            </w:r>
            <w:r w:rsidRPr="00D07538">
              <w:rPr>
                <w:rFonts w:ascii="Arial" w:eastAsia="Arial" w:hAnsi="Arial" w:cs="Arial"/>
                <w:spacing w:val="2"/>
                <w:sz w:val="20"/>
                <w:lang w:val="ru-RU"/>
              </w:rPr>
              <w:t xml:space="preserve"> </w:t>
            </w:r>
            <w:r w:rsidRPr="00D07538">
              <w:rPr>
                <w:rFonts w:ascii="Arial" w:eastAsia="Arial" w:hAnsi="Arial" w:cs="Arial"/>
                <w:sz w:val="20"/>
                <w:lang w:val="ru-RU"/>
              </w:rPr>
              <w:t>(портал</w:t>
            </w:r>
            <w:r w:rsidRPr="00D07538">
              <w:rPr>
                <w:rFonts w:ascii="Arial" w:eastAsia="Arial" w:hAnsi="Arial" w:cs="Arial"/>
                <w:spacing w:val="3"/>
                <w:sz w:val="20"/>
                <w:lang w:val="ru-RU"/>
              </w:rPr>
              <w:t xml:space="preserve"> </w:t>
            </w:r>
            <w:r w:rsidRPr="00D07538">
              <w:rPr>
                <w:rFonts w:ascii="Arial" w:eastAsia="Arial" w:hAnsi="Arial" w:cs="Arial"/>
                <w:sz w:val="20"/>
                <w:lang w:val="ru-RU"/>
              </w:rPr>
              <w:t>«Электронный</w:t>
            </w:r>
            <w:r w:rsidRPr="00D07538">
              <w:rPr>
                <w:rFonts w:ascii="Arial" w:eastAsia="Arial" w:hAnsi="Arial" w:cs="Arial"/>
                <w:spacing w:val="6"/>
                <w:sz w:val="20"/>
                <w:lang w:val="ru-RU"/>
              </w:rPr>
              <w:t xml:space="preserve"> </w:t>
            </w:r>
            <w:r w:rsidRPr="00D07538">
              <w:rPr>
                <w:rFonts w:ascii="Arial" w:eastAsia="Arial" w:hAnsi="Arial" w:cs="Arial"/>
                <w:sz w:val="20"/>
                <w:lang w:val="ru-RU"/>
              </w:rPr>
              <w:t>университет</w:t>
            </w:r>
            <w:r w:rsidRPr="00D07538">
              <w:rPr>
                <w:rFonts w:ascii="Arial" w:eastAsia="Arial" w:hAnsi="Arial" w:cs="Arial"/>
                <w:spacing w:val="2"/>
                <w:sz w:val="20"/>
                <w:lang w:val="ru-RU"/>
              </w:rPr>
              <w:t xml:space="preserve"> </w:t>
            </w:r>
            <w:r w:rsidRPr="00D07538">
              <w:rPr>
                <w:rFonts w:ascii="Arial" w:eastAsia="Arial" w:hAnsi="Arial" w:cs="Arial"/>
                <w:spacing w:val="-2"/>
                <w:sz w:val="20"/>
                <w:lang w:val="ru-RU"/>
              </w:rPr>
              <w:t>ВГУ».</w:t>
            </w:r>
          </w:p>
          <w:p w14:paraId="0548F9DA" w14:textId="77777777" w:rsidR="00D07538" w:rsidRPr="00D07538" w:rsidRDefault="00D07538" w:rsidP="00D07538">
            <w:pPr>
              <w:spacing w:line="213" w:lineRule="exact"/>
              <w:rPr>
                <w:rFonts w:ascii="Arial" w:eastAsia="Arial" w:hAnsi="Arial" w:cs="Arial"/>
                <w:sz w:val="20"/>
              </w:rPr>
            </w:pPr>
            <w:r w:rsidRPr="00D07538">
              <w:rPr>
                <w:rFonts w:ascii="Arial" w:eastAsia="Arial" w:hAnsi="Arial" w:cs="Arial"/>
                <w:sz w:val="20"/>
                <w:lang w:val="ru-RU"/>
              </w:rPr>
              <w:t>–</w:t>
            </w:r>
            <w:r w:rsidRPr="00D07538">
              <w:rPr>
                <w:rFonts w:ascii="Arial" w:eastAsia="Arial" w:hAnsi="Arial" w:cs="Arial"/>
                <w:spacing w:val="-3"/>
                <w:sz w:val="20"/>
                <w:lang w:val="ru-RU"/>
              </w:rPr>
              <w:t xml:space="preserve"> </w:t>
            </w:r>
            <w:proofErr w:type="gramStart"/>
            <w:r w:rsidRPr="00D07538">
              <w:rPr>
                <w:rFonts w:ascii="Arial" w:eastAsia="Arial" w:hAnsi="Arial" w:cs="Arial"/>
                <w:spacing w:val="-2"/>
                <w:sz w:val="20"/>
              </w:rPr>
              <w:t>Moodle</w:t>
            </w:r>
            <w:r w:rsidRPr="00D07538">
              <w:rPr>
                <w:rFonts w:ascii="Arial" w:eastAsia="Arial" w:hAnsi="Arial" w:cs="Arial"/>
                <w:spacing w:val="-2"/>
                <w:sz w:val="20"/>
                <w:lang w:val="ru-RU"/>
              </w:rPr>
              <w:t>:</w:t>
            </w:r>
            <w:r w:rsidRPr="00D07538">
              <w:rPr>
                <w:rFonts w:ascii="Arial" w:eastAsia="Arial" w:hAnsi="Arial" w:cs="Arial"/>
                <w:spacing w:val="-2"/>
                <w:sz w:val="20"/>
              </w:rPr>
              <w:t>UR</w:t>
            </w:r>
            <w:proofErr w:type="gramEnd"/>
            <w:r w:rsidR="007F4CB6">
              <w:rPr>
                <w:rFonts w:ascii="Arial" w:eastAsia="Arial" w:hAnsi="Arial" w:cs="Arial"/>
                <w:spacing w:val="-2"/>
                <w:sz w:val="20"/>
              </w:rPr>
              <w:fldChar w:fldCharType="begin"/>
            </w:r>
            <w:r w:rsidR="007F4CB6">
              <w:rPr>
                <w:rFonts w:ascii="Arial" w:eastAsia="Arial" w:hAnsi="Arial" w:cs="Arial"/>
                <w:spacing w:val="-2"/>
                <w:sz w:val="20"/>
                <w:lang w:val="ru-RU"/>
              </w:rPr>
              <w:instrText xml:space="preserve"> HYPERLINK "http://www.edu.vsu.ru/)" \h </w:instrText>
            </w:r>
            <w:r w:rsidR="007F4CB6">
              <w:rPr>
                <w:rFonts w:ascii="Arial" w:eastAsia="Arial" w:hAnsi="Arial" w:cs="Arial"/>
                <w:spacing w:val="-2"/>
                <w:sz w:val="20"/>
                <w:lang w:val="ru-RU"/>
              </w:rPr>
              <w:fldChar w:fldCharType="separate"/>
            </w:r>
            <w:r w:rsidRPr="00D07538">
              <w:rPr>
                <w:rFonts w:ascii="Arial" w:eastAsia="Arial" w:hAnsi="Arial" w:cs="Arial"/>
                <w:spacing w:val="-2"/>
                <w:sz w:val="20"/>
              </w:rPr>
              <w:t>L</w:t>
            </w:r>
            <w:r w:rsidRPr="00D07538">
              <w:rPr>
                <w:rFonts w:ascii="Arial" w:eastAsia="Arial" w:hAnsi="Arial" w:cs="Arial"/>
                <w:spacing w:val="-2"/>
                <w:sz w:val="20"/>
                <w:lang w:val="ru-RU"/>
              </w:rPr>
              <w:t>:</w:t>
            </w:r>
            <w:r w:rsidRPr="00D07538">
              <w:rPr>
                <w:rFonts w:ascii="Arial" w:eastAsia="Arial" w:hAnsi="Arial" w:cs="Arial"/>
                <w:spacing w:val="-2"/>
                <w:sz w:val="20"/>
              </w:rPr>
              <w:t>h</w:t>
            </w:r>
            <w:r w:rsidR="007F4CB6">
              <w:rPr>
                <w:rFonts w:ascii="Arial" w:eastAsia="Arial" w:hAnsi="Arial" w:cs="Arial"/>
                <w:spacing w:val="-2"/>
                <w:sz w:val="20"/>
              </w:rPr>
              <w:fldChar w:fldCharType="end"/>
            </w:r>
            <w:r w:rsidRPr="00D07538">
              <w:rPr>
                <w:rFonts w:ascii="Arial" w:eastAsia="Arial" w:hAnsi="Arial" w:cs="Arial"/>
                <w:spacing w:val="-2"/>
                <w:sz w:val="20"/>
              </w:rPr>
              <w:t>t</w:t>
            </w:r>
            <w:hyperlink r:id="rId15">
              <w:r w:rsidRPr="00D07538">
                <w:rPr>
                  <w:rFonts w:ascii="Arial" w:eastAsia="Arial" w:hAnsi="Arial" w:cs="Arial"/>
                  <w:spacing w:val="-2"/>
                  <w:sz w:val="20"/>
                </w:rPr>
                <w:t>tp</w:t>
              </w:r>
              <w:r w:rsidRPr="00D07538">
                <w:rPr>
                  <w:rFonts w:ascii="Arial" w:eastAsia="Arial" w:hAnsi="Arial" w:cs="Arial"/>
                  <w:spacing w:val="-2"/>
                  <w:sz w:val="20"/>
                  <w:lang w:val="ru-RU"/>
                </w:rPr>
                <w:t>://</w:t>
              </w:r>
              <w:r w:rsidRPr="00D07538">
                <w:rPr>
                  <w:rFonts w:ascii="Arial" w:eastAsia="Arial" w:hAnsi="Arial" w:cs="Arial"/>
                  <w:spacing w:val="-2"/>
                  <w:sz w:val="20"/>
                </w:rPr>
                <w:t>www</w:t>
              </w:r>
              <w:r w:rsidRPr="00D07538">
                <w:rPr>
                  <w:rFonts w:ascii="Arial" w:eastAsia="Arial" w:hAnsi="Arial" w:cs="Arial"/>
                  <w:spacing w:val="-2"/>
                  <w:sz w:val="20"/>
                  <w:lang w:val="ru-RU"/>
                </w:rPr>
                <w:t>.</w:t>
              </w:r>
              <w:r w:rsidRPr="00D07538">
                <w:rPr>
                  <w:rFonts w:ascii="Arial" w:eastAsia="Arial" w:hAnsi="Arial" w:cs="Arial"/>
                  <w:spacing w:val="-2"/>
                  <w:sz w:val="20"/>
                </w:rPr>
                <w:t>edu</w:t>
              </w:r>
            </w:hyperlink>
            <w:r w:rsidRPr="00D07538">
              <w:rPr>
                <w:rFonts w:ascii="Arial" w:eastAsia="Arial" w:hAnsi="Arial" w:cs="Arial"/>
                <w:spacing w:val="-2"/>
                <w:sz w:val="20"/>
                <w:lang w:val="ru-RU"/>
              </w:rPr>
              <w:t>.</w:t>
            </w:r>
            <w:hyperlink r:id="rId16">
              <w:r w:rsidRPr="00D07538">
                <w:rPr>
                  <w:rFonts w:ascii="Arial" w:eastAsia="Arial" w:hAnsi="Arial" w:cs="Arial"/>
                  <w:spacing w:val="-2"/>
                  <w:sz w:val="20"/>
                </w:rPr>
                <w:t>vsu.ru/).</w:t>
              </w:r>
            </w:hyperlink>
          </w:p>
        </w:tc>
      </w:tr>
    </w:tbl>
    <w:p w14:paraId="010CFDD0" w14:textId="77777777" w:rsidR="00D07538" w:rsidRPr="00D07538" w:rsidRDefault="00D07538" w:rsidP="00D07538">
      <w:pPr>
        <w:widowControl w:val="0"/>
        <w:autoSpaceDE w:val="0"/>
        <w:autoSpaceDN w:val="0"/>
        <w:spacing w:before="10" w:after="0" w:line="240" w:lineRule="auto"/>
        <w:rPr>
          <w:rFonts w:ascii="Arial" w:eastAsia="Arial" w:hAnsi="Arial" w:cs="Arial"/>
          <w:sz w:val="23"/>
          <w:szCs w:val="24"/>
        </w:rPr>
      </w:pPr>
    </w:p>
    <w:p w14:paraId="6A71B2D5" w14:textId="77777777" w:rsidR="00D07538" w:rsidRPr="00D07538" w:rsidRDefault="00D07538" w:rsidP="00D07538">
      <w:pPr>
        <w:widowControl w:val="0"/>
        <w:numPr>
          <w:ilvl w:val="0"/>
          <w:numId w:val="31"/>
        </w:numPr>
        <w:tabs>
          <w:tab w:val="left" w:pos="711"/>
        </w:tabs>
        <w:autoSpaceDE w:val="0"/>
        <w:autoSpaceDN w:val="0"/>
        <w:spacing w:after="0" w:line="240" w:lineRule="auto"/>
        <w:ind w:left="262" w:right="226"/>
        <w:outlineLvl w:val="0"/>
        <w:rPr>
          <w:rFonts w:ascii="Arial" w:eastAsia="Arial" w:hAnsi="Arial" w:cs="Arial"/>
          <w:b/>
          <w:bCs/>
          <w:sz w:val="24"/>
          <w:szCs w:val="24"/>
        </w:rPr>
      </w:pPr>
      <w:r w:rsidRPr="00D07538">
        <w:rPr>
          <w:rFonts w:ascii="Arial" w:eastAsia="Arial" w:hAnsi="Arial" w:cs="Arial"/>
          <w:b/>
          <w:bCs/>
          <w:sz w:val="24"/>
          <w:szCs w:val="24"/>
        </w:rPr>
        <w:t>Перечень</w:t>
      </w:r>
      <w:r w:rsidRPr="00D07538">
        <w:rPr>
          <w:rFonts w:ascii="Arial" w:eastAsia="Arial" w:hAnsi="Arial" w:cs="Arial"/>
          <w:b/>
          <w:bCs/>
          <w:spacing w:val="40"/>
          <w:sz w:val="24"/>
          <w:szCs w:val="24"/>
        </w:rPr>
        <w:t xml:space="preserve"> </w:t>
      </w:r>
      <w:r w:rsidRPr="00D07538">
        <w:rPr>
          <w:rFonts w:ascii="Arial" w:eastAsia="Arial" w:hAnsi="Arial" w:cs="Arial"/>
          <w:b/>
          <w:bCs/>
          <w:sz w:val="24"/>
          <w:szCs w:val="24"/>
        </w:rPr>
        <w:t>учебно-методического</w:t>
      </w:r>
      <w:r w:rsidRPr="00D07538">
        <w:rPr>
          <w:rFonts w:ascii="Arial" w:eastAsia="Arial" w:hAnsi="Arial" w:cs="Arial"/>
          <w:b/>
          <w:bCs/>
          <w:spacing w:val="40"/>
          <w:sz w:val="24"/>
          <w:szCs w:val="24"/>
        </w:rPr>
        <w:t xml:space="preserve"> </w:t>
      </w:r>
      <w:r w:rsidRPr="00D07538">
        <w:rPr>
          <w:rFonts w:ascii="Arial" w:eastAsia="Arial" w:hAnsi="Arial" w:cs="Arial"/>
          <w:b/>
          <w:bCs/>
          <w:sz w:val="24"/>
          <w:szCs w:val="24"/>
        </w:rPr>
        <w:t>обеспечения</w:t>
      </w:r>
      <w:r w:rsidRPr="00D07538">
        <w:rPr>
          <w:rFonts w:ascii="Arial" w:eastAsia="Arial" w:hAnsi="Arial" w:cs="Arial"/>
          <w:b/>
          <w:bCs/>
          <w:spacing w:val="39"/>
          <w:sz w:val="24"/>
          <w:szCs w:val="24"/>
        </w:rPr>
        <w:t xml:space="preserve"> </w:t>
      </w:r>
      <w:r w:rsidRPr="00D07538">
        <w:rPr>
          <w:rFonts w:ascii="Arial" w:eastAsia="Arial" w:hAnsi="Arial" w:cs="Arial"/>
          <w:b/>
          <w:bCs/>
          <w:sz w:val="24"/>
          <w:szCs w:val="24"/>
        </w:rPr>
        <w:t>для</w:t>
      </w:r>
      <w:r w:rsidRPr="00D07538">
        <w:rPr>
          <w:rFonts w:ascii="Arial" w:eastAsia="Arial" w:hAnsi="Arial" w:cs="Arial"/>
          <w:b/>
          <w:bCs/>
          <w:spacing w:val="39"/>
          <w:sz w:val="24"/>
          <w:szCs w:val="24"/>
        </w:rPr>
        <w:t xml:space="preserve"> </w:t>
      </w:r>
      <w:r w:rsidRPr="00D07538">
        <w:rPr>
          <w:rFonts w:ascii="Arial" w:eastAsia="Arial" w:hAnsi="Arial" w:cs="Arial"/>
          <w:b/>
          <w:bCs/>
          <w:sz w:val="24"/>
          <w:szCs w:val="24"/>
        </w:rPr>
        <w:t>самостоятельной</w:t>
      </w:r>
      <w:r w:rsidRPr="00D07538">
        <w:rPr>
          <w:rFonts w:ascii="Arial" w:eastAsia="Arial" w:hAnsi="Arial" w:cs="Arial"/>
          <w:b/>
          <w:bCs/>
          <w:spacing w:val="39"/>
          <w:sz w:val="24"/>
          <w:szCs w:val="24"/>
        </w:rPr>
        <w:t xml:space="preserve"> </w:t>
      </w:r>
      <w:proofErr w:type="gramStart"/>
      <w:r w:rsidRPr="00D07538">
        <w:rPr>
          <w:rFonts w:ascii="Arial" w:eastAsia="Arial" w:hAnsi="Arial" w:cs="Arial"/>
          <w:b/>
          <w:bCs/>
          <w:sz w:val="24"/>
          <w:szCs w:val="24"/>
        </w:rPr>
        <w:t xml:space="preserve">ра- </w:t>
      </w:r>
      <w:r w:rsidRPr="00D07538">
        <w:rPr>
          <w:rFonts w:ascii="Arial" w:eastAsia="Arial" w:hAnsi="Arial" w:cs="Arial"/>
          <w:b/>
          <w:bCs/>
          <w:spacing w:val="-4"/>
          <w:sz w:val="24"/>
          <w:szCs w:val="24"/>
        </w:rPr>
        <w:t>боты</w:t>
      </w:r>
      <w:proofErr w:type="gramEnd"/>
    </w:p>
    <w:p w14:paraId="26E67DE8" w14:textId="77777777" w:rsidR="00D07538" w:rsidRPr="00D07538" w:rsidRDefault="00D07538" w:rsidP="00D07538">
      <w:pPr>
        <w:widowControl w:val="0"/>
        <w:autoSpaceDE w:val="0"/>
        <w:autoSpaceDN w:val="0"/>
        <w:spacing w:after="0" w:line="240" w:lineRule="auto"/>
        <w:rPr>
          <w:rFonts w:ascii="Arial" w:eastAsia="Arial" w:hAnsi="Arial" w:cs="Arial"/>
        </w:rPr>
        <w:sectPr w:rsidR="00D07538" w:rsidRPr="00D07538">
          <w:pgSz w:w="11910" w:h="16840"/>
          <w:pgMar w:top="1040" w:right="620" w:bottom="280"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D07538" w:rsidRPr="00D07538" w14:paraId="593BD8DB" w14:textId="77777777" w:rsidTr="00127A33">
        <w:trPr>
          <w:trHeight w:val="220"/>
        </w:trPr>
        <w:tc>
          <w:tcPr>
            <w:tcW w:w="828" w:type="dxa"/>
          </w:tcPr>
          <w:p w14:paraId="7378FB21" w14:textId="77777777" w:rsidR="00D07538" w:rsidRPr="00D07538" w:rsidRDefault="00D07538" w:rsidP="00D07538">
            <w:pPr>
              <w:spacing w:line="200" w:lineRule="exact"/>
              <w:rPr>
                <w:rFonts w:ascii="Arial" w:eastAsia="Arial" w:hAnsi="Arial" w:cs="Arial"/>
                <w:sz w:val="19"/>
              </w:rPr>
            </w:pPr>
            <w:r w:rsidRPr="00D07538">
              <w:rPr>
                <w:rFonts w:ascii="Arial" w:eastAsia="Arial" w:hAnsi="Arial" w:cs="Arial"/>
                <w:sz w:val="19"/>
              </w:rPr>
              <w:lastRenderedPageBreak/>
              <w:t>№</w:t>
            </w:r>
            <w:r w:rsidRPr="00D07538">
              <w:rPr>
                <w:rFonts w:ascii="Arial" w:eastAsia="Arial" w:hAnsi="Arial" w:cs="Arial"/>
                <w:spacing w:val="-3"/>
                <w:sz w:val="19"/>
              </w:rPr>
              <w:t xml:space="preserve"> </w:t>
            </w:r>
            <w:r w:rsidRPr="00D07538">
              <w:rPr>
                <w:rFonts w:ascii="Arial" w:eastAsia="Arial" w:hAnsi="Arial" w:cs="Arial"/>
                <w:spacing w:val="-5"/>
                <w:sz w:val="19"/>
              </w:rPr>
              <w:t>п/п</w:t>
            </w:r>
          </w:p>
        </w:tc>
        <w:tc>
          <w:tcPr>
            <w:tcW w:w="8745" w:type="dxa"/>
          </w:tcPr>
          <w:p w14:paraId="034716A1" w14:textId="77777777" w:rsidR="00D07538" w:rsidRPr="00D07538" w:rsidRDefault="00D07538" w:rsidP="00D07538">
            <w:pPr>
              <w:spacing w:line="200" w:lineRule="exact"/>
              <w:ind w:right="3920"/>
              <w:jc w:val="center"/>
              <w:rPr>
                <w:rFonts w:ascii="Arial" w:eastAsia="Arial" w:hAnsi="Arial" w:cs="Arial"/>
                <w:sz w:val="19"/>
              </w:rPr>
            </w:pPr>
            <w:r w:rsidRPr="00D07538">
              <w:rPr>
                <w:rFonts w:ascii="Arial" w:eastAsia="Arial" w:hAnsi="Arial" w:cs="Arial"/>
                <w:spacing w:val="-2"/>
                <w:sz w:val="19"/>
              </w:rPr>
              <w:t>Источник</w:t>
            </w:r>
          </w:p>
        </w:tc>
      </w:tr>
      <w:tr w:rsidR="00D07538" w:rsidRPr="00D07538" w14:paraId="4E14F450" w14:textId="77777777" w:rsidTr="00127A33">
        <w:trPr>
          <w:trHeight w:val="688"/>
        </w:trPr>
        <w:tc>
          <w:tcPr>
            <w:tcW w:w="828" w:type="dxa"/>
          </w:tcPr>
          <w:p w14:paraId="67FB3681" w14:textId="77777777" w:rsidR="00D07538" w:rsidRPr="00D07538" w:rsidRDefault="00D07538" w:rsidP="00D07538">
            <w:pPr>
              <w:spacing w:before="3"/>
              <w:rPr>
                <w:rFonts w:ascii="Arial" w:eastAsia="Arial" w:hAnsi="Arial" w:cs="Arial"/>
                <w:b/>
                <w:sz w:val="19"/>
              </w:rPr>
            </w:pPr>
          </w:p>
          <w:p w14:paraId="2B66E7C1" w14:textId="77777777" w:rsidR="00D07538" w:rsidRPr="00D07538" w:rsidRDefault="00D07538" w:rsidP="00D07538">
            <w:pPr>
              <w:rPr>
                <w:rFonts w:ascii="Arial" w:eastAsia="Arial" w:hAnsi="Arial" w:cs="Arial"/>
                <w:sz w:val="20"/>
              </w:rPr>
            </w:pPr>
            <w:r w:rsidRPr="00D07538">
              <w:rPr>
                <w:rFonts w:ascii="Arial" w:eastAsia="Arial" w:hAnsi="Arial" w:cs="Arial"/>
                <w:w w:val="99"/>
                <w:sz w:val="20"/>
              </w:rPr>
              <w:t>1</w:t>
            </w:r>
          </w:p>
        </w:tc>
        <w:tc>
          <w:tcPr>
            <w:tcW w:w="8745" w:type="dxa"/>
          </w:tcPr>
          <w:p w14:paraId="25D59861" w14:textId="77777777" w:rsidR="00D07538" w:rsidRPr="00D07538" w:rsidRDefault="00D07538" w:rsidP="00D07538">
            <w:pPr>
              <w:spacing w:line="221" w:lineRule="exact"/>
              <w:rPr>
                <w:rFonts w:ascii="Arial" w:eastAsia="Arial" w:hAnsi="Arial" w:cs="Arial"/>
                <w:sz w:val="20"/>
                <w:lang w:val="ru-RU"/>
              </w:rPr>
            </w:pPr>
            <w:r w:rsidRPr="00D07538">
              <w:rPr>
                <w:rFonts w:ascii="Arial" w:eastAsia="Arial" w:hAnsi="Arial" w:cs="Arial"/>
                <w:sz w:val="20"/>
                <w:lang w:val="ru-RU"/>
              </w:rPr>
              <w:t>Основы</w:t>
            </w:r>
            <w:r w:rsidRPr="00D07538">
              <w:rPr>
                <w:rFonts w:ascii="Arial" w:eastAsia="Arial" w:hAnsi="Arial" w:cs="Arial"/>
                <w:spacing w:val="29"/>
                <w:sz w:val="20"/>
                <w:lang w:val="ru-RU"/>
              </w:rPr>
              <w:t xml:space="preserve"> </w:t>
            </w:r>
            <w:r w:rsidRPr="00D07538">
              <w:rPr>
                <w:rFonts w:ascii="Arial" w:eastAsia="Arial" w:hAnsi="Arial" w:cs="Arial"/>
                <w:sz w:val="20"/>
                <w:lang w:val="ru-RU"/>
              </w:rPr>
              <w:t>психологического</w:t>
            </w:r>
            <w:r w:rsidRPr="00D07538">
              <w:rPr>
                <w:rFonts w:ascii="Arial" w:eastAsia="Arial" w:hAnsi="Arial" w:cs="Arial"/>
                <w:spacing w:val="28"/>
                <w:sz w:val="20"/>
                <w:lang w:val="ru-RU"/>
              </w:rPr>
              <w:t xml:space="preserve"> </w:t>
            </w:r>
            <w:proofErr w:type="gramStart"/>
            <w:r w:rsidRPr="00D07538">
              <w:rPr>
                <w:rFonts w:ascii="Arial" w:eastAsia="Arial" w:hAnsi="Arial" w:cs="Arial"/>
                <w:sz w:val="20"/>
                <w:lang w:val="ru-RU"/>
              </w:rPr>
              <w:t>консультирования</w:t>
            </w:r>
            <w:r w:rsidRPr="00D07538">
              <w:rPr>
                <w:rFonts w:ascii="Arial" w:eastAsia="Arial" w:hAnsi="Arial" w:cs="Arial"/>
                <w:spacing w:val="28"/>
                <w:sz w:val="20"/>
                <w:lang w:val="ru-RU"/>
              </w:rPr>
              <w:t xml:space="preserve"> </w:t>
            </w:r>
            <w:r w:rsidRPr="00D07538">
              <w:rPr>
                <w:rFonts w:ascii="Arial" w:eastAsia="Arial" w:hAnsi="Arial" w:cs="Arial"/>
                <w:sz w:val="20"/>
                <w:lang w:val="ru-RU"/>
              </w:rPr>
              <w:t>:</w:t>
            </w:r>
            <w:proofErr w:type="gramEnd"/>
            <w:r w:rsidRPr="00D07538">
              <w:rPr>
                <w:rFonts w:ascii="Arial" w:eastAsia="Arial" w:hAnsi="Arial" w:cs="Arial"/>
                <w:spacing w:val="31"/>
                <w:sz w:val="20"/>
                <w:lang w:val="ru-RU"/>
              </w:rPr>
              <w:t xml:space="preserve"> </w:t>
            </w:r>
            <w:r w:rsidRPr="00D07538">
              <w:rPr>
                <w:rFonts w:ascii="Arial" w:eastAsia="Arial" w:hAnsi="Arial" w:cs="Arial"/>
                <w:sz w:val="20"/>
                <w:lang w:val="ru-RU"/>
              </w:rPr>
              <w:t>программа</w:t>
            </w:r>
            <w:r w:rsidRPr="00D07538">
              <w:rPr>
                <w:rFonts w:ascii="Arial" w:eastAsia="Arial" w:hAnsi="Arial" w:cs="Arial"/>
                <w:spacing w:val="31"/>
                <w:sz w:val="20"/>
                <w:lang w:val="ru-RU"/>
              </w:rPr>
              <w:t xml:space="preserve"> </w:t>
            </w:r>
            <w:r w:rsidRPr="00D07538">
              <w:rPr>
                <w:rFonts w:ascii="Arial" w:eastAsia="Arial" w:hAnsi="Arial" w:cs="Arial"/>
                <w:sz w:val="20"/>
                <w:lang w:val="ru-RU"/>
              </w:rPr>
              <w:t>учебной</w:t>
            </w:r>
            <w:r w:rsidRPr="00D07538">
              <w:rPr>
                <w:rFonts w:ascii="Arial" w:eastAsia="Arial" w:hAnsi="Arial" w:cs="Arial"/>
                <w:spacing w:val="31"/>
                <w:sz w:val="20"/>
                <w:lang w:val="ru-RU"/>
              </w:rPr>
              <w:t xml:space="preserve"> </w:t>
            </w:r>
            <w:r w:rsidRPr="00D07538">
              <w:rPr>
                <w:rFonts w:ascii="Arial" w:eastAsia="Arial" w:hAnsi="Arial" w:cs="Arial"/>
                <w:sz w:val="20"/>
                <w:lang w:val="ru-RU"/>
              </w:rPr>
              <w:t>дисциплины</w:t>
            </w:r>
            <w:r w:rsidRPr="00D07538">
              <w:rPr>
                <w:rFonts w:ascii="Arial" w:eastAsia="Arial" w:hAnsi="Arial" w:cs="Arial"/>
                <w:spacing w:val="31"/>
                <w:sz w:val="20"/>
                <w:lang w:val="ru-RU"/>
              </w:rPr>
              <w:t xml:space="preserve"> </w:t>
            </w:r>
            <w:r w:rsidRPr="00D07538">
              <w:rPr>
                <w:rFonts w:ascii="Arial" w:eastAsia="Arial" w:hAnsi="Arial" w:cs="Arial"/>
                <w:sz w:val="20"/>
                <w:lang w:val="ru-RU"/>
              </w:rPr>
              <w:t>и</w:t>
            </w:r>
            <w:r w:rsidRPr="00D07538">
              <w:rPr>
                <w:rFonts w:ascii="Arial" w:eastAsia="Arial" w:hAnsi="Arial" w:cs="Arial"/>
                <w:spacing w:val="28"/>
                <w:sz w:val="20"/>
                <w:lang w:val="ru-RU"/>
              </w:rPr>
              <w:t xml:space="preserve"> </w:t>
            </w:r>
            <w:r w:rsidRPr="00D07538">
              <w:rPr>
                <w:rFonts w:ascii="Arial" w:eastAsia="Arial" w:hAnsi="Arial" w:cs="Arial"/>
                <w:spacing w:val="-2"/>
                <w:sz w:val="20"/>
                <w:lang w:val="ru-RU"/>
              </w:rPr>
              <w:t>планы</w:t>
            </w:r>
          </w:p>
          <w:p w14:paraId="0E437CBC" w14:textId="77777777" w:rsidR="00D07538" w:rsidRPr="00D07538" w:rsidRDefault="00D07538" w:rsidP="00D07538">
            <w:pPr>
              <w:spacing w:line="230" w:lineRule="atLeast"/>
              <w:rPr>
                <w:rFonts w:ascii="Arial" w:eastAsia="Arial" w:hAnsi="Arial" w:cs="Arial"/>
                <w:sz w:val="20"/>
                <w:lang w:val="ru-RU"/>
              </w:rPr>
            </w:pPr>
            <w:r w:rsidRPr="00D07538">
              <w:rPr>
                <w:rFonts w:ascii="Arial" w:eastAsia="Arial" w:hAnsi="Arial" w:cs="Arial"/>
                <w:sz w:val="20"/>
                <w:lang w:val="ru-RU"/>
              </w:rPr>
              <w:t>лабораторных</w:t>
            </w:r>
            <w:r w:rsidRPr="00D07538">
              <w:rPr>
                <w:rFonts w:ascii="Arial" w:eastAsia="Arial" w:hAnsi="Arial" w:cs="Arial"/>
                <w:spacing w:val="61"/>
                <w:sz w:val="20"/>
                <w:lang w:val="ru-RU"/>
              </w:rPr>
              <w:t xml:space="preserve"> </w:t>
            </w:r>
            <w:r w:rsidRPr="00D07538">
              <w:rPr>
                <w:rFonts w:ascii="Arial" w:eastAsia="Arial" w:hAnsi="Arial" w:cs="Arial"/>
                <w:sz w:val="20"/>
                <w:lang w:val="ru-RU"/>
              </w:rPr>
              <w:t>занятий</w:t>
            </w:r>
            <w:r w:rsidRPr="00D07538">
              <w:rPr>
                <w:rFonts w:ascii="Arial" w:eastAsia="Arial" w:hAnsi="Arial" w:cs="Arial"/>
                <w:spacing w:val="62"/>
                <w:sz w:val="20"/>
                <w:lang w:val="ru-RU"/>
              </w:rPr>
              <w:t xml:space="preserve"> </w:t>
            </w:r>
            <w:r w:rsidRPr="00D07538">
              <w:rPr>
                <w:rFonts w:ascii="Arial" w:eastAsia="Arial" w:hAnsi="Arial" w:cs="Arial"/>
                <w:sz w:val="20"/>
                <w:lang w:val="ru-RU"/>
              </w:rPr>
              <w:t>/</w:t>
            </w:r>
            <w:r w:rsidRPr="00D07538">
              <w:rPr>
                <w:rFonts w:ascii="Arial" w:eastAsia="Arial" w:hAnsi="Arial" w:cs="Arial"/>
                <w:spacing w:val="62"/>
                <w:sz w:val="20"/>
                <w:lang w:val="ru-RU"/>
              </w:rPr>
              <w:t xml:space="preserve"> </w:t>
            </w:r>
            <w:r w:rsidRPr="00D07538">
              <w:rPr>
                <w:rFonts w:ascii="Arial" w:eastAsia="Arial" w:hAnsi="Arial" w:cs="Arial"/>
                <w:sz w:val="20"/>
                <w:lang w:val="ru-RU"/>
              </w:rPr>
              <w:t>сост.</w:t>
            </w:r>
            <w:r w:rsidRPr="00D07538">
              <w:rPr>
                <w:rFonts w:ascii="Arial" w:eastAsia="Arial" w:hAnsi="Arial" w:cs="Arial"/>
                <w:spacing w:val="40"/>
                <w:sz w:val="20"/>
                <w:lang w:val="ru-RU"/>
              </w:rPr>
              <w:t xml:space="preserve"> </w:t>
            </w:r>
            <w:r w:rsidRPr="00D07538">
              <w:rPr>
                <w:rFonts w:ascii="Arial" w:eastAsia="Arial" w:hAnsi="Arial" w:cs="Arial"/>
                <w:sz w:val="20"/>
                <w:lang w:val="ru-RU"/>
              </w:rPr>
              <w:t>В.А.</w:t>
            </w:r>
            <w:r w:rsidRPr="00D07538">
              <w:rPr>
                <w:rFonts w:ascii="Arial" w:eastAsia="Arial" w:hAnsi="Arial" w:cs="Arial"/>
                <w:spacing w:val="40"/>
                <w:sz w:val="20"/>
                <w:lang w:val="ru-RU"/>
              </w:rPr>
              <w:t xml:space="preserve"> </w:t>
            </w:r>
            <w:r w:rsidRPr="00D07538">
              <w:rPr>
                <w:rFonts w:ascii="Arial" w:eastAsia="Arial" w:hAnsi="Arial" w:cs="Arial"/>
                <w:sz w:val="20"/>
                <w:lang w:val="ru-RU"/>
              </w:rPr>
              <w:t>Тенькова.</w:t>
            </w:r>
            <w:r w:rsidRPr="00D07538">
              <w:rPr>
                <w:rFonts w:ascii="Arial" w:eastAsia="Arial" w:hAnsi="Arial" w:cs="Arial"/>
                <w:spacing w:val="68"/>
                <w:sz w:val="20"/>
                <w:lang w:val="ru-RU"/>
              </w:rPr>
              <w:t xml:space="preserve"> </w:t>
            </w:r>
            <w:r w:rsidRPr="00D07538">
              <w:rPr>
                <w:rFonts w:ascii="Arial" w:eastAsia="Arial" w:hAnsi="Arial" w:cs="Arial"/>
                <w:sz w:val="20"/>
                <w:lang w:val="ru-RU"/>
              </w:rPr>
              <w:t>–</w:t>
            </w:r>
            <w:r w:rsidRPr="00D07538">
              <w:rPr>
                <w:rFonts w:ascii="Arial" w:eastAsia="Arial" w:hAnsi="Arial" w:cs="Arial"/>
                <w:spacing w:val="62"/>
                <w:sz w:val="20"/>
                <w:lang w:val="ru-RU"/>
              </w:rPr>
              <w:t xml:space="preserve"> </w:t>
            </w:r>
            <w:r w:rsidRPr="00D07538">
              <w:rPr>
                <w:rFonts w:ascii="Arial" w:eastAsia="Arial" w:hAnsi="Arial" w:cs="Arial"/>
                <w:sz w:val="20"/>
                <w:lang w:val="ru-RU"/>
              </w:rPr>
              <w:t>Воронеж:</w:t>
            </w:r>
            <w:r w:rsidRPr="00D07538">
              <w:rPr>
                <w:rFonts w:ascii="Arial" w:eastAsia="Arial" w:hAnsi="Arial" w:cs="Arial"/>
                <w:spacing w:val="40"/>
                <w:sz w:val="20"/>
                <w:lang w:val="ru-RU"/>
              </w:rPr>
              <w:t xml:space="preserve"> </w:t>
            </w:r>
            <w:r w:rsidRPr="00D07538">
              <w:rPr>
                <w:rFonts w:ascii="Arial" w:eastAsia="Arial" w:hAnsi="Arial" w:cs="Arial"/>
                <w:sz w:val="20"/>
                <w:lang w:val="ru-RU"/>
              </w:rPr>
              <w:t>ИПЦ</w:t>
            </w:r>
            <w:r w:rsidRPr="00D07538">
              <w:rPr>
                <w:rFonts w:ascii="Arial" w:eastAsia="Arial" w:hAnsi="Arial" w:cs="Arial"/>
                <w:spacing w:val="40"/>
                <w:sz w:val="20"/>
                <w:lang w:val="ru-RU"/>
              </w:rPr>
              <w:t xml:space="preserve"> </w:t>
            </w:r>
            <w:r w:rsidRPr="00D07538">
              <w:rPr>
                <w:rFonts w:ascii="Arial" w:eastAsia="Arial" w:hAnsi="Arial" w:cs="Arial"/>
                <w:sz w:val="20"/>
                <w:lang w:val="ru-RU"/>
              </w:rPr>
              <w:t>ВГУ,</w:t>
            </w:r>
            <w:r w:rsidRPr="00D07538">
              <w:rPr>
                <w:rFonts w:ascii="Arial" w:eastAsia="Arial" w:hAnsi="Arial" w:cs="Arial"/>
                <w:spacing w:val="62"/>
                <w:sz w:val="20"/>
                <w:lang w:val="ru-RU"/>
              </w:rPr>
              <w:t xml:space="preserve"> </w:t>
            </w:r>
            <w:r w:rsidRPr="00D07538">
              <w:rPr>
                <w:rFonts w:ascii="Arial" w:eastAsia="Arial" w:hAnsi="Arial" w:cs="Arial"/>
                <w:sz w:val="20"/>
                <w:lang w:val="ru-RU"/>
              </w:rPr>
              <w:t>2005.</w:t>
            </w:r>
            <w:r w:rsidRPr="00D07538">
              <w:rPr>
                <w:rFonts w:ascii="Arial" w:eastAsia="Arial" w:hAnsi="Arial" w:cs="Arial"/>
                <w:spacing w:val="63"/>
                <w:sz w:val="20"/>
                <w:lang w:val="ru-RU"/>
              </w:rPr>
              <w:t xml:space="preserve"> </w:t>
            </w:r>
            <w:r w:rsidRPr="00D07538">
              <w:rPr>
                <w:rFonts w:ascii="Arial" w:eastAsia="Arial" w:hAnsi="Arial" w:cs="Arial"/>
                <w:sz w:val="20"/>
                <w:lang w:val="ru-RU"/>
              </w:rPr>
              <w:t>–</w:t>
            </w:r>
            <w:r w:rsidRPr="00D07538">
              <w:rPr>
                <w:rFonts w:ascii="Arial" w:eastAsia="Arial" w:hAnsi="Arial" w:cs="Arial"/>
                <w:spacing w:val="62"/>
                <w:sz w:val="20"/>
                <w:lang w:val="ru-RU"/>
              </w:rPr>
              <w:t xml:space="preserve"> </w:t>
            </w:r>
            <w:r w:rsidRPr="00D07538">
              <w:rPr>
                <w:rFonts w:ascii="Arial" w:eastAsia="Arial" w:hAnsi="Arial" w:cs="Arial"/>
                <w:sz w:val="20"/>
                <w:lang w:val="ru-RU"/>
              </w:rPr>
              <w:t>48</w:t>
            </w:r>
            <w:r w:rsidRPr="00D07538">
              <w:rPr>
                <w:rFonts w:ascii="Arial" w:eastAsia="Arial" w:hAnsi="Arial" w:cs="Arial"/>
                <w:spacing w:val="40"/>
                <w:sz w:val="20"/>
                <w:lang w:val="ru-RU"/>
              </w:rPr>
              <w:t xml:space="preserve"> </w:t>
            </w:r>
            <w:r w:rsidRPr="00D07538">
              <w:rPr>
                <w:rFonts w:ascii="Arial" w:eastAsia="Arial" w:hAnsi="Arial" w:cs="Arial"/>
                <w:sz w:val="20"/>
                <w:lang w:val="ru-RU"/>
              </w:rPr>
              <w:t>с.</w:t>
            </w:r>
            <w:r w:rsidRPr="00D07538">
              <w:rPr>
                <w:rFonts w:ascii="Arial" w:eastAsia="Arial" w:hAnsi="Arial" w:cs="Arial"/>
                <w:spacing w:val="61"/>
                <w:sz w:val="20"/>
                <w:lang w:val="ru-RU"/>
              </w:rPr>
              <w:t xml:space="preserve"> </w:t>
            </w:r>
            <w:r w:rsidRPr="00D07538">
              <w:rPr>
                <w:rFonts w:ascii="Arial" w:eastAsia="Arial" w:hAnsi="Arial" w:cs="Arial"/>
                <w:sz w:val="20"/>
                <w:lang w:val="ru-RU"/>
              </w:rPr>
              <w:t xml:space="preserve">– </w:t>
            </w:r>
            <w:r w:rsidRPr="00D07538">
              <w:rPr>
                <w:rFonts w:ascii="Arial" w:eastAsia="Arial" w:hAnsi="Arial" w:cs="Arial"/>
                <w:sz w:val="20"/>
              </w:rPr>
              <w:t>URL</w:t>
            </w:r>
            <w:hyperlink r:id="rId17">
              <w:r w:rsidRPr="00D07538">
                <w:rPr>
                  <w:rFonts w:ascii="Arial" w:eastAsia="Arial" w:hAnsi="Arial" w:cs="Arial"/>
                  <w:sz w:val="20"/>
                  <w:lang w:val="ru-RU"/>
                </w:rPr>
                <w:t>:</w:t>
              </w:r>
              <w:r w:rsidRPr="00D07538">
                <w:rPr>
                  <w:rFonts w:ascii="Arial" w:eastAsia="Arial" w:hAnsi="Arial" w:cs="Arial"/>
                  <w:sz w:val="20"/>
                </w:rPr>
                <w:t>http</w:t>
              </w:r>
              <w:r w:rsidRPr="00D07538">
                <w:rPr>
                  <w:rFonts w:ascii="Arial" w:eastAsia="Arial" w:hAnsi="Arial" w:cs="Arial"/>
                  <w:sz w:val="20"/>
                  <w:lang w:val="ru-RU"/>
                </w:rPr>
                <w:t>://</w:t>
              </w:r>
              <w:r w:rsidRPr="00D07538">
                <w:rPr>
                  <w:rFonts w:ascii="Arial" w:eastAsia="Arial" w:hAnsi="Arial" w:cs="Arial"/>
                  <w:sz w:val="20"/>
                </w:rPr>
                <w:t>www</w:t>
              </w:r>
              <w:r w:rsidRPr="00D07538">
                <w:rPr>
                  <w:rFonts w:ascii="Arial" w:eastAsia="Arial" w:hAnsi="Arial" w:cs="Arial"/>
                  <w:sz w:val="20"/>
                  <w:lang w:val="ru-RU"/>
                </w:rPr>
                <w:t>.</w:t>
              </w:r>
            </w:hyperlink>
            <w:r w:rsidRPr="00D07538">
              <w:rPr>
                <w:rFonts w:ascii="Arial" w:eastAsia="Arial" w:hAnsi="Arial" w:cs="Arial"/>
                <w:sz w:val="20"/>
              </w:rPr>
              <w:t>l</w:t>
            </w:r>
            <w:hyperlink r:id="rId18">
              <w:r w:rsidRPr="00D07538">
                <w:rPr>
                  <w:rFonts w:ascii="Arial" w:eastAsia="Arial" w:hAnsi="Arial" w:cs="Arial"/>
                  <w:sz w:val="20"/>
                </w:rPr>
                <w:t>ib</w:t>
              </w:r>
              <w:r w:rsidRPr="00D07538">
                <w:rPr>
                  <w:rFonts w:ascii="Arial" w:eastAsia="Arial" w:hAnsi="Arial" w:cs="Arial"/>
                  <w:sz w:val="20"/>
                  <w:lang w:val="ru-RU"/>
                </w:rPr>
                <w:t>.</w:t>
              </w:r>
              <w:r w:rsidRPr="00D07538">
                <w:rPr>
                  <w:rFonts w:ascii="Arial" w:eastAsia="Arial" w:hAnsi="Arial" w:cs="Arial"/>
                  <w:sz w:val="20"/>
                </w:rPr>
                <w:t>vsu</w:t>
              </w:r>
              <w:r w:rsidRPr="00D07538">
                <w:rPr>
                  <w:rFonts w:ascii="Arial" w:eastAsia="Arial" w:hAnsi="Arial" w:cs="Arial"/>
                  <w:sz w:val="20"/>
                  <w:lang w:val="ru-RU"/>
                </w:rPr>
                <w:t>.</w:t>
              </w:r>
              <w:r w:rsidRPr="00D07538">
                <w:rPr>
                  <w:rFonts w:ascii="Arial" w:eastAsia="Arial" w:hAnsi="Arial" w:cs="Arial"/>
                  <w:sz w:val="20"/>
                </w:rPr>
                <w:t>ru</w:t>
              </w:r>
              <w:r w:rsidRPr="00D07538">
                <w:rPr>
                  <w:rFonts w:ascii="Arial" w:eastAsia="Arial" w:hAnsi="Arial" w:cs="Arial"/>
                  <w:sz w:val="20"/>
                  <w:lang w:val="ru-RU"/>
                </w:rPr>
                <w:t>/</w:t>
              </w:r>
              <w:r w:rsidRPr="00D07538">
                <w:rPr>
                  <w:rFonts w:ascii="Arial" w:eastAsia="Arial" w:hAnsi="Arial" w:cs="Arial"/>
                  <w:sz w:val="20"/>
                </w:rPr>
                <w:t>elib</w:t>
              </w:r>
              <w:r w:rsidRPr="00D07538">
                <w:rPr>
                  <w:rFonts w:ascii="Arial" w:eastAsia="Arial" w:hAnsi="Arial" w:cs="Arial"/>
                  <w:sz w:val="20"/>
                  <w:lang w:val="ru-RU"/>
                </w:rPr>
                <w:t>/</w:t>
              </w:r>
              <w:r w:rsidRPr="00D07538">
                <w:rPr>
                  <w:rFonts w:ascii="Arial" w:eastAsia="Arial" w:hAnsi="Arial" w:cs="Arial"/>
                  <w:sz w:val="20"/>
                </w:rPr>
                <w:t>texts</w:t>
              </w:r>
              <w:r w:rsidRPr="00D07538">
                <w:rPr>
                  <w:rFonts w:ascii="Arial" w:eastAsia="Arial" w:hAnsi="Arial" w:cs="Arial"/>
                  <w:sz w:val="20"/>
                  <w:lang w:val="ru-RU"/>
                </w:rPr>
                <w:t xml:space="preserve">/ </w:t>
              </w:r>
            </w:hyperlink>
            <w:r w:rsidRPr="00D07538">
              <w:rPr>
                <w:rFonts w:ascii="Arial" w:eastAsia="Arial" w:hAnsi="Arial" w:cs="Arial"/>
                <w:sz w:val="20"/>
              </w:rPr>
              <w:t>method</w:t>
            </w:r>
            <w:r w:rsidRPr="00D07538">
              <w:rPr>
                <w:rFonts w:ascii="Arial" w:eastAsia="Arial" w:hAnsi="Arial" w:cs="Arial"/>
                <w:sz w:val="20"/>
                <w:lang w:val="ru-RU"/>
              </w:rPr>
              <w:t>/</w:t>
            </w:r>
            <w:r w:rsidRPr="00D07538">
              <w:rPr>
                <w:rFonts w:ascii="Arial" w:eastAsia="Arial" w:hAnsi="Arial" w:cs="Arial"/>
                <w:sz w:val="20"/>
              </w:rPr>
              <w:t>vsu</w:t>
            </w:r>
            <w:r w:rsidRPr="00D07538">
              <w:rPr>
                <w:rFonts w:ascii="Arial" w:eastAsia="Arial" w:hAnsi="Arial" w:cs="Arial"/>
                <w:sz w:val="20"/>
                <w:lang w:val="ru-RU"/>
              </w:rPr>
              <w:t>/</w:t>
            </w:r>
            <w:r w:rsidRPr="00D07538">
              <w:rPr>
                <w:rFonts w:ascii="Arial" w:eastAsia="Arial" w:hAnsi="Arial" w:cs="Arial"/>
                <w:sz w:val="20"/>
              </w:rPr>
              <w:t>may</w:t>
            </w:r>
            <w:r w:rsidRPr="00D07538">
              <w:rPr>
                <w:rFonts w:ascii="Arial" w:eastAsia="Arial" w:hAnsi="Arial" w:cs="Arial"/>
                <w:sz w:val="20"/>
                <w:lang w:val="ru-RU"/>
              </w:rPr>
              <w:t>05062.</w:t>
            </w:r>
            <w:r w:rsidRPr="00D07538">
              <w:rPr>
                <w:rFonts w:ascii="Arial" w:eastAsia="Arial" w:hAnsi="Arial" w:cs="Arial"/>
                <w:sz w:val="20"/>
              </w:rPr>
              <w:t>pdf</w:t>
            </w:r>
            <w:r w:rsidRPr="00D07538">
              <w:rPr>
                <w:rFonts w:ascii="Arial" w:eastAsia="Arial" w:hAnsi="Arial" w:cs="Arial"/>
                <w:sz w:val="20"/>
                <w:lang w:val="ru-RU"/>
              </w:rPr>
              <w:t>.</w:t>
            </w:r>
          </w:p>
        </w:tc>
      </w:tr>
      <w:tr w:rsidR="00D07538" w:rsidRPr="00D07538" w14:paraId="48032E62" w14:textId="77777777" w:rsidTr="00127A33">
        <w:trPr>
          <w:trHeight w:val="690"/>
        </w:trPr>
        <w:tc>
          <w:tcPr>
            <w:tcW w:w="828" w:type="dxa"/>
          </w:tcPr>
          <w:p w14:paraId="14ED8DDD" w14:textId="77777777" w:rsidR="00D07538" w:rsidRPr="00D07538" w:rsidRDefault="00D07538" w:rsidP="00D07538">
            <w:pPr>
              <w:spacing w:before="3"/>
              <w:rPr>
                <w:rFonts w:ascii="Arial" w:eastAsia="Arial" w:hAnsi="Arial" w:cs="Arial"/>
                <w:b/>
                <w:sz w:val="19"/>
                <w:lang w:val="ru-RU"/>
              </w:rPr>
            </w:pPr>
          </w:p>
          <w:p w14:paraId="786800DE" w14:textId="77777777" w:rsidR="00D07538" w:rsidRPr="00D07538" w:rsidRDefault="00D07538" w:rsidP="00D07538">
            <w:pPr>
              <w:rPr>
                <w:rFonts w:ascii="Arial" w:eastAsia="Arial" w:hAnsi="Arial" w:cs="Arial"/>
                <w:sz w:val="20"/>
              </w:rPr>
            </w:pPr>
            <w:r w:rsidRPr="00D07538">
              <w:rPr>
                <w:rFonts w:ascii="Arial" w:eastAsia="Arial" w:hAnsi="Arial" w:cs="Arial"/>
                <w:w w:val="99"/>
                <w:sz w:val="20"/>
              </w:rPr>
              <w:t>2</w:t>
            </w:r>
          </w:p>
        </w:tc>
        <w:tc>
          <w:tcPr>
            <w:tcW w:w="8745" w:type="dxa"/>
          </w:tcPr>
          <w:p w14:paraId="48F63D95" w14:textId="77777777" w:rsidR="00D07538" w:rsidRPr="00D07538" w:rsidRDefault="00D07538" w:rsidP="00D07538">
            <w:pPr>
              <w:spacing w:line="237" w:lineRule="auto"/>
              <w:rPr>
                <w:rFonts w:ascii="Arial" w:eastAsia="Arial" w:hAnsi="Arial" w:cs="Arial"/>
                <w:sz w:val="20"/>
                <w:lang w:val="ru-RU"/>
              </w:rPr>
            </w:pPr>
            <w:r w:rsidRPr="00D07538">
              <w:rPr>
                <w:rFonts w:ascii="Arial" w:eastAsia="Arial" w:hAnsi="Arial" w:cs="Arial"/>
                <w:sz w:val="20"/>
                <w:lang w:val="ru-RU"/>
              </w:rPr>
              <w:t>Сапогова</w:t>
            </w:r>
            <w:r w:rsidRPr="00D07538">
              <w:rPr>
                <w:rFonts w:ascii="Arial" w:eastAsia="Arial" w:hAnsi="Arial" w:cs="Arial"/>
                <w:spacing w:val="40"/>
                <w:sz w:val="20"/>
                <w:lang w:val="ru-RU"/>
              </w:rPr>
              <w:t xml:space="preserve"> </w:t>
            </w:r>
            <w:r w:rsidRPr="00D07538">
              <w:rPr>
                <w:rFonts w:ascii="Arial" w:eastAsia="Arial" w:hAnsi="Arial" w:cs="Arial"/>
                <w:sz w:val="20"/>
                <w:lang w:val="ru-RU"/>
              </w:rPr>
              <w:t>Е.Е.</w:t>
            </w:r>
            <w:r w:rsidRPr="00D07538">
              <w:rPr>
                <w:rFonts w:ascii="Arial" w:eastAsia="Arial" w:hAnsi="Arial" w:cs="Arial"/>
                <w:spacing w:val="40"/>
                <w:sz w:val="20"/>
                <w:lang w:val="ru-RU"/>
              </w:rPr>
              <w:t xml:space="preserve"> </w:t>
            </w:r>
            <w:r w:rsidRPr="00D07538">
              <w:rPr>
                <w:rFonts w:ascii="Arial" w:eastAsia="Arial" w:hAnsi="Arial" w:cs="Arial"/>
                <w:sz w:val="20"/>
                <w:lang w:val="ru-RU"/>
              </w:rPr>
              <w:t>Консультативная</w:t>
            </w:r>
            <w:r w:rsidRPr="00D07538">
              <w:rPr>
                <w:rFonts w:ascii="Arial" w:eastAsia="Arial" w:hAnsi="Arial" w:cs="Arial"/>
                <w:spacing w:val="40"/>
                <w:sz w:val="20"/>
                <w:lang w:val="ru-RU"/>
              </w:rPr>
              <w:t xml:space="preserve"> </w:t>
            </w:r>
            <w:proofErr w:type="gramStart"/>
            <w:r w:rsidRPr="00D07538">
              <w:rPr>
                <w:rFonts w:ascii="Arial" w:eastAsia="Arial" w:hAnsi="Arial" w:cs="Arial"/>
                <w:sz w:val="20"/>
                <w:lang w:val="ru-RU"/>
              </w:rPr>
              <w:t>психология</w:t>
            </w:r>
            <w:r w:rsidRPr="00D07538">
              <w:rPr>
                <w:rFonts w:ascii="Arial" w:eastAsia="Arial" w:hAnsi="Arial" w:cs="Arial"/>
                <w:spacing w:val="40"/>
                <w:sz w:val="20"/>
                <w:lang w:val="ru-RU"/>
              </w:rPr>
              <w:t xml:space="preserve"> </w:t>
            </w:r>
            <w:r w:rsidRPr="00D07538">
              <w:rPr>
                <w:rFonts w:ascii="Arial" w:eastAsia="Arial" w:hAnsi="Arial" w:cs="Arial"/>
                <w:sz w:val="20"/>
                <w:lang w:val="ru-RU"/>
              </w:rPr>
              <w:t>:</w:t>
            </w:r>
            <w:proofErr w:type="gramEnd"/>
            <w:r w:rsidRPr="00D07538">
              <w:rPr>
                <w:rFonts w:ascii="Arial" w:eastAsia="Arial" w:hAnsi="Arial" w:cs="Arial"/>
                <w:spacing w:val="40"/>
                <w:sz w:val="20"/>
                <w:lang w:val="ru-RU"/>
              </w:rPr>
              <w:t xml:space="preserve"> </w:t>
            </w:r>
            <w:r w:rsidRPr="00D07538">
              <w:rPr>
                <w:rFonts w:ascii="Arial" w:eastAsia="Arial" w:hAnsi="Arial" w:cs="Arial"/>
                <w:sz w:val="20"/>
                <w:lang w:val="ru-RU"/>
              </w:rPr>
              <w:t>[учеб.</w:t>
            </w:r>
            <w:r w:rsidRPr="00D07538">
              <w:rPr>
                <w:rFonts w:ascii="Arial" w:eastAsia="Arial" w:hAnsi="Arial" w:cs="Arial"/>
                <w:spacing w:val="40"/>
                <w:sz w:val="20"/>
                <w:lang w:val="ru-RU"/>
              </w:rPr>
              <w:t xml:space="preserve"> </w:t>
            </w:r>
            <w:r w:rsidRPr="00D07538">
              <w:rPr>
                <w:rFonts w:ascii="Arial" w:eastAsia="Arial" w:hAnsi="Arial" w:cs="Arial"/>
                <w:sz w:val="20"/>
                <w:lang w:val="ru-RU"/>
              </w:rPr>
              <w:t>пособие</w:t>
            </w:r>
            <w:r w:rsidRPr="00D07538">
              <w:rPr>
                <w:rFonts w:ascii="Arial" w:eastAsia="Arial" w:hAnsi="Arial" w:cs="Arial"/>
                <w:spacing w:val="40"/>
                <w:sz w:val="20"/>
                <w:lang w:val="ru-RU"/>
              </w:rPr>
              <w:t xml:space="preserve"> </w:t>
            </w:r>
            <w:r w:rsidRPr="00D07538">
              <w:rPr>
                <w:rFonts w:ascii="Arial" w:eastAsia="Arial" w:hAnsi="Arial" w:cs="Arial"/>
                <w:sz w:val="20"/>
                <w:lang w:val="ru-RU"/>
              </w:rPr>
              <w:t>для</w:t>
            </w:r>
            <w:r w:rsidRPr="00D07538">
              <w:rPr>
                <w:rFonts w:ascii="Arial" w:eastAsia="Arial" w:hAnsi="Arial" w:cs="Arial"/>
                <w:spacing w:val="40"/>
                <w:sz w:val="20"/>
                <w:lang w:val="ru-RU"/>
              </w:rPr>
              <w:t xml:space="preserve"> </w:t>
            </w:r>
            <w:r w:rsidRPr="00D07538">
              <w:rPr>
                <w:rFonts w:ascii="Arial" w:eastAsia="Arial" w:hAnsi="Arial" w:cs="Arial"/>
                <w:sz w:val="20"/>
                <w:lang w:val="ru-RU"/>
              </w:rPr>
              <w:t>студ.</w:t>
            </w:r>
            <w:r w:rsidRPr="00D07538">
              <w:rPr>
                <w:rFonts w:ascii="Arial" w:eastAsia="Arial" w:hAnsi="Arial" w:cs="Arial"/>
                <w:spacing w:val="40"/>
                <w:sz w:val="20"/>
                <w:lang w:val="ru-RU"/>
              </w:rPr>
              <w:t xml:space="preserve"> </w:t>
            </w:r>
            <w:r w:rsidRPr="00D07538">
              <w:rPr>
                <w:rFonts w:ascii="Arial" w:eastAsia="Arial" w:hAnsi="Arial" w:cs="Arial"/>
                <w:sz w:val="20"/>
                <w:lang w:val="ru-RU"/>
              </w:rPr>
              <w:t>вузов,</w:t>
            </w:r>
            <w:r w:rsidRPr="00D07538">
              <w:rPr>
                <w:rFonts w:ascii="Arial" w:eastAsia="Arial" w:hAnsi="Arial" w:cs="Arial"/>
                <w:spacing w:val="40"/>
                <w:sz w:val="20"/>
                <w:lang w:val="ru-RU"/>
              </w:rPr>
              <w:t xml:space="preserve"> </w:t>
            </w:r>
            <w:r w:rsidRPr="00D07538">
              <w:rPr>
                <w:rFonts w:ascii="Arial" w:eastAsia="Arial" w:hAnsi="Arial" w:cs="Arial"/>
                <w:sz w:val="20"/>
                <w:lang w:val="ru-RU"/>
              </w:rPr>
              <w:t>обуч.</w:t>
            </w:r>
            <w:r w:rsidRPr="00D07538">
              <w:rPr>
                <w:rFonts w:ascii="Arial" w:eastAsia="Arial" w:hAnsi="Arial" w:cs="Arial"/>
                <w:spacing w:val="40"/>
                <w:sz w:val="20"/>
                <w:lang w:val="ru-RU"/>
              </w:rPr>
              <w:t xml:space="preserve"> </w:t>
            </w:r>
            <w:r w:rsidRPr="00D07538">
              <w:rPr>
                <w:rFonts w:ascii="Arial" w:eastAsia="Arial" w:hAnsi="Arial" w:cs="Arial"/>
                <w:sz w:val="20"/>
                <w:lang w:val="ru-RU"/>
              </w:rPr>
              <w:t>по направлению</w:t>
            </w:r>
            <w:r w:rsidRPr="00D07538">
              <w:rPr>
                <w:rFonts w:ascii="Arial" w:eastAsia="Arial" w:hAnsi="Arial" w:cs="Arial"/>
                <w:spacing w:val="79"/>
                <w:sz w:val="20"/>
                <w:lang w:val="ru-RU"/>
              </w:rPr>
              <w:t xml:space="preserve"> </w:t>
            </w:r>
            <w:r w:rsidRPr="00D07538">
              <w:rPr>
                <w:rFonts w:ascii="Arial" w:eastAsia="Arial" w:hAnsi="Arial" w:cs="Arial"/>
                <w:sz w:val="20"/>
                <w:lang w:val="ru-RU"/>
              </w:rPr>
              <w:t>«Психология»</w:t>
            </w:r>
            <w:r w:rsidRPr="00D07538">
              <w:rPr>
                <w:rFonts w:ascii="Arial" w:eastAsia="Arial" w:hAnsi="Arial" w:cs="Arial"/>
                <w:spacing w:val="55"/>
                <w:w w:val="150"/>
                <w:sz w:val="20"/>
                <w:lang w:val="ru-RU"/>
              </w:rPr>
              <w:t xml:space="preserve"> </w:t>
            </w:r>
            <w:r w:rsidRPr="00D07538">
              <w:rPr>
                <w:rFonts w:ascii="Arial" w:eastAsia="Arial" w:hAnsi="Arial" w:cs="Arial"/>
                <w:sz w:val="20"/>
                <w:lang w:val="ru-RU"/>
              </w:rPr>
              <w:t>и</w:t>
            </w:r>
            <w:r w:rsidRPr="00D07538">
              <w:rPr>
                <w:rFonts w:ascii="Arial" w:eastAsia="Arial" w:hAnsi="Arial" w:cs="Arial"/>
                <w:spacing w:val="53"/>
                <w:w w:val="150"/>
                <w:sz w:val="20"/>
                <w:lang w:val="ru-RU"/>
              </w:rPr>
              <w:t xml:space="preserve"> </w:t>
            </w:r>
            <w:r w:rsidRPr="00D07538">
              <w:rPr>
                <w:rFonts w:ascii="Arial" w:eastAsia="Arial" w:hAnsi="Arial" w:cs="Arial"/>
                <w:sz w:val="20"/>
                <w:lang w:val="ru-RU"/>
              </w:rPr>
              <w:t>психологическим</w:t>
            </w:r>
            <w:r w:rsidRPr="00D07538">
              <w:rPr>
                <w:rFonts w:ascii="Arial" w:eastAsia="Arial" w:hAnsi="Arial" w:cs="Arial"/>
                <w:spacing w:val="55"/>
                <w:w w:val="150"/>
                <w:sz w:val="20"/>
                <w:lang w:val="ru-RU"/>
              </w:rPr>
              <w:t xml:space="preserve"> </w:t>
            </w:r>
            <w:r w:rsidRPr="00D07538">
              <w:rPr>
                <w:rFonts w:ascii="Arial" w:eastAsia="Arial" w:hAnsi="Arial" w:cs="Arial"/>
                <w:sz w:val="20"/>
                <w:lang w:val="ru-RU"/>
              </w:rPr>
              <w:t>специальностям]</w:t>
            </w:r>
            <w:r w:rsidRPr="00D07538">
              <w:rPr>
                <w:rFonts w:ascii="Arial" w:eastAsia="Arial" w:hAnsi="Arial" w:cs="Arial"/>
                <w:spacing w:val="54"/>
                <w:w w:val="150"/>
                <w:sz w:val="20"/>
                <w:lang w:val="ru-RU"/>
              </w:rPr>
              <w:t xml:space="preserve"> </w:t>
            </w:r>
            <w:r w:rsidRPr="00D07538">
              <w:rPr>
                <w:rFonts w:ascii="Arial" w:eastAsia="Arial" w:hAnsi="Arial" w:cs="Arial"/>
                <w:sz w:val="20"/>
                <w:lang w:val="ru-RU"/>
              </w:rPr>
              <w:t>/</w:t>
            </w:r>
            <w:r w:rsidRPr="00D07538">
              <w:rPr>
                <w:rFonts w:ascii="Arial" w:eastAsia="Arial" w:hAnsi="Arial" w:cs="Arial"/>
                <w:spacing w:val="55"/>
                <w:w w:val="150"/>
                <w:sz w:val="20"/>
                <w:lang w:val="ru-RU"/>
              </w:rPr>
              <w:t xml:space="preserve"> </w:t>
            </w:r>
            <w:r w:rsidRPr="00D07538">
              <w:rPr>
                <w:rFonts w:ascii="Arial" w:eastAsia="Arial" w:hAnsi="Arial" w:cs="Arial"/>
                <w:sz w:val="20"/>
                <w:lang w:val="ru-RU"/>
              </w:rPr>
              <w:t>Е.Е.</w:t>
            </w:r>
            <w:r w:rsidRPr="00D07538">
              <w:rPr>
                <w:rFonts w:ascii="Arial" w:eastAsia="Arial" w:hAnsi="Arial" w:cs="Arial"/>
                <w:spacing w:val="52"/>
                <w:w w:val="150"/>
                <w:sz w:val="20"/>
                <w:lang w:val="ru-RU"/>
              </w:rPr>
              <w:t xml:space="preserve"> </w:t>
            </w:r>
            <w:r w:rsidRPr="00D07538">
              <w:rPr>
                <w:rFonts w:ascii="Arial" w:eastAsia="Arial" w:hAnsi="Arial" w:cs="Arial"/>
                <w:sz w:val="20"/>
                <w:lang w:val="ru-RU"/>
              </w:rPr>
              <w:t>Сапогова.</w:t>
            </w:r>
            <w:r w:rsidRPr="00D07538">
              <w:rPr>
                <w:rFonts w:ascii="Arial" w:eastAsia="Arial" w:hAnsi="Arial" w:cs="Arial"/>
                <w:spacing w:val="60"/>
                <w:w w:val="150"/>
                <w:sz w:val="20"/>
                <w:lang w:val="ru-RU"/>
              </w:rPr>
              <w:t xml:space="preserve"> </w:t>
            </w:r>
            <w:r w:rsidRPr="00D07538">
              <w:rPr>
                <w:rFonts w:ascii="Arial" w:eastAsia="Arial" w:hAnsi="Arial" w:cs="Arial"/>
                <w:spacing w:val="-10"/>
                <w:sz w:val="20"/>
                <w:lang w:val="ru-RU"/>
              </w:rPr>
              <w:t>–</w:t>
            </w:r>
          </w:p>
          <w:p w14:paraId="29A55D90" w14:textId="77777777" w:rsidR="00D07538" w:rsidRPr="00D07538" w:rsidRDefault="00D07538" w:rsidP="00D07538">
            <w:pPr>
              <w:spacing w:line="219" w:lineRule="exact"/>
              <w:rPr>
                <w:rFonts w:ascii="Arial" w:eastAsia="Arial" w:hAnsi="Arial" w:cs="Arial"/>
                <w:sz w:val="20"/>
                <w:lang w:val="ru-RU"/>
              </w:rPr>
            </w:pPr>
            <w:proofErr w:type="gramStart"/>
            <w:r w:rsidRPr="00D07538">
              <w:rPr>
                <w:rFonts w:ascii="Arial" w:eastAsia="Arial" w:hAnsi="Arial" w:cs="Arial"/>
                <w:sz w:val="20"/>
                <w:lang w:val="ru-RU"/>
              </w:rPr>
              <w:t>Москва</w:t>
            </w:r>
            <w:r w:rsidRPr="00D07538">
              <w:rPr>
                <w:rFonts w:ascii="Arial" w:eastAsia="Arial" w:hAnsi="Arial" w:cs="Arial"/>
                <w:spacing w:val="-7"/>
                <w:sz w:val="20"/>
                <w:lang w:val="ru-RU"/>
              </w:rPr>
              <w:t xml:space="preserve"> </w:t>
            </w:r>
            <w:r w:rsidRPr="00D07538">
              <w:rPr>
                <w:rFonts w:ascii="Arial" w:eastAsia="Arial" w:hAnsi="Arial" w:cs="Arial"/>
                <w:sz w:val="20"/>
                <w:lang w:val="ru-RU"/>
              </w:rPr>
              <w:t>:</w:t>
            </w:r>
            <w:proofErr w:type="gramEnd"/>
            <w:r w:rsidRPr="00D07538">
              <w:rPr>
                <w:rFonts w:ascii="Arial" w:eastAsia="Arial" w:hAnsi="Arial" w:cs="Arial"/>
                <w:spacing w:val="-4"/>
                <w:sz w:val="20"/>
                <w:lang w:val="ru-RU"/>
              </w:rPr>
              <w:t xml:space="preserve"> </w:t>
            </w:r>
            <w:r w:rsidRPr="00D07538">
              <w:rPr>
                <w:rFonts w:ascii="Arial" w:eastAsia="Arial" w:hAnsi="Arial" w:cs="Arial"/>
                <w:sz w:val="20"/>
                <w:lang w:val="ru-RU"/>
              </w:rPr>
              <w:t>Академия,</w:t>
            </w:r>
            <w:r w:rsidRPr="00D07538">
              <w:rPr>
                <w:rFonts w:ascii="Arial" w:eastAsia="Arial" w:hAnsi="Arial" w:cs="Arial"/>
                <w:spacing w:val="-5"/>
                <w:sz w:val="20"/>
                <w:lang w:val="ru-RU"/>
              </w:rPr>
              <w:t xml:space="preserve"> </w:t>
            </w:r>
            <w:r w:rsidRPr="00D07538">
              <w:rPr>
                <w:rFonts w:ascii="Arial" w:eastAsia="Arial" w:hAnsi="Arial" w:cs="Arial"/>
                <w:sz w:val="20"/>
                <w:lang w:val="ru-RU"/>
              </w:rPr>
              <w:t>2008.</w:t>
            </w:r>
            <w:r w:rsidRPr="00D07538">
              <w:rPr>
                <w:rFonts w:ascii="Arial" w:eastAsia="Arial" w:hAnsi="Arial" w:cs="Arial"/>
                <w:spacing w:val="-2"/>
                <w:sz w:val="20"/>
                <w:lang w:val="ru-RU"/>
              </w:rPr>
              <w:t xml:space="preserve"> </w:t>
            </w:r>
            <w:r w:rsidRPr="00D07538">
              <w:rPr>
                <w:rFonts w:ascii="Arial" w:eastAsia="Arial" w:hAnsi="Arial" w:cs="Arial"/>
                <w:sz w:val="20"/>
                <w:lang w:val="ru-RU"/>
              </w:rPr>
              <w:t>–</w:t>
            </w:r>
            <w:r w:rsidRPr="00D07538">
              <w:rPr>
                <w:rFonts w:ascii="Arial" w:eastAsia="Arial" w:hAnsi="Arial" w:cs="Arial"/>
                <w:spacing w:val="-7"/>
                <w:sz w:val="20"/>
                <w:lang w:val="ru-RU"/>
              </w:rPr>
              <w:t xml:space="preserve"> </w:t>
            </w:r>
            <w:r w:rsidRPr="00D07538">
              <w:rPr>
                <w:rFonts w:ascii="Arial" w:eastAsia="Arial" w:hAnsi="Arial" w:cs="Arial"/>
                <w:sz w:val="20"/>
                <w:lang w:val="ru-RU"/>
              </w:rPr>
              <w:t>348</w:t>
            </w:r>
            <w:r w:rsidRPr="00D07538">
              <w:rPr>
                <w:rFonts w:ascii="Arial" w:eastAsia="Arial" w:hAnsi="Arial" w:cs="Arial"/>
                <w:spacing w:val="-6"/>
                <w:sz w:val="20"/>
                <w:lang w:val="ru-RU"/>
              </w:rPr>
              <w:t xml:space="preserve"> </w:t>
            </w:r>
            <w:r w:rsidRPr="00D07538">
              <w:rPr>
                <w:rFonts w:ascii="Arial" w:eastAsia="Arial" w:hAnsi="Arial" w:cs="Arial"/>
                <w:spacing w:val="-5"/>
                <w:sz w:val="20"/>
                <w:lang w:val="ru-RU"/>
              </w:rPr>
              <w:t>с.</w:t>
            </w:r>
          </w:p>
        </w:tc>
      </w:tr>
      <w:tr w:rsidR="00D07538" w:rsidRPr="00D07538" w14:paraId="319C140F" w14:textId="77777777" w:rsidTr="00127A33">
        <w:trPr>
          <w:trHeight w:val="690"/>
        </w:trPr>
        <w:tc>
          <w:tcPr>
            <w:tcW w:w="828" w:type="dxa"/>
          </w:tcPr>
          <w:p w14:paraId="3D1753F9" w14:textId="77777777" w:rsidR="00D07538" w:rsidRPr="00D07538" w:rsidRDefault="00D07538" w:rsidP="00D07538">
            <w:pPr>
              <w:spacing w:before="3"/>
              <w:rPr>
                <w:rFonts w:ascii="Arial" w:eastAsia="Arial" w:hAnsi="Arial" w:cs="Arial"/>
                <w:b/>
                <w:sz w:val="19"/>
                <w:lang w:val="ru-RU"/>
              </w:rPr>
            </w:pPr>
          </w:p>
          <w:p w14:paraId="42FD404A" w14:textId="77777777" w:rsidR="00D07538" w:rsidRPr="00D07538" w:rsidRDefault="00D07538" w:rsidP="00D07538">
            <w:pPr>
              <w:rPr>
                <w:rFonts w:ascii="Arial" w:eastAsia="Arial" w:hAnsi="Arial" w:cs="Arial"/>
                <w:sz w:val="20"/>
              </w:rPr>
            </w:pPr>
            <w:r w:rsidRPr="00D07538">
              <w:rPr>
                <w:rFonts w:ascii="Arial" w:eastAsia="Arial" w:hAnsi="Arial" w:cs="Arial"/>
                <w:w w:val="99"/>
                <w:sz w:val="20"/>
              </w:rPr>
              <w:t>3</w:t>
            </w:r>
          </w:p>
        </w:tc>
        <w:tc>
          <w:tcPr>
            <w:tcW w:w="8745" w:type="dxa"/>
          </w:tcPr>
          <w:p w14:paraId="08981FA4" w14:textId="77777777" w:rsidR="00D07538" w:rsidRPr="00D07538" w:rsidRDefault="00D07538" w:rsidP="00D07538">
            <w:pPr>
              <w:tabs>
                <w:tab w:val="left" w:pos="2148"/>
                <w:tab w:val="left" w:pos="3343"/>
                <w:tab w:val="left" w:pos="5851"/>
                <w:tab w:val="left" w:pos="8526"/>
              </w:tabs>
              <w:ind w:right="96"/>
              <w:rPr>
                <w:rFonts w:ascii="Arial" w:eastAsia="Arial" w:hAnsi="Arial" w:cs="Arial"/>
                <w:sz w:val="20"/>
                <w:lang w:val="ru-RU"/>
              </w:rPr>
            </w:pPr>
            <w:r w:rsidRPr="00D07538">
              <w:rPr>
                <w:rFonts w:ascii="Arial" w:eastAsia="Arial" w:hAnsi="Arial" w:cs="Arial"/>
                <w:spacing w:val="-2"/>
                <w:sz w:val="20"/>
                <w:lang w:val="ru-RU"/>
              </w:rPr>
              <w:t>Электронный</w:t>
            </w:r>
            <w:r w:rsidRPr="00D07538">
              <w:rPr>
                <w:rFonts w:ascii="Arial" w:eastAsia="Arial" w:hAnsi="Arial" w:cs="Arial"/>
                <w:sz w:val="20"/>
                <w:lang w:val="ru-RU"/>
              </w:rPr>
              <w:tab/>
            </w:r>
            <w:r w:rsidRPr="00D07538">
              <w:rPr>
                <w:rFonts w:ascii="Arial" w:eastAsia="Arial" w:hAnsi="Arial" w:cs="Arial"/>
                <w:spacing w:val="-4"/>
                <w:sz w:val="20"/>
                <w:lang w:val="ru-RU"/>
              </w:rPr>
              <w:t>курс</w:t>
            </w:r>
            <w:r w:rsidRPr="00D07538">
              <w:rPr>
                <w:rFonts w:ascii="Arial" w:eastAsia="Arial" w:hAnsi="Arial" w:cs="Arial"/>
                <w:sz w:val="20"/>
                <w:lang w:val="ru-RU"/>
              </w:rPr>
              <w:tab/>
            </w:r>
            <w:r w:rsidRPr="00D07538">
              <w:rPr>
                <w:rFonts w:ascii="Arial" w:eastAsia="Arial" w:hAnsi="Arial" w:cs="Arial"/>
                <w:spacing w:val="-2"/>
                <w:sz w:val="20"/>
                <w:lang w:val="ru-RU"/>
              </w:rPr>
              <w:t>«Психологическое</w:t>
            </w:r>
            <w:r w:rsidRPr="00D07538">
              <w:rPr>
                <w:rFonts w:ascii="Arial" w:eastAsia="Arial" w:hAnsi="Arial" w:cs="Arial"/>
                <w:sz w:val="20"/>
                <w:lang w:val="ru-RU"/>
              </w:rPr>
              <w:tab/>
            </w:r>
            <w:r w:rsidRPr="00D07538">
              <w:rPr>
                <w:rFonts w:ascii="Arial" w:eastAsia="Arial" w:hAnsi="Arial" w:cs="Arial"/>
                <w:spacing w:val="-2"/>
                <w:sz w:val="20"/>
                <w:lang w:val="ru-RU"/>
              </w:rPr>
              <w:t>консультирование».</w:t>
            </w:r>
            <w:r w:rsidRPr="00D07538">
              <w:rPr>
                <w:rFonts w:ascii="Arial" w:eastAsia="Arial" w:hAnsi="Arial" w:cs="Arial"/>
                <w:sz w:val="20"/>
                <w:lang w:val="ru-RU"/>
              </w:rPr>
              <w:tab/>
            </w:r>
            <w:r w:rsidRPr="00D07538">
              <w:rPr>
                <w:rFonts w:ascii="Arial" w:eastAsia="Arial" w:hAnsi="Arial" w:cs="Arial"/>
                <w:spacing w:val="-10"/>
                <w:sz w:val="20"/>
                <w:lang w:val="ru-RU"/>
              </w:rPr>
              <w:t xml:space="preserve">– </w:t>
            </w:r>
            <w:r w:rsidRPr="00D07538">
              <w:rPr>
                <w:rFonts w:ascii="Arial" w:eastAsia="Arial" w:hAnsi="Arial" w:cs="Arial"/>
                <w:sz w:val="20"/>
              </w:rPr>
              <w:t>URL</w:t>
            </w:r>
            <w:r w:rsidRPr="00D07538">
              <w:rPr>
                <w:rFonts w:ascii="Arial" w:eastAsia="Arial" w:hAnsi="Arial" w:cs="Arial"/>
                <w:sz w:val="20"/>
                <w:lang w:val="ru-RU"/>
              </w:rPr>
              <w:t>:</w:t>
            </w:r>
            <w:r w:rsidRPr="00D07538">
              <w:rPr>
                <w:rFonts w:ascii="Arial" w:eastAsia="Arial" w:hAnsi="Arial" w:cs="Arial"/>
                <w:sz w:val="20"/>
              </w:rPr>
              <w:t>https</w:t>
            </w:r>
            <w:r w:rsidRPr="00D07538">
              <w:rPr>
                <w:rFonts w:ascii="Arial" w:eastAsia="Arial" w:hAnsi="Arial" w:cs="Arial"/>
                <w:sz w:val="20"/>
                <w:lang w:val="ru-RU"/>
              </w:rPr>
              <w:t>://</w:t>
            </w:r>
            <w:r w:rsidRPr="00D07538">
              <w:rPr>
                <w:rFonts w:ascii="Arial" w:eastAsia="Arial" w:hAnsi="Arial" w:cs="Arial"/>
                <w:sz w:val="20"/>
              </w:rPr>
              <w:t>edu</w:t>
            </w:r>
            <w:r w:rsidRPr="00D07538">
              <w:rPr>
                <w:rFonts w:ascii="Arial" w:eastAsia="Arial" w:hAnsi="Arial" w:cs="Arial"/>
                <w:sz w:val="20"/>
                <w:lang w:val="ru-RU"/>
              </w:rPr>
              <w:t>.</w:t>
            </w:r>
            <w:r w:rsidRPr="00D07538">
              <w:rPr>
                <w:rFonts w:ascii="Arial" w:eastAsia="Arial" w:hAnsi="Arial" w:cs="Arial"/>
                <w:sz w:val="20"/>
              </w:rPr>
              <w:t>vsu</w:t>
            </w:r>
            <w:r w:rsidRPr="00D07538">
              <w:rPr>
                <w:rFonts w:ascii="Arial" w:eastAsia="Arial" w:hAnsi="Arial" w:cs="Arial"/>
                <w:sz w:val="20"/>
                <w:lang w:val="ru-RU"/>
              </w:rPr>
              <w:t>.</w:t>
            </w:r>
            <w:r w:rsidRPr="00D07538">
              <w:rPr>
                <w:rFonts w:ascii="Arial" w:eastAsia="Arial" w:hAnsi="Arial" w:cs="Arial"/>
                <w:sz w:val="20"/>
              </w:rPr>
              <w:t>ru</w:t>
            </w:r>
            <w:r w:rsidRPr="00D07538">
              <w:rPr>
                <w:rFonts w:ascii="Arial" w:eastAsia="Arial" w:hAnsi="Arial" w:cs="Arial"/>
                <w:sz w:val="20"/>
                <w:lang w:val="ru-RU"/>
              </w:rPr>
              <w:t>/</w:t>
            </w:r>
            <w:r w:rsidRPr="00D07538">
              <w:rPr>
                <w:rFonts w:ascii="Arial" w:eastAsia="Arial" w:hAnsi="Arial" w:cs="Arial"/>
                <w:sz w:val="20"/>
              </w:rPr>
              <w:t>course</w:t>
            </w:r>
            <w:r w:rsidRPr="00D07538">
              <w:rPr>
                <w:rFonts w:ascii="Arial" w:eastAsia="Arial" w:hAnsi="Arial" w:cs="Arial"/>
                <w:sz w:val="20"/>
                <w:lang w:val="ru-RU"/>
              </w:rPr>
              <w:t>/</w:t>
            </w:r>
            <w:r w:rsidRPr="00D07538">
              <w:rPr>
                <w:rFonts w:ascii="Arial" w:eastAsia="Arial" w:hAnsi="Arial" w:cs="Arial"/>
                <w:sz w:val="20"/>
              </w:rPr>
              <w:t>view</w:t>
            </w:r>
            <w:r w:rsidRPr="00D07538">
              <w:rPr>
                <w:rFonts w:ascii="Arial" w:eastAsia="Arial" w:hAnsi="Arial" w:cs="Arial"/>
                <w:sz w:val="20"/>
                <w:lang w:val="ru-RU"/>
              </w:rPr>
              <w:t>.</w:t>
            </w:r>
            <w:r w:rsidRPr="00D07538">
              <w:rPr>
                <w:rFonts w:ascii="Arial" w:eastAsia="Arial" w:hAnsi="Arial" w:cs="Arial"/>
                <w:sz w:val="20"/>
              </w:rPr>
              <w:t>php</w:t>
            </w:r>
            <w:r w:rsidRPr="00D07538">
              <w:rPr>
                <w:rFonts w:ascii="Arial" w:eastAsia="Arial" w:hAnsi="Arial" w:cs="Arial"/>
                <w:sz w:val="20"/>
                <w:lang w:val="ru-RU"/>
              </w:rPr>
              <w:t>?</w:t>
            </w:r>
            <w:r w:rsidRPr="00D07538">
              <w:rPr>
                <w:rFonts w:ascii="Arial" w:eastAsia="Arial" w:hAnsi="Arial" w:cs="Arial"/>
                <w:sz w:val="20"/>
              </w:rPr>
              <w:t>id</w:t>
            </w:r>
            <w:r w:rsidRPr="00D07538">
              <w:rPr>
                <w:rFonts w:ascii="Arial" w:eastAsia="Arial" w:hAnsi="Arial" w:cs="Arial"/>
                <w:sz w:val="20"/>
                <w:lang w:val="ru-RU"/>
              </w:rPr>
              <w:t>=10365 (портал «Электронный университет ВГУ».</w:t>
            </w:r>
          </w:p>
          <w:p w14:paraId="4F02985D" w14:textId="77777777" w:rsidR="00D07538" w:rsidRPr="00D07538" w:rsidRDefault="00D07538" w:rsidP="00D07538">
            <w:pPr>
              <w:spacing w:line="219" w:lineRule="exact"/>
              <w:rPr>
                <w:rFonts w:ascii="Arial" w:eastAsia="Arial" w:hAnsi="Arial" w:cs="Arial"/>
                <w:sz w:val="20"/>
              </w:rPr>
            </w:pPr>
            <w:r w:rsidRPr="00D07538">
              <w:rPr>
                <w:rFonts w:ascii="Arial" w:eastAsia="Arial" w:hAnsi="Arial" w:cs="Arial"/>
                <w:sz w:val="20"/>
                <w:lang w:val="ru-RU"/>
              </w:rPr>
              <w:t>–</w:t>
            </w:r>
            <w:r w:rsidRPr="00D07538">
              <w:rPr>
                <w:rFonts w:ascii="Arial" w:eastAsia="Arial" w:hAnsi="Arial" w:cs="Arial"/>
                <w:spacing w:val="-3"/>
                <w:sz w:val="20"/>
                <w:lang w:val="ru-RU"/>
              </w:rPr>
              <w:t xml:space="preserve"> </w:t>
            </w:r>
            <w:proofErr w:type="gramStart"/>
            <w:r w:rsidRPr="00D07538">
              <w:rPr>
                <w:rFonts w:ascii="Arial" w:eastAsia="Arial" w:hAnsi="Arial" w:cs="Arial"/>
                <w:spacing w:val="-2"/>
                <w:sz w:val="20"/>
              </w:rPr>
              <w:t>Moodle</w:t>
            </w:r>
            <w:r w:rsidRPr="00D07538">
              <w:rPr>
                <w:rFonts w:ascii="Arial" w:eastAsia="Arial" w:hAnsi="Arial" w:cs="Arial"/>
                <w:spacing w:val="-2"/>
                <w:sz w:val="20"/>
                <w:lang w:val="ru-RU"/>
              </w:rPr>
              <w:t>:</w:t>
            </w:r>
            <w:r w:rsidRPr="00D07538">
              <w:rPr>
                <w:rFonts w:ascii="Arial" w:eastAsia="Arial" w:hAnsi="Arial" w:cs="Arial"/>
                <w:spacing w:val="-2"/>
                <w:sz w:val="20"/>
              </w:rPr>
              <w:t>UR</w:t>
            </w:r>
            <w:proofErr w:type="gramEnd"/>
            <w:r w:rsidR="007F4CB6">
              <w:rPr>
                <w:rFonts w:ascii="Arial" w:eastAsia="Arial" w:hAnsi="Arial" w:cs="Arial"/>
                <w:spacing w:val="-2"/>
                <w:sz w:val="20"/>
              </w:rPr>
              <w:fldChar w:fldCharType="begin"/>
            </w:r>
            <w:r w:rsidR="007F4CB6">
              <w:rPr>
                <w:rFonts w:ascii="Arial" w:eastAsia="Arial" w:hAnsi="Arial" w:cs="Arial"/>
                <w:spacing w:val="-2"/>
                <w:sz w:val="20"/>
                <w:lang w:val="ru-RU"/>
              </w:rPr>
              <w:instrText xml:space="preserve"> HYPERLINK "http://www.edu.vsu.ru/)" \h </w:instrText>
            </w:r>
            <w:r w:rsidR="007F4CB6">
              <w:rPr>
                <w:rFonts w:ascii="Arial" w:eastAsia="Arial" w:hAnsi="Arial" w:cs="Arial"/>
                <w:spacing w:val="-2"/>
                <w:sz w:val="20"/>
                <w:lang w:val="ru-RU"/>
              </w:rPr>
              <w:fldChar w:fldCharType="separate"/>
            </w:r>
            <w:r w:rsidRPr="00D07538">
              <w:rPr>
                <w:rFonts w:ascii="Arial" w:eastAsia="Arial" w:hAnsi="Arial" w:cs="Arial"/>
                <w:spacing w:val="-2"/>
                <w:sz w:val="20"/>
              </w:rPr>
              <w:t>L</w:t>
            </w:r>
            <w:r w:rsidRPr="00D07538">
              <w:rPr>
                <w:rFonts w:ascii="Arial" w:eastAsia="Arial" w:hAnsi="Arial" w:cs="Arial"/>
                <w:spacing w:val="-2"/>
                <w:sz w:val="20"/>
                <w:lang w:val="ru-RU"/>
              </w:rPr>
              <w:t>:</w:t>
            </w:r>
            <w:r w:rsidRPr="00D07538">
              <w:rPr>
                <w:rFonts w:ascii="Arial" w:eastAsia="Arial" w:hAnsi="Arial" w:cs="Arial"/>
                <w:spacing w:val="-2"/>
                <w:sz w:val="20"/>
              </w:rPr>
              <w:t>h</w:t>
            </w:r>
            <w:r w:rsidR="007F4CB6">
              <w:rPr>
                <w:rFonts w:ascii="Arial" w:eastAsia="Arial" w:hAnsi="Arial" w:cs="Arial"/>
                <w:spacing w:val="-2"/>
                <w:sz w:val="20"/>
              </w:rPr>
              <w:fldChar w:fldCharType="end"/>
            </w:r>
            <w:r w:rsidRPr="00D07538">
              <w:rPr>
                <w:rFonts w:ascii="Arial" w:eastAsia="Arial" w:hAnsi="Arial" w:cs="Arial"/>
                <w:spacing w:val="-2"/>
                <w:sz w:val="20"/>
              </w:rPr>
              <w:t>t</w:t>
            </w:r>
            <w:hyperlink r:id="rId19">
              <w:r w:rsidRPr="00D07538">
                <w:rPr>
                  <w:rFonts w:ascii="Arial" w:eastAsia="Arial" w:hAnsi="Arial" w:cs="Arial"/>
                  <w:spacing w:val="-2"/>
                  <w:sz w:val="20"/>
                </w:rPr>
                <w:t>tp</w:t>
              </w:r>
              <w:r w:rsidRPr="00D07538">
                <w:rPr>
                  <w:rFonts w:ascii="Arial" w:eastAsia="Arial" w:hAnsi="Arial" w:cs="Arial"/>
                  <w:spacing w:val="-2"/>
                  <w:sz w:val="20"/>
                  <w:lang w:val="ru-RU"/>
                </w:rPr>
                <w:t>://</w:t>
              </w:r>
              <w:r w:rsidRPr="00D07538">
                <w:rPr>
                  <w:rFonts w:ascii="Arial" w:eastAsia="Arial" w:hAnsi="Arial" w:cs="Arial"/>
                  <w:spacing w:val="-2"/>
                  <w:sz w:val="20"/>
                </w:rPr>
                <w:t>www</w:t>
              </w:r>
              <w:r w:rsidRPr="00D07538">
                <w:rPr>
                  <w:rFonts w:ascii="Arial" w:eastAsia="Arial" w:hAnsi="Arial" w:cs="Arial"/>
                  <w:spacing w:val="-2"/>
                  <w:sz w:val="20"/>
                  <w:lang w:val="ru-RU"/>
                </w:rPr>
                <w:t>.</w:t>
              </w:r>
              <w:r w:rsidRPr="00D07538">
                <w:rPr>
                  <w:rFonts w:ascii="Arial" w:eastAsia="Arial" w:hAnsi="Arial" w:cs="Arial"/>
                  <w:spacing w:val="-2"/>
                  <w:sz w:val="20"/>
                </w:rPr>
                <w:t>edu</w:t>
              </w:r>
            </w:hyperlink>
            <w:r w:rsidRPr="00D07538">
              <w:rPr>
                <w:rFonts w:ascii="Arial" w:eastAsia="Arial" w:hAnsi="Arial" w:cs="Arial"/>
                <w:spacing w:val="-2"/>
                <w:sz w:val="20"/>
                <w:lang w:val="ru-RU"/>
              </w:rPr>
              <w:t>.</w:t>
            </w:r>
            <w:hyperlink r:id="rId20">
              <w:r w:rsidRPr="00D07538">
                <w:rPr>
                  <w:rFonts w:ascii="Arial" w:eastAsia="Arial" w:hAnsi="Arial" w:cs="Arial"/>
                  <w:spacing w:val="-2"/>
                  <w:sz w:val="20"/>
                </w:rPr>
                <w:t>vsu.ru/).</w:t>
              </w:r>
            </w:hyperlink>
          </w:p>
        </w:tc>
      </w:tr>
    </w:tbl>
    <w:p w14:paraId="4BBA48FB" w14:textId="77777777" w:rsidR="00D07538" w:rsidRPr="00D07538" w:rsidRDefault="00D07538" w:rsidP="00D07538">
      <w:pPr>
        <w:widowControl w:val="0"/>
        <w:autoSpaceDE w:val="0"/>
        <w:autoSpaceDN w:val="0"/>
        <w:spacing w:before="3" w:after="0" w:line="240" w:lineRule="auto"/>
        <w:rPr>
          <w:rFonts w:ascii="Arial" w:eastAsia="Arial" w:hAnsi="Arial" w:cs="Arial"/>
          <w:b/>
          <w:sz w:val="15"/>
          <w:szCs w:val="24"/>
        </w:rPr>
      </w:pPr>
    </w:p>
    <w:p w14:paraId="448EB49A" w14:textId="77777777" w:rsidR="00D07538" w:rsidRPr="00D07538" w:rsidRDefault="00D07538" w:rsidP="00D07538">
      <w:pPr>
        <w:widowControl w:val="0"/>
        <w:numPr>
          <w:ilvl w:val="0"/>
          <w:numId w:val="31"/>
        </w:numPr>
        <w:tabs>
          <w:tab w:val="left" w:pos="725"/>
        </w:tabs>
        <w:autoSpaceDE w:val="0"/>
        <w:autoSpaceDN w:val="0"/>
        <w:spacing w:before="93" w:after="0" w:line="240" w:lineRule="auto"/>
        <w:ind w:left="262" w:right="232"/>
        <w:jc w:val="both"/>
        <w:rPr>
          <w:rFonts w:ascii="Arial" w:eastAsia="Arial" w:hAnsi="Arial" w:cs="Arial"/>
          <w:b/>
          <w:sz w:val="24"/>
        </w:rPr>
      </w:pPr>
      <w:r w:rsidRPr="00D07538">
        <w:rPr>
          <w:rFonts w:ascii="Arial" w:eastAsia="Arial" w:hAnsi="Arial" w:cs="Arial"/>
          <w:b/>
          <w:sz w:val="24"/>
        </w:rPr>
        <w:t>Образовательные технологии, используемые при реализации учебной дисциплины, включая дистанционные образовательные технологии (ДОТ), электронное обучение (ЭО), смешанное обучение</w:t>
      </w:r>
    </w:p>
    <w:p w14:paraId="31B3559B" w14:textId="77777777" w:rsidR="00D07538" w:rsidRPr="00D07538" w:rsidRDefault="00D07538" w:rsidP="00D07538">
      <w:pPr>
        <w:widowControl w:val="0"/>
        <w:autoSpaceDE w:val="0"/>
        <w:autoSpaceDN w:val="0"/>
        <w:spacing w:after="0" w:line="240" w:lineRule="auto"/>
        <w:ind w:right="221"/>
        <w:jc w:val="both"/>
        <w:rPr>
          <w:rFonts w:ascii="Arial" w:eastAsia="Arial" w:hAnsi="Arial" w:cs="Arial"/>
          <w:sz w:val="24"/>
          <w:szCs w:val="24"/>
        </w:rPr>
      </w:pPr>
      <w:r w:rsidRPr="00D07538">
        <w:rPr>
          <w:rFonts w:ascii="Arial" w:eastAsia="Arial" w:hAnsi="Arial" w:cs="Arial"/>
          <w:sz w:val="24"/>
          <w:szCs w:val="24"/>
        </w:rPr>
        <w:t xml:space="preserve">При реализации дисциплины используются следующие образовательные технологии: логическое построение дисциплины, установление межпредметных связей, обозначение теоретического и практического компонентов в учебном ма- териале, актуализация личного и учебно-профессионального опыта обучающихся. Применяются разные типы лекций (вводная, обзорная, информационная, </w:t>
      </w:r>
      <w:proofErr w:type="gramStart"/>
      <w:r w:rsidRPr="00D07538">
        <w:rPr>
          <w:rFonts w:ascii="Arial" w:eastAsia="Arial" w:hAnsi="Arial" w:cs="Arial"/>
          <w:sz w:val="24"/>
          <w:szCs w:val="24"/>
        </w:rPr>
        <w:t>про- блемная</w:t>
      </w:r>
      <w:proofErr w:type="gramEnd"/>
      <w:r w:rsidRPr="00D07538">
        <w:rPr>
          <w:rFonts w:ascii="Arial" w:eastAsia="Arial" w:hAnsi="Arial" w:cs="Arial"/>
          <w:sz w:val="24"/>
          <w:szCs w:val="24"/>
        </w:rPr>
        <w:t xml:space="preserve">), лабораторных занятий (проблемные, дискуссионные, занятия- практикумы и др.). На занятиях используются следующие интерактивные формы: деловые игры, групповое обсуждение, метод case-stady (анализ и решение </w:t>
      </w:r>
      <w:proofErr w:type="gramStart"/>
      <w:r w:rsidRPr="00D07538">
        <w:rPr>
          <w:rFonts w:ascii="Arial" w:eastAsia="Arial" w:hAnsi="Arial" w:cs="Arial"/>
          <w:sz w:val="24"/>
          <w:szCs w:val="24"/>
        </w:rPr>
        <w:t>про- фессиональных</w:t>
      </w:r>
      <w:proofErr w:type="gramEnd"/>
      <w:r w:rsidRPr="00D07538">
        <w:rPr>
          <w:rFonts w:ascii="Arial" w:eastAsia="Arial" w:hAnsi="Arial" w:cs="Arial"/>
          <w:sz w:val="24"/>
          <w:szCs w:val="24"/>
        </w:rPr>
        <w:t xml:space="preserve"> ситуационных задач).</w:t>
      </w:r>
    </w:p>
    <w:p w14:paraId="47E7F718" w14:textId="77777777" w:rsidR="00D07538" w:rsidRPr="00D07538" w:rsidRDefault="00D07538" w:rsidP="00D07538">
      <w:pPr>
        <w:widowControl w:val="0"/>
        <w:autoSpaceDE w:val="0"/>
        <w:autoSpaceDN w:val="0"/>
        <w:spacing w:before="1" w:after="0" w:line="240" w:lineRule="auto"/>
        <w:ind w:right="221"/>
        <w:jc w:val="both"/>
        <w:rPr>
          <w:rFonts w:ascii="Arial" w:eastAsia="Arial" w:hAnsi="Arial" w:cs="Arial"/>
          <w:sz w:val="24"/>
          <w:szCs w:val="24"/>
        </w:rPr>
      </w:pPr>
      <w:r w:rsidRPr="00D07538">
        <w:rPr>
          <w:rFonts w:ascii="Arial" w:eastAsia="Arial" w:hAnsi="Arial" w:cs="Arial"/>
          <w:sz w:val="24"/>
          <w:szCs w:val="24"/>
        </w:rPr>
        <w:t xml:space="preserve">Применяются электронное обучение и дистанционные образовательные технологии в части освоения материала лекционных, семинарских и практических занятий, самостоятельной работы по отдельным разделам дисциплины, прохож- дения текущей и промежуточной аттестации. Обучающиеся используют электрон- ные ресурсы портала «Электронный университет ВГУ» – Moo- </w:t>
      </w:r>
      <w:proofErr w:type="gramStart"/>
      <w:r w:rsidRPr="00D07538">
        <w:rPr>
          <w:rFonts w:ascii="Arial" w:eastAsia="Arial" w:hAnsi="Arial" w:cs="Arial"/>
          <w:sz w:val="24"/>
          <w:szCs w:val="24"/>
        </w:rPr>
        <w:t>dle:</w:t>
      </w:r>
      <w:hyperlink r:id="rId21">
        <w:r w:rsidRPr="00D07538">
          <w:rPr>
            <w:rFonts w:ascii="Arial" w:eastAsia="Arial" w:hAnsi="Arial" w:cs="Arial"/>
            <w:sz w:val="24"/>
            <w:szCs w:val="24"/>
          </w:rPr>
          <w:t>URL:http://www.edu.vsu.ru</w:t>
        </w:r>
        <w:proofErr w:type="gramEnd"/>
        <w:r w:rsidRPr="00D07538">
          <w:rPr>
            <w:rFonts w:ascii="Arial" w:eastAsia="Arial" w:hAnsi="Arial" w:cs="Arial"/>
            <w:sz w:val="24"/>
            <w:szCs w:val="24"/>
          </w:rPr>
          <w:t>/</w:t>
        </w:r>
      </w:hyperlink>
      <w:r w:rsidRPr="00D07538">
        <w:rPr>
          <w:rFonts w:ascii="Arial" w:eastAsia="Arial" w:hAnsi="Arial" w:cs="Arial"/>
          <w:sz w:val="24"/>
          <w:szCs w:val="24"/>
        </w:rPr>
        <w:t>, а именно электронный курс «Психологическое кон- сультирование» (URL:https://edu.vsu.ru/course/view.php?id=10365).</w:t>
      </w:r>
    </w:p>
    <w:p w14:paraId="28FF411E" w14:textId="77777777" w:rsidR="00D07538" w:rsidRPr="00D07538" w:rsidRDefault="00D07538" w:rsidP="00D07538">
      <w:pPr>
        <w:widowControl w:val="0"/>
        <w:autoSpaceDE w:val="0"/>
        <w:autoSpaceDN w:val="0"/>
        <w:spacing w:after="0" w:line="240" w:lineRule="auto"/>
        <w:ind w:right="221"/>
        <w:jc w:val="both"/>
        <w:rPr>
          <w:rFonts w:ascii="Arial" w:eastAsia="Arial" w:hAnsi="Arial" w:cs="Arial"/>
          <w:sz w:val="24"/>
          <w:szCs w:val="24"/>
        </w:rPr>
      </w:pPr>
      <w:r w:rsidRPr="00D07538">
        <w:rPr>
          <w:rFonts w:ascii="Arial" w:eastAsia="Arial" w:hAnsi="Arial" w:cs="Arial"/>
          <w:sz w:val="24"/>
          <w:szCs w:val="24"/>
        </w:rPr>
        <w:t>Для реализации учебной дисциплины используются следующие информа- ционные технологии, включая программное обеспечение и информационно- справочные системы:</w:t>
      </w:r>
    </w:p>
    <w:p w14:paraId="6371D6DD" w14:textId="77777777" w:rsidR="00D07538" w:rsidRPr="00D07538" w:rsidRDefault="00D07538" w:rsidP="00D07538">
      <w:pPr>
        <w:widowControl w:val="0"/>
        <w:autoSpaceDE w:val="0"/>
        <w:autoSpaceDN w:val="0"/>
        <w:spacing w:after="0" w:line="240" w:lineRule="auto"/>
        <w:ind w:right="228"/>
        <w:jc w:val="both"/>
        <w:rPr>
          <w:rFonts w:ascii="Arial" w:eastAsia="Arial" w:hAnsi="Arial" w:cs="Arial"/>
          <w:sz w:val="24"/>
          <w:szCs w:val="24"/>
        </w:rPr>
      </w:pPr>
      <w:r w:rsidRPr="00D07538">
        <w:rPr>
          <w:rFonts w:ascii="Arial" w:eastAsia="Arial" w:hAnsi="Arial" w:cs="Arial"/>
          <w:sz w:val="24"/>
          <w:szCs w:val="24"/>
        </w:rPr>
        <w:t>Аппаратно-программный психодиагностический комплекс «Мультипсихо- метр». Контракт №</w:t>
      </w:r>
      <w:r w:rsidRPr="00D07538">
        <w:rPr>
          <w:rFonts w:ascii="Arial" w:eastAsia="Arial" w:hAnsi="Arial" w:cs="Arial"/>
          <w:spacing w:val="-5"/>
          <w:sz w:val="24"/>
          <w:szCs w:val="24"/>
        </w:rPr>
        <w:t xml:space="preserve"> </w:t>
      </w:r>
      <w:r w:rsidRPr="00D07538">
        <w:rPr>
          <w:rFonts w:ascii="Arial" w:eastAsia="Arial" w:hAnsi="Arial" w:cs="Arial"/>
          <w:sz w:val="24"/>
          <w:szCs w:val="24"/>
        </w:rPr>
        <w:t>3010-07/44-20</w:t>
      </w:r>
      <w:r w:rsidRPr="00D07538">
        <w:rPr>
          <w:rFonts w:ascii="Arial" w:eastAsia="Arial" w:hAnsi="Arial" w:cs="Arial"/>
          <w:spacing w:val="-1"/>
          <w:sz w:val="24"/>
          <w:szCs w:val="24"/>
        </w:rPr>
        <w:t xml:space="preserve"> </w:t>
      </w:r>
      <w:r w:rsidRPr="00D07538">
        <w:rPr>
          <w:rFonts w:ascii="Arial" w:eastAsia="Arial" w:hAnsi="Arial" w:cs="Arial"/>
          <w:sz w:val="24"/>
          <w:szCs w:val="24"/>
        </w:rPr>
        <w:t>от</w:t>
      </w:r>
      <w:r w:rsidRPr="00D07538">
        <w:rPr>
          <w:rFonts w:ascii="Arial" w:eastAsia="Arial" w:hAnsi="Arial" w:cs="Arial"/>
          <w:spacing w:val="-3"/>
          <w:sz w:val="24"/>
          <w:szCs w:val="24"/>
        </w:rPr>
        <w:t xml:space="preserve"> </w:t>
      </w:r>
      <w:r w:rsidRPr="00D07538">
        <w:rPr>
          <w:rFonts w:ascii="Arial" w:eastAsia="Arial" w:hAnsi="Arial" w:cs="Arial"/>
          <w:sz w:val="24"/>
          <w:szCs w:val="24"/>
        </w:rPr>
        <w:t>29.06.2020 с</w:t>
      </w:r>
      <w:r w:rsidRPr="00D07538">
        <w:rPr>
          <w:rFonts w:ascii="Arial" w:eastAsia="Arial" w:hAnsi="Arial" w:cs="Arial"/>
          <w:spacing w:val="-1"/>
          <w:sz w:val="24"/>
          <w:szCs w:val="24"/>
        </w:rPr>
        <w:t xml:space="preserve"> </w:t>
      </w:r>
      <w:r w:rsidRPr="00D07538">
        <w:rPr>
          <w:rFonts w:ascii="Arial" w:eastAsia="Arial" w:hAnsi="Arial" w:cs="Arial"/>
          <w:sz w:val="24"/>
          <w:szCs w:val="24"/>
        </w:rPr>
        <w:t xml:space="preserve">ООО «РУССКИЙ </w:t>
      </w:r>
      <w:r w:rsidRPr="00D07538">
        <w:rPr>
          <w:rFonts w:ascii="Arial" w:eastAsia="Arial" w:hAnsi="Arial" w:cs="Arial"/>
          <w:spacing w:val="-2"/>
          <w:sz w:val="24"/>
          <w:szCs w:val="24"/>
        </w:rPr>
        <w:t>ИНТЕГРАТОР»</w:t>
      </w:r>
    </w:p>
    <w:p w14:paraId="214CDA9E" w14:textId="77777777" w:rsidR="00D07538" w:rsidRPr="00D07538" w:rsidRDefault="00D07538" w:rsidP="00D07538">
      <w:pPr>
        <w:widowControl w:val="0"/>
        <w:autoSpaceDE w:val="0"/>
        <w:autoSpaceDN w:val="0"/>
        <w:spacing w:after="0" w:line="240" w:lineRule="auto"/>
        <w:jc w:val="both"/>
        <w:rPr>
          <w:rFonts w:ascii="Arial" w:eastAsia="Arial" w:hAnsi="Arial" w:cs="Arial"/>
          <w:sz w:val="24"/>
          <w:szCs w:val="24"/>
        </w:rPr>
      </w:pPr>
      <w:r w:rsidRPr="00D07538">
        <w:rPr>
          <w:rFonts w:ascii="Arial" w:eastAsia="Arial" w:hAnsi="Arial" w:cs="Arial"/>
          <w:sz w:val="24"/>
          <w:szCs w:val="24"/>
        </w:rPr>
        <w:t>(Воронеж);</w:t>
      </w:r>
      <w:r w:rsidRPr="00D07538">
        <w:rPr>
          <w:rFonts w:ascii="Arial" w:eastAsia="Arial" w:hAnsi="Arial" w:cs="Arial"/>
          <w:spacing w:val="-6"/>
          <w:sz w:val="24"/>
          <w:szCs w:val="24"/>
        </w:rPr>
        <w:t xml:space="preserve"> </w:t>
      </w:r>
      <w:r w:rsidRPr="00D07538">
        <w:rPr>
          <w:rFonts w:ascii="Arial" w:eastAsia="Arial" w:hAnsi="Arial" w:cs="Arial"/>
          <w:spacing w:val="-2"/>
          <w:sz w:val="24"/>
          <w:szCs w:val="24"/>
        </w:rPr>
        <w:t>бессрочный.</w:t>
      </w:r>
    </w:p>
    <w:p w14:paraId="1C6B9C51" w14:textId="77777777" w:rsidR="00D07538" w:rsidRPr="00D07538" w:rsidRDefault="00D07538" w:rsidP="00D07538">
      <w:pPr>
        <w:widowControl w:val="0"/>
        <w:autoSpaceDE w:val="0"/>
        <w:autoSpaceDN w:val="0"/>
        <w:spacing w:after="0" w:line="240" w:lineRule="auto"/>
        <w:ind w:right="225"/>
        <w:jc w:val="both"/>
        <w:rPr>
          <w:rFonts w:ascii="Arial" w:eastAsia="Arial" w:hAnsi="Arial" w:cs="Arial"/>
          <w:sz w:val="24"/>
          <w:szCs w:val="24"/>
        </w:rPr>
      </w:pPr>
      <w:r w:rsidRPr="00D07538">
        <w:rPr>
          <w:rFonts w:ascii="Arial" w:eastAsia="Arial" w:hAnsi="Arial" w:cs="Arial"/>
          <w:sz w:val="24"/>
          <w:szCs w:val="24"/>
        </w:rPr>
        <w:t xml:space="preserve">Программный комплекс «Psychometric Expert–9 Practic+ </w:t>
      </w:r>
      <w:proofErr w:type="gramStart"/>
      <w:r w:rsidRPr="00D07538">
        <w:rPr>
          <w:rFonts w:ascii="Arial" w:eastAsia="Arial" w:hAnsi="Arial" w:cs="Arial"/>
          <w:sz w:val="24"/>
          <w:szCs w:val="24"/>
        </w:rPr>
        <w:t>версии»(</w:t>
      </w:r>
      <w:proofErr w:type="gramEnd"/>
      <w:r w:rsidRPr="00D07538">
        <w:rPr>
          <w:rFonts w:ascii="Arial" w:eastAsia="Arial" w:hAnsi="Arial" w:cs="Arial"/>
          <w:sz w:val="24"/>
          <w:szCs w:val="24"/>
        </w:rPr>
        <w:t>на 15 пользователей). Контракт №</w:t>
      </w:r>
      <w:r w:rsidRPr="00D07538">
        <w:rPr>
          <w:rFonts w:ascii="Arial" w:eastAsia="Arial" w:hAnsi="Arial" w:cs="Arial"/>
          <w:spacing w:val="-1"/>
          <w:sz w:val="24"/>
          <w:szCs w:val="24"/>
        </w:rPr>
        <w:t xml:space="preserve"> </w:t>
      </w:r>
      <w:r w:rsidRPr="00D07538">
        <w:rPr>
          <w:rFonts w:ascii="Arial" w:eastAsia="Arial" w:hAnsi="Arial" w:cs="Arial"/>
          <w:sz w:val="24"/>
          <w:szCs w:val="24"/>
        </w:rPr>
        <w:t>3010-07/41-20 от 23.06.2020 с ООО «РУССКИЙ ИН- ТЕГРАТОР» (Воронеж), неисключительные (пользовательские) лицензионные права, бессрочная лицензия.</w:t>
      </w:r>
    </w:p>
    <w:p w14:paraId="67589CC0" w14:textId="77777777" w:rsidR="00D07538" w:rsidRPr="00D07538" w:rsidRDefault="00D07538" w:rsidP="00D07538">
      <w:pPr>
        <w:widowControl w:val="0"/>
        <w:autoSpaceDE w:val="0"/>
        <w:autoSpaceDN w:val="0"/>
        <w:spacing w:after="0" w:line="240" w:lineRule="auto"/>
        <w:ind w:right="224"/>
        <w:jc w:val="both"/>
        <w:rPr>
          <w:rFonts w:ascii="Arial" w:eastAsia="Arial" w:hAnsi="Arial" w:cs="Arial"/>
          <w:sz w:val="24"/>
          <w:szCs w:val="24"/>
        </w:rPr>
      </w:pPr>
      <w:r w:rsidRPr="00D07538">
        <w:rPr>
          <w:rFonts w:ascii="Arial" w:eastAsia="Arial" w:hAnsi="Arial" w:cs="Arial"/>
          <w:sz w:val="24"/>
          <w:szCs w:val="24"/>
        </w:rPr>
        <w:t>Прикладной пакет программ статистического анализа данных (начального уровня)</w:t>
      </w:r>
      <w:r w:rsidRPr="00D07538">
        <w:rPr>
          <w:rFonts w:ascii="Arial" w:eastAsia="Arial" w:hAnsi="Arial" w:cs="Arial"/>
          <w:spacing w:val="-1"/>
          <w:sz w:val="24"/>
          <w:szCs w:val="24"/>
        </w:rPr>
        <w:t xml:space="preserve"> </w:t>
      </w:r>
      <w:r w:rsidRPr="00D07538">
        <w:rPr>
          <w:rFonts w:ascii="Arial" w:eastAsia="Arial" w:hAnsi="Arial" w:cs="Arial"/>
          <w:sz w:val="24"/>
          <w:szCs w:val="24"/>
        </w:rPr>
        <w:t>Statistica Basic</w:t>
      </w:r>
      <w:r w:rsidRPr="00D07538">
        <w:rPr>
          <w:rFonts w:ascii="Arial" w:eastAsia="Arial" w:hAnsi="Arial" w:cs="Arial"/>
          <w:spacing w:val="-14"/>
          <w:sz w:val="24"/>
          <w:szCs w:val="24"/>
        </w:rPr>
        <w:t xml:space="preserve"> </w:t>
      </w:r>
      <w:r w:rsidRPr="00D07538">
        <w:rPr>
          <w:rFonts w:ascii="Arial" w:eastAsia="Arial" w:hAnsi="Arial" w:cs="Arial"/>
          <w:sz w:val="24"/>
          <w:szCs w:val="24"/>
        </w:rPr>
        <w:t>Academic 13.0</w:t>
      </w:r>
      <w:r w:rsidRPr="00D07538">
        <w:rPr>
          <w:rFonts w:ascii="Arial" w:eastAsia="Arial" w:hAnsi="Arial" w:cs="Arial"/>
          <w:spacing w:val="-3"/>
          <w:sz w:val="24"/>
          <w:szCs w:val="24"/>
        </w:rPr>
        <w:t xml:space="preserve"> </w:t>
      </w:r>
      <w:r w:rsidRPr="00D07538">
        <w:rPr>
          <w:rFonts w:ascii="Arial" w:eastAsia="Arial" w:hAnsi="Arial" w:cs="Arial"/>
          <w:sz w:val="24"/>
          <w:szCs w:val="24"/>
        </w:rPr>
        <w:t>forWindowsRu (локальная</w:t>
      </w:r>
      <w:r w:rsidRPr="00D07538">
        <w:rPr>
          <w:rFonts w:ascii="Arial" w:eastAsia="Arial" w:hAnsi="Arial" w:cs="Arial"/>
          <w:spacing w:val="-3"/>
          <w:sz w:val="24"/>
          <w:szCs w:val="24"/>
        </w:rPr>
        <w:t xml:space="preserve"> </w:t>
      </w:r>
      <w:r w:rsidRPr="00D07538">
        <w:rPr>
          <w:rFonts w:ascii="Arial" w:eastAsia="Arial" w:hAnsi="Arial" w:cs="Arial"/>
          <w:sz w:val="24"/>
          <w:szCs w:val="24"/>
        </w:rPr>
        <w:t>версия</w:t>
      </w:r>
      <w:r w:rsidRPr="00D07538">
        <w:rPr>
          <w:rFonts w:ascii="Arial" w:eastAsia="Arial" w:hAnsi="Arial" w:cs="Arial"/>
          <w:spacing w:val="-1"/>
          <w:sz w:val="24"/>
          <w:szCs w:val="24"/>
        </w:rPr>
        <w:t xml:space="preserve"> </w:t>
      </w:r>
      <w:r w:rsidRPr="00D07538">
        <w:rPr>
          <w:rFonts w:ascii="Arial" w:eastAsia="Arial" w:hAnsi="Arial" w:cs="Arial"/>
          <w:sz w:val="24"/>
          <w:szCs w:val="24"/>
        </w:rPr>
        <w:t>на</w:t>
      </w:r>
      <w:r w:rsidRPr="00D07538">
        <w:rPr>
          <w:rFonts w:ascii="Arial" w:eastAsia="Arial" w:hAnsi="Arial" w:cs="Arial"/>
          <w:spacing w:val="-2"/>
          <w:sz w:val="24"/>
          <w:szCs w:val="24"/>
        </w:rPr>
        <w:t xml:space="preserve"> </w:t>
      </w:r>
      <w:r w:rsidRPr="00D07538">
        <w:rPr>
          <w:rFonts w:ascii="Arial" w:eastAsia="Arial" w:hAnsi="Arial" w:cs="Arial"/>
          <w:sz w:val="24"/>
          <w:szCs w:val="24"/>
        </w:rPr>
        <w:t>15 поль- зователей). Контракт №</w:t>
      </w:r>
      <w:r w:rsidRPr="00D07538">
        <w:rPr>
          <w:rFonts w:ascii="Arial" w:eastAsia="Arial" w:hAnsi="Arial" w:cs="Arial"/>
          <w:spacing w:val="-1"/>
          <w:sz w:val="24"/>
          <w:szCs w:val="24"/>
        </w:rPr>
        <w:t xml:space="preserve"> </w:t>
      </w:r>
      <w:r w:rsidRPr="00D07538">
        <w:rPr>
          <w:rFonts w:ascii="Arial" w:eastAsia="Arial" w:hAnsi="Arial" w:cs="Arial"/>
          <w:sz w:val="24"/>
          <w:szCs w:val="24"/>
        </w:rPr>
        <w:t>3010-07/41-20 от 23.06.2020 с ООО «РУССКИЙ ИНТЕ- ГРАТОР» (Воронеж), бессрочная лицензия для локальной установки.</w:t>
      </w:r>
    </w:p>
    <w:p w14:paraId="4D825CF9" w14:textId="77777777" w:rsidR="00D07538" w:rsidRPr="00D07538" w:rsidRDefault="00D07538" w:rsidP="00D07538">
      <w:pPr>
        <w:widowControl w:val="0"/>
        <w:autoSpaceDE w:val="0"/>
        <w:autoSpaceDN w:val="0"/>
        <w:spacing w:after="0" w:line="240" w:lineRule="auto"/>
        <w:ind w:right="225"/>
        <w:jc w:val="both"/>
        <w:rPr>
          <w:rFonts w:ascii="Arial" w:eastAsia="Arial" w:hAnsi="Arial" w:cs="Arial"/>
          <w:sz w:val="24"/>
          <w:szCs w:val="24"/>
        </w:rPr>
      </w:pPr>
      <w:r w:rsidRPr="00D07538">
        <w:rPr>
          <w:rFonts w:ascii="Arial" w:eastAsia="Arial" w:hAnsi="Arial" w:cs="Arial"/>
          <w:sz w:val="24"/>
          <w:szCs w:val="24"/>
        </w:rPr>
        <w:t>Прикладной пакет программ статистического анализа данных (углубленного уровня) Statistica Ultimate Academic 13.0 forWindowsRu (локальная версия на 11 пользователей). Контракт №</w:t>
      </w:r>
      <w:r w:rsidRPr="00D07538">
        <w:rPr>
          <w:rFonts w:ascii="Arial" w:eastAsia="Arial" w:hAnsi="Arial" w:cs="Arial"/>
          <w:spacing w:val="-1"/>
          <w:sz w:val="24"/>
          <w:szCs w:val="24"/>
        </w:rPr>
        <w:t xml:space="preserve"> </w:t>
      </w:r>
      <w:r w:rsidRPr="00D07538">
        <w:rPr>
          <w:rFonts w:ascii="Arial" w:eastAsia="Arial" w:hAnsi="Arial" w:cs="Arial"/>
          <w:sz w:val="24"/>
          <w:szCs w:val="24"/>
        </w:rPr>
        <w:t>3010-07/41-20 от 23.06.2020 с ООО «РУССКИЙ ИН- ТЕГРАТОР» (Воронеж), бессрочная лицензия для локальной установки.</w:t>
      </w:r>
    </w:p>
    <w:p w14:paraId="1D359387" w14:textId="77777777" w:rsidR="00D07538" w:rsidRPr="00D07538" w:rsidRDefault="00D07538" w:rsidP="00D07538">
      <w:pPr>
        <w:widowControl w:val="0"/>
        <w:autoSpaceDE w:val="0"/>
        <w:autoSpaceDN w:val="0"/>
        <w:spacing w:after="0" w:line="240" w:lineRule="auto"/>
        <w:jc w:val="both"/>
        <w:rPr>
          <w:rFonts w:ascii="Arial" w:eastAsia="Arial" w:hAnsi="Arial" w:cs="Arial"/>
          <w:sz w:val="24"/>
          <w:szCs w:val="24"/>
        </w:rPr>
      </w:pPr>
      <w:r w:rsidRPr="00D07538">
        <w:rPr>
          <w:rFonts w:ascii="Arial" w:eastAsia="Arial" w:hAnsi="Arial" w:cs="Arial"/>
          <w:sz w:val="24"/>
          <w:szCs w:val="24"/>
        </w:rPr>
        <w:t>ПО</w:t>
      </w:r>
      <w:r w:rsidRPr="00D07538">
        <w:rPr>
          <w:rFonts w:ascii="Arial" w:eastAsia="Arial" w:hAnsi="Arial" w:cs="Arial"/>
          <w:spacing w:val="47"/>
          <w:w w:val="150"/>
          <w:sz w:val="24"/>
          <w:szCs w:val="24"/>
        </w:rPr>
        <w:t xml:space="preserve"> </w:t>
      </w:r>
      <w:r w:rsidRPr="00D07538">
        <w:rPr>
          <w:rFonts w:ascii="Arial" w:eastAsia="Arial" w:hAnsi="Arial" w:cs="Arial"/>
          <w:sz w:val="24"/>
          <w:szCs w:val="24"/>
        </w:rPr>
        <w:t>Интерактивное</w:t>
      </w:r>
      <w:r w:rsidRPr="00D07538">
        <w:rPr>
          <w:rFonts w:ascii="Arial" w:eastAsia="Arial" w:hAnsi="Arial" w:cs="Arial"/>
          <w:spacing w:val="79"/>
          <w:sz w:val="24"/>
          <w:szCs w:val="24"/>
        </w:rPr>
        <w:t xml:space="preserve"> </w:t>
      </w:r>
      <w:r w:rsidRPr="00D07538">
        <w:rPr>
          <w:rFonts w:ascii="Arial" w:eastAsia="Arial" w:hAnsi="Arial" w:cs="Arial"/>
          <w:sz w:val="24"/>
          <w:szCs w:val="24"/>
        </w:rPr>
        <w:t>учебное</w:t>
      </w:r>
      <w:r w:rsidRPr="00D07538">
        <w:rPr>
          <w:rFonts w:ascii="Arial" w:eastAsia="Arial" w:hAnsi="Arial" w:cs="Arial"/>
          <w:spacing w:val="47"/>
          <w:w w:val="150"/>
          <w:sz w:val="24"/>
          <w:szCs w:val="24"/>
        </w:rPr>
        <w:t xml:space="preserve"> </w:t>
      </w:r>
      <w:r w:rsidRPr="00D07538">
        <w:rPr>
          <w:rFonts w:ascii="Arial" w:eastAsia="Arial" w:hAnsi="Arial" w:cs="Arial"/>
          <w:sz w:val="24"/>
          <w:szCs w:val="24"/>
        </w:rPr>
        <w:t>пособие</w:t>
      </w:r>
      <w:r w:rsidRPr="00D07538">
        <w:rPr>
          <w:rFonts w:ascii="Arial" w:eastAsia="Arial" w:hAnsi="Arial" w:cs="Arial"/>
          <w:spacing w:val="48"/>
          <w:w w:val="150"/>
          <w:sz w:val="24"/>
          <w:szCs w:val="24"/>
        </w:rPr>
        <w:t xml:space="preserve"> </w:t>
      </w:r>
      <w:r w:rsidRPr="00D07538">
        <w:rPr>
          <w:rFonts w:ascii="Arial" w:eastAsia="Arial" w:hAnsi="Arial" w:cs="Arial"/>
          <w:sz w:val="24"/>
          <w:szCs w:val="24"/>
        </w:rPr>
        <w:t>«Наглядная</w:t>
      </w:r>
      <w:r w:rsidRPr="00D07538">
        <w:rPr>
          <w:rFonts w:ascii="Arial" w:eastAsia="Arial" w:hAnsi="Arial" w:cs="Arial"/>
          <w:spacing w:val="47"/>
          <w:w w:val="150"/>
          <w:sz w:val="24"/>
          <w:szCs w:val="24"/>
        </w:rPr>
        <w:t xml:space="preserve"> </w:t>
      </w:r>
      <w:r w:rsidRPr="00D07538">
        <w:rPr>
          <w:rFonts w:ascii="Arial" w:eastAsia="Arial" w:hAnsi="Arial" w:cs="Arial"/>
          <w:sz w:val="24"/>
          <w:szCs w:val="24"/>
        </w:rPr>
        <w:t>математика».</w:t>
      </w:r>
      <w:r w:rsidRPr="00D07538">
        <w:rPr>
          <w:rFonts w:ascii="Arial" w:eastAsia="Arial" w:hAnsi="Arial" w:cs="Arial"/>
          <w:spacing w:val="48"/>
          <w:w w:val="150"/>
          <w:sz w:val="24"/>
          <w:szCs w:val="24"/>
        </w:rPr>
        <w:t xml:space="preserve"> </w:t>
      </w:r>
      <w:r w:rsidRPr="00D07538">
        <w:rPr>
          <w:rFonts w:ascii="Arial" w:eastAsia="Arial" w:hAnsi="Arial" w:cs="Arial"/>
          <w:spacing w:val="-2"/>
          <w:sz w:val="24"/>
          <w:szCs w:val="24"/>
        </w:rPr>
        <w:t>Контракт</w:t>
      </w:r>
    </w:p>
    <w:p w14:paraId="2B695811" w14:textId="77777777" w:rsidR="00D07538" w:rsidRPr="00D07538" w:rsidRDefault="00D07538" w:rsidP="00D07538">
      <w:pPr>
        <w:widowControl w:val="0"/>
        <w:autoSpaceDE w:val="0"/>
        <w:autoSpaceDN w:val="0"/>
        <w:spacing w:after="0" w:line="240" w:lineRule="auto"/>
        <w:ind w:right="225"/>
        <w:jc w:val="both"/>
        <w:rPr>
          <w:rFonts w:ascii="Arial" w:eastAsia="Arial" w:hAnsi="Arial" w:cs="Arial"/>
          <w:sz w:val="24"/>
          <w:szCs w:val="24"/>
        </w:rPr>
      </w:pPr>
      <w:r w:rsidRPr="00D07538">
        <w:rPr>
          <w:rFonts w:ascii="Arial" w:eastAsia="Arial" w:hAnsi="Arial" w:cs="Arial"/>
          <w:sz w:val="24"/>
          <w:szCs w:val="24"/>
        </w:rPr>
        <w:t>№</w:t>
      </w:r>
      <w:r w:rsidRPr="00D07538">
        <w:rPr>
          <w:rFonts w:ascii="Arial" w:eastAsia="Arial" w:hAnsi="Arial" w:cs="Arial"/>
          <w:spacing w:val="-3"/>
          <w:sz w:val="24"/>
          <w:szCs w:val="24"/>
        </w:rPr>
        <w:t xml:space="preserve"> </w:t>
      </w:r>
      <w:r w:rsidRPr="00D07538">
        <w:rPr>
          <w:rFonts w:ascii="Arial" w:eastAsia="Arial" w:hAnsi="Arial" w:cs="Arial"/>
          <w:sz w:val="24"/>
          <w:szCs w:val="24"/>
        </w:rPr>
        <w:t>3010-07/22-16 от 23.03.2016 с ООО «Информационные технологии» (ООО «Ин- тех», Воронеж); бессрочный.</w:t>
      </w:r>
    </w:p>
    <w:p w14:paraId="03645C98" w14:textId="77777777" w:rsidR="00D07538" w:rsidRPr="00D07538" w:rsidRDefault="00D07538" w:rsidP="00D07538">
      <w:pPr>
        <w:widowControl w:val="0"/>
        <w:autoSpaceDE w:val="0"/>
        <w:autoSpaceDN w:val="0"/>
        <w:spacing w:after="0" w:line="240" w:lineRule="auto"/>
        <w:ind w:right="225"/>
        <w:jc w:val="both"/>
        <w:rPr>
          <w:rFonts w:ascii="Arial" w:eastAsia="Arial" w:hAnsi="Arial" w:cs="Arial"/>
          <w:sz w:val="24"/>
          <w:szCs w:val="24"/>
        </w:rPr>
      </w:pPr>
      <w:r w:rsidRPr="00D07538">
        <w:rPr>
          <w:rFonts w:ascii="Arial" w:eastAsia="Arial" w:hAnsi="Arial" w:cs="Arial"/>
          <w:sz w:val="24"/>
          <w:szCs w:val="24"/>
        </w:rPr>
        <w:t>Неисключительная лицензия на ПО MicrosoftOfficeProPlus 2019 RUSOLPN- LAcdmc. Договор №3010-16/24-19 от 01.04.2019 с ООО «БалансСофт Проекты» (Ульяновск); бессрочный.</w:t>
      </w:r>
    </w:p>
    <w:p w14:paraId="3C40F395" w14:textId="77777777" w:rsidR="00D07538" w:rsidRPr="00D07538" w:rsidRDefault="00D07538" w:rsidP="00D07538">
      <w:pPr>
        <w:widowControl w:val="0"/>
        <w:autoSpaceDE w:val="0"/>
        <w:autoSpaceDN w:val="0"/>
        <w:spacing w:after="0" w:line="240" w:lineRule="auto"/>
        <w:jc w:val="both"/>
        <w:rPr>
          <w:rFonts w:ascii="Arial" w:eastAsia="Arial" w:hAnsi="Arial" w:cs="Arial"/>
        </w:rPr>
        <w:sectPr w:rsidR="00D07538" w:rsidRPr="00D07538">
          <w:pgSz w:w="11910" w:h="16840"/>
          <w:pgMar w:top="1120" w:right="620" w:bottom="280" w:left="1440" w:header="720" w:footer="720" w:gutter="0"/>
          <w:cols w:space="720"/>
        </w:sectPr>
      </w:pPr>
    </w:p>
    <w:p w14:paraId="22CD7618" w14:textId="77777777" w:rsidR="00D07538" w:rsidRPr="00D07538" w:rsidRDefault="00D07538" w:rsidP="00D07538">
      <w:pPr>
        <w:widowControl w:val="0"/>
        <w:autoSpaceDE w:val="0"/>
        <w:autoSpaceDN w:val="0"/>
        <w:spacing w:before="70" w:after="0" w:line="240" w:lineRule="auto"/>
        <w:ind w:right="228"/>
        <w:jc w:val="both"/>
        <w:rPr>
          <w:rFonts w:ascii="Arial" w:eastAsia="Arial" w:hAnsi="Arial" w:cs="Arial"/>
          <w:sz w:val="24"/>
          <w:szCs w:val="24"/>
        </w:rPr>
      </w:pPr>
      <w:r w:rsidRPr="00D07538">
        <w:rPr>
          <w:rFonts w:ascii="Arial" w:eastAsia="Arial" w:hAnsi="Arial" w:cs="Arial"/>
          <w:sz w:val="24"/>
          <w:szCs w:val="24"/>
        </w:rPr>
        <w:lastRenderedPageBreak/>
        <w:t>WinPro 8 RUSUpgrdOLPNLAcdm. Договор №3010-07/37-14 от 18.03.2014 с ООО «Перемена» (Воронеж); бессрочная лицензия.</w:t>
      </w:r>
    </w:p>
    <w:p w14:paraId="3F383DD3" w14:textId="77777777" w:rsidR="00D07538" w:rsidRPr="00D07538" w:rsidRDefault="00D07538" w:rsidP="00D07538">
      <w:pPr>
        <w:widowControl w:val="0"/>
        <w:autoSpaceDE w:val="0"/>
        <w:autoSpaceDN w:val="0"/>
        <w:spacing w:after="0" w:line="240" w:lineRule="auto"/>
        <w:ind w:right="226"/>
        <w:jc w:val="both"/>
        <w:rPr>
          <w:rFonts w:ascii="Arial" w:eastAsia="Arial" w:hAnsi="Arial" w:cs="Arial"/>
          <w:sz w:val="24"/>
          <w:szCs w:val="24"/>
        </w:rPr>
      </w:pPr>
      <w:r w:rsidRPr="00D07538">
        <w:rPr>
          <w:rFonts w:ascii="Arial" w:eastAsia="Arial" w:hAnsi="Arial" w:cs="Arial"/>
          <w:sz w:val="24"/>
          <w:szCs w:val="24"/>
        </w:rPr>
        <w:t>Программы для ЭВМ МойОфис Частное Облако. Лицензия Корпоративная на пользователя для образовательных организаций. Договор №3010-15/972-18 от 08.11.2018 с АО «СофтЛайн Трейд» (Москва); лицензия бессрочная.</w:t>
      </w:r>
    </w:p>
    <w:p w14:paraId="6BA8AFF3" w14:textId="77777777" w:rsidR="00D07538" w:rsidRPr="00D07538" w:rsidRDefault="00D07538" w:rsidP="00D07538">
      <w:pPr>
        <w:widowControl w:val="0"/>
        <w:autoSpaceDE w:val="0"/>
        <w:autoSpaceDN w:val="0"/>
        <w:spacing w:after="0" w:line="240" w:lineRule="auto"/>
        <w:ind w:right="223"/>
        <w:jc w:val="both"/>
        <w:rPr>
          <w:rFonts w:ascii="Arial" w:eastAsia="Arial" w:hAnsi="Arial" w:cs="Arial"/>
          <w:sz w:val="24"/>
          <w:szCs w:val="24"/>
        </w:rPr>
      </w:pPr>
      <w:r w:rsidRPr="00D07538">
        <w:rPr>
          <w:rFonts w:ascii="Arial" w:eastAsia="Arial" w:hAnsi="Arial" w:cs="Arial"/>
          <w:sz w:val="24"/>
          <w:szCs w:val="24"/>
        </w:rPr>
        <w:t xml:space="preserve">Справочная правовая система «Консультант Плюс» для образования, </w:t>
      </w:r>
      <w:proofErr w:type="gramStart"/>
      <w:r w:rsidRPr="00D07538">
        <w:rPr>
          <w:rFonts w:ascii="Arial" w:eastAsia="Arial" w:hAnsi="Arial" w:cs="Arial"/>
          <w:sz w:val="24"/>
          <w:szCs w:val="24"/>
        </w:rPr>
        <w:t>вер- сия</w:t>
      </w:r>
      <w:proofErr w:type="gramEnd"/>
      <w:r w:rsidRPr="00D07538">
        <w:rPr>
          <w:rFonts w:ascii="Arial" w:eastAsia="Arial" w:hAnsi="Arial" w:cs="Arial"/>
          <w:sz w:val="24"/>
          <w:szCs w:val="24"/>
        </w:rPr>
        <w:t xml:space="preserve"> сетевая. Договор о сотрудничестве №14-2000/RD от 10.04.2000 с АО ИК «Ин- формсвязь-Черноземье» (Воронеж); бессрочный.</w:t>
      </w:r>
    </w:p>
    <w:p w14:paraId="4172F77C" w14:textId="77777777" w:rsidR="00D07538" w:rsidRPr="00D07538" w:rsidRDefault="00D07538" w:rsidP="00D07538">
      <w:pPr>
        <w:widowControl w:val="0"/>
        <w:autoSpaceDE w:val="0"/>
        <w:autoSpaceDN w:val="0"/>
        <w:spacing w:after="0" w:line="240" w:lineRule="auto"/>
        <w:ind w:right="226"/>
        <w:jc w:val="both"/>
        <w:rPr>
          <w:rFonts w:ascii="Arial" w:eastAsia="Arial" w:hAnsi="Arial" w:cs="Arial"/>
          <w:sz w:val="24"/>
          <w:szCs w:val="24"/>
        </w:rPr>
      </w:pPr>
      <w:r w:rsidRPr="00D07538">
        <w:rPr>
          <w:rFonts w:ascii="Arial" w:eastAsia="Arial" w:hAnsi="Arial" w:cs="Arial"/>
          <w:sz w:val="24"/>
          <w:szCs w:val="24"/>
        </w:rPr>
        <w:t>Справочная правовая система «Гарант – Образование», версия сетевая. Договор о сотрудничестве №4309/03/20 от 02.03.2020 с ООО «Гарант-Сервис» (Воронеж); бессрочный.</w:t>
      </w:r>
    </w:p>
    <w:p w14:paraId="728D33C6" w14:textId="77777777" w:rsidR="00D07538" w:rsidRPr="00D07538" w:rsidRDefault="00D07538" w:rsidP="00D07538">
      <w:pPr>
        <w:widowControl w:val="0"/>
        <w:autoSpaceDE w:val="0"/>
        <w:autoSpaceDN w:val="0"/>
        <w:spacing w:after="0" w:line="240" w:lineRule="auto"/>
        <w:rPr>
          <w:rFonts w:ascii="Arial" w:eastAsia="Arial" w:hAnsi="Arial" w:cs="Arial"/>
          <w:sz w:val="24"/>
          <w:szCs w:val="24"/>
        </w:rPr>
      </w:pPr>
    </w:p>
    <w:p w14:paraId="2E082A11" w14:textId="77777777" w:rsidR="00D07538" w:rsidRPr="00D07538" w:rsidRDefault="00D07538" w:rsidP="00D07538">
      <w:pPr>
        <w:widowControl w:val="0"/>
        <w:numPr>
          <w:ilvl w:val="0"/>
          <w:numId w:val="31"/>
        </w:numPr>
        <w:tabs>
          <w:tab w:val="left" w:pos="665"/>
        </w:tabs>
        <w:autoSpaceDE w:val="0"/>
        <w:autoSpaceDN w:val="0"/>
        <w:spacing w:after="0" w:line="240" w:lineRule="auto"/>
        <w:ind w:left="664" w:hanging="403"/>
        <w:jc w:val="both"/>
        <w:outlineLvl w:val="0"/>
        <w:rPr>
          <w:rFonts w:ascii="Arial" w:eastAsia="Arial" w:hAnsi="Arial" w:cs="Arial"/>
          <w:b/>
          <w:bCs/>
          <w:sz w:val="24"/>
          <w:szCs w:val="24"/>
        </w:rPr>
      </w:pPr>
      <w:r w:rsidRPr="00D07538">
        <w:rPr>
          <w:rFonts w:ascii="Arial" w:eastAsia="Arial" w:hAnsi="Arial" w:cs="Arial"/>
          <w:b/>
          <w:bCs/>
          <w:sz w:val="24"/>
          <w:szCs w:val="24"/>
        </w:rPr>
        <w:t>Материально-техническое</w:t>
      </w:r>
      <w:r w:rsidRPr="00D07538">
        <w:rPr>
          <w:rFonts w:ascii="Arial" w:eastAsia="Arial" w:hAnsi="Arial" w:cs="Arial"/>
          <w:b/>
          <w:bCs/>
          <w:spacing w:val="-13"/>
          <w:sz w:val="24"/>
          <w:szCs w:val="24"/>
        </w:rPr>
        <w:t xml:space="preserve"> </w:t>
      </w:r>
      <w:r w:rsidRPr="00D07538">
        <w:rPr>
          <w:rFonts w:ascii="Arial" w:eastAsia="Arial" w:hAnsi="Arial" w:cs="Arial"/>
          <w:b/>
          <w:bCs/>
          <w:sz w:val="24"/>
          <w:szCs w:val="24"/>
        </w:rPr>
        <w:t>обеспечение</w:t>
      </w:r>
      <w:r w:rsidRPr="00D07538">
        <w:rPr>
          <w:rFonts w:ascii="Arial" w:eastAsia="Arial" w:hAnsi="Arial" w:cs="Arial"/>
          <w:b/>
          <w:bCs/>
          <w:spacing w:val="-11"/>
          <w:sz w:val="24"/>
          <w:szCs w:val="24"/>
        </w:rPr>
        <w:t xml:space="preserve"> </w:t>
      </w:r>
      <w:r w:rsidRPr="00D07538">
        <w:rPr>
          <w:rFonts w:ascii="Arial" w:eastAsia="Arial" w:hAnsi="Arial" w:cs="Arial"/>
          <w:b/>
          <w:bCs/>
          <w:spacing w:val="-2"/>
          <w:sz w:val="24"/>
          <w:szCs w:val="24"/>
        </w:rPr>
        <w:t>дисциплины</w:t>
      </w:r>
    </w:p>
    <w:p w14:paraId="0A42A0D3" w14:textId="77777777" w:rsidR="00D07538" w:rsidRPr="00D07538" w:rsidRDefault="00D07538" w:rsidP="00D07538">
      <w:pPr>
        <w:widowControl w:val="0"/>
        <w:autoSpaceDE w:val="0"/>
        <w:autoSpaceDN w:val="0"/>
        <w:spacing w:after="0" w:line="240" w:lineRule="auto"/>
        <w:ind w:right="221"/>
        <w:jc w:val="both"/>
        <w:rPr>
          <w:rFonts w:ascii="Arial" w:eastAsia="Arial" w:hAnsi="Arial" w:cs="Arial"/>
          <w:sz w:val="24"/>
          <w:szCs w:val="24"/>
        </w:rPr>
      </w:pPr>
      <w:r w:rsidRPr="00D07538">
        <w:rPr>
          <w:rFonts w:ascii="Arial" w:eastAsia="Arial" w:hAnsi="Arial" w:cs="Arial"/>
          <w:sz w:val="24"/>
          <w:szCs w:val="24"/>
        </w:rPr>
        <w:t>Аудитория для проведения занятий лекционного типа, текущего контроля и промежуточной аттестации (г.Воронеж, проспект Революции, д.24, ауд. 408): спе- циализированная мебель, ноутбук ASUS X51RL, мультимедиапроектор NECNP64, экран для проектора.</w:t>
      </w:r>
    </w:p>
    <w:p w14:paraId="39207F8A" w14:textId="77777777" w:rsidR="00D07538" w:rsidRPr="00D07538" w:rsidRDefault="00D07538" w:rsidP="00D07538">
      <w:pPr>
        <w:widowControl w:val="0"/>
        <w:autoSpaceDE w:val="0"/>
        <w:autoSpaceDN w:val="0"/>
        <w:spacing w:before="1" w:after="0" w:line="240" w:lineRule="auto"/>
        <w:ind w:right="224"/>
        <w:jc w:val="both"/>
        <w:rPr>
          <w:rFonts w:ascii="Arial" w:eastAsia="Arial" w:hAnsi="Arial" w:cs="Arial"/>
          <w:sz w:val="24"/>
          <w:szCs w:val="24"/>
        </w:rPr>
      </w:pPr>
      <w:r w:rsidRPr="00D07538">
        <w:rPr>
          <w:rFonts w:ascii="Arial" w:eastAsia="Arial" w:hAnsi="Arial" w:cs="Arial"/>
          <w:sz w:val="24"/>
          <w:szCs w:val="24"/>
        </w:rPr>
        <w:t>Аудитория для проведения лабораторных занятий, текущего контроля и промежуточной аттестации (г.Воронеж, пр. Революции, 24, ВГУ, корп. 3, ауд. 416 (кабинет психологии)): специализированная мебель, оборудование комнаты пси- хологической разгрузки: пучок волокон на пульте управления, настенное световое панно «Иллюминатор», сенсорный уголок «Зеркальный обман VIP», управление воздушно-пузырьковой колонной, проектор «Звездное небо», тактильная дорожка, светомузыкальная полусфера, световой стол для рисования песком на сенсорном управлении,</w:t>
      </w:r>
      <w:r w:rsidRPr="00D07538">
        <w:rPr>
          <w:rFonts w:ascii="Arial" w:eastAsia="Arial" w:hAnsi="Arial" w:cs="Arial"/>
          <w:spacing w:val="-2"/>
          <w:sz w:val="24"/>
          <w:szCs w:val="24"/>
        </w:rPr>
        <w:t xml:space="preserve"> </w:t>
      </w:r>
      <w:r w:rsidRPr="00D07538">
        <w:rPr>
          <w:rFonts w:ascii="Arial" w:eastAsia="Arial" w:hAnsi="Arial" w:cs="Arial"/>
          <w:sz w:val="24"/>
          <w:szCs w:val="24"/>
        </w:rPr>
        <w:t>интерактивная</w:t>
      </w:r>
      <w:r w:rsidRPr="00D07538">
        <w:rPr>
          <w:rFonts w:ascii="Arial" w:eastAsia="Arial" w:hAnsi="Arial" w:cs="Arial"/>
          <w:spacing w:val="-3"/>
          <w:sz w:val="24"/>
          <w:szCs w:val="24"/>
        </w:rPr>
        <w:t xml:space="preserve"> </w:t>
      </w:r>
      <w:r w:rsidRPr="00D07538">
        <w:rPr>
          <w:rFonts w:ascii="Arial" w:eastAsia="Arial" w:hAnsi="Arial" w:cs="Arial"/>
          <w:sz w:val="24"/>
          <w:szCs w:val="24"/>
        </w:rPr>
        <w:t>панель</w:t>
      </w:r>
      <w:r w:rsidRPr="00D07538">
        <w:rPr>
          <w:rFonts w:ascii="Arial" w:eastAsia="Arial" w:hAnsi="Arial" w:cs="Arial"/>
          <w:spacing w:val="-3"/>
          <w:sz w:val="24"/>
          <w:szCs w:val="24"/>
        </w:rPr>
        <w:t xml:space="preserve"> </w:t>
      </w:r>
      <w:r w:rsidRPr="00D07538">
        <w:rPr>
          <w:rFonts w:ascii="Arial" w:eastAsia="Arial" w:hAnsi="Arial" w:cs="Arial"/>
          <w:sz w:val="24"/>
          <w:szCs w:val="24"/>
        </w:rPr>
        <w:t>«Бесконечность»,</w:t>
      </w:r>
      <w:r w:rsidRPr="00D07538">
        <w:rPr>
          <w:rFonts w:ascii="Arial" w:eastAsia="Arial" w:hAnsi="Arial" w:cs="Arial"/>
          <w:spacing w:val="-2"/>
          <w:sz w:val="24"/>
          <w:szCs w:val="24"/>
        </w:rPr>
        <w:t xml:space="preserve"> </w:t>
      </w:r>
      <w:r w:rsidRPr="00D07538">
        <w:rPr>
          <w:rFonts w:ascii="Arial" w:eastAsia="Arial" w:hAnsi="Arial" w:cs="Arial"/>
          <w:sz w:val="24"/>
          <w:szCs w:val="24"/>
        </w:rPr>
        <w:t>волшебный</w:t>
      </w:r>
      <w:r w:rsidRPr="00D07538">
        <w:rPr>
          <w:rFonts w:ascii="Arial" w:eastAsia="Arial" w:hAnsi="Arial" w:cs="Arial"/>
          <w:spacing w:val="-2"/>
          <w:sz w:val="24"/>
          <w:szCs w:val="24"/>
        </w:rPr>
        <w:t xml:space="preserve"> </w:t>
      </w:r>
      <w:r w:rsidRPr="00D07538">
        <w:rPr>
          <w:rFonts w:ascii="Arial" w:eastAsia="Arial" w:hAnsi="Arial" w:cs="Arial"/>
          <w:sz w:val="24"/>
          <w:szCs w:val="24"/>
        </w:rPr>
        <w:t>фонтан</w:t>
      </w:r>
      <w:r w:rsidRPr="00D07538">
        <w:rPr>
          <w:rFonts w:ascii="Arial" w:eastAsia="Arial" w:hAnsi="Arial" w:cs="Arial"/>
          <w:spacing w:val="-3"/>
          <w:sz w:val="24"/>
          <w:szCs w:val="24"/>
        </w:rPr>
        <w:t xml:space="preserve"> </w:t>
      </w:r>
      <w:r w:rsidRPr="00D07538">
        <w:rPr>
          <w:rFonts w:ascii="Arial" w:eastAsia="Arial" w:hAnsi="Arial" w:cs="Arial"/>
          <w:sz w:val="24"/>
          <w:szCs w:val="24"/>
        </w:rPr>
        <w:t>(договор</w:t>
      </w:r>
    </w:p>
    <w:p w14:paraId="2EC9B683" w14:textId="77777777" w:rsidR="00D07538" w:rsidRPr="00D07538" w:rsidRDefault="00D07538" w:rsidP="00D07538">
      <w:pPr>
        <w:widowControl w:val="0"/>
        <w:autoSpaceDE w:val="0"/>
        <w:autoSpaceDN w:val="0"/>
        <w:spacing w:after="0" w:line="240" w:lineRule="auto"/>
        <w:jc w:val="both"/>
        <w:rPr>
          <w:rFonts w:ascii="Arial" w:eastAsia="Arial" w:hAnsi="Arial" w:cs="Arial"/>
          <w:sz w:val="24"/>
          <w:szCs w:val="24"/>
        </w:rPr>
      </w:pPr>
      <w:r w:rsidRPr="00D07538">
        <w:rPr>
          <w:rFonts w:ascii="Arial" w:eastAsia="Arial" w:hAnsi="Arial" w:cs="Arial"/>
          <w:sz w:val="24"/>
          <w:szCs w:val="24"/>
        </w:rPr>
        <w:t>№3010-07/204-14</w:t>
      </w:r>
      <w:r w:rsidRPr="00D07538">
        <w:rPr>
          <w:rFonts w:ascii="Arial" w:eastAsia="Arial" w:hAnsi="Arial" w:cs="Arial"/>
          <w:spacing w:val="-12"/>
          <w:sz w:val="24"/>
          <w:szCs w:val="24"/>
        </w:rPr>
        <w:t xml:space="preserve"> </w:t>
      </w:r>
      <w:r w:rsidRPr="00D07538">
        <w:rPr>
          <w:rFonts w:ascii="Arial" w:eastAsia="Arial" w:hAnsi="Arial" w:cs="Arial"/>
          <w:sz w:val="24"/>
          <w:szCs w:val="24"/>
        </w:rPr>
        <w:t>от</w:t>
      </w:r>
      <w:r w:rsidRPr="00D07538">
        <w:rPr>
          <w:rFonts w:ascii="Arial" w:eastAsia="Arial" w:hAnsi="Arial" w:cs="Arial"/>
          <w:spacing w:val="-15"/>
          <w:sz w:val="24"/>
          <w:szCs w:val="24"/>
        </w:rPr>
        <w:t xml:space="preserve"> </w:t>
      </w:r>
      <w:r w:rsidRPr="00D07538">
        <w:rPr>
          <w:rFonts w:ascii="Arial" w:eastAsia="Arial" w:hAnsi="Arial" w:cs="Arial"/>
          <w:sz w:val="24"/>
          <w:szCs w:val="24"/>
        </w:rPr>
        <w:t>16.12.2014</w:t>
      </w:r>
      <w:r w:rsidRPr="00D07538">
        <w:rPr>
          <w:rFonts w:ascii="Arial" w:eastAsia="Arial" w:hAnsi="Arial" w:cs="Arial"/>
          <w:spacing w:val="-13"/>
          <w:sz w:val="24"/>
          <w:szCs w:val="24"/>
        </w:rPr>
        <w:t xml:space="preserve"> </w:t>
      </w:r>
      <w:r w:rsidRPr="00D07538">
        <w:rPr>
          <w:rFonts w:ascii="Arial" w:eastAsia="Arial" w:hAnsi="Arial" w:cs="Arial"/>
          <w:sz w:val="24"/>
          <w:szCs w:val="24"/>
        </w:rPr>
        <w:t>с</w:t>
      </w:r>
      <w:r w:rsidRPr="00D07538">
        <w:rPr>
          <w:rFonts w:ascii="Arial" w:eastAsia="Arial" w:hAnsi="Arial" w:cs="Arial"/>
          <w:spacing w:val="-12"/>
          <w:sz w:val="24"/>
          <w:szCs w:val="24"/>
        </w:rPr>
        <w:t xml:space="preserve"> </w:t>
      </w:r>
      <w:r w:rsidRPr="00D07538">
        <w:rPr>
          <w:rFonts w:ascii="Arial" w:eastAsia="Arial" w:hAnsi="Arial" w:cs="Arial"/>
          <w:sz w:val="24"/>
          <w:szCs w:val="24"/>
        </w:rPr>
        <w:t>ООО</w:t>
      </w:r>
      <w:r w:rsidRPr="00D07538">
        <w:rPr>
          <w:rFonts w:ascii="Arial" w:eastAsia="Arial" w:hAnsi="Arial" w:cs="Arial"/>
          <w:spacing w:val="-11"/>
          <w:sz w:val="24"/>
          <w:szCs w:val="24"/>
        </w:rPr>
        <w:t xml:space="preserve"> </w:t>
      </w:r>
      <w:r w:rsidRPr="00D07538">
        <w:rPr>
          <w:rFonts w:ascii="Arial" w:eastAsia="Arial" w:hAnsi="Arial" w:cs="Arial"/>
          <w:sz w:val="24"/>
          <w:szCs w:val="24"/>
        </w:rPr>
        <w:t>«ШкольныйМир»</w:t>
      </w:r>
      <w:r w:rsidRPr="00D07538">
        <w:rPr>
          <w:rFonts w:ascii="Arial" w:eastAsia="Arial" w:hAnsi="Arial" w:cs="Arial"/>
          <w:spacing w:val="-12"/>
          <w:sz w:val="24"/>
          <w:szCs w:val="24"/>
        </w:rPr>
        <w:t xml:space="preserve"> </w:t>
      </w:r>
      <w:r w:rsidRPr="00D07538">
        <w:rPr>
          <w:rFonts w:ascii="Arial" w:eastAsia="Arial" w:hAnsi="Arial" w:cs="Arial"/>
          <w:sz w:val="24"/>
          <w:szCs w:val="24"/>
        </w:rPr>
        <w:t>(Воронеж);</w:t>
      </w:r>
      <w:r w:rsidRPr="00D07538">
        <w:rPr>
          <w:rFonts w:ascii="Arial" w:eastAsia="Arial" w:hAnsi="Arial" w:cs="Arial"/>
          <w:spacing w:val="-11"/>
          <w:sz w:val="24"/>
          <w:szCs w:val="24"/>
        </w:rPr>
        <w:t xml:space="preserve"> </w:t>
      </w:r>
      <w:r w:rsidRPr="00D07538">
        <w:rPr>
          <w:rFonts w:ascii="Arial" w:eastAsia="Arial" w:hAnsi="Arial" w:cs="Arial"/>
          <w:spacing w:val="-2"/>
          <w:sz w:val="24"/>
          <w:szCs w:val="24"/>
        </w:rPr>
        <w:t>бессрочный).</w:t>
      </w:r>
    </w:p>
    <w:p w14:paraId="0B6B9037" w14:textId="77777777" w:rsidR="00D07538" w:rsidRPr="00D07538" w:rsidRDefault="00D07538" w:rsidP="00D07538">
      <w:pPr>
        <w:widowControl w:val="0"/>
        <w:autoSpaceDE w:val="0"/>
        <w:autoSpaceDN w:val="0"/>
        <w:spacing w:after="0" w:line="240" w:lineRule="auto"/>
        <w:ind w:right="222"/>
        <w:jc w:val="both"/>
        <w:rPr>
          <w:rFonts w:ascii="Arial" w:eastAsia="Arial" w:hAnsi="Arial" w:cs="Arial"/>
          <w:sz w:val="24"/>
          <w:szCs w:val="24"/>
        </w:rPr>
      </w:pPr>
      <w:r w:rsidRPr="00D07538">
        <w:rPr>
          <w:rFonts w:ascii="Arial" w:eastAsia="Arial" w:hAnsi="Arial" w:cs="Arial"/>
          <w:sz w:val="24"/>
          <w:szCs w:val="24"/>
        </w:rPr>
        <w:t>Лаборатория практической психологии для проведения занятий семинар- ского типа, помещение для хранения и профилактического обслуживания учебно- го оборудования (г. Воронеж, проспект Революции, д. 24, ауд. 307(4)): специали- зированная мебель, профессиональный компьютерный полиграф (ПКП) «Диана- 04» в базовой комплектации с креслом для полиграфического обследования СКО- 02; оборудование для проведения психодиагностического исследования – про- граммный комплекс «Psychometric Expert–9 Practic+ версии»; аппаратно- программный</w:t>
      </w:r>
      <w:r w:rsidRPr="00D07538">
        <w:rPr>
          <w:rFonts w:ascii="Arial" w:eastAsia="Arial" w:hAnsi="Arial" w:cs="Arial"/>
          <w:spacing w:val="-2"/>
          <w:sz w:val="24"/>
          <w:szCs w:val="24"/>
        </w:rPr>
        <w:t xml:space="preserve"> </w:t>
      </w:r>
      <w:r w:rsidRPr="00D07538">
        <w:rPr>
          <w:rFonts w:ascii="Arial" w:eastAsia="Arial" w:hAnsi="Arial" w:cs="Arial"/>
          <w:sz w:val="24"/>
          <w:szCs w:val="24"/>
        </w:rPr>
        <w:t>психодиагностический</w:t>
      </w:r>
      <w:r w:rsidRPr="00D07538">
        <w:rPr>
          <w:rFonts w:ascii="Arial" w:eastAsia="Arial" w:hAnsi="Arial" w:cs="Arial"/>
          <w:spacing w:val="-1"/>
          <w:sz w:val="24"/>
          <w:szCs w:val="24"/>
        </w:rPr>
        <w:t xml:space="preserve"> </w:t>
      </w:r>
      <w:r w:rsidRPr="00D07538">
        <w:rPr>
          <w:rFonts w:ascii="Arial" w:eastAsia="Arial" w:hAnsi="Arial" w:cs="Arial"/>
          <w:sz w:val="24"/>
          <w:szCs w:val="24"/>
        </w:rPr>
        <w:t>комплекс</w:t>
      </w:r>
      <w:r w:rsidRPr="00D07538">
        <w:rPr>
          <w:rFonts w:ascii="Arial" w:eastAsia="Arial" w:hAnsi="Arial" w:cs="Arial"/>
          <w:spacing w:val="-1"/>
          <w:sz w:val="24"/>
          <w:szCs w:val="24"/>
        </w:rPr>
        <w:t xml:space="preserve"> </w:t>
      </w:r>
      <w:r w:rsidRPr="00D07538">
        <w:rPr>
          <w:rFonts w:ascii="Arial" w:eastAsia="Arial" w:hAnsi="Arial" w:cs="Arial"/>
          <w:sz w:val="24"/>
          <w:szCs w:val="24"/>
        </w:rPr>
        <w:t>«Мультипсихометр»;</w:t>
      </w:r>
      <w:r w:rsidRPr="00D07538">
        <w:rPr>
          <w:rFonts w:ascii="Arial" w:eastAsia="Arial" w:hAnsi="Arial" w:cs="Arial"/>
          <w:spacing w:val="-1"/>
          <w:sz w:val="24"/>
          <w:szCs w:val="24"/>
        </w:rPr>
        <w:t xml:space="preserve"> </w:t>
      </w:r>
      <w:r w:rsidRPr="00D07538">
        <w:rPr>
          <w:rFonts w:ascii="Arial" w:eastAsia="Arial" w:hAnsi="Arial" w:cs="Arial"/>
          <w:sz w:val="24"/>
          <w:szCs w:val="24"/>
        </w:rPr>
        <w:t>компьютерные психодиагностические методики (Методика экспресс-диагностики Мороз, Методи- ка экспресс-диагностики Сигнал, Психосемантическая диагностика скрытой моти- вации (ПДСМ), Ко-терапевтическая система Келли-98, Комплексная социально- психологическая диагностика группы и др.), устройство психофизиологического тестирования «Психофизиолог» УПФТ-1/30-«Психофизиолог», комплект для ком- плексной аудиовизуальной стимуляции «Профессиональный», аппарат психоэмо- циональной коррекции АПЭК-6, цветодинамический проектор «Плазма-250», ап- парат аудиовизуальной стимуляции типа «Voyager», прибор биологической обрат- ной связи «Релана»; 1 компьютер Intel Celeron CPU; ноутбук Dell Inspiration, ноут- бук ASUSX51RL, ноутбук HP Probook 450 G6; принтер HPLaserJet 1300; сканер HewlettPackard, экран для проектора.</w:t>
      </w:r>
    </w:p>
    <w:p w14:paraId="3888528A" w14:textId="77777777" w:rsidR="00D07538" w:rsidRPr="00D07538" w:rsidRDefault="00D07538" w:rsidP="00D07538">
      <w:pPr>
        <w:widowControl w:val="0"/>
        <w:autoSpaceDE w:val="0"/>
        <w:autoSpaceDN w:val="0"/>
        <w:spacing w:before="2" w:after="0" w:line="240" w:lineRule="auto"/>
        <w:ind w:right="224"/>
        <w:jc w:val="both"/>
        <w:rPr>
          <w:rFonts w:ascii="Arial" w:eastAsia="Arial" w:hAnsi="Arial" w:cs="Arial"/>
          <w:sz w:val="24"/>
          <w:szCs w:val="24"/>
        </w:rPr>
      </w:pPr>
      <w:r w:rsidRPr="00D07538">
        <w:rPr>
          <w:rFonts w:ascii="Arial" w:eastAsia="Arial" w:hAnsi="Arial" w:cs="Arial"/>
          <w:sz w:val="24"/>
          <w:szCs w:val="24"/>
        </w:rPr>
        <w:t>Компьютерный класс (кабинет информационных технологий № 2) для про- ведения индивидуальных и групповых консультаций, аудитория для самостоя- тельной работы, помещение для хранения и профилактического обслуживания учебного оборудования (г. Воронеж, проспект Революции, д. 24, ауд. 303): специ- ализированная мебель, 15 персональных компьютеров CORE I5-8400/B365M PRO4/DDR4 8GB/SSD 480GB/DVI/HDMI/VGA/450Вт/Win10pro/GW2480, интерак- тивная панель Lumien, 75", МФУ лазерное HPLaserJetProM28w(W2G55A).</w:t>
      </w:r>
    </w:p>
    <w:p w14:paraId="60D359B0" w14:textId="77777777" w:rsidR="00D07538" w:rsidRPr="00D07538" w:rsidRDefault="00D07538" w:rsidP="00D07538">
      <w:pPr>
        <w:widowControl w:val="0"/>
        <w:autoSpaceDE w:val="0"/>
        <w:autoSpaceDN w:val="0"/>
        <w:spacing w:after="0" w:line="240" w:lineRule="auto"/>
        <w:jc w:val="both"/>
        <w:rPr>
          <w:rFonts w:ascii="Arial" w:eastAsia="Arial" w:hAnsi="Arial" w:cs="Arial"/>
        </w:rPr>
        <w:sectPr w:rsidR="00D07538" w:rsidRPr="00D07538">
          <w:pgSz w:w="11910" w:h="16840"/>
          <w:pgMar w:top="1040" w:right="620" w:bottom="280" w:left="1440" w:header="720" w:footer="720" w:gutter="0"/>
          <w:cols w:space="720"/>
        </w:sectPr>
      </w:pPr>
    </w:p>
    <w:p w14:paraId="2724A1CF" w14:textId="77777777" w:rsidR="00D07538" w:rsidRPr="00D07538" w:rsidRDefault="00D07538" w:rsidP="00D07538">
      <w:pPr>
        <w:widowControl w:val="0"/>
        <w:numPr>
          <w:ilvl w:val="0"/>
          <w:numId w:val="31"/>
        </w:numPr>
        <w:tabs>
          <w:tab w:val="left" w:pos="679"/>
        </w:tabs>
        <w:autoSpaceDE w:val="0"/>
        <w:autoSpaceDN w:val="0"/>
        <w:spacing w:before="66" w:after="0" w:line="240" w:lineRule="auto"/>
        <w:ind w:left="262" w:right="228"/>
        <w:outlineLvl w:val="0"/>
        <w:rPr>
          <w:rFonts w:ascii="Arial" w:eastAsia="Arial" w:hAnsi="Arial" w:cs="Arial"/>
          <w:b/>
          <w:bCs/>
          <w:sz w:val="24"/>
          <w:szCs w:val="24"/>
        </w:rPr>
      </w:pPr>
      <w:r w:rsidRPr="00D07538">
        <w:rPr>
          <w:rFonts w:ascii="Arial" w:eastAsia="Arial" w:hAnsi="Arial" w:cs="Arial"/>
          <w:b/>
          <w:bCs/>
          <w:sz w:val="24"/>
          <w:szCs w:val="24"/>
        </w:rPr>
        <w:lastRenderedPageBreak/>
        <w:t xml:space="preserve">Оценочные средства для проведения текущей и промежуточной аттеста- </w:t>
      </w:r>
      <w:r w:rsidRPr="00D07538">
        <w:rPr>
          <w:rFonts w:ascii="Arial" w:eastAsia="Arial" w:hAnsi="Arial" w:cs="Arial"/>
          <w:b/>
          <w:bCs/>
          <w:spacing w:val="-4"/>
          <w:sz w:val="24"/>
          <w:szCs w:val="24"/>
        </w:rPr>
        <w:t>ции</w:t>
      </w:r>
    </w:p>
    <w:p w14:paraId="4360591E" w14:textId="77777777" w:rsidR="00D07538" w:rsidRPr="00D07538" w:rsidRDefault="00D07538" w:rsidP="00D07538">
      <w:pPr>
        <w:widowControl w:val="0"/>
        <w:autoSpaceDE w:val="0"/>
        <w:autoSpaceDN w:val="0"/>
        <w:spacing w:after="5" w:line="240" w:lineRule="auto"/>
        <w:ind w:right="218"/>
        <w:rPr>
          <w:rFonts w:ascii="Arial" w:eastAsia="Arial" w:hAnsi="Arial" w:cs="Arial"/>
          <w:sz w:val="24"/>
          <w:szCs w:val="24"/>
        </w:rPr>
      </w:pPr>
      <w:r w:rsidRPr="00D07538">
        <w:rPr>
          <w:rFonts w:ascii="Arial" w:eastAsia="Arial" w:hAnsi="Arial" w:cs="Arial"/>
          <w:sz w:val="24"/>
          <w:szCs w:val="24"/>
        </w:rPr>
        <w:t xml:space="preserve">Порядок оценки освоения обучающимися учебного материала </w:t>
      </w:r>
      <w:proofErr w:type="gramStart"/>
      <w:r w:rsidRPr="00D07538">
        <w:rPr>
          <w:rFonts w:ascii="Arial" w:eastAsia="Arial" w:hAnsi="Arial" w:cs="Arial"/>
          <w:sz w:val="24"/>
          <w:szCs w:val="24"/>
        </w:rPr>
        <w:t>определяет- ся</w:t>
      </w:r>
      <w:proofErr w:type="gramEnd"/>
      <w:r w:rsidRPr="00D07538">
        <w:rPr>
          <w:rFonts w:ascii="Arial" w:eastAsia="Arial" w:hAnsi="Arial" w:cs="Arial"/>
          <w:sz w:val="24"/>
          <w:szCs w:val="24"/>
        </w:rPr>
        <w:t xml:space="preserve"> содержанием следующих разделов дисциплины:</w:t>
      </w: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2401"/>
        <w:gridCol w:w="1217"/>
        <w:gridCol w:w="1702"/>
        <w:gridCol w:w="3301"/>
      </w:tblGrid>
      <w:tr w:rsidR="00D07538" w:rsidRPr="00D07538" w14:paraId="02534918" w14:textId="77777777" w:rsidTr="00127A33">
        <w:trPr>
          <w:trHeight w:val="628"/>
        </w:trPr>
        <w:tc>
          <w:tcPr>
            <w:tcW w:w="600" w:type="dxa"/>
          </w:tcPr>
          <w:p w14:paraId="6247A259" w14:textId="77777777" w:rsidR="00D07538" w:rsidRPr="00D07538" w:rsidRDefault="00D07538" w:rsidP="00D07538">
            <w:pPr>
              <w:spacing w:before="138" w:line="204" w:lineRule="auto"/>
              <w:ind w:right="150"/>
              <w:rPr>
                <w:rFonts w:ascii="Arial" w:eastAsia="Arial" w:hAnsi="Arial" w:cs="Arial"/>
                <w:sz w:val="20"/>
              </w:rPr>
            </w:pPr>
            <w:r w:rsidRPr="00D07538">
              <w:rPr>
                <w:rFonts w:ascii="Arial" w:eastAsia="Arial" w:hAnsi="Arial" w:cs="Arial"/>
                <w:spacing w:val="-10"/>
                <w:sz w:val="20"/>
              </w:rPr>
              <w:t xml:space="preserve">№ </w:t>
            </w:r>
            <w:r w:rsidRPr="00D07538">
              <w:rPr>
                <w:rFonts w:ascii="Arial" w:eastAsia="Arial" w:hAnsi="Arial" w:cs="Arial"/>
                <w:spacing w:val="-5"/>
                <w:sz w:val="20"/>
              </w:rPr>
              <w:t>п/п</w:t>
            </w:r>
          </w:p>
        </w:tc>
        <w:tc>
          <w:tcPr>
            <w:tcW w:w="2401" w:type="dxa"/>
          </w:tcPr>
          <w:p w14:paraId="712C10FD" w14:textId="77777777" w:rsidR="00D07538" w:rsidRPr="00D07538" w:rsidRDefault="00D07538" w:rsidP="00D07538">
            <w:pPr>
              <w:spacing w:before="26" w:line="194" w:lineRule="exact"/>
              <w:ind w:right="153"/>
              <w:jc w:val="center"/>
              <w:rPr>
                <w:rFonts w:ascii="Arial" w:eastAsia="Arial" w:hAnsi="Arial" w:cs="Arial"/>
                <w:sz w:val="20"/>
                <w:lang w:val="ru-RU"/>
              </w:rPr>
            </w:pPr>
            <w:r w:rsidRPr="00D07538">
              <w:rPr>
                <w:rFonts w:ascii="Arial" w:eastAsia="Arial" w:hAnsi="Arial" w:cs="Arial"/>
                <w:sz w:val="20"/>
                <w:lang w:val="ru-RU"/>
              </w:rPr>
              <w:t>Наименование</w:t>
            </w:r>
            <w:r w:rsidRPr="00D07538">
              <w:rPr>
                <w:rFonts w:ascii="Arial" w:eastAsia="Arial" w:hAnsi="Arial" w:cs="Arial"/>
                <w:spacing w:val="-14"/>
                <w:sz w:val="20"/>
                <w:lang w:val="ru-RU"/>
              </w:rPr>
              <w:t xml:space="preserve"> </w:t>
            </w:r>
            <w:proofErr w:type="gramStart"/>
            <w:r w:rsidRPr="00D07538">
              <w:rPr>
                <w:rFonts w:ascii="Arial" w:eastAsia="Arial" w:hAnsi="Arial" w:cs="Arial"/>
                <w:sz w:val="20"/>
                <w:lang w:val="ru-RU"/>
              </w:rPr>
              <w:t>разде- ла</w:t>
            </w:r>
            <w:proofErr w:type="gramEnd"/>
            <w:r w:rsidRPr="00D07538">
              <w:rPr>
                <w:rFonts w:ascii="Arial" w:eastAsia="Arial" w:hAnsi="Arial" w:cs="Arial"/>
                <w:spacing w:val="-14"/>
                <w:sz w:val="20"/>
                <w:lang w:val="ru-RU"/>
              </w:rPr>
              <w:t xml:space="preserve"> </w:t>
            </w:r>
            <w:r w:rsidRPr="00D07538">
              <w:rPr>
                <w:rFonts w:ascii="Arial" w:eastAsia="Arial" w:hAnsi="Arial" w:cs="Arial"/>
                <w:sz w:val="20"/>
                <w:lang w:val="ru-RU"/>
              </w:rPr>
              <w:t>дисциплины</w:t>
            </w:r>
            <w:r w:rsidRPr="00D07538">
              <w:rPr>
                <w:rFonts w:ascii="Arial" w:eastAsia="Arial" w:hAnsi="Arial" w:cs="Arial"/>
                <w:spacing w:val="-14"/>
                <w:sz w:val="20"/>
                <w:lang w:val="ru-RU"/>
              </w:rPr>
              <w:t xml:space="preserve"> </w:t>
            </w:r>
            <w:r w:rsidRPr="00D07538">
              <w:rPr>
                <w:rFonts w:ascii="Arial" w:eastAsia="Arial" w:hAnsi="Arial" w:cs="Arial"/>
                <w:sz w:val="20"/>
                <w:lang w:val="ru-RU"/>
              </w:rPr>
              <w:t xml:space="preserve">(моду- </w:t>
            </w:r>
            <w:r w:rsidRPr="00D07538">
              <w:rPr>
                <w:rFonts w:ascii="Arial" w:eastAsia="Arial" w:hAnsi="Arial" w:cs="Arial"/>
                <w:spacing w:val="-4"/>
                <w:sz w:val="20"/>
                <w:lang w:val="ru-RU"/>
              </w:rPr>
              <w:t>ля)</w:t>
            </w:r>
          </w:p>
        </w:tc>
        <w:tc>
          <w:tcPr>
            <w:tcW w:w="1217" w:type="dxa"/>
          </w:tcPr>
          <w:p w14:paraId="42949FE3" w14:textId="77777777" w:rsidR="00D07538" w:rsidRPr="00D07538" w:rsidRDefault="00D07538" w:rsidP="00D07538">
            <w:pPr>
              <w:spacing w:before="138" w:line="204" w:lineRule="auto"/>
              <w:ind w:right="152"/>
              <w:rPr>
                <w:rFonts w:ascii="Arial" w:eastAsia="Arial" w:hAnsi="Arial" w:cs="Arial"/>
                <w:sz w:val="20"/>
              </w:rPr>
            </w:pPr>
            <w:r w:rsidRPr="00D07538">
              <w:rPr>
                <w:rFonts w:ascii="Arial" w:eastAsia="Arial" w:hAnsi="Arial" w:cs="Arial"/>
                <w:spacing w:val="-2"/>
                <w:sz w:val="20"/>
              </w:rPr>
              <w:t>Компе- тенция(и)</w:t>
            </w:r>
          </w:p>
        </w:tc>
        <w:tc>
          <w:tcPr>
            <w:tcW w:w="1702" w:type="dxa"/>
          </w:tcPr>
          <w:p w14:paraId="5AC6A98B" w14:textId="77777777" w:rsidR="00D07538" w:rsidRPr="00D07538" w:rsidRDefault="00D07538" w:rsidP="00D07538">
            <w:pPr>
              <w:spacing w:before="26" w:line="194" w:lineRule="exact"/>
              <w:ind w:right="207"/>
              <w:jc w:val="center"/>
              <w:rPr>
                <w:rFonts w:ascii="Arial" w:eastAsia="Arial" w:hAnsi="Arial" w:cs="Arial"/>
                <w:sz w:val="20"/>
              </w:rPr>
            </w:pPr>
            <w:r w:rsidRPr="00D07538">
              <w:rPr>
                <w:rFonts w:ascii="Arial" w:eastAsia="Arial" w:hAnsi="Arial" w:cs="Arial"/>
                <w:spacing w:val="-2"/>
                <w:sz w:val="20"/>
              </w:rPr>
              <w:t>Индикатор(ы) достижения компетенции</w:t>
            </w:r>
          </w:p>
        </w:tc>
        <w:tc>
          <w:tcPr>
            <w:tcW w:w="3301" w:type="dxa"/>
          </w:tcPr>
          <w:p w14:paraId="126330C9" w14:textId="77777777" w:rsidR="00D07538" w:rsidRPr="00D07538" w:rsidRDefault="00D07538" w:rsidP="00D07538">
            <w:pPr>
              <w:spacing w:before="186"/>
              <w:rPr>
                <w:rFonts w:ascii="Arial" w:eastAsia="Arial" w:hAnsi="Arial" w:cs="Arial"/>
                <w:sz w:val="20"/>
              </w:rPr>
            </w:pPr>
            <w:r w:rsidRPr="00D07538">
              <w:rPr>
                <w:rFonts w:ascii="Arial" w:eastAsia="Arial" w:hAnsi="Arial" w:cs="Arial"/>
                <w:spacing w:val="-2"/>
                <w:sz w:val="20"/>
              </w:rPr>
              <w:t>Оценочные</w:t>
            </w:r>
            <w:r w:rsidRPr="00D07538">
              <w:rPr>
                <w:rFonts w:ascii="Arial" w:eastAsia="Arial" w:hAnsi="Arial" w:cs="Arial"/>
                <w:spacing w:val="1"/>
                <w:sz w:val="20"/>
              </w:rPr>
              <w:t xml:space="preserve"> </w:t>
            </w:r>
            <w:r w:rsidRPr="00D07538">
              <w:rPr>
                <w:rFonts w:ascii="Arial" w:eastAsia="Arial" w:hAnsi="Arial" w:cs="Arial"/>
                <w:spacing w:val="-2"/>
                <w:sz w:val="20"/>
              </w:rPr>
              <w:t>средства</w:t>
            </w:r>
          </w:p>
        </w:tc>
      </w:tr>
      <w:tr w:rsidR="00D07538" w:rsidRPr="00D07538" w14:paraId="563AF8C8" w14:textId="77777777" w:rsidTr="00127A33">
        <w:trPr>
          <w:trHeight w:val="688"/>
        </w:trPr>
        <w:tc>
          <w:tcPr>
            <w:tcW w:w="600" w:type="dxa"/>
          </w:tcPr>
          <w:p w14:paraId="5027C86D" w14:textId="77777777" w:rsidR="00D07538" w:rsidRPr="00D07538" w:rsidRDefault="00D07538" w:rsidP="00D07538">
            <w:pPr>
              <w:spacing w:line="227" w:lineRule="exact"/>
              <w:rPr>
                <w:rFonts w:ascii="Arial" w:eastAsia="Arial" w:hAnsi="Arial" w:cs="Arial"/>
                <w:sz w:val="20"/>
              </w:rPr>
            </w:pPr>
            <w:r w:rsidRPr="00D07538">
              <w:rPr>
                <w:rFonts w:ascii="Arial" w:eastAsia="Arial" w:hAnsi="Arial" w:cs="Arial"/>
                <w:w w:val="99"/>
                <w:sz w:val="20"/>
              </w:rPr>
              <w:t>1</w:t>
            </w:r>
          </w:p>
        </w:tc>
        <w:tc>
          <w:tcPr>
            <w:tcW w:w="2401" w:type="dxa"/>
          </w:tcPr>
          <w:p w14:paraId="2140EBF9" w14:textId="77777777" w:rsidR="00D07538" w:rsidRPr="00D07538" w:rsidRDefault="00D07538" w:rsidP="00D07538">
            <w:pPr>
              <w:spacing w:line="227" w:lineRule="exact"/>
              <w:rPr>
                <w:rFonts w:ascii="Arial" w:eastAsia="Arial" w:hAnsi="Arial" w:cs="Arial"/>
                <w:sz w:val="20"/>
                <w:lang w:val="ru-RU"/>
              </w:rPr>
            </w:pPr>
            <w:r w:rsidRPr="00D07538">
              <w:rPr>
                <w:rFonts w:ascii="Arial" w:eastAsia="Arial" w:hAnsi="Arial" w:cs="Arial"/>
                <w:sz w:val="20"/>
                <w:lang w:val="ru-RU"/>
              </w:rPr>
              <w:t>Введение</w:t>
            </w:r>
            <w:r w:rsidRPr="00D07538">
              <w:rPr>
                <w:rFonts w:ascii="Arial" w:eastAsia="Arial" w:hAnsi="Arial" w:cs="Arial"/>
                <w:spacing w:val="-6"/>
                <w:sz w:val="20"/>
                <w:lang w:val="ru-RU"/>
              </w:rPr>
              <w:t xml:space="preserve"> </w:t>
            </w:r>
            <w:r w:rsidRPr="00D07538">
              <w:rPr>
                <w:rFonts w:ascii="Arial" w:eastAsia="Arial" w:hAnsi="Arial" w:cs="Arial"/>
                <w:sz w:val="20"/>
                <w:lang w:val="ru-RU"/>
              </w:rPr>
              <w:t>в</w:t>
            </w:r>
            <w:r w:rsidRPr="00D07538">
              <w:rPr>
                <w:rFonts w:ascii="Arial" w:eastAsia="Arial" w:hAnsi="Arial" w:cs="Arial"/>
                <w:spacing w:val="-8"/>
                <w:sz w:val="20"/>
                <w:lang w:val="ru-RU"/>
              </w:rPr>
              <w:t xml:space="preserve"> </w:t>
            </w:r>
            <w:r w:rsidRPr="00D07538">
              <w:rPr>
                <w:rFonts w:ascii="Arial" w:eastAsia="Arial" w:hAnsi="Arial" w:cs="Arial"/>
                <w:spacing w:val="-2"/>
                <w:sz w:val="20"/>
                <w:lang w:val="ru-RU"/>
              </w:rPr>
              <w:t>психологи-</w:t>
            </w:r>
          </w:p>
          <w:p w14:paraId="52A968ED" w14:textId="77777777" w:rsidR="00D07538" w:rsidRPr="00D07538" w:rsidRDefault="00D07538" w:rsidP="00D07538">
            <w:pPr>
              <w:spacing w:line="228" w:lineRule="exact"/>
              <w:ind w:right="157"/>
              <w:rPr>
                <w:rFonts w:ascii="Arial" w:eastAsia="Arial" w:hAnsi="Arial" w:cs="Arial"/>
                <w:sz w:val="20"/>
                <w:lang w:val="ru-RU"/>
              </w:rPr>
            </w:pPr>
            <w:r w:rsidRPr="00D07538">
              <w:rPr>
                <w:rFonts w:ascii="Arial" w:eastAsia="Arial" w:hAnsi="Arial" w:cs="Arial"/>
                <w:sz w:val="20"/>
                <w:lang w:val="ru-RU"/>
              </w:rPr>
              <w:t>ческое</w:t>
            </w:r>
            <w:r w:rsidRPr="00D07538">
              <w:rPr>
                <w:rFonts w:ascii="Arial" w:eastAsia="Arial" w:hAnsi="Arial" w:cs="Arial"/>
                <w:spacing w:val="-14"/>
                <w:sz w:val="20"/>
                <w:lang w:val="ru-RU"/>
              </w:rPr>
              <w:t xml:space="preserve"> </w:t>
            </w:r>
            <w:r w:rsidRPr="00D07538">
              <w:rPr>
                <w:rFonts w:ascii="Arial" w:eastAsia="Arial" w:hAnsi="Arial" w:cs="Arial"/>
                <w:sz w:val="20"/>
                <w:lang w:val="ru-RU"/>
              </w:rPr>
              <w:t xml:space="preserve">консультирова- </w:t>
            </w:r>
            <w:r w:rsidRPr="00D07538">
              <w:rPr>
                <w:rFonts w:ascii="Arial" w:eastAsia="Arial" w:hAnsi="Arial" w:cs="Arial"/>
                <w:spacing w:val="-4"/>
                <w:sz w:val="20"/>
                <w:lang w:val="ru-RU"/>
              </w:rPr>
              <w:t>ние</w:t>
            </w:r>
          </w:p>
        </w:tc>
        <w:tc>
          <w:tcPr>
            <w:tcW w:w="1217" w:type="dxa"/>
          </w:tcPr>
          <w:p w14:paraId="482B3226" w14:textId="77777777" w:rsidR="00D07538" w:rsidRPr="00D07538" w:rsidRDefault="00D07538" w:rsidP="00D07538">
            <w:pPr>
              <w:spacing w:before="7"/>
              <w:rPr>
                <w:rFonts w:ascii="Arial" w:eastAsia="Arial" w:hAnsi="Arial" w:cs="Arial"/>
                <w:sz w:val="20"/>
                <w:lang w:val="ru-RU"/>
              </w:rPr>
            </w:pPr>
          </w:p>
          <w:p w14:paraId="3C2FC4C8" w14:textId="77777777" w:rsidR="00D07538" w:rsidRPr="00D07538" w:rsidRDefault="00D07538" w:rsidP="00D07538">
            <w:pPr>
              <w:rPr>
                <w:rFonts w:ascii="Arial" w:eastAsia="Arial" w:hAnsi="Arial" w:cs="Arial"/>
                <w:sz w:val="20"/>
              </w:rPr>
            </w:pPr>
            <w:r w:rsidRPr="00D07538">
              <w:rPr>
                <w:rFonts w:ascii="Arial" w:eastAsia="Arial" w:hAnsi="Arial" w:cs="Arial"/>
                <w:w w:val="95"/>
                <w:sz w:val="20"/>
              </w:rPr>
              <w:t>ОПК-</w:t>
            </w:r>
            <w:r w:rsidRPr="00D07538">
              <w:rPr>
                <w:rFonts w:ascii="Arial" w:eastAsia="Arial" w:hAnsi="Arial" w:cs="Arial"/>
                <w:spacing w:val="-10"/>
                <w:sz w:val="20"/>
              </w:rPr>
              <w:t>4</w:t>
            </w:r>
          </w:p>
        </w:tc>
        <w:tc>
          <w:tcPr>
            <w:tcW w:w="1702" w:type="dxa"/>
          </w:tcPr>
          <w:p w14:paraId="0F9CF27E" w14:textId="77777777" w:rsidR="00D07538" w:rsidRPr="00D07538" w:rsidRDefault="00D07538" w:rsidP="00D07538">
            <w:pPr>
              <w:spacing w:before="119" w:line="247" w:lineRule="auto"/>
              <w:ind w:right="461"/>
              <w:rPr>
                <w:rFonts w:ascii="Arial" w:eastAsia="Arial" w:hAnsi="Arial" w:cs="Arial"/>
                <w:sz w:val="20"/>
              </w:rPr>
            </w:pPr>
            <w:r w:rsidRPr="00D07538">
              <w:rPr>
                <w:rFonts w:ascii="Arial" w:eastAsia="Arial" w:hAnsi="Arial" w:cs="Arial"/>
                <w:spacing w:val="-2"/>
                <w:sz w:val="20"/>
              </w:rPr>
              <w:t xml:space="preserve">ОПК-4.1 </w:t>
            </w:r>
            <w:r w:rsidRPr="00D07538">
              <w:rPr>
                <w:rFonts w:ascii="Arial" w:eastAsia="Arial" w:hAnsi="Arial" w:cs="Arial"/>
                <w:w w:val="95"/>
                <w:sz w:val="20"/>
              </w:rPr>
              <w:t>ОПК-</w:t>
            </w:r>
            <w:r w:rsidRPr="00D07538">
              <w:rPr>
                <w:rFonts w:ascii="Arial" w:eastAsia="Arial" w:hAnsi="Arial" w:cs="Arial"/>
                <w:spacing w:val="-5"/>
                <w:sz w:val="20"/>
              </w:rPr>
              <w:t>4.2</w:t>
            </w:r>
          </w:p>
        </w:tc>
        <w:tc>
          <w:tcPr>
            <w:tcW w:w="3301" w:type="dxa"/>
          </w:tcPr>
          <w:p w14:paraId="130F8A57" w14:textId="77777777" w:rsidR="00D07538" w:rsidRPr="00D07538" w:rsidRDefault="00D07538" w:rsidP="00D07538">
            <w:pPr>
              <w:spacing w:before="169" w:line="204" w:lineRule="auto"/>
              <w:rPr>
                <w:rFonts w:ascii="Arial" w:eastAsia="Arial" w:hAnsi="Arial" w:cs="Arial"/>
                <w:sz w:val="20"/>
                <w:lang w:val="ru-RU"/>
              </w:rPr>
            </w:pPr>
            <w:r w:rsidRPr="00D07538">
              <w:rPr>
                <w:rFonts w:ascii="Arial" w:eastAsia="Arial" w:hAnsi="Arial" w:cs="Arial"/>
                <w:sz w:val="20"/>
                <w:lang w:val="ru-RU"/>
              </w:rPr>
              <w:t>Комплект</w:t>
            </w:r>
            <w:r w:rsidRPr="00D07538">
              <w:rPr>
                <w:rFonts w:ascii="Arial" w:eastAsia="Arial" w:hAnsi="Arial" w:cs="Arial"/>
                <w:spacing w:val="-14"/>
                <w:sz w:val="20"/>
                <w:lang w:val="ru-RU"/>
              </w:rPr>
              <w:t xml:space="preserve"> </w:t>
            </w:r>
            <w:r w:rsidRPr="00D07538">
              <w:rPr>
                <w:rFonts w:ascii="Arial" w:eastAsia="Arial" w:hAnsi="Arial" w:cs="Arial"/>
                <w:sz w:val="20"/>
                <w:lang w:val="ru-RU"/>
              </w:rPr>
              <w:t>заданий</w:t>
            </w:r>
            <w:r w:rsidRPr="00D07538">
              <w:rPr>
                <w:rFonts w:ascii="Arial" w:eastAsia="Arial" w:hAnsi="Arial" w:cs="Arial"/>
                <w:spacing w:val="-13"/>
                <w:sz w:val="20"/>
                <w:lang w:val="ru-RU"/>
              </w:rPr>
              <w:t xml:space="preserve"> </w:t>
            </w:r>
            <w:r w:rsidRPr="00D07538">
              <w:rPr>
                <w:rFonts w:ascii="Arial" w:eastAsia="Arial" w:hAnsi="Arial" w:cs="Arial"/>
                <w:sz w:val="20"/>
                <w:lang w:val="ru-RU"/>
              </w:rPr>
              <w:t>для</w:t>
            </w:r>
            <w:r w:rsidRPr="00D07538">
              <w:rPr>
                <w:rFonts w:ascii="Arial" w:eastAsia="Arial" w:hAnsi="Arial" w:cs="Arial"/>
                <w:spacing w:val="-11"/>
                <w:sz w:val="20"/>
                <w:lang w:val="ru-RU"/>
              </w:rPr>
              <w:t xml:space="preserve"> </w:t>
            </w:r>
            <w:proofErr w:type="gramStart"/>
            <w:r w:rsidRPr="00D07538">
              <w:rPr>
                <w:rFonts w:ascii="Arial" w:eastAsia="Arial" w:hAnsi="Arial" w:cs="Arial"/>
                <w:sz w:val="20"/>
                <w:lang w:val="ru-RU"/>
              </w:rPr>
              <w:t>кон- трольной</w:t>
            </w:r>
            <w:proofErr w:type="gramEnd"/>
            <w:r w:rsidRPr="00D07538">
              <w:rPr>
                <w:rFonts w:ascii="Arial" w:eastAsia="Arial" w:hAnsi="Arial" w:cs="Arial"/>
                <w:sz w:val="20"/>
                <w:lang w:val="ru-RU"/>
              </w:rPr>
              <w:t xml:space="preserve"> работы № 8</w:t>
            </w:r>
          </w:p>
        </w:tc>
      </w:tr>
      <w:tr w:rsidR="00D07538" w:rsidRPr="00D07538" w14:paraId="111F85A0" w14:textId="77777777" w:rsidTr="00127A33">
        <w:trPr>
          <w:trHeight w:val="690"/>
        </w:trPr>
        <w:tc>
          <w:tcPr>
            <w:tcW w:w="600" w:type="dxa"/>
          </w:tcPr>
          <w:p w14:paraId="2F66EDF1" w14:textId="77777777" w:rsidR="00D07538" w:rsidRPr="00D07538" w:rsidRDefault="00D07538" w:rsidP="00D07538">
            <w:pPr>
              <w:spacing w:line="227" w:lineRule="exact"/>
              <w:rPr>
                <w:rFonts w:ascii="Arial" w:eastAsia="Arial" w:hAnsi="Arial" w:cs="Arial"/>
                <w:sz w:val="20"/>
              </w:rPr>
            </w:pPr>
            <w:r w:rsidRPr="00D07538">
              <w:rPr>
                <w:rFonts w:ascii="Arial" w:eastAsia="Arial" w:hAnsi="Arial" w:cs="Arial"/>
                <w:w w:val="99"/>
                <w:sz w:val="20"/>
              </w:rPr>
              <w:t>2</w:t>
            </w:r>
          </w:p>
        </w:tc>
        <w:tc>
          <w:tcPr>
            <w:tcW w:w="2401" w:type="dxa"/>
          </w:tcPr>
          <w:p w14:paraId="1AC315DD" w14:textId="77777777" w:rsidR="00D07538" w:rsidRPr="00D07538" w:rsidRDefault="00D07538" w:rsidP="00D07538">
            <w:pPr>
              <w:spacing w:line="230" w:lineRule="exact"/>
              <w:rPr>
                <w:rFonts w:ascii="Arial" w:eastAsia="Arial" w:hAnsi="Arial" w:cs="Arial"/>
                <w:sz w:val="20"/>
                <w:lang w:val="ru-RU"/>
              </w:rPr>
            </w:pPr>
            <w:r w:rsidRPr="00D07538">
              <w:rPr>
                <w:rFonts w:ascii="Arial" w:eastAsia="Arial" w:hAnsi="Arial" w:cs="Arial"/>
                <w:sz w:val="20"/>
                <w:lang w:val="ru-RU"/>
              </w:rPr>
              <w:t>Роль</w:t>
            </w:r>
            <w:r w:rsidRPr="00D07538">
              <w:rPr>
                <w:rFonts w:ascii="Arial" w:eastAsia="Arial" w:hAnsi="Arial" w:cs="Arial"/>
                <w:spacing w:val="-13"/>
                <w:sz w:val="20"/>
                <w:lang w:val="ru-RU"/>
              </w:rPr>
              <w:t xml:space="preserve"> </w:t>
            </w:r>
            <w:r w:rsidRPr="00D07538">
              <w:rPr>
                <w:rFonts w:ascii="Arial" w:eastAsia="Arial" w:hAnsi="Arial" w:cs="Arial"/>
                <w:sz w:val="20"/>
                <w:lang w:val="ru-RU"/>
              </w:rPr>
              <w:t>и</w:t>
            </w:r>
            <w:r w:rsidRPr="00D07538">
              <w:rPr>
                <w:rFonts w:ascii="Arial" w:eastAsia="Arial" w:hAnsi="Arial" w:cs="Arial"/>
                <w:spacing w:val="-14"/>
                <w:sz w:val="20"/>
                <w:lang w:val="ru-RU"/>
              </w:rPr>
              <w:t xml:space="preserve"> </w:t>
            </w:r>
            <w:r w:rsidRPr="00D07538">
              <w:rPr>
                <w:rFonts w:ascii="Arial" w:eastAsia="Arial" w:hAnsi="Arial" w:cs="Arial"/>
                <w:sz w:val="20"/>
                <w:lang w:val="ru-RU"/>
              </w:rPr>
              <w:t>место</w:t>
            </w:r>
            <w:r w:rsidRPr="00D07538">
              <w:rPr>
                <w:rFonts w:ascii="Arial" w:eastAsia="Arial" w:hAnsi="Arial" w:cs="Arial"/>
                <w:spacing w:val="-13"/>
                <w:sz w:val="20"/>
                <w:lang w:val="ru-RU"/>
              </w:rPr>
              <w:t xml:space="preserve"> </w:t>
            </w:r>
            <w:r w:rsidRPr="00D07538">
              <w:rPr>
                <w:rFonts w:ascii="Arial" w:eastAsia="Arial" w:hAnsi="Arial" w:cs="Arial"/>
                <w:sz w:val="20"/>
                <w:lang w:val="ru-RU"/>
              </w:rPr>
              <w:t xml:space="preserve">консуль- танта в консультиро- </w:t>
            </w:r>
            <w:r w:rsidRPr="00D07538">
              <w:rPr>
                <w:rFonts w:ascii="Arial" w:eastAsia="Arial" w:hAnsi="Arial" w:cs="Arial"/>
                <w:spacing w:val="-2"/>
                <w:sz w:val="20"/>
                <w:lang w:val="ru-RU"/>
              </w:rPr>
              <w:t>вании</w:t>
            </w:r>
          </w:p>
        </w:tc>
        <w:tc>
          <w:tcPr>
            <w:tcW w:w="1217" w:type="dxa"/>
          </w:tcPr>
          <w:p w14:paraId="492A748F" w14:textId="77777777" w:rsidR="00D07538" w:rsidRPr="00D07538" w:rsidRDefault="00D07538" w:rsidP="00D07538">
            <w:pPr>
              <w:spacing w:before="9"/>
              <w:rPr>
                <w:rFonts w:ascii="Arial" w:eastAsia="Arial" w:hAnsi="Arial" w:cs="Arial"/>
                <w:sz w:val="20"/>
                <w:lang w:val="ru-RU"/>
              </w:rPr>
            </w:pPr>
          </w:p>
          <w:p w14:paraId="7CC67168" w14:textId="77777777" w:rsidR="00D07538" w:rsidRPr="00D07538" w:rsidRDefault="00D07538" w:rsidP="00D07538">
            <w:pPr>
              <w:rPr>
                <w:rFonts w:ascii="Arial" w:eastAsia="Arial" w:hAnsi="Arial" w:cs="Arial"/>
                <w:sz w:val="20"/>
              </w:rPr>
            </w:pPr>
            <w:r w:rsidRPr="00D07538">
              <w:rPr>
                <w:rFonts w:ascii="Arial" w:eastAsia="Arial" w:hAnsi="Arial" w:cs="Arial"/>
                <w:w w:val="95"/>
                <w:sz w:val="20"/>
              </w:rPr>
              <w:t>ОПК-</w:t>
            </w:r>
            <w:r w:rsidRPr="00D07538">
              <w:rPr>
                <w:rFonts w:ascii="Arial" w:eastAsia="Arial" w:hAnsi="Arial" w:cs="Arial"/>
                <w:spacing w:val="-10"/>
                <w:sz w:val="20"/>
              </w:rPr>
              <w:t>4</w:t>
            </w:r>
          </w:p>
        </w:tc>
        <w:tc>
          <w:tcPr>
            <w:tcW w:w="1702" w:type="dxa"/>
          </w:tcPr>
          <w:p w14:paraId="63F98C5A" w14:textId="77777777" w:rsidR="00D07538" w:rsidRPr="00D07538" w:rsidRDefault="00D07538" w:rsidP="00D07538">
            <w:pPr>
              <w:spacing w:before="122" w:line="244" w:lineRule="auto"/>
              <w:ind w:right="461"/>
              <w:rPr>
                <w:rFonts w:ascii="Arial" w:eastAsia="Arial" w:hAnsi="Arial" w:cs="Arial"/>
                <w:sz w:val="20"/>
              </w:rPr>
            </w:pPr>
            <w:r w:rsidRPr="00D07538">
              <w:rPr>
                <w:rFonts w:ascii="Arial" w:eastAsia="Arial" w:hAnsi="Arial" w:cs="Arial"/>
                <w:spacing w:val="-2"/>
                <w:sz w:val="20"/>
              </w:rPr>
              <w:t xml:space="preserve">ОПК-4.1 </w:t>
            </w:r>
            <w:r w:rsidRPr="00D07538">
              <w:rPr>
                <w:rFonts w:ascii="Arial" w:eastAsia="Arial" w:hAnsi="Arial" w:cs="Arial"/>
                <w:w w:val="95"/>
                <w:sz w:val="20"/>
              </w:rPr>
              <w:t>ОПК-</w:t>
            </w:r>
            <w:r w:rsidRPr="00D07538">
              <w:rPr>
                <w:rFonts w:ascii="Arial" w:eastAsia="Arial" w:hAnsi="Arial" w:cs="Arial"/>
                <w:spacing w:val="-5"/>
                <w:sz w:val="20"/>
              </w:rPr>
              <w:t>4.2</w:t>
            </w:r>
          </w:p>
        </w:tc>
        <w:tc>
          <w:tcPr>
            <w:tcW w:w="3301" w:type="dxa"/>
          </w:tcPr>
          <w:p w14:paraId="778A5659" w14:textId="77777777" w:rsidR="00D07538" w:rsidRPr="00D07538" w:rsidRDefault="00D07538" w:rsidP="00D07538">
            <w:pPr>
              <w:spacing w:before="167" w:line="206" w:lineRule="auto"/>
              <w:rPr>
                <w:rFonts w:ascii="Arial" w:eastAsia="Arial" w:hAnsi="Arial" w:cs="Arial"/>
                <w:sz w:val="20"/>
                <w:lang w:val="ru-RU"/>
              </w:rPr>
            </w:pPr>
            <w:r w:rsidRPr="00D07538">
              <w:rPr>
                <w:rFonts w:ascii="Arial" w:eastAsia="Arial" w:hAnsi="Arial" w:cs="Arial"/>
                <w:sz w:val="20"/>
                <w:lang w:val="ru-RU"/>
              </w:rPr>
              <w:t>Комплект</w:t>
            </w:r>
            <w:r w:rsidRPr="00D07538">
              <w:rPr>
                <w:rFonts w:ascii="Arial" w:eastAsia="Arial" w:hAnsi="Arial" w:cs="Arial"/>
                <w:spacing w:val="-14"/>
                <w:sz w:val="20"/>
                <w:lang w:val="ru-RU"/>
              </w:rPr>
              <w:t xml:space="preserve"> </w:t>
            </w:r>
            <w:r w:rsidRPr="00D07538">
              <w:rPr>
                <w:rFonts w:ascii="Arial" w:eastAsia="Arial" w:hAnsi="Arial" w:cs="Arial"/>
                <w:sz w:val="20"/>
                <w:lang w:val="ru-RU"/>
              </w:rPr>
              <w:t>заданий</w:t>
            </w:r>
            <w:r w:rsidRPr="00D07538">
              <w:rPr>
                <w:rFonts w:ascii="Arial" w:eastAsia="Arial" w:hAnsi="Arial" w:cs="Arial"/>
                <w:spacing w:val="-13"/>
                <w:sz w:val="20"/>
                <w:lang w:val="ru-RU"/>
              </w:rPr>
              <w:t xml:space="preserve"> </w:t>
            </w:r>
            <w:r w:rsidRPr="00D07538">
              <w:rPr>
                <w:rFonts w:ascii="Arial" w:eastAsia="Arial" w:hAnsi="Arial" w:cs="Arial"/>
                <w:sz w:val="20"/>
                <w:lang w:val="ru-RU"/>
              </w:rPr>
              <w:t>для</w:t>
            </w:r>
            <w:r w:rsidRPr="00D07538">
              <w:rPr>
                <w:rFonts w:ascii="Arial" w:eastAsia="Arial" w:hAnsi="Arial" w:cs="Arial"/>
                <w:spacing w:val="-11"/>
                <w:sz w:val="20"/>
                <w:lang w:val="ru-RU"/>
              </w:rPr>
              <w:t xml:space="preserve"> </w:t>
            </w:r>
            <w:proofErr w:type="gramStart"/>
            <w:r w:rsidRPr="00D07538">
              <w:rPr>
                <w:rFonts w:ascii="Arial" w:eastAsia="Arial" w:hAnsi="Arial" w:cs="Arial"/>
                <w:sz w:val="20"/>
                <w:lang w:val="ru-RU"/>
              </w:rPr>
              <w:t>кон- трольной</w:t>
            </w:r>
            <w:proofErr w:type="gramEnd"/>
            <w:r w:rsidRPr="00D07538">
              <w:rPr>
                <w:rFonts w:ascii="Arial" w:eastAsia="Arial" w:hAnsi="Arial" w:cs="Arial"/>
                <w:sz w:val="20"/>
                <w:lang w:val="ru-RU"/>
              </w:rPr>
              <w:t xml:space="preserve"> работы № 8</w:t>
            </w:r>
          </w:p>
        </w:tc>
      </w:tr>
      <w:tr w:rsidR="00D07538" w:rsidRPr="00D07538" w14:paraId="12B8C429" w14:textId="77777777" w:rsidTr="00127A33">
        <w:trPr>
          <w:trHeight w:val="470"/>
        </w:trPr>
        <w:tc>
          <w:tcPr>
            <w:tcW w:w="600" w:type="dxa"/>
          </w:tcPr>
          <w:p w14:paraId="0156172E" w14:textId="77777777" w:rsidR="00D07538" w:rsidRPr="00D07538" w:rsidRDefault="00D07538" w:rsidP="00D07538">
            <w:pPr>
              <w:spacing w:line="227" w:lineRule="exact"/>
              <w:rPr>
                <w:rFonts w:ascii="Arial" w:eastAsia="Arial" w:hAnsi="Arial" w:cs="Arial"/>
                <w:sz w:val="20"/>
              </w:rPr>
            </w:pPr>
            <w:r w:rsidRPr="00D07538">
              <w:rPr>
                <w:rFonts w:ascii="Arial" w:eastAsia="Arial" w:hAnsi="Arial" w:cs="Arial"/>
                <w:w w:val="99"/>
                <w:sz w:val="20"/>
              </w:rPr>
              <w:t>3</w:t>
            </w:r>
          </w:p>
        </w:tc>
        <w:tc>
          <w:tcPr>
            <w:tcW w:w="2401" w:type="dxa"/>
          </w:tcPr>
          <w:p w14:paraId="5EC40132" w14:textId="77777777" w:rsidR="00D07538" w:rsidRPr="00D07538" w:rsidRDefault="00D07538" w:rsidP="00D07538">
            <w:pPr>
              <w:spacing w:line="230" w:lineRule="exact"/>
              <w:ind w:right="209"/>
              <w:rPr>
                <w:rFonts w:ascii="Arial" w:eastAsia="Arial" w:hAnsi="Arial" w:cs="Arial"/>
                <w:sz w:val="20"/>
              </w:rPr>
            </w:pPr>
            <w:r w:rsidRPr="00D07538">
              <w:rPr>
                <w:rFonts w:ascii="Arial" w:eastAsia="Arial" w:hAnsi="Arial" w:cs="Arial"/>
                <w:sz w:val="20"/>
              </w:rPr>
              <w:t>Консультативный</w:t>
            </w:r>
            <w:r w:rsidRPr="00D07538">
              <w:rPr>
                <w:rFonts w:ascii="Arial" w:eastAsia="Arial" w:hAnsi="Arial" w:cs="Arial"/>
                <w:spacing w:val="-14"/>
                <w:sz w:val="20"/>
              </w:rPr>
              <w:t xml:space="preserve"> </w:t>
            </w:r>
            <w:r w:rsidRPr="00D07538">
              <w:rPr>
                <w:rFonts w:ascii="Arial" w:eastAsia="Arial" w:hAnsi="Arial" w:cs="Arial"/>
                <w:sz w:val="20"/>
              </w:rPr>
              <w:t xml:space="preserve">кон- </w:t>
            </w:r>
            <w:r w:rsidRPr="00D07538">
              <w:rPr>
                <w:rFonts w:ascii="Arial" w:eastAsia="Arial" w:hAnsi="Arial" w:cs="Arial"/>
                <w:spacing w:val="-4"/>
                <w:sz w:val="20"/>
              </w:rPr>
              <w:t>такт</w:t>
            </w:r>
          </w:p>
        </w:tc>
        <w:tc>
          <w:tcPr>
            <w:tcW w:w="1217" w:type="dxa"/>
          </w:tcPr>
          <w:p w14:paraId="206ED1EE" w14:textId="77777777" w:rsidR="00D07538" w:rsidRPr="00D07538" w:rsidRDefault="00D07538" w:rsidP="00D07538">
            <w:pPr>
              <w:spacing w:before="129"/>
              <w:rPr>
                <w:rFonts w:ascii="Arial" w:eastAsia="Arial" w:hAnsi="Arial" w:cs="Arial"/>
                <w:sz w:val="20"/>
              </w:rPr>
            </w:pPr>
            <w:r w:rsidRPr="00D07538">
              <w:rPr>
                <w:rFonts w:ascii="Arial" w:eastAsia="Arial" w:hAnsi="Arial" w:cs="Arial"/>
                <w:w w:val="95"/>
                <w:sz w:val="20"/>
              </w:rPr>
              <w:t>ОПК-</w:t>
            </w:r>
            <w:r w:rsidRPr="00D07538">
              <w:rPr>
                <w:rFonts w:ascii="Arial" w:eastAsia="Arial" w:hAnsi="Arial" w:cs="Arial"/>
                <w:spacing w:val="-10"/>
                <w:sz w:val="20"/>
              </w:rPr>
              <w:t>4</w:t>
            </w:r>
          </w:p>
        </w:tc>
        <w:tc>
          <w:tcPr>
            <w:tcW w:w="1702" w:type="dxa"/>
          </w:tcPr>
          <w:p w14:paraId="56785294" w14:textId="77777777" w:rsidR="00D07538" w:rsidRPr="00D07538" w:rsidRDefault="00D07538" w:rsidP="00D07538">
            <w:pPr>
              <w:spacing w:line="230" w:lineRule="atLeast"/>
              <w:ind w:right="461"/>
              <w:rPr>
                <w:rFonts w:ascii="Arial" w:eastAsia="Arial" w:hAnsi="Arial" w:cs="Arial"/>
                <w:sz w:val="20"/>
              </w:rPr>
            </w:pPr>
            <w:r w:rsidRPr="00D07538">
              <w:rPr>
                <w:rFonts w:ascii="Arial" w:eastAsia="Arial" w:hAnsi="Arial" w:cs="Arial"/>
                <w:spacing w:val="-2"/>
                <w:sz w:val="20"/>
              </w:rPr>
              <w:t xml:space="preserve">ОПК-4.1 </w:t>
            </w:r>
            <w:r w:rsidRPr="00D07538">
              <w:rPr>
                <w:rFonts w:ascii="Arial" w:eastAsia="Arial" w:hAnsi="Arial" w:cs="Arial"/>
                <w:w w:val="95"/>
                <w:sz w:val="20"/>
              </w:rPr>
              <w:t>ОПК-</w:t>
            </w:r>
            <w:r w:rsidRPr="00D07538">
              <w:rPr>
                <w:rFonts w:ascii="Arial" w:eastAsia="Arial" w:hAnsi="Arial" w:cs="Arial"/>
                <w:spacing w:val="-5"/>
                <w:sz w:val="20"/>
              </w:rPr>
              <w:t>4.2</w:t>
            </w:r>
          </w:p>
        </w:tc>
        <w:tc>
          <w:tcPr>
            <w:tcW w:w="3301" w:type="dxa"/>
          </w:tcPr>
          <w:p w14:paraId="6104DDAB" w14:textId="77777777" w:rsidR="00D07538" w:rsidRPr="00D07538" w:rsidRDefault="00D07538" w:rsidP="00D07538">
            <w:pPr>
              <w:spacing w:before="58" w:line="196" w:lineRule="exact"/>
              <w:rPr>
                <w:rFonts w:ascii="Arial" w:eastAsia="Arial" w:hAnsi="Arial" w:cs="Arial"/>
                <w:sz w:val="20"/>
                <w:lang w:val="ru-RU"/>
              </w:rPr>
            </w:pPr>
            <w:r w:rsidRPr="00D07538">
              <w:rPr>
                <w:rFonts w:ascii="Arial" w:eastAsia="Arial" w:hAnsi="Arial" w:cs="Arial"/>
                <w:sz w:val="20"/>
                <w:lang w:val="ru-RU"/>
              </w:rPr>
              <w:t>Комплект</w:t>
            </w:r>
            <w:r w:rsidRPr="00D07538">
              <w:rPr>
                <w:rFonts w:ascii="Arial" w:eastAsia="Arial" w:hAnsi="Arial" w:cs="Arial"/>
                <w:spacing w:val="-14"/>
                <w:sz w:val="20"/>
                <w:lang w:val="ru-RU"/>
              </w:rPr>
              <w:t xml:space="preserve"> </w:t>
            </w:r>
            <w:r w:rsidRPr="00D07538">
              <w:rPr>
                <w:rFonts w:ascii="Arial" w:eastAsia="Arial" w:hAnsi="Arial" w:cs="Arial"/>
                <w:sz w:val="20"/>
                <w:lang w:val="ru-RU"/>
              </w:rPr>
              <w:t>заданий</w:t>
            </w:r>
            <w:r w:rsidRPr="00D07538">
              <w:rPr>
                <w:rFonts w:ascii="Arial" w:eastAsia="Arial" w:hAnsi="Arial" w:cs="Arial"/>
                <w:spacing w:val="-13"/>
                <w:sz w:val="20"/>
                <w:lang w:val="ru-RU"/>
              </w:rPr>
              <w:t xml:space="preserve"> </w:t>
            </w:r>
            <w:r w:rsidRPr="00D07538">
              <w:rPr>
                <w:rFonts w:ascii="Arial" w:eastAsia="Arial" w:hAnsi="Arial" w:cs="Arial"/>
                <w:sz w:val="20"/>
                <w:lang w:val="ru-RU"/>
              </w:rPr>
              <w:t>для</w:t>
            </w:r>
            <w:r w:rsidRPr="00D07538">
              <w:rPr>
                <w:rFonts w:ascii="Arial" w:eastAsia="Arial" w:hAnsi="Arial" w:cs="Arial"/>
                <w:spacing w:val="-11"/>
                <w:sz w:val="20"/>
                <w:lang w:val="ru-RU"/>
              </w:rPr>
              <w:t xml:space="preserve"> </w:t>
            </w:r>
            <w:proofErr w:type="gramStart"/>
            <w:r w:rsidRPr="00D07538">
              <w:rPr>
                <w:rFonts w:ascii="Arial" w:eastAsia="Arial" w:hAnsi="Arial" w:cs="Arial"/>
                <w:sz w:val="20"/>
                <w:lang w:val="ru-RU"/>
              </w:rPr>
              <w:t>кон- трольной</w:t>
            </w:r>
            <w:proofErr w:type="gramEnd"/>
            <w:r w:rsidRPr="00D07538">
              <w:rPr>
                <w:rFonts w:ascii="Arial" w:eastAsia="Arial" w:hAnsi="Arial" w:cs="Arial"/>
                <w:sz w:val="20"/>
                <w:lang w:val="ru-RU"/>
              </w:rPr>
              <w:t xml:space="preserve"> работы № 8</w:t>
            </w:r>
          </w:p>
        </w:tc>
      </w:tr>
      <w:tr w:rsidR="00D07538" w:rsidRPr="00D07538" w14:paraId="335D9E1B" w14:textId="77777777" w:rsidTr="00127A33">
        <w:trPr>
          <w:trHeight w:val="691"/>
        </w:trPr>
        <w:tc>
          <w:tcPr>
            <w:tcW w:w="600" w:type="dxa"/>
          </w:tcPr>
          <w:p w14:paraId="554A26F8" w14:textId="77777777" w:rsidR="00D07538" w:rsidRPr="00D07538" w:rsidRDefault="00D07538" w:rsidP="00D07538">
            <w:pPr>
              <w:spacing w:line="228" w:lineRule="exact"/>
              <w:rPr>
                <w:rFonts w:ascii="Arial" w:eastAsia="Arial" w:hAnsi="Arial" w:cs="Arial"/>
                <w:sz w:val="20"/>
              </w:rPr>
            </w:pPr>
            <w:r w:rsidRPr="00D07538">
              <w:rPr>
                <w:rFonts w:ascii="Arial" w:eastAsia="Arial" w:hAnsi="Arial" w:cs="Arial"/>
                <w:w w:val="99"/>
                <w:sz w:val="20"/>
              </w:rPr>
              <w:t>4</w:t>
            </w:r>
          </w:p>
        </w:tc>
        <w:tc>
          <w:tcPr>
            <w:tcW w:w="2401" w:type="dxa"/>
          </w:tcPr>
          <w:p w14:paraId="18C5DC47" w14:textId="77777777" w:rsidR="00D07538" w:rsidRPr="00D07538" w:rsidRDefault="00D07538" w:rsidP="00D07538">
            <w:pPr>
              <w:spacing w:line="230" w:lineRule="exact"/>
              <w:ind w:right="204"/>
              <w:rPr>
                <w:rFonts w:ascii="Arial" w:eastAsia="Arial" w:hAnsi="Arial" w:cs="Arial"/>
                <w:sz w:val="20"/>
                <w:lang w:val="ru-RU"/>
              </w:rPr>
            </w:pPr>
            <w:r w:rsidRPr="00D07538">
              <w:rPr>
                <w:rFonts w:ascii="Arial" w:eastAsia="Arial" w:hAnsi="Arial" w:cs="Arial"/>
                <w:sz w:val="20"/>
                <w:lang w:val="ru-RU"/>
              </w:rPr>
              <w:t>Процесс</w:t>
            </w:r>
            <w:r w:rsidRPr="00D07538">
              <w:rPr>
                <w:rFonts w:ascii="Arial" w:eastAsia="Arial" w:hAnsi="Arial" w:cs="Arial"/>
                <w:spacing w:val="-14"/>
                <w:sz w:val="20"/>
                <w:lang w:val="ru-RU"/>
              </w:rPr>
              <w:t xml:space="preserve"> </w:t>
            </w:r>
            <w:proofErr w:type="gramStart"/>
            <w:r w:rsidRPr="00D07538">
              <w:rPr>
                <w:rFonts w:ascii="Arial" w:eastAsia="Arial" w:hAnsi="Arial" w:cs="Arial"/>
                <w:sz w:val="20"/>
                <w:lang w:val="ru-RU"/>
              </w:rPr>
              <w:t>психологиче- ского</w:t>
            </w:r>
            <w:proofErr w:type="gramEnd"/>
            <w:r w:rsidRPr="00D07538">
              <w:rPr>
                <w:rFonts w:ascii="Arial" w:eastAsia="Arial" w:hAnsi="Arial" w:cs="Arial"/>
                <w:sz w:val="20"/>
                <w:lang w:val="ru-RU"/>
              </w:rPr>
              <w:t xml:space="preserve"> консультирова- </w:t>
            </w:r>
            <w:r w:rsidRPr="00D07538">
              <w:rPr>
                <w:rFonts w:ascii="Arial" w:eastAsia="Arial" w:hAnsi="Arial" w:cs="Arial"/>
                <w:spacing w:val="-4"/>
                <w:sz w:val="20"/>
                <w:lang w:val="ru-RU"/>
              </w:rPr>
              <w:t>ния</w:t>
            </w:r>
          </w:p>
        </w:tc>
        <w:tc>
          <w:tcPr>
            <w:tcW w:w="1217" w:type="dxa"/>
          </w:tcPr>
          <w:p w14:paraId="79A03DA5" w14:textId="77777777" w:rsidR="00D07538" w:rsidRPr="00D07538" w:rsidRDefault="00D07538" w:rsidP="00D07538">
            <w:pPr>
              <w:spacing w:before="10"/>
              <w:rPr>
                <w:rFonts w:ascii="Arial" w:eastAsia="Arial" w:hAnsi="Arial" w:cs="Arial"/>
                <w:sz w:val="20"/>
                <w:lang w:val="ru-RU"/>
              </w:rPr>
            </w:pPr>
          </w:p>
          <w:p w14:paraId="1369E971" w14:textId="77777777" w:rsidR="00D07538" w:rsidRPr="00D07538" w:rsidRDefault="00D07538" w:rsidP="00D07538">
            <w:pPr>
              <w:rPr>
                <w:rFonts w:ascii="Arial" w:eastAsia="Arial" w:hAnsi="Arial" w:cs="Arial"/>
                <w:sz w:val="20"/>
              </w:rPr>
            </w:pPr>
            <w:r w:rsidRPr="00D07538">
              <w:rPr>
                <w:rFonts w:ascii="Arial" w:eastAsia="Arial" w:hAnsi="Arial" w:cs="Arial"/>
                <w:w w:val="95"/>
                <w:sz w:val="20"/>
              </w:rPr>
              <w:t>ОПК-</w:t>
            </w:r>
            <w:r w:rsidRPr="00D07538">
              <w:rPr>
                <w:rFonts w:ascii="Arial" w:eastAsia="Arial" w:hAnsi="Arial" w:cs="Arial"/>
                <w:spacing w:val="-10"/>
                <w:sz w:val="20"/>
              </w:rPr>
              <w:t>3</w:t>
            </w:r>
          </w:p>
        </w:tc>
        <w:tc>
          <w:tcPr>
            <w:tcW w:w="1702" w:type="dxa"/>
          </w:tcPr>
          <w:p w14:paraId="612D4953" w14:textId="77777777" w:rsidR="00D07538" w:rsidRPr="00D07538" w:rsidRDefault="00D07538" w:rsidP="00D07538">
            <w:pPr>
              <w:spacing w:before="10"/>
              <w:rPr>
                <w:rFonts w:ascii="Arial" w:eastAsia="Arial" w:hAnsi="Arial" w:cs="Arial"/>
                <w:sz w:val="20"/>
              </w:rPr>
            </w:pPr>
          </w:p>
          <w:p w14:paraId="2162D49D" w14:textId="77777777" w:rsidR="00D07538" w:rsidRPr="00D07538" w:rsidRDefault="00D07538" w:rsidP="00D07538">
            <w:pPr>
              <w:ind w:right="207"/>
              <w:jc w:val="center"/>
              <w:rPr>
                <w:rFonts w:ascii="Arial" w:eastAsia="Arial" w:hAnsi="Arial" w:cs="Arial"/>
                <w:sz w:val="20"/>
              </w:rPr>
            </w:pPr>
            <w:r w:rsidRPr="00D07538">
              <w:rPr>
                <w:rFonts w:ascii="Arial" w:eastAsia="Arial" w:hAnsi="Arial" w:cs="Arial"/>
                <w:w w:val="95"/>
                <w:sz w:val="20"/>
              </w:rPr>
              <w:t>ОПК-</w:t>
            </w:r>
            <w:r w:rsidRPr="00D07538">
              <w:rPr>
                <w:rFonts w:ascii="Arial" w:eastAsia="Arial" w:hAnsi="Arial" w:cs="Arial"/>
                <w:spacing w:val="-5"/>
                <w:sz w:val="20"/>
              </w:rPr>
              <w:t>3.1</w:t>
            </w:r>
          </w:p>
        </w:tc>
        <w:tc>
          <w:tcPr>
            <w:tcW w:w="3301" w:type="dxa"/>
          </w:tcPr>
          <w:p w14:paraId="67834E3E" w14:textId="77777777" w:rsidR="00D07538" w:rsidRPr="00D07538" w:rsidRDefault="00D07538" w:rsidP="00D07538">
            <w:pPr>
              <w:spacing w:before="122" w:line="244" w:lineRule="auto"/>
              <w:ind w:right="550"/>
              <w:rPr>
                <w:rFonts w:ascii="Arial" w:eastAsia="Arial" w:hAnsi="Arial" w:cs="Arial"/>
                <w:sz w:val="20"/>
              </w:rPr>
            </w:pPr>
            <w:r w:rsidRPr="00D07538">
              <w:rPr>
                <w:rFonts w:ascii="Arial" w:eastAsia="Arial" w:hAnsi="Arial" w:cs="Arial"/>
                <w:sz w:val="20"/>
              </w:rPr>
              <w:t>Комплект</w:t>
            </w:r>
            <w:r w:rsidRPr="00D07538">
              <w:rPr>
                <w:rFonts w:ascii="Arial" w:eastAsia="Arial" w:hAnsi="Arial" w:cs="Arial"/>
                <w:spacing w:val="-14"/>
                <w:sz w:val="20"/>
              </w:rPr>
              <w:t xml:space="preserve"> </w:t>
            </w:r>
            <w:r w:rsidRPr="00D07538">
              <w:rPr>
                <w:rFonts w:ascii="Arial" w:eastAsia="Arial" w:hAnsi="Arial" w:cs="Arial"/>
                <w:sz w:val="20"/>
              </w:rPr>
              <w:t>практических заданий№ 4</w:t>
            </w:r>
          </w:p>
        </w:tc>
      </w:tr>
      <w:tr w:rsidR="00D07538" w:rsidRPr="00D07538" w14:paraId="4D805E7A" w14:textId="77777777" w:rsidTr="00127A33">
        <w:trPr>
          <w:trHeight w:val="690"/>
        </w:trPr>
        <w:tc>
          <w:tcPr>
            <w:tcW w:w="600" w:type="dxa"/>
          </w:tcPr>
          <w:p w14:paraId="298735C5" w14:textId="77777777" w:rsidR="00D07538" w:rsidRPr="00D07538" w:rsidRDefault="00D07538" w:rsidP="00D07538">
            <w:pPr>
              <w:spacing w:line="227" w:lineRule="exact"/>
              <w:rPr>
                <w:rFonts w:ascii="Arial" w:eastAsia="Arial" w:hAnsi="Arial" w:cs="Arial"/>
                <w:sz w:val="20"/>
              </w:rPr>
            </w:pPr>
            <w:r w:rsidRPr="00D07538">
              <w:rPr>
                <w:rFonts w:ascii="Arial" w:eastAsia="Arial" w:hAnsi="Arial" w:cs="Arial"/>
                <w:w w:val="99"/>
                <w:sz w:val="20"/>
              </w:rPr>
              <w:t>5</w:t>
            </w:r>
          </w:p>
        </w:tc>
        <w:tc>
          <w:tcPr>
            <w:tcW w:w="2401" w:type="dxa"/>
          </w:tcPr>
          <w:p w14:paraId="432696BD" w14:textId="77777777" w:rsidR="00D07538" w:rsidRPr="00D07538" w:rsidRDefault="00D07538" w:rsidP="00D07538">
            <w:pPr>
              <w:spacing w:line="230" w:lineRule="exact"/>
              <w:ind w:right="189"/>
              <w:jc w:val="both"/>
              <w:rPr>
                <w:rFonts w:ascii="Arial" w:eastAsia="Arial" w:hAnsi="Arial" w:cs="Arial"/>
                <w:sz w:val="20"/>
                <w:lang w:val="ru-RU"/>
              </w:rPr>
            </w:pPr>
            <w:r w:rsidRPr="00D07538">
              <w:rPr>
                <w:rFonts w:ascii="Arial" w:eastAsia="Arial" w:hAnsi="Arial" w:cs="Arial"/>
                <w:sz w:val="20"/>
                <w:lang w:val="ru-RU"/>
              </w:rPr>
              <w:t>Специальные</w:t>
            </w:r>
            <w:r w:rsidRPr="00D07538">
              <w:rPr>
                <w:rFonts w:ascii="Arial" w:eastAsia="Arial" w:hAnsi="Arial" w:cs="Arial"/>
                <w:spacing w:val="-14"/>
                <w:sz w:val="20"/>
                <w:lang w:val="ru-RU"/>
              </w:rPr>
              <w:t xml:space="preserve"> </w:t>
            </w:r>
            <w:proofErr w:type="gramStart"/>
            <w:r w:rsidRPr="00D07538">
              <w:rPr>
                <w:rFonts w:ascii="Arial" w:eastAsia="Arial" w:hAnsi="Arial" w:cs="Arial"/>
                <w:sz w:val="20"/>
                <w:lang w:val="ru-RU"/>
              </w:rPr>
              <w:t>пробле- мы</w:t>
            </w:r>
            <w:proofErr w:type="gramEnd"/>
            <w:r w:rsidRPr="00D07538">
              <w:rPr>
                <w:rFonts w:ascii="Arial" w:eastAsia="Arial" w:hAnsi="Arial" w:cs="Arial"/>
                <w:spacing w:val="-14"/>
                <w:sz w:val="20"/>
                <w:lang w:val="ru-RU"/>
              </w:rPr>
              <w:t xml:space="preserve"> </w:t>
            </w:r>
            <w:r w:rsidRPr="00D07538">
              <w:rPr>
                <w:rFonts w:ascii="Arial" w:eastAsia="Arial" w:hAnsi="Arial" w:cs="Arial"/>
                <w:sz w:val="20"/>
                <w:lang w:val="ru-RU"/>
              </w:rPr>
              <w:t>в</w:t>
            </w:r>
            <w:r w:rsidRPr="00D07538">
              <w:rPr>
                <w:rFonts w:ascii="Arial" w:eastAsia="Arial" w:hAnsi="Arial" w:cs="Arial"/>
                <w:spacing w:val="-14"/>
                <w:sz w:val="20"/>
                <w:lang w:val="ru-RU"/>
              </w:rPr>
              <w:t xml:space="preserve"> </w:t>
            </w:r>
            <w:r w:rsidRPr="00D07538">
              <w:rPr>
                <w:rFonts w:ascii="Arial" w:eastAsia="Arial" w:hAnsi="Arial" w:cs="Arial"/>
                <w:sz w:val="20"/>
                <w:lang w:val="ru-RU"/>
              </w:rPr>
              <w:t xml:space="preserve">психологическом </w:t>
            </w:r>
            <w:r w:rsidRPr="00D07538">
              <w:rPr>
                <w:rFonts w:ascii="Arial" w:eastAsia="Arial" w:hAnsi="Arial" w:cs="Arial"/>
                <w:spacing w:val="-2"/>
                <w:sz w:val="20"/>
                <w:lang w:val="ru-RU"/>
              </w:rPr>
              <w:t>консультировании</w:t>
            </w:r>
          </w:p>
        </w:tc>
        <w:tc>
          <w:tcPr>
            <w:tcW w:w="1217" w:type="dxa"/>
          </w:tcPr>
          <w:p w14:paraId="3A71B823" w14:textId="77777777" w:rsidR="00D07538" w:rsidRPr="00D07538" w:rsidRDefault="00D07538" w:rsidP="00D07538">
            <w:pPr>
              <w:spacing w:before="9"/>
              <w:rPr>
                <w:rFonts w:ascii="Arial" w:eastAsia="Arial" w:hAnsi="Arial" w:cs="Arial"/>
                <w:sz w:val="20"/>
                <w:lang w:val="ru-RU"/>
              </w:rPr>
            </w:pPr>
          </w:p>
          <w:p w14:paraId="37B1EAA3" w14:textId="77777777" w:rsidR="00D07538" w:rsidRPr="00D07538" w:rsidRDefault="00D07538" w:rsidP="00D07538">
            <w:pPr>
              <w:rPr>
                <w:rFonts w:ascii="Arial" w:eastAsia="Arial" w:hAnsi="Arial" w:cs="Arial"/>
                <w:sz w:val="20"/>
              </w:rPr>
            </w:pPr>
            <w:r w:rsidRPr="00D07538">
              <w:rPr>
                <w:rFonts w:ascii="Arial" w:eastAsia="Arial" w:hAnsi="Arial" w:cs="Arial"/>
                <w:w w:val="95"/>
                <w:sz w:val="20"/>
              </w:rPr>
              <w:t>ОПК-</w:t>
            </w:r>
            <w:r w:rsidRPr="00D07538">
              <w:rPr>
                <w:rFonts w:ascii="Arial" w:eastAsia="Arial" w:hAnsi="Arial" w:cs="Arial"/>
                <w:spacing w:val="-10"/>
                <w:sz w:val="20"/>
              </w:rPr>
              <w:t>5</w:t>
            </w:r>
          </w:p>
        </w:tc>
        <w:tc>
          <w:tcPr>
            <w:tcW w:w="1702" w:type="dxa"/>
          </w:tcPr>
          <w:p w14:paraId="3F83337A" w14:textId="77777777" w:rsidR="00D07538" w:rsidRPr="00D07538" w:rsidRDefault="00D07538" w:rsidP="00D07538">
            <w:pPr>
              <w:spacing w:before="9"/>
              <w:rPr>
                <w:rFonts w:ascii="Arial" w:eastAsia="Arial" w:hAnsi="Arial" w:cs="Arial"/>
                <w:sz w:val="20"/>
              </w:rPr>
            </w:pPr>
          </w:p>
          <w:p w14:paraId="275A9501" w14:textId="77777777" w:rsidR="00D07538" w:rsidRPr="00D07538" w:rsidRDefault="00D07538" w:rsidP="00D07538">
            <w:pPr>
              <w:ind w:right="206"/>
              <w:jc w:val="center"/>
              <w:rPr>
                <w:rFonts w:ascii="Arial" w:eastAsia="Arial" w:hAnsi="Arial" w:cs="Arial"/>
                <w:sz w:val="20"/>
              </w:rPr>
            </w:pPr>
            <w:r w:rsidRPr="00D07538">
              <w:rPr>
                <w:rFonts w:ascii="Arial" w:eastAsia="Arial" w:hAnsi="Arial" w:cs="Arial"/>
                <w:w w:val="95"/>
                <w:sz w:val="20"/>
              </w:rPr>
              <w:t>ОПК-</w:t>
            </w:r>
            <w:r w:rsidRPr="00D07538">
              <w:rPr>
                <w:rFonts w:ascii="Arial" w:eastAsia="Arial" w:hAnsi="Arial" w:cs="Arial"/>
                <w:spacing w:val="-5"/>
                <w:sz w:val="20"/>
              </w:rPr>
              <w:t>5.1</w:t>
            </w:r>
          </w:p>
        </w:tc>
        <w:tc>
          <w:tcPr>
            <w:tcW w:w="3301" w:type="dxa"/>
          </w:tcPr>
          <w:p w14:paraId="59131E5B" w14:textId="77777777" w:rsidR="00D07538" w:rsidRPr="00D07538" w:rsidRDefault="00D07538" w:rsidP="00D07538">
            <w:pPr>
              <w:spacing w:before="169" w:line="204" w:lineRule="auto"/>
              <w:rPr>
                <w:rFonts w:ascii="Arial" w:eastAsia="Arial" w:hAnsi="Arial" w:cs="Arial"/>
                <w:sz w:val="20"/>
                <w:lang w:val="ru-RU"/>
              </w:rPr>
            </w:pPr>
            <w:r w:rsidRPr="00D07538">
              <w:rPr>
                <w:rFonts w:ascii="Arial" w:eastAsia="Arial" w:hAnsi="Arial" w:cs="Arial"/>
                <w:sz w:val="20"/>
                <w:lang w:val="ru-RU"/>
              </w:rPr>
              <w:t>Комплект</w:t>
            </w:r>
            <w:r w:rsidRPr="00D07538">
              <w:rPr>
                <w:rFonts w:ascii="Arial" w:eastAsia="Arial" w:hAnsi="Arial" w:cs="Arial"/>
                <w:spacing w:val="-14"/>
                <w:sz w:val="20"/>
                <w:lang w:val="ru-RU"/>
              </w:rPr>
              <w:t xml:space="preserve"> </w:t>
            </w:r>
            <w:r w:rsidRPr="00D07538">
              <w:rPr>
                <w:rFonts w:ascii="Arial" w:eastAsia="Arial" w:hAnsi="Arial" w:cs="Arial"/>
                <w:sz w:val="20"/>
                <w:lang w:val="ru-RU"/>
              </w:rPr>
              <w:t>заданий</w:t>
            </w:r>
            <w:r w:rsidRPr="00D07538">
              <w:rPr>
                <w:rFonts w:ascii="Arial" w:eastAsia="Arial" w:hAnsi="Arial" w:cs="Arial"/>
                <w:spacing w:val="-13"/>
                <w:sz w:val="20"/>
                <w:lang w:val="ru-RU"/>
              </w:rPr>
              <w:t xml:space="preserve"> </w:t>
            </w:r>
            <w:r w:rsidRPr="00D07538">
              <w:rPr>
                <w:rFonts w:ascii="Arial" w:eastAsia="Arial" w:hAnsi="Arial" w:cs="Arial"/>
                <w:sz w:val="20"/>
                <w:lang w:val="ru-RU"/>
              </w:rPr>
              <w:t>для</w:t>
            </w:r>
            <w:r w:rsidRPr="00D07538">
              <w:rPr>
                <w:rFonts w:ascii="Arial" w:eastAsia="Arial" w:hAnsi="Arial" w:cs="Arial"/>
                <w:spacing w:val="-12"/>
                <w:sz w:val="20"/>
                <w:lang w:val="ru-RU"/>
              </w:rPr>
              <w:t xml:space="preserve"> </w:t>
            </w:r>
            <w:proofErr w:type="gramStart"/>
            <w:r w:rsidRPr="00D07538">
              <w:rPr>
                <w:rFonts w:ascii="Arial" w:eastAsia="Arial" w:hAnsi="Arial" w:cs="Arial"/>
                <w:sz w:val="20"/>
                <w:lang w:val="ru-RU"/>
              </w:rPr>
              <w:t>кон- трольной</w:t>
            </w:r>
            <w:proofErr w:type="gramEnd"/>
            <w:r w:rsidRPr="00D07538">
              <w:rPr>
                <w:rFonts w:ascii="Arial" w:eastAsia="Arial" w:hAnsi="Arial" w:cs="Arial"/>
                <w:sz w:val="20"/>
                <w:lang w:val="ru-RU"/>
              </w:rPr>
              <w:t xml:space="preserve"> работы</w:t>
            </w:r>
            <w:r w:rsidRPr="00D07538">
              <w:rPr>
                <w:rFonts w:ascii="Arial" w:eastAsia="Arial" w:hAnsi="Arial" w:cs="Arial"/>
                <w:spacing w:val="40"/>
                <w:sz w:val="20"/>
                <w:lang w:val="ru-RU"/>
              </w:rPr>
              <w:t xml:space="preserve"> </w:t>
            </w:r>
            <w:r w:rsidRPr="00D07538">
              <w:rPr>
                <w:rFonts w:ascii="Arial" w:eastAsia="Arial" w:hAnsi="Arial" w:cs="Arial"/>
                <w:sz w:val="20"/>
                <w:lang w:val="ru-RU"/>
              </w:rPr>
              <w:t>№ 7</w:t>
            </w:r>
          </w:p>
        </w:tc>
      </w:tr>
      <w:tr w:rsidR="00D07538" w:rsidRPr="00D07538" w14:paraId="506069CF" w14:textId="77777777" w:rsidTr="00127A33">
        <w:trPr>
          <w:trHeight w:val="705"/>
        </w:trPr>
        <w:tc>
          <w:tcPr>
            <w:tcW w:w="600" w:type="dxa"/>
          </w:tcPr>
          <w:p w14:paraId="50B54ADB" w14:textId="77777777" w:rsidR="00D07538" w:rsidRPr="00D07538" w:rsidRDefault="00D07538" w:rsidP="00D07538">
            <w:pPr>
              <w:spacing w:line="227" w:lineRule="exact"/>
              <w:rPr>
                <w:rFonts w:ascii="Arial" w:eastAsia="Arial" w:hAnsi="Arial" w:cs="Arial"/>
                <w:sz w:val="20"/>
              </w:rPr>
            </w:pPr>
            <w:r w:rsidRPr="00D07538">
              <w:rPr>
                <w:rFonts w:ascii="Arial" w:eastAsia="Arial" w:hAnsi="Arial" w:cs="Arial"/>
                <w:w w:val="99"/>
                <w:sz w:val="20"/>
              </w:rPr>
              <w:t>6</w:t>
            </w:r>
          </w:p>
        </w:tc>
        <w:tc>
          <w:tcPr>
            <w:tcW w:w="2401" w:type="dxa"/>
          </w:tcPr>
          <w:p w14:paraId="560599E9" w14:textId="77777777" w:rsidR="00D07538" w:rsidRPr="00D07538" w:rsidRDefault="00D07538" w:rsidP="00D07538">
            <w:pPr>
              <w:spacing w:line="227" w:lineRule="exact"/>
              <w:rPr>
                <w:rFonts w:ascii="Arial" w:eastAsia="Arial" w:hAnsi="Arial" w:cs="Arial"/>
                <w:sz w:val="20"/>
                <w:lang w:val="ru-RU"/>
              </w:rPr>
            </w:pPr>
            <w:r w:rsidRPr="00D07538">
              <w:rPr>
                <w:rFonts w:ascii="Arial" w:eastAsia="Arial" w:hAnsi="Arial" w:cs="Arial"/>
                <w:sz w:val="20"/>
                <w:lang w:val="ru-RU"/>
              </w:rPr>
              <w:t>Этические</w:t>
            </w:r>
            <w:r w:rsidRPr="00D07538">
              <w:rPr>
                <w:rFonts w:ascii="Arial" w:eastAsia="Arial" w:hAnsi="Arial" w:cs="Arial"/>
                <w:spacing w:val="-10"/>
                <w:sz w:val="20"/>
                <w:lang w:val="ru-RU"/>
              </w:rPr>
              <w:t xml:space="preserve"> </w:t>
            </w:r>
            <w:r w:rsidRPr="00D07538">
              <w:rPr>
                <w:rFonts w:ascii="Arial" w:eastAsia="Arial" w:hAnsi="Arial" w:cs="Arial"/>
                <w:sz w:val="20"/>
                <w:lang w:val="ru-RU"/>
              </w:rPr>
              <w:t>принципы</w:t>
            </w:r>
            <w:r w:rsidRPr="00D07538">
              <w:rPr>
                <w:rFonts w:ascii="Arial" w:eastAsia="Arial" w:hAnsi="Arial" w:cs="Arial"/>
                <w:spacing w:val="-10"/>
                <w:sz w:val="20"/>
                <w:lang w:val="ru-RU"/>
              </w:rPr>
              <w:t xml:space="preserve"> в</w:t>
            </w:r>
          </w:p>
          <w:p w14:paraId="2FEE5E21" w14:textId="77777777" w:rsidR="00D07538" w:rsidRPr="00D07538" w:rsidRDefault="00D07538" w:rsidP="00D07538">
            <w:pPr>
              <w:spacing w:before="2" w:line="237" w:lineRule="auto"/>
              <w:ind w:right="251"/>
              <w:rPr>
                <w:rFonts w:ascii="Arial" w:eastAsia="Arial" w:hAnsi="Arial" w:cs="Arial"/>
                <w:sz w:val="20"/>
                <w:lang w:val="ru-RU"/>
              </w:rPr>
            </w:pPr>
            <w:r w:rsidRPr="00D07538">
              <w:rPr>
                <w:rFonts w:ascii="Arial" w:eastAsia="Arial" w:hAnsi="Arial" w:cs="Arial"/>
                <w:sz w:val="20"/>
                <w:lang w:val="ru-RU"/>
              </w:rPr>
              <w:t>психологическом</w:t>
            </w:r>
            <w:r w:rsidRPr="00D07538">
              <w:rPr>
                <w:rFonts w:ascii="Arial" w:eastAsia="Arial" w:hAnsi="Arial" w:cs="Arial"/>
                <w:spacing w:val="-14"/>
                <w:sz w:val="20"/>
                <w:lang w:val="ru-RU"/>
              </w:rPr>
              <w:t xml:space="preserve"> </w:t>
            </w:r>
            <w:proofErr w:type="gramStart"/>
            <w:r w:rsidRPr="00D07538">
              <w:rPr>
                <w:rFonts w:ascii="Arial" w:eastAsia="Arial" w:hAnsi="Arial" w:cs="Arial"/>
                <w:sz w:val="20"/>
                <w:lang w:val="ru-RU"/>
              </w:rPr>
              <w:t xml:space="preserve">кон- </w:t>
            </w:r>
            <w:r w:rsidRPr="00D07538">
              <w:rPr>
                <w:rFonts w:ascii="Arial" w:eastAsia="Arial" w:hAnsi="Arial" w:cs="Arial"/>
                <w:spacing w:val="-2"/>
                <w:sz w:val="20"/>
                <w:lang w:val="ru-RU"/>
              </w:rPr>
              <w:t>сультировании</w:t>
            </w:r>
            <w:proofErr w:type="gramEnd"/>
          </w:p>
        </w:tc>
        <w:tc>
          <w:tcPr>
            <w:tcW w:w="1217" w:type="dxa"/>
          </w:tcPr>
          <w:p w14:paraId="669DF3B3" w14:textId="77777777" w:rsidR="00D07538" w:rsidRPr="00D07538" w:rsidRDefault="00D07538" w:rsidP="00D07538">
            <w:pPr>
              <w:spacing w:before="58" w:line="204" w:lineRule="auto"/>
              <w:ind w:right="300"/>
              <w:rPr>
                <w:rFonts w:ascii="Arial" w:eastAsia="Arial" w:hAnsi="Arial" w:cs="Arial"/>
                <w:sz w:val="20"/>
              </w:rPr>
            </w:pPr>
            <w:r w:rsidRPr="00D07538">
              <w:rPr>
                <w:rFonts w:ascii="Arial" w:eastAsia="Arial" w:hAnsi="Arial" w:cs="Arial"/>
                <w:spacing w:val="-2"/>
                <w:sz w:val="20"/>
              </w:rPr>
              <w:t xml:space="preserve">ОПК-4 </w:t>
            </w:r>
            <w:r w:rsidRPr="00D07538">
              <w:rPr>
                <w:rFonts w:ascii="Arial" w:eastAsia="Arial" w:hAnsi="Arial" w:cs="Arial"/>
                <w:w w:val="95"/>
                <w:sz w:val="20"/>
              </w:rPr>
              <w:t>ОПК-</w:t>
            </w:r>
            <w:r w:rsidRPr="00D07538">
              <w:rPr>
                <w:rFonts w:ascii="Arial" w:eastAsia="Arial" w:hAnsi="Arial" w:cs="Arial"/>
                <w:spacing w:val="-10"/>
                <w:sz w:val="20"/>
              </w:rPr>
              <w:t>5</w:t>
            </w:r>
          </w:p>
        </w:tc>
        <w:tc>
          <w:tcPr>
            <w:tcW w:w="1702" w:type="dxa"/>
          </w:tcPr>
          <w:p w14:paraId="549B0074" w14:textId="77777777" w:rsidR="00D07538" w:rsidRPr="00D07538" w:rsidRDefault="00D07538" w:rsidP="00D07538">
            <w:pPr>
              <w:spacing w:line="230" w:lineRule="atLeast"/>
              <w:ind w:right="461"/>
              <w:jc w:val="both"/>
              <w:rPr>
                <w:rFonts w:ascii="Arial" w:eastAsia="Arial" w:hAnsi="Arial" w:cs="Arial"/>
                <w:sz w:val="20"/>
              </w:rPr>
            </w:pPr>
            <w:r w:rsidRPr="00D07538">
              <w:rPr>
                <w:rFonts w:ascii="Arial" w:eastAsia="Arial" w:hAnsi="Arial" w:cs="Arial"/>
                <w:spacing w:val="-2"/>
                <w:sz w:val="20"/>
              </w:rPr>
              <w:t xml:space="preserve">ОПК-4.1 ОПК-4.2 </w:t>
            </w:r>
            <w:r w:rsidRPr="00D07538">
              <w:rPr>
                <w:rFonts w:ascii="Arial" w:eastAsia="Arial" w:hAnsi="Arial" w:cs="Arial"/>
                <w:w w:val="95"/>
                <w:sz w:val="20"/>
              </w:rPr>
              <w:t>ОПК-</w:t>
            </w:r>
            <w:r w:rsidRPr="00D07538">
              <w:rPr>
                <w:rFonts w:ascii="Arial" w:eastAsia="Arial" w:hAnsi="Arial" w:cs="Arial"/>
                <w:spacing w:val="-5"/>
                <w:sz w:val="20"/>
              </w:rPr>
              <w:t>5.1</w:t>
            </w:r>
          </w:p>
        </w:tc>
        <w:tc>
          <w:tcPr>
            <w:tcW w:w="3301" w:type="dxa"/>
          </w:tcPr>
          <w:p w14:paraId="596D4798" w14:textId="77777777" w:rsidR="00D07538" w:rsidRPr="00D07538" w:rsidRDefault="00D07538" w:rsidP="00D07538">
            <w:pPr>
              <w:rPr>
                <w:rFonts w:ascii="Times New Roman" w:eastAsia="Arial" w:hAnsi="Arial" w:cs="Arial"/>
                <w:sz w:val="20"/>
              </w:rPr>
            </w:pPr>
          </w:p>
        </w:tc>
      </w:tr>
      <w:tr w:rsidR="00D07538" w:rsidRPr="00D07538" w14:paraId="55DB67F1" w14:textId="77777777" w:rsidTr="00127A33">
        <w:trPr>
          <w:trHeight w:val="707"/>
        </w:trPr>
        <w:tc>
          <w:tcPr>
            <w:tcW w:w="600" w:type="dxa"/>
          </w:tcPr>
          <w:p w14:paraId="1DC81101" w14:textId="77777777" w:rsidR="00D07538" w:rsidRPr="00D07538" w:rsidRDefault="00D07538" w:rsidP="00D07538">
            <w:pPr>
              <w:spacing w:line="227" w:lineRule="exact"/>
              <w:rPr>
                <w:rFonts w:ascii="Arial" w:eastAsia="Arial" w:hAnsi="Arial" w:cs="Arial"/>
                <w:sz w:val="20"/>
              </w:rPr>
            </w:pPr>
            <w:r w:rsidRPr="00D07538">
              <w:rPr>
                <w:rFonts w:ascii="Arial" w:eastAsia="Arial" w:hAnsi="Arial" w:cs="Arial"/>
                <w:w w:val="99"/>
                <w:sz w:val="20"/>
              </w:rPr>
              <w:t>7</w:t>
            </w:r>
          </w:p>
        </w:tc>
        <w:tc>
          <w:tcPr>
            <w:tcW w:w="2401" w:type="dxa"/>
          </w:tcPr>
          <w:p w14:paraId="1F410EEF" w14:textId="77777777" w:rsidR="00D07538" w:rsidRPr="00D07538" w:rsidRDefault="00D07538" w:rsidP="00D07538">
            <w:pPr>
              <w:ind w:right="210"/>
              <w:rPr>
                <w:rFonts w:ascii="Arial" w:eastAsia="Arial" w:hAnsi="Arial" w:cs="Arial"/>
                <w:sz w:val="20"/>
                <w:lang w:val="ru-RU"/>
              </w:rPr>
            </w:pPr>
            <w:r w:rsidRPr="00D07538">
              <w:rPr>
                <w:rFonts w:ascii="Arial" w:eastAsia="Arial" w:hAnsi="Arial" w:cs="Arial"/>
                <w:sz w:val="20"/>
                <w:lang w:val="ru-RU"/>
              </w:rPr>
              <w:t>Гуманистический</w:t>
            </w:r>
            <w:r w:rsidRPr="00D07538">
              <w:rPr>
                <w:rFonts w:ascii="Arial" w:eastAsia="Arial" w:hAnsi="Arial" w:cs="Arial"/>
                <w:spacing w:val="-14"/>
                <w:sz w:val="20"/>
                <w:lang w:val="ru-RU"/>
              </w:rPr>
              <w:t xml:space="preserve"> </w:t>
            </w:r>
            <w:proofErr w:type="gramStart"/>
            <w:r w:rsidRPr="00D07538">
              <w:rPr>
                <w:rFonts w:ascii="Arial" w:eastAsia="Arial" w:hAnsi="Arial" w:cs="Arial"/>
                <w:sz w:val="20"/>
                <w:lang w:val="ru-RU"/>
              </w:rPr>
              <w:t>под- ход</w:t>
            </w:r>
            <w:proofErr w:type="gramEnd"/>
            <w:r w:rsidRPr="00D07538">
              <w:rPr>
                <w:rFonts w:ascii="Arial" w:eastAsia="Arial" w:hAnsi="Arial" w:cs="Arial"/>
                <w:sz w:val="20"/>
                <w:lang w:val="ru-RU"/>
              </w:rPr>
              <w:t xml:space="preserve"> в консультирова- </w:t>
            </w:r>
            <w:r w:rsidRPr="00D07538">
              <w:rPr>
                <w:rFonts w:ascii="Arial" w:eastAsia="Arial" w:hAnsi="Arial" w:cs="Arial"/>
                <w:spacing w:val="-4"/>
                <w:sz w:val="20"/>
                <w:lang w:val="ru-RU"/>
              </w:rPr>
              <w:t>нии</w:t>
            </w:r>
          </w:p>
        </w:tc>
        <w:tc>
          <w:tcPr>
            <w:tcW w:w="1217" w:type="dxa"/>
          </w:tcPr>
          <w:p w14:paraId="1DE6A9D0" w14:textId="77777777" w:rsidR="00D07538" w:rsidRPr="00D07538" w:rsidRDefault="00D07538" w:rsidP="00D07538">
            <w:pPr>
              <w:spacing w:before="61" w:line="204" w:lineRule="auto"/>
              <w:ind w:right="300"/>
              <w:rPr>
                <w:rFonts w:ascii="Arial" w:eastAsia="Arial" w:hAnsi="Arial" w:cs="Arial"/>
                <w:sz w:val="20"/>
              </w:rPr>
            </w:pPr>
            <w:r w:rsidRPr="00D07538">
              <w:rPr>
                <w:rFonts w:ascii="Arial" w:eastAsia="Arial" w:hAnsi="Arial" w:cs="Arial"/>
                <w:spacing w:val="-2"/>
                <w:sz w:val="20"/>
              </w:rPr>
              <w:t xml:space="preserve">ОПК-4 </w:t>
            </w:r>
            <w:r w:rsidRPr="00D07538">
              <w:rPr>
                <w:rFonts w:ascii="Arial" w:eastAsia="Arial" w:hAnsi="Arial" w:cs="Arial"/>
                <w:w w:val="95"/>
                <w:sz w:val="20"/>
              </w:rPr>
              <w:t>ОПК-</w:t>
            </w:r>
            <w:r w:rsidRPr="00D07538">
              <w:rPr>
                <w:rFonts w:ascii="Arial" w:eastAsia="Arial" w:hAnsi="Arial" w:cs="Arial"/>
                <w:spacing w:val="-10"/>
                <w:sz w:val="20"/>
              </w:rPr>
              <w:t>5</w:t>
            </w:r>
          </w:p>
        </w:tc>
        <w:tc>
          <w:tcPr>
            <w:tcW w:w="1702" w:type="dxa"/>
          </w:tcPr>
          <w:p w14:paraId="350D52E0" w14:textId="77777777" w:rsidR="00D07538" w:rsidRPr="00D07538" w:rsidRDefault="00D07538" w:rsidP="00D07538">
            <w:pPr>
              <w:spacing w:before="11" w:line="244" w:lineRule="auto"/>
              <w:ind w:right="461"/>
              <w:rPr>
                <w:rFonts w:ascii="Arial" w:eastAsia="Arial" w:hAnsi="Arial" w:cs="Arial"/>
                <w:sz w:val="20"/>
              </w:rPr>
            </w:pPr>
            <w:r w:rsidRPr="00D07538">
              <w:rPr>
                <w:rFonts w:ascii="Arial" w:eastAsia="Arial" w:hAnsi="Arial" w:cs="Arial"/>
                <w:spacing w:val="-2"/>
                <w:sz w:val="20"/>
              </w:rPr>
              <w:t xml:space="preserve">ОПК-4.1 </w:t>
            </w:r>
            <w:r w:rsidRPr="00D07538">
              <w:rPr>
                <w:rFonts w:ascii="Arial" w:eastAsia="Arial" w:hAnsi="Arial" w:cs="Arial"/>
                <w:w w:val="95"/>
                <w:sz w:val="20"/>
              </w:rPr>
              <w:t>ОПК-</w:t>
            </w:r>
            <w:r w:rsidRPr="00D07538">
              <w:rPr>
                <w:rFonts w:ascii="Arial" w:eastAsia="Arial" w:hAnsi="Arial" w:cs="Arial"/>
                <w:spacing w:val="-5"/>
                <w:sz w:val="20"/>
              </w:rPr>
              <w:t>4.2</w:t>
            </w:r>
          </w:p>
          <w:p w14:paraId="5B312BB2" w14:textId="77777777" w:rsidR="00D07538" w:rsidRPr="00D07538" w:rsidRDefault="00D07538" w:rsidP="00D07538">
            <w:pPr>
              <w:spacing w:before="4" w:line="203" w:lineRule="exact"/>
              <w:rPr>
                <w:rFonts w:ascii="Arial" w:eastAsia="Arial" w:hAnsi="Arial" w:cs="Arial"/>
                <w:sz w:val="20"/>
              </w:rPr>
            </w:pPr>
            <w:r w:rsidRPr="00D07538">
              <w:rPr>
                <w:rFonts w:ascii="Arial" w:eastAsia="Arial" w:hAnsi="Arial" w:cs="Arial"/>
                <w:w w:val="95"/>
                <w:sz w:val="20"/>
              </w:rPr>
              <w:t>ОПК-</w:t>
            </w:r>
            <w:r w:rsidRPr="00D07538">
              <w:rPr>
                <w:rFonts w:ascii="Arial" w:eastAsia="Arial" w:hAnsi="Arial" w:cs="Arial"/>
                <w:spacing w:val="-5"/>
                <w:sz w:val="20"/>
              </w:rPr>
              <w:t>5.1</w:t>
            </w:r>
          </w:p>
        </w:tc>
        <w:tc>
          <w:tcPr>
            <w:tcW w:w="3301" w:type="dxa"/>
          </w:tcPr>
          <w:p w14:paraId="08664115" w14:textId="77777777" w:rsidR="00D07538" w:rsidRPr="00D07538" w:rsidRDefault="00D07538" w:rsidP="00D07538">
            <w:pPr>
              <w:spacing w:before="178" w:line="204" w:lineRule="auto"/>
              <w:rPr>
                <w:rFonts w:ascii="Arial" w:eastAsia="Arial" w:hAnsi="Arial" w:cs="Arial"/>
                <w:sz w:val="20"/>
                <w:lang w:val="ru-RU"/>
              </w:rPr>
            </w:pPr>
            <w:r w:rsidRPr="00D07538">
              <w:rPr>
                <w:rFonts w:ascii="Arial" w:eastAsia="Arial" w:hAnsi="Arial" w:cs="Arial"/>
                <w:sz w:val="20"/>
                <w:lang w:val="ru-RU"/>
              </w:rPr>
              <w:t>Комплект</w:t>
            </w:r>
            <w:r w:rsidRPr="00D07538">
              <w:rPr>
                <w:rFonts w:ascii="Arial" w:eastAsia="Arial" w:hAnsi="Arial" w:cs="Arial"/>
                <w:spacing w:val="-14"/>
                <w:sz w:val="20"/>
                <w:lang w:val="ru-RU"/>
              </w:rPr>
              <w:t xml:space="preserve"> </w:t>
            </w:r>
            <w:r w:rsidRPr="00D07538">
              <w:rPr>
                <w:rFonts w:ascii="Arial" w:eastAsia="Arial" w:hAnsi="Arial" w:cs="Arial"/>
                <w:sz w:val="20"/>
                <w:lang w:val="ru-RU"/>
              </w:rPr>
              <w:t>заданий</w:t>
            </w:r>
            <w:r w:rsidRPr="00D07538">
              <w:rPr>
                <w:rFonts w:ascii="Arial" w:eastAsia="Arial" w:hAnsi="Arial" w:cs="Arial"/>
                <w:spacing w:val="-13"/>
                <w:sz w:val="20"/>
                <w:lang w:val="ru-RU"/>
              </w:rPr>
              <w:t xml:space="preserve"> </w:t>
            </w:r>
            <w:r w:rsidRPr="00D07538">
              <w:rPr>
                <w:rFonts w:ascii="Arial" w:eastAsia="Arial" w:hAnsi="Arial" w:cs="Arial"/>
                <w:sz w:val="20"/>
                <w:lang w:val="ru-RU"/>
              </w:rPr>
              <w:t>для</w:t>
            </w:r>
            <w:r w:rsidRPr="00D07538">
              <w:rPr>
                <w:rFonts w:ascii="Arial" w:eastAsia="Arial" w:hAnsi="Arial" w:cs="Arial"/>
                <w:spacing w:val="-12"/>
                <w:sz w:val="20"/>
                <w:lang w:val="ru-RU"/>
              </w:rPr>
              <w:t xml:space="preserve"> </w:t>
            </w:r>
            <w:proofErr w:type="gramStart"/>
            <w:r w:rsidRPr="00D07538">
              <w:rPr>
                <w:rFonts w:ascii="Arial" w:eastAsia="Arial" w:hAnsi="Arial" w:cs="Arial"/>
                <w:sz w:val="20"/>
                <w:lang w:val="ru-RU"/>
              </w:rPr>
              <w:t>кон- трольной</w:t>
            </w:r>
            <w:proofErr w:type="gramEnd"/>
            <w:r w:rsidRPr="00D07538">
              <w:rPr>
                <w:rFonts w:ascii="Arial" w:eastAsia="Arial" w:hAnsi="Arial" w:cs="Arial"/>
                <w:sz w:val="20"/>
                <w:lang w:val="ru-RU"/>
              </w:rPr>
              <w:t xml:space="preserve"> работы</w:t>
            </w:r>
            <w:r w:rsidRPr="00D07538">
              <w:rPr>
                <w:rFonts w:ascii="Arial" w:eastAsia="Arial" w:hAnsi="Arial" w:cs="Arial"/>
                <w:spacing w:val="40"/>
                <w:sz w:val="20"/>
                <w:lang w:val="ru-RU"/>
              </w:rPr>
              <w:t xml:space="preserve"> </w:t>
            </w:r>
            <w:r w:rsidRPr="00D07538">
              <w:rPr>
                <w:rFonts w:ascii="Arial" w:eastAsia="Arial" w:hAnsi="Arial" w:cs="Arial"/>
                <w:sz w:val="20"/>
                <w:lang w:val="ru-RU"/>
              </w:rPr>
              <w:t>№ 1</w:t>
            </w:r>
          </w:p>
        </w:tc>
      </w:tr>
      <w:tr w:rsidR="00D07538" w:rsidRPr="00D07538" w14:paraId="338D562E" w14:textId="77777777" w:rsidTr="00127A33">
        <w:trPr>
          <w:trHeight w:val="705"/>
        </w:trPr>
        <w:tc>
          <w:tcPr>
            <w:tcW w:w="600" w:type="dxa"/>
          </w:tcPr>
          <w:p w14:paraId="5D2F73EC" w14:textId="77777777" w:rsidR="00D07538" w:rsidRPr="00D07538" w:rsidRDefault="00D07538" w:rsidP="00D07538">
            <w:pPr>
              <w:spacing w:line="227" w:lineRule="exact"/>
              <w:rPr>
                <w:rFonts w:ascii="Arial" w:eastAsia="Arial" w:hAnsi="Arial" w:cs="Arial"/>
                <w:sz w:val="20"/>
              </w:rPr>
            </w:pPr>
            <w:r w:rsidRPr="00D07538">
              <w:rPr>
                <w:rFonts w:ascii="Arial" w:eastAsia="Arial" w:hAnsi="Arial" w:cs="Arial"/>
                <w:w w:val="99"/>
                <w:sz w:val="20"/>
              </w:rPr>
              <w:t>8</w:t>
            </w:r>
          </w:p>
        </w:tc>
        <w:tc>
          <w:tcPr>
            <w:tcW w:w="2401" w:type="dxa"/>
          </w:tcPr>
          <w:p w14:paraId="007F09BE" w14:textId="77777777" w:rsidR="00D07538" w:rsidRPr="00D07538" w:rsidRDefault="00D07538" w:rsidP="00D07538">
            <w:pPr>
              <w:spacing w:line="227" w:lineRule="exact"/>
              <w:rPr>
                <w:rFonts w:ascii="Arial" w:eastAsia="Arial" w:hAnsi="Arial" w:cs="Arial"/>
                <w:sz w:val="20"/>
                <w:lang w:val="ru-RU"/>
              </w:rPr>
            </w:pPr>
            <w:r w:rsidRPr="00D07538">
              <w:rPr>
                <w:rFonts w:ascii="Arial" w:eastAsia="Arial" w:hAnsi="Arial" w:cs="Arial"/>
                <w:spacing w:val="-2"/>
                <w:sz w:val="20"/>
                <w:lang w:val="ru-RU"/>
              </w:rPr>
              <w:t>Экцистенциальный</w:t>
            </w:r>
          </w:p>
          <w:p w14:paraId="24A56BCE" w14:textId="77777777" w:rsidR="00D07538" w:rsidRPr="00D07538" w:rsidRDefault="00D07538" w:rsidP="00D07538">
            <w:pPr>
              <w:spacing w:before="2" w:line="237" w:lineRule="auto"/>
              <w:rPr>
                <w:rFonts w:ascii="Arial" w:eastAsia="Arial" w:hAnsi="Arial" w:cs="Arial"/>
                <w:sz w:val="20"/>
                <w:lang w:val="ru-RU"/>
              </w:rPr>
            </w:pPr>
            <w:r w:rsidRPr="00D07538">
              <w:rPr>
                <w:rFonts w:ascii="Arial" w:eastAsia="Arial" w:hAnsi="Arial" w:cs="Arial"/>
                <w:sz w:val="20"/>
                <w:lang w:val="ru-RU"/>
              </w:rPr>
              <w:t>подход</w:t>
            </w:r>
            <w:r w:rsidRPr="00D07538">
              <w:rPr>
                <w:rFonts w:ascii="Arial" w:eastAsia="Arial" w:hAnsi="Arial" w:cs="Arial"/>
                <w:spacing w:val="-14"/>
                <w:sz w:val="20"/>
                <w:lang w:val="ru-RU"/>
              </w:rPr>
              <w:t xml:space="preserve"> </w:t>
            </w:r>
            <w:r w:rsidRPr="00D07538">
              <w:rPr>
                <w:rFonts w:ascii="Arial" w:eastAsia="Arial" w:hAnsi="Arial" w:cs="Arial"/>
                <w:sz w:val="20"/>
                <w:lang w:val="ru-RU"/>
              </w:rPr>
              <w:t>в</w:t>
            </w:r>
            <w:r w:rsidRPr="00D07538">
              <w:rPr>
                <w:rFonts w:ascii="Arial" w:eastAsia="Arial" w:hAnsi="Arial" w:cs="Arial"/>
                <w:spacing w:val="-14"/>
                <w:sz w:val="20"/>
                <w:lang w:val="ru-RU"/>
              </w:rPr>
              <w:t xml:space="preserve"> </w:t>
            </w:r>
            <w:r w:rsidRPr="00D07538">
              <w:rPr>
                <w:rFonts w:ascii="Arial" w:eastAsia="Arial" w:hAnsi="Arial" w:cs="Arial"/>
                <w:sz w:val="20"/>
                <w:lang w:val="ru-RU"/>
              </w:rPr>
              <w:t xml:space="preserve">консультиро- </w:t>
            </w:r>
            <w:r w:rsidRPr="00D07538">
              <w:rPr>
                <w:rFonts w:ascii="Arial" w:eastAsia="Arial" w:hAnsi="Arial" w:cs="Arial"/>
                <w:spacing w:val="-2"/>
                <w:sz w:val="20"/>
                <w:lang w:val="ru-RU"/>
              </w:rPr>
              <w:t>вании</w:t>
            </w:r>
          </w:p>
        </w:tc>
        <w:tc>
          <w:tcPr>
            <w:tcW w:w="1217" w:type="dxa"/>
          </w:tcPr>
          <w:p w14:paraId="79259700" w14:textId="77777777" w:rsidR="00D07538" w:rsidRPr="00D07538" w:rsidRDefault="00D07538" w:rsidP="00D07538">
            <w:pPr>
              <w:spacing w:before="58" w:line="204" w:lineRule="auto"/>
              <w:ind w:right="300"/>
              <w:rPr>
                <w:rFonts w:ascii="Arial" w:eastAsia="Arial" w:hAnsi="Arial" w:cs="Arial"/>
                <w:sz w:val="20"/>
              </w:rPr>
            </w:pPr>
            <w:r w:rsidRPr="00D07538">
              <w:rPr>
                <w:rFonts w:ascii="Arial" w:eastAsia="Arial" w:hAnsi="Arial" w:cs="Arial"/>
                <w:spacing w:val="-2"/>
                <w:sz w:val="20"/>
              </w:rPr>
              <w:t xml:space="preserve">ОПК-4 </w:t>
            </w:r>
            <w:r w:rsidRPr="00D07538">
              <w:rPr>
                <w:rFonts w:ascii="Arial" w:eastAsia="Arial" w:hAnsi="Arial" w:cs="Arial"/>
                <w:w w:val="95"/>
                <w:sz w:val="20"/>
              </w:rPr>
              <w:t>ОПК-</w:t>
            </w:r>
            <w:r w:rsidRPr="00D07538">
              <w:rPr>
                <w:rFonts w:ascii="Arial" w:eastAsia="Arial" w:hAnsi="Arial" w:cs="Arial"/>
                <w:spacing w:val="-10"/>
                <w:sz w:val="20"/>
              </w:rPr>
              <w:t>5</w:t>
            </w:r>
          </w:p>
        </w:tc>
        <w:tc>
          <w:tcPr>
            <w:tcW w:w="1702" w:type="dxa"/>
          </w:tcPr>
          <w:p w14:paraId="321EC630" w14:textId="77777777" w:rsidR="00D07538" w:rsidRPr="00D07538" w:rsidRDefault="00D07538" w:rsidP="00D07538">
            <w:pPr>
              <w:spacing w:line="230" w:lineRule="atLeast"/>
              <w:ind w:right="461"/>
              <w:jc w:val="both"/>
              <w:rPr>
                <w:rFonts w:ascii="Arial" w:eastAsia="Arial" w:hAnsi="Arial" w:cs="Arial"/>
                <w:sz w:val="20"/>
              </w:rPr>
            </w:pPr>
            <w:r w:rsidRPr="00D07538">
              <w:rPr>
                <w:rFonts w:ascii="Arial" w:eastAsia="Arial" w:hAnsi="Arial" w:cs="Arial"/>
                <w:spacing w:val="-2"/>
                <w:sz w:val="20"/>
              </w:rPr>
              <w:t xml:space="preserve">ОПК-4.1 ОПК-4.2 </w:t>
            </w:r>
            <w:r w:rsidRPr="00D07538">
              <w:rPr>
                <w:rFonts w:ascii="Arial" w:eastAsia="Arial" w:hAnsi="Arial" w:cs="Arial"/>
                <w:w w:val="95"/>
                <w:sz w:val="20"/>
              </w:rPr>
              <w:t>ОПК-</w:t>
            </w:r>
            <w:r w:rsidRPr="00D07538">
              <w:rPr>
                <w:rFonts w:ascii="Arial" w:eastAsia="Arial" w:hAnsi="Arial" w:cs="Arial"/>
                <w:spacing w:val="-5"/>
                <w:sz w:val="20"/>
              </w:rPr>
              <w:t>5.1</w:t>
            </w:r>
          </w:p>
        </w:tc>
        <w:tc>
          <w:tcPr>
            <w:tcW w:w="3301" w:type="dxa"/>
          </w:tcPr>
          <w:p w14:paraId="61A5DFF3" w14:textId="77777777" w:rsidR="00D07538" w:rsidRPr="00D07538" w:rsidRDefault="00D07538" w:rsidP="00D07538">
            <w:pPr>
              <w:spacing w:before="176" w:line="204" w:lineRule="auto"/>
              <w:rPr>
                <w:rFonts w:ascii="Arial" w:eastAsia="Arial" w:hAnsi="Arial" w:cs="Arial"/>
                <w:sz w:val="20"/>
                <w:lang w:val="ru-RU"/>
              </w:rPr>
            </w:pPr>
            <w:r w:rsidRPr="00D07538">
              <w:rPr>
                <w:rFonts w:ascii="Arial" w:eastAsia="Arial" w:hAnsi="Arial" w:cs="Arial"/>
                <w:sz w:val="20"/>
                <w:lang w:val="ru-RU"/>
              </w:rPr>
              <w:t>Комплект</w:t>
            </w:r>
            <w:r w:rsidRPr="00D07538">
              <w:rPr>
                <w:rFonts w:ascii="Arial" w:eastAsia="Arial" w:hAnsi="Arial" w:cs="Arial"/>
                <w:spacing w:val="-14"/>
                <w:sz w:val="20"/>
                <w:lang w:val="ru-RU"/>
              </w:rPr>
              <w:t xml:space="preserve"> </w:t>
            </w:r>
            <w:r w:rsidRPr="00D07538">
              <w:rPr>
                <w:rFonts w:ascii="Arial" w:eastAsia="Arial" w:hAnsi="Arial" w:cs="Arial"/>
                <w:sz w:val="20"/>
                <w:lang w:val="ru-RU"/>
              </w:rPr>
              <w:t>заданий</w:t>
            </w:r>
            <w:r w:rsidRPr="00D07538">
              <w:rPr>
                <w:rFonts w:ascii="Arial" w:eastAsia="Arial" w:hAnsi="Arial" w:cs="Arial"/>
                <w:spacing w:val="-13"/>
                <w:sz w:val="20"/>
                <w:lang w:val="ru-RU"/>
              </w:rPr>
              <w:t xml:space="preserve"> </w:t>
            </w:r>
            <w:r w:rsidRPr="00D07538">
              <w:rPr>
                <w:rFonts w:ascii="Arial" w:eastAsia="Arial" w:hAnsi="Arial" w:cs="Arial"/>
                <w:sz w:val="20"/>
                <w:lang w:val="ru-RU"/>
              </w:rPr>
              <w:t>для</w:t>
            </w:r>
            <w:r w:rsidRPr="00D07538">
              <w:rPr>
                <w:rFonts w:ascii="Arial" w:eastAsia="Arial" w:hAnsi="Arial" w:cs="Arial"/>
                <w:spacing w:val="-12"/>
                <w:sz w:val="20"/>
                <w:lang w:val="ru-RU"/>
              </w:rPr>
              <w:t xml:space="preserve"> </w:t>
            </w:r>
            <w:proofErr w:type="gramStart"/>
            <w:r w:rsidRPr="00D07538">
              <w:rPr>
                <w:rFonts w:ascii="Arial" w:eastAsia="Arial" w:hAnsi="Arial" w:cs="Arial"/>
                <w:sz w:val="20"/>
                <w:lang w:val="ru-RU"/>
              </w:rPr>
              <w:t>кон- трольной</w:t>
            </w:r>
            <w:proofErr w:type="gramEnd"/>
            <w:r w:rsidRPr="00D07538">
              <w:rPr>
                <w:rFonts w:ascii="Arial" w:eastAsia="Arial" w:hAnsi="Arial" w:cs="Arial"/>
                <w:sz w:val="20"/>
                <w:lang w:val="ru-RU"/>
              </w:rPr>
              <w:t xml:space="preserve"> работы</w:t>
            </w:r>
            <w:r w:rsidRPr="00D07538">
              <w:rPr>
                <w:rFonts w:ascii="Arial" w:eastAsia="Arial" w:hAnsi="Arial" w:cs="Arial"/>
                <w:spacing w:val="40"/>
                <w:sz w:val="20"/>
                <w:lang w:val="ru-RU"/>
              </w:rPr>
              <w:t xml:space="preserve"> </w:t>
            </w:r>
            <w:r w:rsidRPr="00D07538">
              <w:rPr>
                <w:rFonts w:ascii="Arial" w:eastAsia="Arial" w:hAnsi="Arial" w:cs="Arial"/>
                <w:sz w:val="20"/>
                <w:lang w:val="ru-RU"/>
              </w:rPr>
              <w:t>№ 2</w:t>
            </w:r>
          </w:p>
        </w:tc>
      </w:tr>
      <w:tr w:rsidR="00D07538" w:rsidRPr="00D07538" w14:paraId="79C80A68" w14:textId="77777777" w:rsidTr="00127A33">
        <w:trPr>
          <w:trHeight w:val="707"/>
        </w:trPr>
        <w:tc>
          <w:tcPr>
            <w:tcW w:w="600" w:type="dxa"/>
          </w:tcPr>
          <w:p w14:paraId="502FE193" w14:textId="77777777" w:rsidR="00D07538" w:rsidRPr="00D07538" w:rsidRDefault="00D07538" w:rsidP="00D07538">
            <w:pPr>
              <w:spacing w:line="227" w:lineRule="exact"/>
              <w:rPr>
                <w:rFonts w:ascii="Arial" w:eastAsia="Arial" w:hAnsi="Arial" w:cs="Arial"/>
                <w:sz w:val="20"/>
              </w:rPr>
            </w:pPr>
            <w:r w:rsidRPr="00D07538">
              <w:rPr>
                <w:rFonts w:ascii="Arial" w:eastAsia="Arial" w:hAnsi="Arial" w:cs="Arial"/>
                <w:w w:val="99"/>
                <w:sz w:val="20"/>
              </w:rPr>
              <w:t>9</w:t>
            </w:r>
          </w:p>
        </w:tc>
        <w:tc>
          <w:tcPr>
            <w:tcW w:w="2401" w:type="dxa"/>
          </w:tcPr>
          <w:p w14:paraId="57EDAD73" w14:textId="77777777" w:rsidR="00D07538" w:rsidRPr="00D07538" w:rsidRDefault="00D07538" w:rsidP="00D07538">
            <w:pPr>
              <w:rPr>
                <w:rFonts w:ascii="Arial" w:eastAsia="Arial" w:hAnsi="Arial" w:cs="Arial"/>
                <w:sz w:val="20"/>
                <w:lang w:val="ru-RU"/>
              </w:rPr>
            </w:pPr>
            <w:r w:rsidRPr="00D07538">
              <w:rPr>
                <w:rFonts w:ascii="Arial" w:eastAsia="Arial" w:hAnsi="Arial" w:cs="Arial"/>
                <w:spacing w:val="-2"/>
                <w:sz w:val="20"/>
                <w:lang w:val="ru-RU"/>
              </w:rPr>
              <w:t xml:space="preserve">Психоаналитический </w:t>
            </w:r>
            <w:r w:rsidRPr="00D07538">
              <w:rPr>
                <w:rFonts w:ascii="Arial" w:eastAsia="Arial" w:hAnsi="Arial" w:cs="Arial"/>
                <w:sz w:val="20"/>
                <w:lang w:val="ru-RU"/>
              </w:rPr>
              <w:t>подход</w:t>
            </w:r>
            <w:r w:rsidRPr="00D07538">
              <w:rPr>
                <w:rFonts w:ascii="Arial" w:eastAsia="Arial" w:hAnsi="Arial" w:cs="Arial"/>
                <w:spacing w:val="-14"/>
                <w:sz w:val="20"/>
                <w:lang w:val="ru-RU"/>
              </w:rPr>
              <w:t xml:space="preserve"> </w:t>
            </w:r>
            <w:r w:rsidRPr="00D07538">
              <w:rPr>
                <w:rFonts w:ascii="Arial" w:eastAsia="Arial" w:hAnsi="Arial" w:cs="Arial"/>
                <w:sz w:val="20"/>
                <w:lang w:val="ru-RU"/>
              </w:rPr>
              <w:t>в</w:t>
            </w:r>
            <w:r w:rsidRPr="00D07538">
              <w:rPr>
                <w:rFonts w:ascii="Arial" w:eastAsia="Arial" w:hAnsi="Arial" w:cs="Arial"/>
                <w:spacing w:val="-14"/>
                <w:sz w:val="20"/>
                <w:lang w:val="ru-RU"/>
              </w:rPr>
              <w:t xml:space="preserve"> </w:t>
            </w:r>
            <w:r w:rsidRPr="00D07538">
              <w:rPr>
                <w:rFonts w:ascii="Arial" w:eastAsia="Arial" w:hAnsi="Arial" w:cs="Arial"/>
                <w:sz w:val="20"/>
                <w:lang w:val="ru-RU"/>
              </w:rPr>
              <w:t xml:space="preserve">консультиро- </w:t>
            </w:r>
            <w:r w:rsidRPr="00D07538">
              <w:rPr>
                <w:rFonts w:ascii="Arial" w:eastAsia="Arial" w:hAnsi="Arial" w:cs="Arial"/>
                <w:spacing w:val="-2"/>
                <w:sz w:val="20"/>
                <w:lang w:val="ru-RU"/>
              </w:rPr>
              <w:t>вании</w:t>
            </w:r>
          </w:p>
        </w:tc>
        <w:tc>
          <w:tcPr>
            <w:tcW w:w="1217" w:type="dxa"/>
          </w:tcPr>
          <w:p w14:paraId="542407F1" w14:textId="77777777" w:rsidR="00D07538" w:rsidRPr="00D07538" w:rsidRDefault="00D07538" w:rsidP="00D07538">
            <w:pPr>
              <w:spacing w:before="61" w:line="204" w:lineRule="auto"/>
              <w:ind w:right="300"/>
              <w:rPr>
                <w:rFonts w:ascii="Arial" w:eastAsia="Arial" w:hAnsi="Arial" w:cs="Arial"/>
                <w:sz w:val="20"/>
              </w:rPr>
            </w:pPr>
            <w:r w:rsidRPr="00D07538">
              <w:rPr>
                <w:rFonts w:ascii="Arial" w:eastAsia="Arial" w:hAnsi="Arial" w:cs="Arial"/>
                <w:spacing w:val="-2"/>
                <w:sz w:val="20"/>
              </w:rPr>
              <w:t xml:space="preserve">ОПК-4 </w:t>
            </w:r>
            <w:r w:rsidRPr="00D07538">
              <w:rPr>
                <w:rFonts w:ascii="Arial" w:eastAsia="Arial" w:hAnsi="Arial" w:cs="Arial"/>
                <w:w w:val="95"/>
                <w:sz w:val="20"/>
              </w:rPr>
              <w:t>ОПК-</w:t>
            </w:r>
            <w:r w:rsidRPr="00D07538">
              <w:rPr>
                <w:rFonts w:ascii="Arial" w:eastAsia="Arial" w:hAnsi="Arial" w:cs="Arial"/>
                <w:spacing w:val="-10"/>
                <w:sz w:val="20"/>
              </w:rPr>
              <w:t>5</w:t>
            </w:r>
          </w:p>
        </w:tc>
        <w:tc>
          <w:tcPr>
            <w:tcW w:w="1702" w:type="dxa"/>
          </w:tcPr>
          <w:p w14:paraId="0551895D" w14:textId="77777777" w:rsidR="00D07538" w:rsidRPr="00D07538" w:rsidRDefault="00D07538" w:rsidP="00D07538">
            <w:pPr>
              <w:spacing w:before="12" w:line="244" w:lineRule="auto"/>
              <w:ind w:right="461"/>
              <w:rPr>
                <w:rFonts w:ascii="Arial" w:eastAsia="Arial" w:hAnsi="Arial" w:cs="Arial"/>
                <w:sz w:val="20"/>
              </w:rPr>
            </w:pPr>
            <w:r w:rsidRPr="00D07538">
              <w:rPr>
                <w:rFonts w:ascii="Arial" w:eastAsia="Arial" w:hAnsi="Arial" w:cs="Arial"/>
                <w:spacing w:val="-2"/>
                <w:sz w:val="20"/>
              </w:rPr>
              <w:t xml:space="preserve">ОПК-4.1 </w:t>
            </w:r>
            <w:r w:rsidRPr="00D07538">
              <w:rPr>
                <w:rFonts w:ascii="Arial" w:eastAsia="Arial" w:hAnsi="Arial" w:cs="Arial"/>
                <w:w w:val="95"/>
                <w:sz w:val="20"/>
              </w:rPr>
              <w:t>ОПК-</w:t>
            </w:r>
            <w:r w:rsidRPr="00D07538">
              <w:rPr>
                <w:rFonts w:ascii="Arial" w:eastAsia="Arial" w:hAnsi="Arial" w:cs="Arial"/>
                <w:spacing w:val="-5"/>
                <w:sz w:val="20"/>
              </w:rPr>
              <w:t>4.2</w:t>
            </w:r>
          </w:p>
          <w:p w14:paraId="240F5BFA" w14:textId="77777777" w:rsidR="00D07538" w:rsidRPr="00D07538" w:rsidRDefault="00D07538" w:rsidP="00D07538">
            <w:pPr>
              <w:spacing w:before="3" w:line="203" w:lineRule="exact"/>
              <w:rPr>
                <w:rFonts w:ascii="Arial" w:eastAsia="Arial" w:hAnsi="Arial" w:cs="Arial"/>
                <w:sz w:val="20"/>
              </w:rPr>
            </w:pPr>
            <w:r w:rsidRPr="00D07538">
              <w:rPr>
                <w:rFonts w:ascii="Arial" w:eastAsia="Arial" w:hAnsi="Arial" w:cs="Arial"/>
                <w:w w:val="95"/>
                <w:sz w:val="20"/>
              </w:rPr>
              <w:t>ОПК-</w:t>
            </w:r>
            <w:r w:rsidRPr="00D07538">
              <w:rPr>
                <w:rFonts w:ascii="Arial" w:eastAsia="Arial" w:hAnsi="Arial" w:cs="Arial"/>
                <w:spacing w:val="-5"/>
                <w:sz w:val="20"/>
              </w:rPr>
              <w:t>5.1</w:t>
            </w:r>
          </w:p>
        </w:tc>
        <w:tc>
          <w:tcPr>
            <w:tcW w:w="3301" w:type="dxa"/>
          </w:tcPr>
          <w:p w14:paraId="7C483938" w14:textId="77777777" w:rsidR="00D07538" w:rsidRPr="00D07538" w:rsidRDefault="00D07538" w:rsidP="00D07538">
            <w:pPr>
              <w:spacing w:before="179" w:line="204" w:lineRule="auto"/>
              <w:rPr>
                <w:rFonts w:ascii="Arial" w:eastAsia="Arial" w:hAnsi="Arial" w:cs="Arial"/>
                <w:sz w:val="20"/>
                <w:lang w:val="ru-RU"/>
              </w:rPr>
            </w:pPr>
            <w:r w:rsidRPr="00D07538">
              <w:rPr>
                <w:rFonts w:ascii="Arial" w:eastAsia="Arial" w:hAnsi="Arial" w:cs="Arial"/>
                <w:sz w:val="20"/>
                <w:lang w:val="ru-RU"/>
              </w:rPr>
              <w:t>Комплект</w:t>
            </w:r>
            <w:r w:rsidRPr="00D07538">
              <w:rPr>
                <w:rFonts w:ascii="Arial" w:eastAsia="Arial" w:hAnsi="Arial" w:cs="Arial"/>
                <w:spacing w:val="-14"/>
                <w:sz w:val="20"/>
                <w:lang w:val="ru-RU"/>
              </w:rPr>
              <w:t xml:space="preserve"> </w:t>
            </w:r>
            <w:r w:rsidRPr="00D07538">
              <w:rPr>
                <w:rFonts w:ascii="Arial" w:eastAsia="Arial" w:hAnsi="Arial" w:cs="Arial"/>
                <w:sz w:val="20"/>
                <w:lang w:val="ru-RU"/>
              </w:rPr>
              <w:t>заданий</w:t>
            </w:r>
            <w:r w:rsidRPr="00D07538">
              <w:rPr>
                <w:rFonts w:ascii="Arial" w:eastAsia="Arial" w:hAnsi="Arial" w:cs="Arial"/>
                <w:spacing w:val="-13"/>
                <w:sz w:val="20"/>
                <w:lang w:val="ru-RU"/>
              </w:rPr>
              <w:t xml:space="preserve"> </w:t>
            </w:r>
            <w:r w:rsidRPr="00D07538">
              <w:rPr>
                <w:rFonts w:ascii="Arial" w:eastAsia="Arial" w:hAnsi="Arial" w:cs="Arial"/>
                <w:sz w:val="20"/>
                <w:lang w:val="ru-RU"/>
              </w:rPr>
              <w:t>для</w:t>
            </w:r>
            <w:r w:rsidRPr="00D07538">
              <w:rPr>
                <w:rFonts w:ascii="Arial" w:eastAsia="Arial" w:hAnsi="Arial" w:cs="Arial"/>
                <w:spacing w:val="-12"/>
                <w:sz w:val="20"/>
                <w:lang w:val="ru-RU"/>
              </w:rPr>
              <w:t xml:space="preserve"> </w:t>
            </w:r>
            <w:proofErr w:type="gramStart"/>
            <w:r w:rsidRPr="00D07538">
              <w:rPr>
                <w:rFonts w:ascii="Arial" w:eastAsia="Arial" w:hAnsi="Arial" w:cs="Arial"/>
                <w:sz w:val="20"/>
                <w:lang w:val="ru-RU"/>
              </w:rPr>
              <w:t>кон- трольной</w:t>
            </w:r>
            <w:proofErr w:type="gramEnd"/>
            <w:r w:rsidRPr="00D07538">
              <w:rPr>
                <w:rFonts w:ascii="Arial" w:eastAsia="Arial" w:hAnsi="Arial" w:cs="Arial"/>
                <w:sz w:val="20"/>
                <w:lang w:val="ru-RU"/>
              </w:rPr>
              <w:t xml:space="preserve"> работы</w:t>
            </w:r>
            <w:r w:rsidRPr="00D07538">
              <w:rPr>
                <w:rFonts w:ascii="Arial" w:eastAsia="Arial" w:hAnsi="Arial" w:cs="Arial"/>
                <w:spacing w:val="40"/>
                <w:sz w:val="20"/>
                <w:lang w:val="ru-RU"/>
              </w:rPr>
              <w:t xml:space="preserve"> </w:t>
            </w:r>
            <w:r w:rsidRPr="00D07538">
              <w:rPr>
                <w:rFonts w:ascii="Arial" w:eastAsia="Arial" w:hAnsi="Arial" w:cs="Arial"/>
                <w:sz w:val="20"/>
                <w:lang w:val="ru-RU"/>
              </w:rPr>
              <w:t>№ 3</w:t>
            </w:r>
          </w:p>
        </w:tc>
      </w:tr>
      <w:tr w:rsidR="00D07538" w:rsidRPr="00D07538" w14:paraId="2B85A1DD" w14:textId="77777777" w:rsidTr="00127A33">
        <w:trPr>
          <w:trHeight w:val="705"/>
        </w:trPr>
        <w:tc>
          <w:tcPr>
            <w:tcW w:w="600" w:type="dxa"/>
          </w:tcPr>
          <w:p w14:paraId="0A443BBC" w14:textId="77777777" w:rsidR="00D07538" w:rsidRPr="00D07538" w:rsidRDefault="00D07538" w:rsidP="00D07538">
            <w:pPr>
              <w:spacing w:line="227" w:lineRule="exact"/>
              <w:rPr>
                <w:rFonts w:ascii="Arial" w:eastAsia="Arial" w:hAnsi="Arial" w:cs="Arial"/>
                <w:sz w:val="20"/>
              </w:rPr>
            </w:pPr>
            <w:r w:rsidRPr="00D07538">
              <w:rPr>
                <w:rFonts w:ascii="Arial" w:eastAsia="Arial" w:hAnsi="Arial" w:cs="Arial"/>
                <w:spacing w:val="-5"/>
                <w:sz w:val="20"/>
              </w:rPr>
              <w:t>10</w:t>
            </w:r>
          </w:p>
        </w:tc>
        <w:tc>
          <w:tcPr>
            <w:tcW w:w="2401" w:type="dxa"/>
          </w:tcPr>
          <w:p w14:paraId="76B449D3" w14:textId="77777777" w:rsidR="00D07538" w:rsidRPr="00D07538" w:rsidRDefault="00D07538" w:rsidP="00D07538">
            <w:pPr>
              <w:spacing w:line="230" w:lineRule="exact"/>
              <w:ind w:right="226"/>
              <w:rPr>
                <w:rFonts w:ascii="Arial" w:eastAsia="Arial" w:hAnsi="Arial" w:cs="Arial"/>
                <w:sz w:val="20"/>
                <w:lang w:val="ru-RU"/>
              </w:rPr>
            </w:pPr>
            <w:r w:rsidRPr="00D07538">
              <w:rPr>
                <w:rFonts w:ascii="Arial" w:eastAsia="Arial" w:hAnsi="Arial" w:cs="Arial"/>
                <w:sz w:val="20"/>
                <w:lang w:val="ru-RU"/>
              </w:rPr>
              <w:t>Бихевиоральный</w:t>
            </w:r>
            <w:r w:rsidRPr="00D07538">
              <w:rPr>
                <w:rFonts w:ascii="Arial" w:eastAsia="Arial" w:hAnsi="Arial" w:cs="Arial"/>
                <w:spacing w:val="-14"/>
                <w:sz w:val="20"/>
                <w:lang w:val="ru-RU"/>
              </w:rPr>
              <w:t xml:space="preserve"> </w:t>
            </w:r>
            <w:proofErr w:type="gramStart"/>
            <w:r w:rsidRPr="00D07538">
              <w:rPr>
                <w:rFonts w:ascii="Arial" w:eastAsia="Arial" w:hAnsi="Arial" w:cs="Arial"/>
                <w:sz w:val="20"/>
                <w:lang w:val="ru-RU"/>
              </w:rPr>
              <w:t>под- ход</w:t>
            </w:r>
            <w:proofErr w:type="gramEnd"/>
            <w:r w:rsidRPr="00D07538">
              <w:rPr>
                <w:rFonts w:ascii="Arial" w:eastAsia="Arial" w:hAnsi="Arial" w:cs="Arial"/>
                <w:sz w:val="20"/>
                <w:lang w:val="ru-RU"/>
              </w:rPr>
              <w:t xml:space="preserve"> в консультирова- </w:t>
            </w:r>
            <w:r w:rsidRPr="00D07538">
              <w:rPr>
                <w:rFonts w:ascii="Arial" w:eastAsia="Arial" w:hAnsi="Arial" w:cs="Arial"/>
                <w:spacing w:val="-4"/>
                <w:sz w:val="20"/>
                <w:lang w:val="ru-RU"/>
              </w:rPr>
              <w:t>нии</w:t>
            </w:r>
          </w:p>
        </w:tc>
        <w:tc>
          <w:tcPr>
            <w:tcW w:w="1217" w:type="dxa"/>
          </w:tcPr>
          <w:p w14:paraId="7D811C22" w14:textId="77777777" w:rsidR="00D07538" w:rsidRPr="00D07538" w:rsidRDefault="00D07538" w:rsidP="00D07538">
            <w:pPr>
              <w:spacing w:before="58" w:line="204" w:lineRule="auto"/>
              <w:ind w:right="300"/>
              <w:rPr>
                <w:rFonts w:ascii="Arial" w:eastAsia="Arial" w:hAnsi="Arial" w:cs="Arial"/>
                <w:sz w:val="20"/>
              </w:rPr>
            </w:pPr>
            <w:r w:rsidRPr="00D07538">
              <w:rPr>
                <w:rFonts w:ascii="Arial" w:eastAsia="Arial" w:hAnsi="Arial" w:cs="Arial"/>
                <w:spacing w:val="-2"/>
                <w:sz w:val="20"/>
              </w:rPr>
              <w:t xml:space="preserve">ОПК-4 </w:t>
            </w:r>
            <w:r w:rsidRPr="00D07538">
              <w:rPr>
                <w:rFonts w:ascii="Arial" w:eastAsia="Arial" w:hAnsi="Arial" w:cs="Arial"/>
                <w:w w:val="95"/>
                <w:sz w:val="20"/>
              </w:rPr>
              <w:t>ОПК-</w:t>
            </w:r>
            <w:r w:rsidRPr="00D07538">
              <w:rPr>
                <w:rFonts w:ascii="Arial" w:eastAsia="Arial" w:hAnsi="Arial" w:cs="Arial"/>
                <w:spacing w:val="-10"/>
                <w:sz w:val="20"/>
              </w:rPr>
              <w:t>5</w:t>
            </w:r>
          </w:p>
        </w:tc>
        <w:tc>
          <w:tcPr>
            <w:tcW w:w="1702" w:type="dxa"/>
          </w:tcPr>
          <w:p w14:paraId="5D21478D" w14:textId="77777777" w:rsidR="00D07538" w:rsidRPr="00D07538" w:rsidRDefault="00D07538" w:rsidP="00D07538">
            <w:pPr>
              <w:spacing w:line="230" w:lineRule="atLeast"/>
              <w:ind w:right="461"/>
              <w:jc w:val="both"/>
              <w:rPr>
                <w:rFonts w:ascii="Arial" w:eastAsia="Arial" w:hAnsi="Arial" w:cs="Arial"/>
                <w:sz w:val="20"/>
              </w:rPr>
            </w:pPr>
            <w:r w:rsidRPr="00D07538">
              <w:rPr>
                <w:rFonts w:ascii="Arial" w:eastAsia="Arial" w:hAnsi="Arial" w:cs="Arial"/>
                <w:spacing w:val="-2"/>
                <w:sz w:val="20"/>
              </w:rPr>
              <w:t xml:space="preserve">ОПК-4.1 ОПК-4.2 </w:t>
            </w:r>
            <w:r w:rsidRPr="00D07538">
              <w:rPr>
                <w:rFonts w:ascii="Arial" w:eastAsia="Arial" w:hAnsi="Arial" w:cs="Arial"/>
                <w:w w:val="95"/>
                <w:sz w:val="20"/>
              </w:rPr>
              <w:t>ОПК-</w:t>
            </w:r>
            <w:r w:rsidRPr="00D07538">
              <w:rPr>
                <w:rFonts w:ascii="Arial" w:eastAsia="Arial" w:hAnsi="Arial" w:cs="Arial"/>
                <w:spacing w:val="-5"/>
                <w:sz w:val="20"/>
              </w:rPr>
              <w:t>5.1</w:t>
            </w:r>
          </w:p>
        </w:tc>
        <w:tc>
          <w:tcPr>
            <w:tcW w:w="3301" w:type="dxa"/>
          </w:tcPr>
          <w:p w14:paraId="60C2C828" w14:textId="77777777" w:rsidR="00D07538" w:rsidRPr="00D07538" w:rsidRDefault="00D07538" w:rsidP="00D07538">
            <w:pPr>
              <w:spacing w:before="176" w:line="204" w:lineRule="auto"/>
              <w:rPr>
                <w:rFonts w:ascii="Arial" w:eastAsia="Arial" w:hAnsi="Arial" w:cs="Arial"/>
                <w:sz w:val="20"/>
                <w:lang w:val="ru-RU"/>
              </w:rPr>
            </w:pPr>
            <w:r w:rsidRPr="00D07538">
              <w:rPr>
                <w:rFonts w:ascii="Arial" w:eastAsia="Arial" w:hAnsi="Arial" w:cs="Arial"/>
                <w:sz w:val="20"/>
                <w:lang w:val="ru-RU"/>
              </w:rPr>
              <w:t>Комплект</w:t>
            </w:r>
            <w:r w:rsidRPr="00D07538">
              <w:rPr>
                <w:rFonts w:ascii="Arial" w:eastAsia="Arial" w:hAnsi="Arial" w:cs="Arial"/>
                <w:spacing w:val="-14"/>
                <w:sz w:val="20"/>
                <w:lang w:val="ru-RU"/>
              </w:rPr>
              <w:t xml:space="preserve"> </w:t>
            </w:r>
            <w:r w:rsidRPr="00D07538">
              <w:rPr>
                <w:rFonts w:ascii="Arial" w:eastAsia="Arial" w:hAnsi="Arial" w:cs="Arial"/>
                <w:sz w:val="20"/>
                <w:lang w:val="ru-RU"/>
              </w:rPr>
              <w:t>заданий</w:t>
            </w:r>
            <w:r w:rsidRPr="00D07538">
              <w:rPr>
                <w:rFonts w:ascii="Arial" w:eastAsia="Arial" w:hAnsi="Arial" w:cs="Arial"/>
                <w:spacing w:val="-13"/>
                <w:sz w:val="20"/>
                <w:lang w:val="ru-RU"/>
              </w:rPr>
              <w:t xml:space="preserve"> </w:t>
            </w:r>
            <w:r w:rsidRPr="00D07538">
              <w:rPr>
                <w:rFonts w:ascii="Arial" w:eastAsia="Arial" w:hAnsi="Arial" w:cs="Arial"/>
                <w:sz w:val="20"/>
                <w:lang w:val="ru-RU"/>
              </w:rPr>
              <w:t>для</w:t>
            </w:r>
            <w:r w:rsidRPr="00D07538">
              <w:rPr>
                <w:rFonts w:ascii="Arial" w:eastAsia="Arial" w:hAnsi="Arial" w:cs="Arial"/>
                <w:spacing w:val="-12"/>
                <w:sz w:val="20"/>
                <w:lang w:val="ru-RU"/>
              </w:rPr>
              <w:t xml:space="preserve"> </w:t>
            </w:r>
            <w:proofErr w:type="gramStart"/>
            <w:r w:rsidRPr="00D07538">
              <w:rPr>
                <w:rFonts w:ascii="Arial" w:eastAsia="Arial" w:hAnsi="Arial" w:cs="Arial"/>
                <w:sz w:val="20"/>
                <w:lang w:val="ru-RU"/>
              </w:rPr>
              <w:t>кон- трольной</w:t>
            </w:r>
            <w:proofErr w:type="gramEnd"/>
            <w:r w:rsidRPr="00D07538">
              <w:rPr>
                <w:rFonts w:ascii="Arial" w:eastAsia="Arial" w:hAnsi="Arial" w:cs="Arial"/>
                <w:sz w:val="20"/>
                <w:lang w:val="ru-RU"/>
              </w:rPr>
              <w:t xml:space="preserve"> работы</w:t>
            </w:r>
            <w:r w:rsidRPr="00D07538">
              <w:rPr>
                <w:rFonts w:ascii="Arial" w:eastAsia="Arial" w:hAnsi="Arial" w:cs="Arial"/>
                <w:spacing w:val="40"/>
                <w:sz w:val="20"/>
                <w:lang w:val="ru-RU"/>
              </w:rPr>
              <w:t xml:space="preserve"> </w:t>
            </w:r>
            <w:r w:rsidRPr="00D07538">
              <w:rPr>
                <w:rFonts w:ascii="Arial" w:eastAsia="Arial" w:hAnsi="Arial" w:cs="Arial"/>
                <w:sz w:val="20"/>
                <w:lang w:val="ru-RU"/>
              </w:rPr>
              <w:t>№ 4</w:t>
            </w:r>
          </w:p>
        </w:tc>
      </w:tr>
      <w:tr w:rsidR="00D07538" w:rsidRPr="00D07538" w14:paraId="3CC6D5F4" w14:textId="77777777" w:rsidTr="00127A33">
        <w:trPr>
          <w:trHeight w:val="707"/>
        </w:trPr>
        <w:tc>
          <w:tcPr>
            <w:tcW w:w="600" w:type="dxa"/>
          </w:tcPr>
          <w:p w14:paraId="409F7460" w14:textId="77777777" w:rsidR="00D07538" w:rsidRPr="00D07538" w:rsidRDefault="00D07538" w:rsidP="00D07538">
            <w:pPr>
              <w:spacing w:before="7"/>
              <w:rPr>
                <w:rFonts w:ascii="Arial" w:eastAsia="Arial" w:hAnsi="Arial" w:cs="Arial"/>
                <w:sz w:val="20"/>
                <w:lang w:val="ru-RU"/>
              </w:rPr>
            </w:pPr>
          </w:p>
          <w:p w14:paraId="40405F97" w14:textId="77777777" w:rsidR="00D07538" w:rsidRPr="00D07538" w:rsidRDefault="00D07538" w:rsidP="00D07538">
            <w:pPr>
              <w:rPr>
                <w:rFonts w:ascii="Arial" w:eastAsia="Arial" w:hAnsi="Arial" w:cs="Arial"/>
                <w:sz w:val="20"/>
              </w:rPr>
            </w:pPr>
            <w:r w:rsidRPr="00D07538">
              <w:rPr>
                <w:rFonts w:ascii="Arial" w:eastAsia="Arial" w:hAnsi="Arial" w:cs="Arial"/>
                <w:spacing w:val="-5"/>
                <w:sz w:val="20"/>
              </w:rPr>
              <w:t>11</w:t>
            </w:r>
          </w:p>
        </w:tc>
        <w:tc>
          <w:tcPr>
            <w:tcW w:w="2401" w:type="dxa"/>
          </w:tcPr>
          <w:p w14:paraId="00A00019" w14:textId="77777777" w:rsidR="00D07538" w:rsidRPr="00D07538" w:rsidRDefault="00D07538" w:rsidP="00D07538">
            <w:pPr>
              <w:ind w:right="157"/>
              <w:rPr>
                <w:rFonts w:ascii="Arial" w:eastAsia="Arial" w:hAnsi="Arial" w:cs="Arial"/>
                <w:sz w:val="20"/>
                <w:lang w:val="ru-RU"/>
              </w:rPr>
            </w:pPr>
            <w:r w:rsidRPr="00D07538">
              <w:rPr>
                <w:rFonts w:ascii="Arial" w:eastAsia="Arial" w:hAnsi="Arial" w:cs="Arial"/>
                <w:spacing w:val="-2"/>
                <w:sz w:val="20"/>
                <w:lang w:val="ru-RU"/>
              </w:rPr>
              <w:t xml:space="preserve">Социально- </w:t>
            </w:r>
            <w:r w:rsidRPr="00D07538">
              <w:rPr>
                <w:rFonts w:ascii="Arial" w:eastAsia="Arial" w:hAnsi="Arial" w:cs="Arial"/>
                <w:sz w:val="20"/>
                <w:lang w:val="ru-RU"/>
              </w:rPr>
              <w:t>когнитивный</w:t>
            </w:r>
            <w:r w:rsidRPr="00D07538">
              <w:rPr>
                <w:rFonts w:ascii="Arial" w:eastAsia="Arial" w:hAnsi="Arial" w:cs="Arial"/>
                <w:spacing w:val="-14"/>
                <w:sz w:val="20"/>
                <w:lang w:val="ru-RU"/>
              </w:rPr>
              <w:t xml:space="preserve"> </w:t>
            </w:r>
            <w:r w:rsidRPr="00D07538">
              <w:rPr>
                <w:rFonts w:ascii="Arial" w:eastAsia="Arial" w:hAnsi="Arial" w:cs="Arial"/>
                <w:sz w:val="20"/>
                <w:lang w:val="ru-RU"/>
              </w:rPr>
              <w:t>подход</w:t>
            </w:r>
            <w:r w:rsidRPr="00D07538">
              <w:rPr>
                <w:rFonts w:ascii="Arial" w:eastAsia="Arial" w:hAnsi="Arial" w:cs="Arial"/>
                <w:spacing w:val="-14"/>
                <w:sz w:val="20"/>
                <w:lang w:val="ru-RU"/>
              </w:rPr>
              <w:t xml:space="preserve"> </w:t>
            </w:r>
            <w:r w:rsidRPr="00D07538">
              <w:rPr>
                <w:rFonts w:ascii="Arial" w:eastAsia="Arial" w:hAnsi="Arial" w:cs="Arial"/>
                <w:sz w:val="20"/>
                <w:lang w:val="ru-RU"/>
              </w:rPr>
              <w:t xml:space="preserve">в </w:t>
            </w:r>
            <w:r w:rsidRPr="00D07538">
              <w:rPr>
                <w:rFonts w:ascii="Arial" w:eastAsia="Arial" w:hAnsi="Arial" w:cs="Arial"/>
                <w:spacing w:val="-2"/>
                <w:sz w:val="20"/>
                <w:lang w:val="ru-RU"/>
              </w:rPr>
              <w:t>консультировании</w:t>
            </w:r>
          </w:p>
        </w:tc>
        <w:tc>
          <w:tcPr>
            <w:tcW w:w="1217" w:type="dxa"/>
          </w:tcPr>
          <w:p w14:paraId="15306333" w14:textId="77777777" w:rsidR="00D07538" w:rsidRPr="00D07538" w:rsidRDefault="00D07538" w:rsidP="00D07538">
            <w:pPr>
              <w:spacing w:before="61" w:line="204" w:lineRule="auto"/>
              <w:ind w:right="300"/>
              <w:rPr>
                <w:rFonts w:ascii="Arial" w:eastAsia="Arial" w:hAnsi="Arial" w:cs="Arial"/>
                <w:sz w:val="20"/>
              </w:rPr>
            </w:pPr>
            <w:r w:rsidRPr="00D07538">
              <w:rPr>
                <w:rFonts w:ascii="Arial" w:eastAsia="Arial" w:hAnsi="Arial" w:cs="Arial"/>
                <w:spacing w:val="-2"/>
                <w:sz w:val="20"/>
              </w:rPr>
              <w:t xml:space="preserve">ОПК-4 </w:t>
            </w:r>
            <w:r w:rsidRPr="00D07538">
              <w:rPr>
                <w:rFonts w:ascii="Arial" w:eastAsia="Arial" w:hAnsi="Arial" w:cs="Arial"/>
                <w:w w:val="95"/>
                <w:sz w:val="20"/>
              </w:rPr>
              <w:t>ОПК-</w:t>
            </w:r>
            <w:r w:rsidRPr="00D07538">
              <w:rPr>
                <w:rFonts w:ascii="Arial" w:eastAsia="Arial" w:hAnsi="Arial" w:cs="Arial"/>
                <w:spacing w:val="-10"/>
                <w:sz w:val="20"/>
              </w:rPr>
              <w:t>5</w:t>
            </w:r>
          </w:p>
        </w:tc>
        <w:tc>
          <w:tcPr>
            <w:tcW w:w="1702" w:type="dxa"/>
          </w:tcPr>
          <w:p w14:paraId="7C5A6421" w14:textId="77777777" w:rsidR="00D07538" w:rsidRPr="00D07538" w:rsidRDefault="00D07538" w:rsidP="00D07538">
            <w:pPr>
              <w:spacing w:before="11" w:line="244" w:lineRule="auto"/>
              <w:ind w:right="461"/>
              <w:rPr>
                <w:rFonts w:ascii="Arial" w:eastAsia="Arial" w:hAnsi="Arial" w:cs="Arial"/>
                <w:sz w:val="20"/>
              </w:rPr>
            </w:pPr>
            <w:r w:rsidRPr="00D07538">
              <w:rPr>
                <w:rFonts w:ascii="Arial" w:eastAsia="Arial" w:hAnsi="Arial" w:cs="Arial"/>
                <w:spacing w:val="-2"/>
                <w:sz w:val="20"/>
              </w:rPr>
              <w:t xml:space="preserve">ОПК-4.1 </w:t>
            </w:r>
            <w:r w:rsidRPr="00D07538">
              <w:rPr>
                <w:rFonts w:ascii="Arial" w:eastAsia="Arial" w:hAnsi="Arial" w:cs="Arial"/>
                <w:w w:val="95"/>
                <w:sz w:val="20"/>
              </w:rPr>
              <w:t>ОПК-</w:t>
            </w:r>
            <w:r w:rsidRPr="00D07538">
              <w:rPr>
                <w:rFonts w:ascii="Arial" w:eastAsia="Arial" w:hAnsi="Arial" w:cs="Arial"/>
                <w:spacing w:val="-5"/>
                <w:sz w:val="20"/>
              </w:rPr>
              <w:t>4.2</w:t>
            </w:r>
          </w:p>
          <w:p w14:paraId="32C05211" w14:textId="77777777" w:rsidR="00D07538" w:rsidRPr="00D07538" w:rsidRDefault="00D07538" w:rsidP="00D07538">
            <w:pPr>
              <w:spacing w:before="4" w:line="203" w:lineRule="exact"/>
              <w:rPr>
                <w:rFonts w:ascii="Arial" w:eastAsia="Arial" w:hAnsi="Arial" w:cs="Arial"/>
                <w:sz w:val="20"/>
              </w:rPr>
            </w:pPr>
            <w:r w:rsidRPr="00D07538">
              <w:rPr>
                <w:rFonts w:ascii="Arial" w:eastAsia="Arial" w:hAnsi="Arial" w:cs="Arial"/>
                <w:w w:val="95"/>
                <w:sz w:val="20"/>
              </w:rPr>
              <w:t>ОПК-</w:t>
            </w:r>
            <w:r w:rsidRPr="00D07538">
              <w:rPr>
                <w:rFonts w:ascii="Arial" w:eastAsia="Arial" w:hAnsi="Arial" w:cs="Arial"/>
                <w:spacing w:val="-5"/>
                <w:sz w:val="20"/>
              </w:rPr>
              <w:t>5.1</w:t>
            </w:r>
          </w:p>
        </w:tc>
        <w:tc>
          <w:tcPr>
            <w:tcW w:w="3301" w:type="dxa"/>
          </w:tcPr>
          <w:p w14:paraId="17193304" w14:textId="77777777" w:rsidR="00D07538" w:rsidRPr="00D07538" w:rsidRDefault="00D07538" w:rsidP="00D07538">
            <w:pPr>
              <w:spacing w:before="178" w:line="204" w:lineRule="auto"/>
              <w:rPr>
                <w:rFonts w:ascii="Arial" w:eastAsia="Arial" w:hAnsi="Arial" w:cs="Arial"/>
                <w:sz w:val="20"/>
                <w:lang w:val="ru-RU"/>
              </w:rPr>
            </w:pPr>
            <w:r w:rsidRPr="00D07538">
              <w:rPr>
                <w:rFonts w:ascii="Arial" w:eastAsia="Arial" w:hAnsi="Arial" w:cs="Arial"/>
                <w:sz w:val="20"/>
                <w:lang w:val="ru-RU"/>
              </w:rPr>
              <w:t>Комплект</w:t>
            </w:r>
            <w:r w:rsidRPr="00D07538">
              <w:rPr>
                <w:rFonts w:ascii="Arial" w:eastAsia="Arial" w:hAnsi="Arial" w:cs="Arial"/>
                <w:spacing w:val="-14"/>
                <w:sz w:val="20"/>
                <w:lang w:val="ru-RU"/>
              </w:rPr>
              <w:t xml:space="preserve"> </w:t>
            </w:r>
            <w:r w:rsidRPr="00D07538">
              <w:rPr>
                <w:rFonts w:ascii="Arial" w:eastAsia="Arial" w:hAnsi="Arial" w:cs="Arial"/>
                <w:sz w:val="20"/>
                <w:lang w:val="ru-RU"/>
              </w:rPr>
              <w:t>заданий</w:t>
            </w:r>
            <w:r w:rsidRPr="00D07538">
              <w:rPr>
                <w:rFonts w:ascii="Arial" w:eastAsia="Arial" w:hAnsi="Arial" w:cs="Arial"/>
                <w:spacing w:val="-13"/>
                <w:sz w:val="20"/>
                <w:lang w:val="ru-RU"/>
              </w:rPr>
              <w:t xml:space="preserve"> </w:t>
            </w:r>
            <w:r w:rsidRPr="00D07538">
              <w:rPr>
                <w:rFonts w:ascii="Arial" w:eastAsia="Arial" w:hAnsi="Arial" w:cs="Arial"/>
                <w:sz w:val="20"/>
                <w:lang w:val="ru-RU"/>
              </w:rPr>
              <w:t>для</w:t>
            </w:r>
            <w:r w:rsidRPr="00D07538">
              <w:rPr>
                <w:rFonts w:ascii="Arial" w:eastAsia="Arial" w:hAnsi="Arial" w:cs="Arial"/>
                <w:spacing w:val="-12"/>
                <w:sz w:val="20"/>
                <w:lang w:val="ru-RU"/>
              </w:rPr>
              <w:t xml:space="preserve"> </w:t>
            </w:r>
            <w:proofErr w:type="gramStart"/>
            <w:r w:rsidRPr="00D07538">
              <w:rPr>
                <w:rFonts w:ascii="Arial" w:eastAsia="Arial" w:hAnsi="Arial" w:cs="Arial"/>
                <w:sz w:val="20"/>
                <w:lang w:val="ru-RU"/>
              </w:rPr>
              <w:t>кон- трольной</w:t>
            </w:r>
            <w:proofErr w:type="gramEnd"/>
            <w:r w:rsidRPr="00D07538">
              <w:rPr>
                <w:rFonts w:ascii="Arial" w:eastAsia="Arial" w:hAnsi="Arial" w:cs="Arial"/>
                <w:sz w:val="20"/>
                <w:lang w:val="ru-RU"/>
              </w:rPr>
              <w:t xml:space="preserve"> работы</w:t>
            </w:r>
            <w:r w:rsidRPr="00D07538">
              <w:rPr>
                <w:rFonts w:ascii="Arial" w:eastAsia="Arial" w:hAnsi="Arial" w:cs="Arial"/>
                <w:spacing w:val="40"/>
                <w:sz w:val="20"/>
                <w:lang w:val="ru-RU"/>
              </w:rPr>
              <w:t xml:space="preserve"> </w:t>
            </w:r>
            <w:r w:rsidRPr="00D07538">
              <w:rPr>
                <w:rFonts w:ascii="Arial" w:eastAsia="Arial" w:hAnsi="Arial" w:cs="Arial"/>
                <w:sz w:val="20"/>
                <w:lang w:val="ru-RU"/>
              </w:rPr>
              <w:t>№ 5</w:t>
            </w:r>
          </w:p>
        </w:tc>
      </w:tr>
      <w:tr w:rsidR="00D07538" w:rsidRPr="00D07538" w14:paraId="3CF1B0B9" w14:textId="77777777" w:rsidTr="00127A33">
        <w:trPr>
          <w:trHeight w:val="918"/>
        </w:trPr>
        <w:tc>
          <w:tcPr>
            <w:tcW w:w="600" w:type="dxa"/>
          </w:tcPr>
          <w:p w14:paraId="330ABFA4" w14:textId="77777777" w:rsidR="00D07538" w:rsidRPr="00D07538" w:rsidRDefault="00D07538" w:rsidP="00D07538">
            <w:pPr>
              <w:spacing w:before="9"/>
              <w:rPr>
                <w:rFonts w:ascii="Arial" w:eastAsia="Arial" w:hAnsi="Arial" w:cs="Arial"/>
                <w:sz w:val="29"/>
                <w:lang w:val="ru-RU"/>
              </w:rPr>
            </w:pPr>
          </w:p>
          <w:p w14:paraId="3E66D3CA" w14:textId="77777777" w:rsidR="00D07538" w:rsidRPr="00D07538" w:rsidRDefault="00D07538" w:rsidP="00D07538">
            <w:pPr>
              <w:rPr>
                <w:rFonts w:ascii="Arial" w:eastAsia="Arial" w:hAnsi="Arial" w:cs="Arial"/>
                <w:sz w:val="20"/>
              </w:rPr>
            </w:pPr>
            <w:r w:rsidRPr="00D07538">
              <w:rPr>
                <w:rFonts w:ascii="Arial" w:eastAsia="Arial" w:hAnsi="Arial" w:cs="Arial"/>
                <w:spacing w:val="-5"/>
                <w:sz w:val="20"/>
              </w:rPr>
              <w:t>12</w:t>
            </w:r>
          </w:p>
        </w:tc>
        <w:tc>
          <w:tcPr>
            <w:tcW w:w="2401" w:type="dxa"/>
          </w:tcPr>
          <w:p w14:paraId="09D7C4BA" w14:textId="77777777" w:rsidR="00D07538" w:rsidRPr="00D07538" w:rsidRDefault="00D07538" w:rsidP="00D07538">
            <w:pPr>
              <w:ind w:right="179"/>
              <w:rPr>
                <w:rFonts w:ascii="Arial" w:eastAsia="Arial" w:hAnsi="Arial" w:cs="Arial"/>
                <w:sz w:val="20"/>
                <w:lang w:val="ru-RU"/>
              </w:rPr>
            </w:pPr>
            <w:r w:rsidRPr="00D07538">
              <w:rPr>
                <w:rFonts w:ascii="Arial" w:eastAsia="Arial" w:hAnsi="Arial" w:cs="Arial"/>
                <w:sz w:val="20"/>
                <w:lang w:val="ru-RU"/>
              </w:rPr>
              <w:t xml:space="preserve">Когнитивный и когни- </w:t>
            </w:r>
            <w:r w:rsidRPr="00D07538">
              <w:rPr>
                <w:rFonts w:ascii="Arial" w:eastAsia="Arial" w:hAnsi="Arial" w:cs="Arial"/>
                <w:w w:val="95"/>
                <w:sz w:val="20"/>
                <w:lang w:val="ru-RU"/>
              </w:rPr>
              <w:t>тивно-</w:t>
            </w:r>
            <w:r w:rsidRPr="00D07538">
              <w:rPr>
                <w:rFonts w:ascii="Arial" w:eastAsia="Arial" w:hAnsi="Arial" w:cs="Arial"/>
                <w:spacing w:val="-2"/>
                <w:sz w:val="20"/>
                <w:lang w:val="ru-RU"/>
              </w:rPr>
              <w:t>поведенческий</w:t>
            </w:r>
          </w:p>
          <w:p w14:paraId="35A2CCF7" w14:textId="77777777" w:rsidR="00D07538" w:rsidRPr="00D07538" w:rsidRDefault="00D07538" w:rsidP="00D07538">
            <w:pPr>
              <w:spacing w:line="228" w:lineRule="exact"/>
              <w:rPr>
                <w:rFonts w:ascii="Arial" w:eastAsia="Arial" w:hAnsi="Arial" w:cs="Arial"/>
                <w:sz w:val="20"/>
                <w:lang w:val="ru-RU"/>
              </w:rPr>
            </w:pPr>
            <w:r w:rsidRPr="00D07538">
              <w:rPr>
                <w:rFonts w:ascii="Arial" w:eastAsia="Arial" w:hAnsi="Arial" w:cs="Arial"/>
                <w:sz w:val="20"/>
                <w:lang w:val="ru-RU"/>
              </w:rPr>
              <w:t>подход</w:t>
            </w:r>
            <w:r w:rsidRPr="00D07538">
              <w:rPr>
                <w:rFonts w:ascii="Arial" w:eastAsia="Arial" w:hAnsi="Arial" w:cs="Arial"/>
                <w:spacing w:val="-14"/>
                <w:sz w:val="20"/>
                <w:lang w:val="ru-RU"/>
              </w:rPr>
              <w:t xml:space="preserve"> </w:t>
            </w:r>
            <w:r w:rsidRPr="00D07538">
              <w:rPr>
                <w:rFonts w:ascii="Arial" w:eastAsia="Arial" w:hAnsi="Arial" w:cs="Arial"/>
                <w:sz w:val="20"/>
                <w:lang w:val="ru-RU"/>
              </w:rPr>
              <w:t>в</w:t>
            </w:r>
            <w:r w:rsidRPr="00D07538">
              <w:rPr>
                <w:rFonts w:ascii="Arial" w:eastAsia="Arial" w:hAnsi="Arial" w:cs="Arial"/>
                <w:spacing w:val="-14"/>
                <w:sz w:val="20"/>
                <w:lang w:val="ru-RU"/>
              </w:rPr>
              <w:t xml:space="preserve"> </w:t>
            </w:r>
            <w:r w:rsidRPr="00D07538">
              <w:rPr>
                <w:rFonts w:ascii="Arial" w:eastAsia="Arial" w:hAnsi="Arial" w:cs="Arial"/>
                <w:sz w:val="20"/>
                <w:lang w:val="ru-RU"/>
              </w:rPr>
              <w:t xml:space="preserve">консультиро- </w:t>
            </w:r>
            <w:r w:rsidRPr="00D07538">
              <w:rPr>
                <w:rFonts w:ascii="Arial" w:eastAsia="Arial" w:hAnsi="Arial" w:cs="Arial"/>
                <w:spacing w:val="-2"/>
                <w:sz w:val="20"/>
                <w:lang w:val="ru-RU"/>
              </w:rPr>
              <w:t>вании</w:t>
            </w:r>
          </w:p>
        </w:tc>
        <w:tc>
          <w:tcPr>
            <w:tcW w:w="1217" w:type="dxa"/>
          </w:tcPr>
          <w:p w14:paraId="419DFED1" w14:textId="77777777" w:rsidR="00D07538" w:rsidRPr="00D07538" w:rsidRDefault="00D07538" w:rsidP="00D07538">
            <w:pPr>
              <w:spacing w:before="166" w:line="204" w:lineRule="auto"/>
              <w:ind w:right="300"/>
              <w:rPr>
                <w:rFonts w:ascii="Arial" w:eastAsia="Arial" w:hAnsi="Arial" w:cs="Arial"/>
                <w:sz w:val="20"/>
              </w:rPr>
            </w:pPr>
            <w:r w:rsidRPr="00D07538">
              <w:rPr>
                <w:rFonts w:ascii="Arial" w:eastAsia="Arial" w:hAnsi="Arial" w:cs="Arial"/>
                <w:spacing w:val="-2"/>
                <w:sz w:val="20"/>
              </w:rPr>
              <w:t xml:space="preserve">ОПК-4 </w:t>
            </w:r>
            <w:r w:rsidRPr="00D07538">
              <w:rPr>
                <w:rFonts w:ascii="Arial" w:eastAsia="Arial" w:hAnsi="Arial" w:cs="Arial"/>
                <w:w w:val="95"/>
                <w:sz w:val="20"/>
              </w:rPr>
              <w:t>ОПК-</w:t>
            </w:r>
            <w:r w:rsidRPr="00D07538">
              <w:rPr>
                <w:rFonts w:ascii="Arial" w:eastAsia="Arial" w:hAnsi="Arial" w:cs="Arial"/>
                <w:spacing w:val="-10"/>
                <w:sz w:val="20"/>
              </w:rPr>
              <w:t>5</w:t>
            </w:r>
          </w:p>
        </w:tc>
        <w:tc>
          <w:tcPr>
            <w:tcW w:w="1702" w:type="dxa"/>
          </w:tcPr>
          <w:p w14:paraId="65455EA8" w14:textId="77777777" w:rsidR="00D07538" w:rsidRPr="00D07538" w:rsidRDefault="00D07538" w:rsidP="00D07538">
            <w:pPr>
              <w:spacing w:before="117" w:line="247" w:lineRule="auto"/>
              <w:ind w:right="461"/>
              <w:jc w:val="both"/>
              <w:rPr>
                <w:rFonts w:ascii="Arial" w:eastAsia="Arial" w:hAnsi="Arial" w:cs="Arial"/>
                <w:sz w:val="20"/>
              </w:rPr>
            </w:pPr>
            <w:r w:rsidRPr="00D07538">
              <w:rPr>
                <w:rFonts w:ascii="Arial" w:eastAsia="Arial" w:hAnsi="Arial" w:cs="Arial"/>
                <w:spacing w:val="-2"/>
                <w:sz w:val="20"/>
              </w:rPr>
              <w:t xml:space="preserve">ОПК-4.1 ОПК-4.2 </w:t>
            </w:r>
            <w:r w:rsidRPr="00D07538">
              <w:rPr>
                <w:rFonts w:ascii="Arial" w:eastAsia="Arial" w:hAnsi="Arial" w:cs="Arial"/>
                <w:w w:val="95"/>
                <w:sz w:val="20"/>
              </w:rPr>
              <w:t>ОПК-</w:t>
            </w:r>
            <w:r w:rsidRPr="00D07538">
              <w:rPr>
                <w:rFonts w:ascii="Arial" w:eastAsia="Arial" w:hAnsi="Arial" w:cs="Arial"/>
                <w:spacing w:val="-5"/>
                <w:sz w:val="20"/>
              </w:rPr>
              <w:t>5.1</w:t>
            </w:r>
          </w:p>
        </w:tc>
        <w:tc>
          <w:tcPr>
            <w:tcW w:w="3301" w:type="dxa"/>
          </w:tcPr>
          <w:p w14:paraId="314D3EDB" w14:textId="77777777" w:rsidR="00D07538" w:rsidRPr="00D07538" w:rsidRDefault="00D07538" w:rsidP="00D07538">
            <w:pPr>
              <w:spacing w:before="8"/>
              <w:rPr>
                <w:rFonts w:ascii="Arial" w:eastAsia="Arial" w:hAnsi="Arial" w:cs="Arial"/>
                <w:sz w:val="24"/>
                <w:lang w:val="ru-RU"/>
              </w:rPr>
            </w:pPr>
          </w:p>
          <w:p w14:paraId="7B7119A4" w14:textId="77777777" w:rsidR="00D07538" w:rsidRPr="00D07538" w:rsidRDefault="00D07538" w:rsidP="00D07538">
            <w:pPr>
              <w:spacing w:line="204" w:lineRule="auto"/>
              <w:rPr>
                <w:rFonts w:ascii="Arial" w:eastAsia="Arial" w:hAnsi="Arial" w:cs="Arial"/>
                <w:sz w:val="20"/>
                <w:lang w:val="ru-RU"/>
              </w:rPr>
            </w:pPr>
            <w:r w:rsidRPr="00D07538">
              <w:rPr>
                <w:rFonts w:ascii="Arial" w:eastAsia="Arial" w:hAnsi="Arial" w:cs="Arial"/>
                <w:sz w:val="20"/>
                <w:lang w:val="ru-RU"/>
              </w:rPr>
              <w:t>Комплект</w:t>
            </w:r>
            <w:r w:rsidRPr="00D07538">
              <w:rPr>
                <w:rFonts w:ascii="Arial" w:eastAsia="Arial" w:hAnsi="Arial" w:cs="Arial"/>
                <w:spacing w:val="-14"/>
                <w:sz w:val="20"/>
                <w:lang w:val="ru-RU"/>
              </w:rPr>
              <w:t xml:space="preserve"> </w:t>
            </w:r>
            <w:r w:rsidRPr="00D07538">
              <w:rPr>
                <w:rFonts w:ascii="Arial" w:eastAsia="Arial" w:hAnsi="Arial" w:cs="Arial"/>
                <w:sz w:val="20"/>
                <w:lang w:val="ru-RU"/>
              </w:rPr>
              <w:t>заданий</w:t>
            </w:r>
            <w:r w:rsidRPr="00D07538">
              <w:rPr>
                <w:rFonts w:ascii="Arial" w:eastAsia="Arial" w:hAnsi="Arial" w:cs="Arial"/>
                <w:spacing w:val="-13"/>
                <w:sz w:val="20"/>
                <w:lang w:val="ru-RU"/>
              </w:rPr>
              <w:t xml:space="preserve"> </w:t>
            </w:r>
            <w:r w:rsidRPr="00D07538">
              <w:rPr>
                <w:rFonts w:ascii="Arial" w:eastAsia="Arial" w:hAnsi="Arial" w:cs="Arial"/>
                <w:sz w:val="20"/>
                <w:lang w:val="ru-RU"/>
              </w:rPr>
              <w:t>для</w:t>
            </w:r>
            <w:r w:rsidRPr="00D07538">
              <w:rPr>
                <w:rFonts w:ascii="Arial" w:eastAsia="Arial" w:hAnsi="Arial" w:cs="Arial"/>
                <w:spacing w:val="-11"/>
                <w:sz w:val="20"/>
                <w:lang w:val="ru-RU"/>
              </w:rPr>
              <w:t xml:space="preserve"> </w:t>
            </w:r>
            <w:proofErr w:type="gramStart"/>
            <w:r w:rsidRPr="00D07538">
              <w:rPr>
                <w:rFonts w:ascii="Arial" w:eastAsia="Arial" w:hAnsi="Arial" w:cs="Arial"/>
                <w:sz w:val="20"/>
                <w:lang w:val="ru-RU"/>
              </w:rPr>
              <w:t>кон- трольной</w:t>
            </w:r>
            <w:proofErr w:type="gramEnd"/>
            <w:r w:rsidRPr="00D07538">
              <w:rPr>
                <w:rFonts w:ascii="Arial" w:eastAsia="Arial" w:hAnsi="Arial" w:cs="Arial"/>
                <w:sz w:val="20"/>
                <w:lang w:val="ru-RU"/>
              </w:rPr>
              <w:t xml:space="preserve"> работы № 6</w:t>
            </w:r>
          </w:p>
        </w:tc>
      </w:tr>
      <w:tr w:rsidR="00D07538" w:rsidRPr="00D07538" w14:paraId="6F7D7DB2" w14:textId="77777777" w:rsidTr="00127A33">
        <w:trPr>
          <w:trHeight w:val="708"/>
        </w:trPr>
        <w:tc>
          <w:tcPr>
            <w:tcW w:w="600" w:type="dxa"/>
          </w:tcPr>
          <w:p w14:paraId="1F1584B2" w14:textId="77777777" w:rsidR="00D07538" w:rsidRPr="00D07538" w:rsidRDefault="00D07538" w:rsidP="00D07538">
            <w:pPr>
              <w:spacing w:before="7"/>
              <w:rPr>
                <w:rFonts w:ascii="Arial" w:eastAsia="Arial" w:hAnsi="Arial" w:cs="Arial"/>
                <w:sz w:val="20"/>
                <w:lang w:val="ru-RU"/>
              </w:rPr>
            </w:pPr>
          </w:p>
          <w:p w14:paraId="17907230" w14:textId="77777777" w:rsidR="00D07538" w:rsidRPr="00D07538" w:rsidRDefault="00D07538" w:rsidP="00D07538">
            <w:pPr>
              <w:rPr>
                <w:rFonts w:ascii="Arial" w:eastAsia="Arial" w:hAnsi="Arial" w:cs="Arial"/>
                <w:sz w:val="20"/>
              </w:rPr>
            </w:pPr>
            <w:r w:rsidRPr="00D07538">
              <w:rPr>
                <w:rFonts w:ascii="Arial" w:eastAsia="Arial" w:hAnsi="Arial" w:cs="Arial"/>
                <w:spacing w:val="-5"/>
                <w:sz w:val="20"/>
              </w:rPr>
              <w:t>13</w:t>
            </w:r>
          </w:p>
        </w:tc>
        <w:tc>
          <w:tcPr>
            <w:tcW w:w="2401" w:type="dxa"/>
          </w:tcPr>
          <w:p w14:paraId="1B7966E5" w14:textId="77777777" w:rsidR="00D07538" w:rsidRPr="00D07538" w:rsidRDefault="00D07538" w:rsidP="00D07538">
            <w:pPr>
              <w:ind w:right="184"/>
              <w:rPr>
                <w:rFonts w:ascii="Arial" w:eastAsia="Arial" w:hAnsi="Arial" w:cs="Arial"/>
                <w:sz w:val="20"/>
              </w:rPr>
            </w:pPr>
            <w:r w:rsidRPr="00D07538">
              <w:rPr>
                <w:rFonts w:ascii="Arial" w:eastAsia="Arial" w:hAnsi="Arial" w:cs="Arial"/>
                <w:sz w:val="20"/>
              </w:rPr>
              <w:t>Построение отноше- ний</w:t>
            </w:r>
            <w:r w:rsidRPr="00D07538">
              <w:rPr>
                <w:rFonts w:ascii="Arial" w:eastAsia="Arial" w:hAnsi="Arial" w:cs="Arial"/>
                <w:spacing w:val="-14"/>
                <w:sz w:val="20"/>
              </w:rPr>
              <w:t xml:space="preserve"> </w:t>
            </w:r>
            <w:r w:rsidRPr="00D07538">
              <w:rPr>
                <w:rFonts w:ascii="Arial" w:eastAsia="Arial" w:hAnsi="Arial" w:cs="Arial"/>
                <w:sz w:val="20"/>
              </w:rPr>
              <w:t>консультирования</w:t>
            </w:r>
          </w:p>
        </w:tc>
        <w:tc>
          <w:tcPr>
            <w:tcW w:w="1217" w:type="dxa"/>
          </w:tcPr>
          <w:p w14:paraId="1B6D0F4C" w14:textId="77777777" w:rsidR="00D07538" w:rsidRPr="00D07538" w:rsidRDefault="00D07538" w:rsidP="00D07538">
            <w:pPr>
              <w:spacing w:before="61" w:line="204" w:lineRule="auto"/>
              <w:ind w:right="300"/>
              <w:rPr>
                <w:rFonts w:ascii="Arial" w:eastAsia="Arial" w:hAnsi="Arial" w:cs="Arial"/>
                <w:sz w:val="20"/>
              </w:rPr>
            </w:pPr>
            <w:r w:rsidRPr="00D07538">
              <w:rPr>
                <w:rFonts w:ascii="Arial" w:eastAsia="Arial" w:hAnsi="Arial" w:cs="Arial"/>
                <w:spacing w:val="-2"/>
                <w:sz w:val="20"/>
              </w:rPr>
              <w:t xml:space="preserve">ОПК-4 </w:t>
            </w:r>
            <w:r w:rsidRPr="00D07538">
              <w:rPr>
                <w:rFonts w:ascii="Arial" w:eastAsia="Arial" w:hAnsi="Arial" w:cs="Arial"/>
                <w:w w:val="95"/>
                <w:sz w:val="20"/>
              </w:rPr>
              <w:t>ОПК-</w:t>
            </w:r>
            <w:r w:rsidRPr="00D07538">
              <w:rPr>
                <w:rFonts w:ascii="Arial" w:eastAsia="Arial" w:hAnsi="Arial" w:cs="Arial"/>
                <w:spacing w:val="-10"/>
                <w:sz w:val="20"/>
              </w:rPr>
              <w:t>5</w:t>
            </w:r>
          </w:p>
        </w:tc>
        <w:tc>
          <w:tcPr>
            <w:tcW w:w="1702" w:type="dxa"/>
          </w:tcPr>
          <w:p w14:paraId="41F0A19D" w14:textId="77777777" w:rsidR="00D07538" w:rsidRPr="00D07538" w:rsidRDefault="00D07538" w:rsidP="00D07538">
            <w:pPr>
              <w:spacing w:before="11" w:line="247" w:lineRule="auto"/>
              <w:ind w:right="461"/>
              <w:rPr>
                <w:rFonts w:ascii="Arial" w:eastAsia="Arial" w:hAnsi="Arial" w:cs="Arial"/>
                <w:sz w:val="20"/>
              </w:rPr>
            </w:pPr>
            <w:r w:rsidRPr="00D07538">
              <w:rPr>
                <w:rFonts w:ascii="Arial" w:eastAsia="Arial" w:hAnsi="Arial" w:cs="Arial"/>
                <w:spacing w:val="-2"/>
                <w:sz w:val="20"/>
              </w:rPr>
              <w:t xml:space="preserve">ОПК-4.1 </w:t>
            </w:r>
            <w:r w:rsidRPr="00D07538">
              <w:rPr>
                <w:rFonts w:ascii="Arial" w:eastAsia="Arial" w:hAnsi="Arial" w:cs="Arial"/>
                <w:w w:val="95"/>
                <w:sz w:val="20"/>
              </w:rPr>
              <w:t>ОПК-</w:t>
            </w:r>
            <w:r w:rsidRPr="00D07538">
              <w:rPr>
                <w:rFonts w:ascii="Arial" w:eastAsia="Arial" w:hAnsi="Arial" w:cs="Arial"/>
                <w:spacing w:val="-5"/>
                <w:sz w:val="20"/>
              </w:rPr>
              <w:t>4.2</w:t>
            </w:r>
          </w:p>
          <w:p w14:paraId="4774D70E" w14:textId="77777777" w:rsidR="00D07538" w:rsidRPr="00D07538" w:rsidRDefault="00D07538" w:rsidP="00D07538">
            <w:pPr>
              <w:spacing w:line="203" w:lineRule="exact"/>
              <w:rPr>
                <w:rFonts w:ascii="Arial" w:eastAsia="Arial" w:hAnsi="Arial" w:cs="Arial"/>
                <w:sz w:val="20"/>
              </w:rPr>
            </w:pPr>
            <w:r w:rsidRPr="00D07538">
              <w:rPr>
                <w:rFonts w:ascii="Arial" w:eastAsia="Arial" w:hAnsi="Arial" w:cs="Arial"/>
                <w:w w:val="95"/>
                <w:sz w:val="20"/>
              </w:rPr>
              <w:t>ОПК-</w:t>
            </w:r>
            <w:r w:rsidRPr="00D07538">
              <w:rPr>
                <w:rFonts w:ascii="Arial" w:eastAsia="Arial" w:hAnsi="Arial" w:cs="Arial"/>
                <w:spacing w:val="-5"/>
                <w:sz w:val="20"/>
              </w:rPr>
              <w:t>5.1</w:t>
            </w:r>
          </w:p>
        </w:tc>
        <w:tc>
          <w:tcPr>
            <w:tcW w:w="3301" w:type="dxa"/>
          </w:tcPr>
          <w:p w14:paraId="686B17D0" w14:textId="77777777" w:rsidR="00D07538" w:rsidRPr="00D07538" w:rsidRDefault="00D07538" w:rsidP="00D07538">
            <w:pPr>
              <w:spacing w:before="129" w:line="249" w:lineRule="auto"/>
              <w:ind w:right="550"/>
              <w:rPr>
                <w:rFonts w:ascii="Arial" w:eastAsia="Arial" w:hAnsi="Arial" w:cs="Arial"/>
                <w:sz w:val="20"/>
              </w:rPr>
            </w:pPr>
            <w:r w:rsidRPr="00D07538">
              <w:rPr>
                <w:rFonts w:ascii="Arial" w:eastAsia="Arial" w:hAnsi="Arial" w:cs="Arial"/>
                <w:sz w:val="20"/>
              </w:rPr>
              <w:t>Комплект</w:t>
            </w:r>
            <w:r w:rsidRPr="00D07538">
              <w:rPr>
                <w:rFonts w:ascii="Arial" w:eastAsia="Arial" w:hAnsi="Arial" w:cs="Arial"/>
                <w:spacing w:val="-14"/>
                <w:sz w:val="20"/>
              </w:rPr>
              <w:t xml:space="preserve"> </w:t>
            </w:r>
            <w:r w:rsidRPr="00D07538">
              <w:rPr>
                <w:rFonts w:ascii="Arial" w:eastAsia="Arial" w:hAnsi="Arial" w:cs="Arial"/>
                <w:sz w:val="20"/>
              </w:rPr>
              <w:t>практических заданий№ 3</w:t>
            </w:r>
          </w:p>
        </w:tc>
      </w:tr>
      <w:tr w:rsidR="00D07538" w:rsidRPr="00D07538" w14:paraId="4FD03EC5" w14:textId="77777777" w:rsidTr="00127A33">
        <w:trPr>
          <w:trHeight w:val="705"/>
        </w:trPr>
        <w:tc>
          <w:tcPr>
            <w:tcW w:w="600" w:type="dxa"/>
          </w:tcPr>
          <w:p w14:paraId="3C4C0E86" w14:textId="77777777" w:rsidR="00D07538" w:rsidRPr="00D07538" w:rsidRDefault="00D07538" w:rsidP="00D07538">
            <w:pPr>
              <w:spacing w:before="4"/>
              <w:rPr>
                <w:rFonts w:ascii="Arial" w:eastAsia="Arial" w:hAnsi="Arial" w:cs="Arial"/>
                <w:sz w:val="20"/>
              </w:rPr>
            </w:pPr>
          </w:p>
          <w:p w14:paraId="4CD60412" w14:textId="77777777" w:rsidR="00D07538" w:rsidRPr="00D07538" w:rsidRDefault="00D07538" w:rsidP="00D07538">
            <w:pPr>
              <w:rPr>
                <w:rFonts w:ascii="Arial" w:eastAsia="Arial" w:hAnsi="Arial" w:cs="Arial"/>
                <w:sz w:val="20"/>
              </w:rPr>
            </w:pPr>
            <w:r w:rsidRPr="00D07538">
              <w:rPr>
                <w:rFonts w:ascii="Arial" w:eastAsia="Arial" w:hAnsi="Arial" w:cs="Arial"/>
                <w:spacing w:val="-5"/>
                <w:sz w:val="20"/>
              </w:rPr>
              <w:t>14</w:t>
            </w:r>
          </w:p>
        </w:tc>
        <w:tc>
          <w:tcPr>
            <w:tcW w:w="2401" w:type="dxa"/>
          </w:tcPr>
          <w:p w14:paraId="4966F4C4" w14:textId="77777777" w:rsidR="00D07538" w:rsidRPr="00D07538" w:rsidRDefault="00D07538" w:rsidP="00D07538">
            <w:pPr>
              <w:spacing w:line="230" w:lineRule="exact"/>
              <w:rPr>
                <w:rFonts w:ascii="Arial" w:eastAsia="Arial" w:hAnsi="Arial" w:cs="Arial"/>
                <w:sz w:val="20"/>
                <w:lang w:val="ru-RU"/>
              </w:rPr>
            </w:pPr>
            <w:r w:rsidRPr="00D07538">
              <w:rPr>
                <w:rFonts w:ascii="Arial" w:eastAsia="Arial" w:hAnsi="Arial" w:cs="Arial"/>
                <w:sz w:val="20"/>
                <w:lang w:val="ru-RU"/>
              </w:rPr>
              <w:t>Содержание</w:t>
            </w:r>
            <w:r w:rsidRPr="00D07538">
              <w:rPr>
                <w:rFonts w:ascii="Arial" w:eastAsia="Arial" w:hAnsi="Arial" w:cs="Arial"/>
                <w:spacing w:val="-14"/>
                <w:sz w:val="20"/>
                <w:lang w:val="ru-RU"/>
              </w:rPr>
              <w:t xml:space="preserve"> </w:t>
            </w:r>
            <w:r w:rsidRPr="00D07538">
              <w:rPr>
                <w:rFonts w:ascii="Arial" w:eastAsia="Arial" w:hAnsi="Arial" w:cs="Arial"/>
                <w:sz w:val="20"/>
                <w:lang w:val="ru-RU"/>
              </w:rPr>
              <w:t>работы</w:t>
            </w:r>
            <w:r w:rsidRPr="00D07538">
              <w:rPr>
                <w:rFonts w:ascii="Arial" w:eastAsia="Arial" w:hAnsi="Arial" w:cs="Arial"/>
                <w:spacing w:val="-14"/>
                <w:sz w:val="20"/>
                <w:lang w:val="ru-RU"/>
              </w:rPr>
              <w:t xml:space="preserve"> </w:t>
            </w:r>
            <w:r w:rsidRPr="00D07538">
              <w:rPr>
                <w:rFonts w:ascii="Arial" w:eastAsia="Arial" w:hAnsi="Arial" w:cs="Arial"/>
                <w:sz w:val="20"/>
                <w:lang w:val="ru-RU"/>
              </w:rPr>
              <w:t xml:space="preserve">в отношениях консуль- </w:t>
            </w:r>
            <w:r w:rsidRPr="00D07538">
              <w:rPr>
                <w:rFonts w:ascii="Arial" w:eastAsia="Arial" w:hAnsi="Arial" w:cs="Arial"/>
                <w:spacing w:val="-2"/>
                <w:sz w:val="20"/>
                <w:lang w:val="ru-RU"/>
              </w:rPr>
              <w:t>тирования</w:t>
            </w:r>
          </w:p>
        </w:tc>
        <w:tc>
          <w:tcPr>
            <w:tcW w:w="1217" w:type="dxa"/>
          </w:tcPr>
          <w:p w14:paraId="0DC8CEF6" w14:textId="77777777" w:rsidR="00D07538" w:rsidRPr="00D07538" w:rsidRDefault="00D07538" w:rsidP="00D07538">
            <w:pPr>
              <w:spacing w:before="58" w:line="204" w:lineRule="auto"/>
              <w:ind w:right="300"/>
              <w:rPr>
                <w:rFonts w:ascii="Arial" w:eastAsia="Arial" w:hAnsi="Arial" w:cs="Arial"/>
                <w:sz w:val="20"/>
              </w:rPr>
            </w:pPr>
            <w:r w:rsidRPr="00D07538">
              <w:rPr>
                <w:rFonts w:ascii="Arial" w:eastAsia="Arial" w:hAnsi="Arial" w:cs="Arial"/>
                <w:spacing w:val="-2"/>
                <w:sz w:val="20"/>
              </w:rPr>
              <w:t xml:space="preserve">ОПК-4 </w:t>
            </w:r>
            <w:r w:rsidRPr="00D07538">
              <w:rPr>
                <w:rFonts w:ascii="Arial" w:eastAsia="Arial" w:hAnsi="Arial" w:cs="Arial"/>
                <w:w w:val="95"/>
                <w:sz w:val="20"/>
              </w:rPr>
              <w:t>ОПК-</w:t>
            </w:r>
            <w:r w:rsidRPr="00D07538">
              <w:rPr>
                <w:rFonts w:ascii="Arial" w:eastAsia="Arial" w:hAnsi="Arial" w:cs="Arial"/>
                <w:spacing w:val="-10"/>
                <w:sz w:val="20"/>
              </w:rPr>
              <w:t>5</w:t>
            </w:r>
          </w:p>
        </w:tc>
        <w:tc>
          <w:tcPr>
            <w:tcW w:w="1702" w:type="dxa"/>
          </w:tcPr>
          <w:p w14:paraId="6BB858FB" w14:textId="77777777" w:rsidR="00D07538" w:rsidRPr="00D07538" w:rsidRDefault="00D07538" w:rsidP="00D07538">
            <w:pPr>
              <w:spacing w:line="230" w:lineRule="atLeast"/>
              <w:ind w:right="461"/>
              <w:jc w:val="both"/>
              <w:rPr>
                <w:rFonts w:ascii="Arial" w:eastAsia="Arial" w:hAnsi="Arial" w:cs="Arial"/>
                <w:sz w:val="20"/>
              </w:rPr>
            </w:pPr>
            <w:r w:rsidRPr="00D07538">
              <w:rPr>
                <w:rFonts w:ascii="Arial" w:eastAsia="Arial" w:hAnsi="Arial" w:cs="Arial"/>
                <w:spacing w:val="-2"/>
                <w:sz w:val="20"/>
              </w:rPr>
              <w:t xml:space="preserve">ОПК-4.1 ОПК-4.2 </w:t>
            </w:r>
            <w:r w:rsidRPr="00D07538">
              <w:rPr>
                <w:rFonts w:ascii="Arial" w:eastAsia="Arial" w:hAnsi="Arial" w:cs="Arial"/>
                <w:w w:val="95"/>
                <w:sz w:val="20"/>
              </w:rPr>
              <w:t>ОПК-</w:t>
            </w:r>
            <w:r w:rsidRPr="00D07538">
              <w:rPr>
                <w:rFonts w:ascii="Arial" w:eastAsia="Arial" w:hAnsi="Arial" w:cs="Arial"/>
                <w:spacing w:val="-5"/>
                <w:sz w:val="20"/>
              </w:rPr>
              <w:t>5.1</w:t>
            </w:r>
          </w:p>
        </w:tc>
        <w:tc>
          <w:tcPr>
            <w:tcW w:w="3301" w:type="dxa"/>
          </w:tcPr>
          <w:p w14:paraId="1A3A7612" w14:textId="77777777" w:rsidR="00D07538" w:rsidRPr="00D07538" w:rsidRDefault="00D07538" w:rsidP="00D07538">
            <w:pPr>
              <w:spacing w:before="129" w:line="244" w:lineRule="auto"/>
              <w:ind w:right="550"/>
              <w:rPr>
                <w:rFonts w:ascii="Arial" w:eastAsia="Arial" w:hAnsi="Arial" w:cs="Arial"/>
                <w:sz w:val="20"/>
              </w:rPr>
            </w:pPr>
            <w:r w:rsidRPr="00D07538">
              <w:rPr>
                <w:rFonts w:ascii="Arial" w:eastAsia="Arial" w:hAnsi="Arial" w:cs="Arial"/>
                <w:sz w:val="20"/>
              </w:rPr>
              <w:t>Комплект</w:t>
            </w:r>
            <w:r w:rsidRPr="00D07538">
              <w:rPr>
                <w:rFonts w:ascii="Arial" w:eastAsia="Arial" w:hAnsi="Arial" w:cs="Arial"/>
                <w:spacing w:val="-14"/>
                <w:sz w:val="20"/>
              </w:rPr>
              <w:t xml:space="preserve"> </w:t>
            </w:r>
            <w:r w:rsidRPr="00D07538">
              <w:rPr>
                <w:rFonts w:ascii="Arial" w:eastAsia="Arial" w:hAnsi="Arial" w:cs="Arial"/>
                <w:sz w:val="20"/>
              </w:rPr>
              <w:t>практических заданий№ 2</w:t>
            </w:r>
          </w:p>
        </w:tc>
      </w:tr>
      <w:tr w:rsidR="00D07538" w:rsidRPr="00D07538" w14:paraId="4E3582F2" w14:textId="77777777" w:rsidTr="00127A33">
        <w:trPr>
          <w:trHeight w:val="707"/>
        </w:trPr>
        <w:tc>
          <w:tcPr>
            <w:tcW w:w="600" w:type="dxa"/>
          </w:tcPr>
          <w:p w14:paraId="0304E82F" w14:textId="77777777" w:rsidR="00D07538" w:rsidRPr="00D07538" w:rsidRDefault="00D07538" w:rsidP="00D07538">
            <w:pPr>
              <w:spacing w:before="7"/>
              <w:rPr>
                <w:rFonts w:ascii="Arial" w:eastAsia="Arial" w:hAnsi="Arial" w:cs="Arial"/>
                <w:sz w:val="20"/>
              </w:rPr>
            </w:pPr>
          </w:p>
          <w:p w14:paraId="6E4BF3AA" w14:textId="77777777" w:rsidR="00D07538" w:rsidRPr="00D07538" w:rsidRDefault="00D07538" w:rsidP="00D07538">
            <w:pPr>
              <w:rPr>
                <w:rFonts w:ascii="Arial" w:eastAsia="Arial" w:hAnsi="Arial" w:cs="Arial"/>
                <w:sz w:val="20"/>
              </w:rPr>
            </w:pPr>
            <w:r w:rsidRPr="00D07538">
              <w:rPr>
                <w:rFonts w:ascii="Arial" w:eastAsia="Arial" w:hAnsi="Arial" w:cs="Arial"/>
                <w:spacing w:val="-5"/>
                <w:sz w:val="20"/>
              </w:rPr>
              <w:t>15</w:t>
            </w:r>
          </w:p>
        </w:tc>
        <w:tc>
          <w:tcPr>
            <w:tcW w:w="2401" w:type="dxa"/>
          </w:tcPr>
          <w:p w14:paraId="72CFC17C" w14:textId="77777777" w:rsidR="00D07538" w:rsidRPr="00D07538" w:rsidRDefault="00D07538" w:rsidP="00D07538">
            <w:pPr>
              <w:ind w:right="184"/>
              <w:rPr>
                <w:rFonts w:ascii="Arial" w:eastAsia="Arial" w:hAnsi="Arial" w:cs="Arial"/>
                <w:sz w:val="20"/>
              </w:rPr>
            </w:pPr>
            <w:r w:rsidRPr="00D07538">
              <w:rPr>
                <w:rFonts w:ascii="Arial" w:eastAsia="Arial" w:hAnsi="Arial" w:cs="Arial"/>
                <w:sz w:val="20"/>
              </w:rPr>
              <w:t>Завершение отноше- ний</w:t>
            </w:r>
            <w:r w:rsidRPr="00D07538">
              <w:rPr>
                <w:rFonts w:ascii="Arial" w:eastAsia="Arial" w:hAnsi="Arial" w:cs="Arial"/>
                <w:spacing w:val="-14"/>
                <w:sz w:val="20"/>
              </w:rPr>
              <w:t xml:space="preserve"> </w:t>
            </w:r>
            <w:r w:rsidRPr="00D07538">
              <w:rPr>
                <w:rFonts w:ascii="Arial" w:eastAsia="Arial" w:hAnsi="Arial" w:cs="Arial"/>
                <w:sz w:val="20"/>
              </w:rPr>
              <w:t>консультирования</w:t>
            </w:r>
          </w:p>
        </w:tc>
        <w:tc>
          <w:tcPr>
            <w:tcW w:w="1217" w:type="dxa"/>
          </w:tcPr>
          <w:p w14:paraId="273EA537" w14:textId="77777777" w:rsidR="00D07538" w:rsidRPr="00D07538" w:rsidRDefault="00D07538" w:rsidP="00D07538">
            <w:pPr>
              <w:spacing w:before="61" w:line="204" w:lineRule="auto"/>
              <w:ind w:right="300"/>
              <w:rPr>
                <w:rFonts w:ascii="Arial" w:eastAsia="Arial" w:hAnsi="Arial" w:cs="Arial"/>
                <w:sz w:val="20"/>
              </w:rPr>
            </w:pPr>
            <w:r w:rsidRPr="00D07538">
              <w:rPr>
                <w:rFonts w:ascii="Arial" w:eastAsia="Arial" w:hAnsi="Arial" w:cs="Arial"/>
                <w:spacing w:val="-2"/>
                <w:sz w:val="20"/>
              </w:rPr>
              <w:t xml:space="preserve">ОПК-4 </w:t>
            </w:r>
            <w:r w:rsidRPr="00D07538">
              <w:rPr>
                <w:rFonts w:ascii="Arial" w:eastAsia="Arial" w:hAnsi="Arial" w:cs="Arial"/>
                <w:w w:val="95"/>
                <w:sz w:val="20"/>
              </w:rPr>
              <w:t>ОПК-</w:t>
            </w:r>
            <w:r w:rsidRPr="00D07538">
              <w:rPr>
                <w:rFonts w:ascii="Arial" w:eastAsia="Arial" w:hAnsi="Arial" w:cs="Arial"/>
                <w:spacing w:val="-10"/>
                <w:sz w:val="20"/>
              </w:rPr>
              <w:t>5</w:t>
            </w:r>
          </w:p>
        </w:tc>
        <w:tc>
          <w:tcPr>
            <w:tcW w:w="1702" w:type="dxa"/>
          </w:tcPr>
          <w:p w14:paraId="2954E980" w14:textId="77777777" w:rsidR="00D07538" w:rsidRPr="00D07538" w:rsidRDefault="00D07538" w:rsidP="00D07538">
            <w:pPr>
              <w:spacing w:before="11"/>
              <w:rPr>
                <w:rFonts w:ascii="Arial" w:eastAsia="Arial" w:hAnsi="Arial" w:cs="Arial"/>
                <w:sz w:val="20"/>
              </w:rPr>
            </w:pPr>
            <w:r w:rsidRPr="00D07538">
              <w:rPr>
                <w:rFonts w:ascii="Arial" w:eastAsia="Arial" w:hAnsi="Arial" w:cs="Arial"/>
                <w:w w:val="95"/>
                <w:sz w:val="20"/>
              </w:rPr>
              <w:t>ОПК-</w:t>
            </w:r>
            <w:r w:rsidRPr="00D07538">
              <w:rPr>
                <w:rFonts w:ascii="Arial" w:eastAsia="Arial" w:hAnsi="Arial" w:cs="Arial"/>
                <w:spacing w:val="-5"/>
                <w:sz w:val="20"/>
              </w:rPr>
              <w:t>4.1</w:t>
            </w:r>
          </w:p>
          <w:p w14:paraId="398EA805" w14:textId="77777777" w:rsidR="00D07538" w:rsidRPr="00D07538" w:rsidRDefault="00D07538" w:rsidP="00D07538">
            <w:pPr>
              <w:spacing w:line="230" w:lineRule="atLeast"/>
              <w:ind w:right="461"/>
              <w:rPr>
                <w:rFonts w:ascii="Arial" w:eastAsia="Arial" w:hAnsi="Arial" w:cs="Arial"/>
                <w:sz w:val="20"/>
              </w:rPr>
            </w:pPr>
            <w:r w:rsidRPr="00D07538">
              <w:rPr>
                <w:rFonts w:ascii="Arial" w:eastAsia="Arial" w:hAnsi="Arial" w:cs="Arial"/>
                <w:spacing w:val="-2"/>
                <w:sz w:val="20"/>
              </w:rPr>
              <w:t xml:space="preserve">ОПК-4.2 </w:t>
            </w:r>
            <w:r w:rsidRPr="00D07538">
              <w:rPr>
                <w:rFonts w:ascii="Arial" w:eastAsia="Arial" w:hAnsi="Arial" w:cs="Arial"/>
                <w:w w:val="95"/>
                <w:sz w:val="20"/>
              </w:rPr>
              <w:t>ОПК-</w:t>
            </w:r>
            <w:r w:rsidRPr="00D07538">
              <w:rPr>
                <w:rFonts w:ascii="Arial" w:eastAsia="Arial" w:hAnsi="Arial" w:cs="Arial"/>
                <w:spacing w:val="-5"/>
                <w:sz w:val="20"/>
              </w:rPr>
              <w:t>5.1</w:t>
            </w:r>
          </w:p>
        </w:tc>
        <w:tc>
          <w:tcPr>
            <w:tcW w:w="3301" w:type="dxa"/>
          </w:tcPr>
          <w:p w14:paraId="30D09D76" w14:textId="77777777" w:rsidR="00D07538" w:rsidRPr="00D07538" w:rsidRDefault="00D07538" w:rsidP="00D07538">
            <w:pPr>
              <w:spacing w:before="129" w:line="247" w:lineRule="auto"/>
              <w:ind w:right="550"/>
              <w:rPr>
                <w:rFonts w:ascii="Arial" w:eastAsia="Arial" w:hAnsi="Arial" w:cs="Arial"/>
                <w:sz w:val="20"/>
              </w:rPr>
            </w:pPr>
            <w:r w:rsidRPr="00D07538">
              <w:rPr>
                <w:rFonts w:ascii="Arial" w:eastAsia="Arial" w:hAnsi="Arial" w:cs="Arial"/>
                <w:sz w:val="20"/>
              </w:rPr>
              <w:t>Комплект</w:t>
            </w:r>
            <w:r w:rsidRPr="00D07538">
              <w:rPr>
                <w:rFonts w:ascii="Arial" w:eastAsia="Arial" w:hAnsi="Arial" w:cs="Arial"/>
                <w:spacing w:val="-14"/>
                <w:sz w:val="20"/>
              </w:rPr>
              <w:t xml:space="preserve"> </w:t>
            </w:r>
            <w:r w:rsidRPr="00D07538">
              <w:rPr>
                <w:rFonts w:ascii="Arial" w:eastAsia="Arial" w:hAnsi="Arial" w:cs="Arial"/>
                <w:sz w:val="20"/>
              </w:rPr>
              <w:t>практических заданий№ 1</w:t>
            </w:r>
          </w:p>
        </w:tc>
      </w:tr>
      <w:tr w:rsidR="00D07538" w:rsidRPr="00D07538" w14:paraId="4183C431" w14:textId="77777777" w:rsidTr="00127A33">
        <w:trPr>
          <w:trHeight w:val="743"/>
        </w:trPr>
        <w:tc>
          <w:tcPr>
            <w:tcW w:w="5920" w:type="dxa"/>
            <w:gridSpan w:val="4"/>
          </w:tcPr>
          <w:p w14:paraId="75ED57E6" w14:textId="77777777" w:rsidR="00D07538" w:rsidRPr="00D07538" w:rsidRDefault="00D07538" w:rsidP="00D07538">
            <w:pPr>
              <w:spacing w:before="148" w:line="244" w:lineRule="auto"/>
              <w:ind w:right="1652"/>
              <w:rPr>
                <w:rFonts w:ascii="Arial" w:eastAsia="Arial" w:hAnsi="Arial" w:cs="Arial"/>
                <w:sz w:val="20"/>
                <w:lang w:val="ru-RU"/>
              </w:rPr>
            </w:pPr>
            <w:r w:rsidRPr="00D07538">
              <w:rPr>
                <w:rFonts w:ascii="Arial" w:eastAsia="Arial" w:hAnsi="Arial" w:cs="Arial"/>
                <w:sz w:val="20"/>
                <w:lang w:val="ru-RU"/>
              </w:rPr>
              <w:t>Промежуточная</w:t>
            </w:r>
            <w:r w:rsidRPr="00D07538">
              <w:rPr>
                <w:rFonts w:ascii="Arial" w:eastAsia="Arial" w:hAnsi="Arial" w:cs="Arial"/>
                <w:spacing w:val="-14"/>
                <w:sz w:val="20"/>
                <w:lang w:val="ru-RU"/>
              </w:rPr>
              <w:t xml:space="preserve"> </w:t>
            </w:r>
            <w:r w:rsidRPr="00D07538">
              <w:rPr>
                <w:rFonts w:ascii="Arial" w:eastAsia="Arial" w:hAnsi="Arial" w:cs="Arial"/>
                <w:sz w:val="20"/>
                <w:lang w:val="ru-RU"/>
              </w:rPr>
              <w:t>аттестация форма</w:t>
            </w:r>
            <w:r w:rsidRPr="00D07538">
              <w:rPr>
                <w:rFonts w:ascii="Arial" w:eastAsia="Arial" w:hAnsi="Arial" w:cs="Arial"/>
                <w:spacing w:val="-7"/>
                <w:sz w:val="20"/>
                <w:lang w:val="ru-RU"/>
              </w:rPr>
              <w:t xml:space="preserve"> </w:t>
            </w:r>
            <w:r w:rsidRPr="00D07538">
              <w:rPr>
                <w:rFonts w:ascii="Arial" w:eastAsia="Arial" w:hAnsi="Arial" w:cs="Arial"/>
                <w:sz w:val="20"/>
                <w:lang w:val="ru-RU"/>
              </w:rPr>
              <w:t>контроля</w:t>
            </w:r>
            <w:r w:rsidRPr="00D07538">
              <w:rPr>
                <w:rFonts w:ascii="Arial" w:eastAsia="Arial" w:hAnsi="Arial" w:cs="Arial"/>
                <w:spacing w:val="-6"/>
                <w:sz w:val="20"/>
                <w:lang w:val="ru-RU"/>
              </w:rPr>
              <w:t xml:space="preserve"> </w:t>
            </w:r>
            <w:r w:rsidRPr="00D07538">
              <w:rPr>
                <w:rFonts w:ascii="Arial" w:eastAsia="Arial" w:hAnsi="Arial" w:cs="Arial"/>
                <w:sz w:val="20"/>
                <w:lang w:val="ru-RU"/>
              </w:rPr>
              <w:t>–</w:t>
            </w:r>
            <w:r w:rsidRPr="00D07538">
              <w:rPr>
                <w:rFonts w:ascii="Arial" w:eastAsia="Arial" w:hAnsi="Arial" w:cs="Arial"/>
                <w:spacing w:val="-6"/>
                <w:sz w:val="20"/>
                <w:lang w:val="ru-RU"/>
              </w:rPr>
              <w:t xml:space="preserve"> </w:t>
            </w:r>
            <w:r w:rsidRPr="00D07538">
              <w:rPr>
                <w:rFonts w:ascii="Arial" w:eastAsia="Arial" w:hAnsi="Arial" w:cs="Arial"/>
                <w:spacing w:val="-2"/>
                <w:sz w:val="20"/>
                <w:lang w:val="ru-RU"/>
              </w:rPr>
              <w:t>экзамен</w:t>
            </w:r>
          </w:p>
        </w:tc>
        <w:tc>
          <w:tcPr>
            <w:tcW w:w="3301" w:type="dxa"/>
          </w:tcPr>
          <w:p w14:paraId="2D521887" w14:textId="77777777" w:rsidR="00D07538" w:rsidRPr="00D07538" w:rsidRDefault="00D07538" w:rsidP="00D07538">
            <w:pPr>
              <w:spacing w:before="148" w:line="244" w:lineRule="auto"/>
              <w:ind w:right="477"/>
              <w:rPr>
                <w:rFonts w:ascii="Arial" w:eastAsia="Arial" w:hAnsi="Arial" w:cs="Arial"/>
                <w:sz w:val="20"/>
              </w:rPr>
            </w:pPr>
            <w:r w:rsidRPr="00D07538">
              <w:rPr>
                <w:rFonts w:ascii="Arial" w:eastAsia="Arial" w:hAnsi="Arial" w:cs="Arial"/>
                <w:sz w:val="20"/>
              </w:rPr>
              <w:t>Перечень</w:t>
            </w:r>
            <w:r w:rsidRPr="00D07538">
              <w:rPr>
                <w:rFonts w:ascii="Arial" w:eastAsia="Arial" w:hAnsi="Arial" w:cs="Arial"/>
                <w:spacing w:val="-14"/>
                <w:sz w:val="20"/>
              </w:rPr>
              <w:t xml:space="preserve"> </w:t>
            </w:r>
            <w:r w:rsidRPr="00D07538">
              <w:rPr>
                <w:rFonts w:ascii="Arial" w:eastAsia="Arial" w:hAnsi="Arial" w:cs="Arial"/>
                <w:sz w:val="20"/>
              </w:rPr>
              <w:t xml:space="preserve">теоретических </w:t>
            </w:r>
            <w:r w:rsidRPr="00D07538">
              <w:rPr>
                <w:rFonts w:ascii="Arial" w:eastAsia="Arial" w:hAnsi="Arial" w:cs="Arial"/>
                <w:spacing w:val="-2"/>
                <w:sz w:val="20"/>
              </w:rPr>
              <w:t>вопросов</w:t>
            </w:r>
          </w:p>
        </w:tc>
      </w:tr>
    </w:tbl>
    <w:p w14:paraId="770A5AC6" w14:textId="77777777" w:rsidR="00D07538" w:rsidRPr="00D07538" w:rsidRDefault="00D07538" w:rsidP="00D07538">
      <w:pPr>
        <w:widowControl w:val="0"/>
        <w:autoSpaceDE w:val="0"/>
        <w:autoSpaceDN w:val="0"/>
        <w:spacing w:before="3" w:after="0" w:line="240" w:lineRule="auto"/>
        <w:rPr>
          <w:rFonts w:ascii="Arial" w:eastAsia="Arial" w:hAnsi="Arial" w:cs="Arial"/>
          <w:sz w:val="24"/>
          <w:szCs w:val="24"/>
        </w:rPr>
      </w:pPr>
    </w:p>
    <w:p w14:paraId="63494900" w14:textId="77777777" w:rsidR="00D07538" w:rsidRPr="00D07538" w:rsidRDefault="00D07538" w:rsidP="00D07538">
      <w:pPr>
        <w:widowControl w:val="0"/>
        <w:numPr>
          <w:ilvl w:val="0"/>
          <w:numId w:val="15"/>
        </w:numPr>
        <w:tabs>
          <w:tab w:val="left" w:pos="600"/>
        </w:tabs>
        <w:autoSpaceDE w:val="0"/>
        <w:autoSpaceDN w:val="0"/>
        <w:spacing w:after="0" w:line="240" w:lineRule="auto"/>
        <w:ind w:right="234"/>
        <w:outlineLvl w:val="0"/>
        <w:rPr>
          <w:rFonts w:ascii="Arial" w:eastAsia="Arial" w:hAnsi="Arial" w:cs="Arial"/>
          <w:b/>
          <w:bCs/>
          <w:sz w:val="24"/>
          <w:szCs w:val="24"/>
        </w:rPr>
      </w:pPr>
      <w:r w:rsidRPr="00D07538">
        <w:rPr>
          <w:rFonts w:ascii="Arial" w:eastAsia="Arial" w:hAnsi="Arial" w:cs="Arial"/>
          <w:b/>
          <w:bCs/>
          <w:sz w:val="24"/>
          <w:szCs w:val="24"/>
        </w:rPr>
        <w:t>Типовые</w:t>
      </w:r>
      <w:r w:rsidRPr="00D07538">
        <w:rPr>
          <w:rFonts w:ascii="Arial" w:eastAsia="Arial" w:hAnsi="Arial" w:cs="Arial"/>
          <w:b/>
          <w:bCs/>
          <w:spacing w:val="-4"/>
          <w:sz w:val="24"/>
          <w:szCs w:val="24"/>
        </w:rPr>
        <w:t xml:space="preserve"> </w:t>
      </w:r>
      <w:r w:rsidRPr="00D07538">
        <w:rPr>
          <w:rFonts w:ascii="Arial" w:eastAsia="Arial" w:hAnsi="Arial" w:cs="Arial"/>
          <w:b/>
          <w:bCs/>
          <w:sz w:val="24"/>
          <w:szCs w:val="24"/>
        </w:rPr>
        <w:t>оценочные</w:t>
      </w:r>
      <w:r w:rsidRPr="00D07538">
        <w:rPr>
          <w:rFonts w:ascii="Arial" w:eastAsia="Arial" w:hAnsi="Arial" w:cs="Arial"/>
          <w:b/>
          <w:bCs/>
          <w:spacing w:val="-4"/>
          <w:sz w:val="24"/>
          <w:szCs w:val="24"/>
        </w:rPr>
        <w:t xml:space="preserve"> </w:t>
      </w:r>
      <w:r w:rsidRPr="00D07538">
        <w:rPr>
          <w:rFonts w:ascii="Arial" w:eastAsia="Arial" w:hAnsi="Arial" w:cs="Arial"/>
          <w:b/>
          <w:bCs/>
          <w:sz w:val="24"/>
          <w:szCs w:val="24"/>
        </w:rPr>
        <w:t>средства</w:t>
      </w:r>
      <w:r w:rsidRPr="00D07538">
        <w:rPr>
          <w:rFonts w:ascii="Arial" w:eastAsia="Arial" w:hAnsi="Arial" w:cs="Arial"/>
          <w:b/>
          <w:bCs/>
          <w:spacing w:val="-4"/>
          <w:sz w:val="24"/>
          <w:szCs w:val="24"/>
        </w:rPr>
        <w:t xml:space="preserve"> </w:t>
      </w:r>
      <w:r w:rsidRPr="00D07538">
        <w:rPr>
          <w:rFonts w:ascii="Arial" w:eastAsia="Arial" w:hAnsi="Arial" w:cs="Arial"/>
          <w:b/>
          <w:bCs/>
          <w:sz w:val="24"/>
          <w:szCs w:val="24"/>
        </w:rPr>
        <w:t>и</w:t>
      </w:r>
      <w:r w:rsidRPr="00D07538">
        <w:rPr>
          <w:rFonts w:ascii="Arial" w:eastAsia="Arial" w:hAnsi="Arial" w:cs="Arial"/>
          <w:b/>
          <w:bCs/>
          <w:spacing w:val="-2"/>
          <w:sz w:val="24"/>
          <w:szCs w:val="24"/>
        </w:rPr>
        <w:t xml:space="preserve"> </w:t>
      </w:r>
      <w:r w:rsidRPr="00D07538">
        <w:rPr>
          <w:rFonts w:ascii="Arial" w:eastAsia="Arial" w:hAnsi="Arial" w:cs="Arial"/>
          <w:b/>
          <w:bCs/>
          <w:sz w:val="24"/>
          <w:szCs w:val="24"/>
        </w:rPr>
        <w:t>методические</w:t>
      </w:r>
      <w:r w:rsidRPr="00D07538">
        <w:rPr>
          <w:rFonts w:ascii="Arial" w:eastAsia="Arial" w:hAnsi="Arial" w:cs="Arial"/>
          <w:b/>
          <w:bCs/>
          <w:spacing w:val="-2"/>
          <w:sz w:val="24"/>
          <w:szCs w:val="24"/>
        </w:rPr>
        <w:t xml:space="preserve"> </w:t>
      </w:r>
      <w:r w:rsidRPr="00D07538">
        <w:rPr>
          <w:rFonts w:ascii="Arial" w:eastAsia="Arial" w:hAnsi="Arial" w:cs="Arial"/>
          <w:b/>
          <w:bCs/>
          <w:sz w:val="24"/>
          <w:szCs w:val="24"/>
        </w:rPr>
        <w:t>материалы,</w:t>
      </w:r>
      <w:r w:rsidRPr="00D07538">
        <w:rPr>
          <w:rFonts w:ascii="Arial" w:eastAsia="Arial" w:hAnsi="Arial" w:cs="Arial"/>
          <w:b/>
          <w:bCs/>
          <w:spacing w:val="-4"/>
          <w:sz w:val="24"/>
          <w:szCs w:val="24"/>
        </w:rPr>
        <w:t xml:space="preserve"> </w:t>
      </w:r>
      <w:r w:rsidRPr="00D07538">
        <w:rPr>
          <w:rFonts w:ascii="Arial" w:eastAsia="Arial" w:hAnsi="Arial" w:cs="Arial"/>
          <w:b/>
          <w:bCs/>
          <w:sz w:val="24"/>
          <w:szCs w:val="24"/>
        </w:rPr>
        <w:t>определяющие процедуры оценивания</w:t>
      </w:r>
    </w:p>
    <w:p w14:paraId="0D827492" w14:textId="77777777" w:rsidR="00D07538" w:rsidRPr="00D07538" w:rsidRDefault="00D07538" w:rsidP="00D07538">
      <w:pPr>
        <w:widowControl w:val="0"/>
        <w:autoSpaceDE w:val="0"/>
        <w:autoSpaceDN w:val="0"/>
        <w:spacing w:after="0" w:line="240" w:lineRule="auto"/>
        <w:rPr>
          <w:rFonts w:ascii="Arial" w:eastAsia="Arial" w:hAnsi="Arial" w:cs="Arial"/>
        </w:rPr>
        <w:sectPr w:rsidR="00D07538" w:rsidRPr="00D07538">
          <w:pgSz w:w="11910" w:h="16840"/>
          <w:pgMar w:top="1320" w:right="620" w:bottom="280" w:left="1440" w:header="720" w:footer="720" w:gutter="0"/>
          <w:cols w:space="720"/>
        </w:sectPr>
      </w:pPr>
    </w:p>
    <w:p w14:paraId="60BECA45" w14:textId="77777777" w:rsidR="00D07538" w:rsidRPr="00D07538" w:rsidRDefault="00D07538" w:rsidP="00D07538">
      <w:pPr>
        <w:widowControl w:val="0"/>
        <w:numPr>
          <w:ilvl w:val="1"/>
          <w:numId w:val="15"/>
        </w:numPr>
        <w:tabs>
          <w:tab w:val="left" w:pos="797"/>
        </w:tabs>
        <w:autoSpaceDE w:val="0"/>
        <w:autoSpaceDN w:val="0"/>
        <w:spacing w:before="70" w:after="0" w:line="240" w:lineRule="auto"/>
        <w:jc w:val="both"/>
        <w:rPr>
          <w:rFonts w:ascii="Arial" w:eastAsia="Arial" w:hAnsi="Arial" w:cs="Arial"/>
          <w:b/>
          <w:sz w:val="24"/>
        </w:rPr>
      </w:pPr>
      <w:r w:rsidRPr="00D07538">
        <w:rPr>
          <w:rFonts w:ascii="Arial" w:eastAsia="Arial" w:hAnsi="Arial" w:cs="Arial"/>
          <w:b/>
          <w:sz w:val="24"/>
        </w:rPr>
        <w:lastRenderedPageBreak/>
        <w:t>Текущий</w:t>
      </w:r>
      <w:r w:rsidRPr="00D07538">
        <w:rPr>
          <w:rFonts w:ascii="Arial" w:eastAsia="Arial" w:hAnsi="Arial" w:cs="Arial"/>
          <w:b/>
          <w:spacing w:val="-4"/>
          <w:sz w:val="24"/>
        </w:rPr>
        <w:t xml:space="preserve"> </w:t>
      </w:r>
      <w:r w:rsidRPr="00D07538">
        <w:rPr>
          <w:rFonts w:ascii="Arial" w:eastAsia="Arial" w:hAnsi="Arial" w:cs="Arial"/>
          <w:b/>
          <w:sz w:val="24"/>
        </w:rPr>
        <w:t>контроль</w:t>
      </w:r>
      <w:r w:rsidRPr="00D07538">
        <w:rPr>
          <w:rFonts w:ascii="Arial" w:eastAsia="Arial" w:hAnsi="Arial" w:cs="Arial"/>
          <w:b/>
          <w:spacing w:val="-1"/>
          <w:sz w:val="24"/>
        </w:rPr>
        <w:t xml:space="preserve"> </w:t>
      </w:r>
      <w:r w:rsidRPr="00D07538">
        <w:rPr>
          <w:rFonts w:ascii="Arial" w:eastAsia="Arial" w:hAnsi="Arial" w:cs="Arial"/>
          <w:b/>
          <w:spacing w:val="-2"/>
          <w:sz w:val="24"/>
        </w:rPr>
        <w:t>успеваемости</w:t>
      </w:r>
    </w:p>
    <w:p w14:paraId="1262B2FA" w14:textId="77777777" w:rsidR="00D07538" w:rsidRPr="00D07538" w:rsidRDefault="00D07538" w:rsidP="00D07538">
      <w:pPr>
        <w:widowControl w:val="0"/>
        <w:autoSpaceDE w:val="0"/>
        <w:autoSpaceDN w:val="0"/>
        <w:spacing w:before="41" w:after="0" w:line="240" w:lineRule="auto"/>
        <w:ind w:right="232"/>
        <w:jc w:val="both"/>
        <w:rPr>
          <w:rFonts w:ascii="Arial" w:eastAsia="Arial" w:hAnsi="Arial" w:cs="Arial"/>
          <w:sz w:val="24"/>
          <w:szCs w:val="24"/>
        </w:rPr>
      </w:pPr>
      <w:r w:rsidRPr="00D07538">
        <w:rPr>
          <w:rFonts w:ascii="Arial" w:eastAsia="Arial" w:hAnsi="Arial" w:cs="Arial"/>
          <w:sz w:val="24"/>
          <w:szCs w:val="24"/>
        </w:rPr>
        <w:t xml:space="preserve">Контроль успеваемости по дисциплине осуществляется с помощью </w:t>
      </w:r>
      <w:proofErr w:type="gramStart"/>
      <w:r w:rsidRPr="00D07538">
        <w:rPr>
          <w:rFonts w:ascii="Arial" w:eastAsia="Arial" w:hAnsi="Arial" w:cs="Arial"/>
          <w:sz w:val="24"/>
          <w:szCs w:val="24"/>
        </w:rPr>
        <w:t>следу- ющих</w:t>
      </w:r>
      <w:proofErr w:type="gramEnd"/>
      <w:r w:rsidRPr="00D07538">
        <w:rPr>
          <w:rFonts w:ascii="Arial" w:eastAsia="Arial" w:hAnsi="Arial" w:cs="Arial"/>
          <w:sz w:val="24"/>
          <w:szCs w:val="24"/>
        </w:rPr>
        <w:t xml:space="preserve"> оценочных средств: контрольных работ, комплекта практических заданий.</w:t>
      </w:r>
    </w:p>
    <w:p w14:paraId="6F78E899" w14:textId="77777777" w:rsidR="00D07538" w:rsidRPr="00D07538" w:rsidRDefault="00D07538" w:rsidP="00D07538">
      <w:pPr>
        <w:widowControl w:val="0"/>
        <w:autoSpaceDE w:val="0"/>
        <w:autoSpaceDN w:val="0"/>
        <w:spacing w:before="2" w:after="0" w:line="550" w:lineRule="atLeast"/>
        <w:ind w:right="1997"/>
        <w:jc w:val="both"/>
        <w:rPr>
          <w:rFonts w:ascii="Arial" w:eastAsia="Arial" w:hAnsi="Arial" w:cs="Arial"/>
          <w:sz w:val="24"/>
        </w:rPr>
      </w:pPr>
      <w:r w:rsidRPr="00D07538">
        <w:rPr>
          <w:rFonts w:ascii="Arial" w:eastAsia="Arial" w:hAnsi="Arial" w:cs="Arial"/>
          <w:b/>
          <w:sz w:val="24"/>
        </w:rPr>
        <w:t>Комплект</w:t>
      </w:r>
      <w:r w:rsidRPr="00D07538">
        <w:rPr>
          <w:rFonts w:ascii="Arial" w:eastAsia="Arial" w:hAnsi="Arial" w:cs="Arial"/>
          <w:b/>
          <w:spacing w:val="-8"/>
          <w:sz w:val="24"/>
        </w:rPr>
        <w:t xml:space="preserve"> </w:t>
      </w:r>
      <w:r w:rsidRPr="00D07538">
        <w:rPr>
          <w:rFonts w:ascii="Arial" w:eastAsia="Arial" w:hAnsi="Arial" w:cs="Arial"/>
          <w:b/>
          <w:sz w:val="24"/>
        </w:rPr>
        <w:t>заданий</w:t>
      </w:r>
      <w:r w:rsidRPr="00D07538">
        <w:rPr>
          <w:rFonts w:ascii="Arial" w:eastAsia="Arial" w:hAnsi="Arial" w:cs="Arial"/>
          <w:b/>
          <w:spacing w:val="-4"/>
          <w:sz w:val="24"/>
        </w:rPr>
        <w:t xml:space="preserve"> </w:t>
      </w:r>
      <w:r w:rsidRPr="00D07538">
        <w:rPr>
          <w:rFonts w:ascii="Arial" w:eastAsia="Arial" w:hAnsi="Arial" w:cs="Arial"/>
          <w:b/>
          <w:sz w:val="24"/>
        </w:rPr>
        <w:t>для</w:t>
      </w:r>
      <w:r w:rsidRPr="00D07538">
        <w:rPr>
          <w:rFonts w:ascii="Arial" w:eastAsia="Arial" w:hAnsi="Arial" w:cs="Arial"/>
          <w:b/>
          <w:spacing w:val="-6"/>
          <w:sz w:val="24"/>
        </w:rPr>
        <w:t xml:space="preserve"> </w:t>
      </w:r>
      <w:r w:rsidRPr="00D07538">
        <w:rPr>
          <w:rFonts w:ascii="Arial" w:eastAsia="Arial" w:hAnsi="Arial" w:cs="Arial"/>
          <w:b/>
          <w:sz w:val="24"/>
        </w:rPr>
        <w:t>контрольной</w:t>
      </w:r>
      <w:r w:rsidRPr="00D07538">
        <w:rPr>
          <w:rFonts w:ascii="Arial" w:eastAsia="Arial" w:hAnsi="Arial" w:cs="Arial"/>
          <w:b/>
          <w:spacing w:val="-7"/>
          <w:sz w:val="24"/>
        </w:rPr>
        <w:t xml:space="preserve"> </w:t>
      </w:r>
      <w:r w:rsidRPr="00D07538">
        <w:rPr>
          <w:rFonts w:ascii="Arial" w:eastAsia="Arial" w:hAnsi="Arial" w:cs="Arial"/>
          <w:b/>
          <w:sz w:val="24"/>
        </w:rPr>
        <w:t>работы</w:t>
      </w:r>
      <w:r w:rsidRPr="00D07538">
        <w:rPr>
          <w:rFonts w:ascii="Arial" w:eastAsia="Arial" w:hAnsi="Arial" w:cs="Arial"/>
          <w:b/>
          <w:spacing w:val="-4"/>
          <w:sz w:val="24"/>
        </w:rPr>
        <w:t xml:space="preserve"> </w:t>
      </w:r>
      <w:r w:rsidRPr="00D07538">
        <w:rPr>
          <w:rFonts w:ascii="Arial" w:eastAsia="Arial" w:hAnsi="Arial" w:cs="Arial"/>
          <w:b/>
          <w:sz w:val="24"/>
        </w:rPr>
        <w:t>№</w:t>
      </w:r>
      <w:r w:rsidRPr="00D07538">
        <w:rPr>
          <w:rFonts w:ascii="Arial" w:eastAsia="Arial" w:hAnsi="Arial" w:cs="Arial"/>
          <w:b/>
          <w:spacing w:val="-7"/>
          <w:sz w:val="24"/>
        </w:rPr>
        <w:t xml:space="preserve"> </w:t>
      </w:r>
      <w:r w:rsidRPr="00D07538">
        <w:rPr>
          <w:rFonts w:ascii="Arial" w:eastAsia="Arial" w:hAnsi="Arial" w:cs="Arial"/>
          <w:b/>
          <w:sz w:val="24"/>
        </w:rPr>
        <w:t xml:space="preserve">1 Тема: </w:t>
      </w:r>
      <w:r w:rsidRPr="00D07538">
        <w:rPr>
          <w:rFonts w:ascii="Arial" w:eastAsia="Arial" w:hAnsi="Arial" w:cs="Arial"/>
          <w:sz w:val="24"/>
        </w:rPr>
        <w:t>«Гуманистический подход в консультировании».</w:t>
      </w:r>
    </w:p>
    <w:p w14:paraId="0C80363D" w14:textId="77777777" w:rsidR="00D07538" w:rsidRPr="00D07538" w:rsidRDefault="00D07538" w:rsidP="00D07538">
      <w:pPr>
        <w:widowControl w:val="0"/>
        <w:numPr>
          <w:ilvl w:val="2"/>
          <w:numId w:val="15"/>
        </w:numPr>
        <w:tabs>
          <w:tab w:val="left" w:pos="1287"/>
        </w:tabs>
        <w:autoSpaceDE w:val="0"/>
        <w:autoSpaceDN w:val="0"/>
        <w:spacing w:before="2" w:after="0" w:line="240" w:lineRule="auto"/>
        <w:ind w:hanging="306"/>
        <w:rPr>
          <w:rFonts w:ascii="Arial" w:eastAsia="Arial" w:hAnsi="Arial" w:cs="Arial"/>
          <w:sz w:val="24"/>
        </w:rPr>
      </w:pPr>
      <w:r w:rsidRPr="00D07538">
        <w:rPr>
          <w:rFonts w:ascii="Arial" w:eastAsia="Arial" w:hAnsi="Arial" w:cs="Arial"/>
          <w:sz w:val="24"/>
        </w:rPr>
        <w:t>Дайте</w:t>
      </w:r>
      <w:r w:rsidRPr="00D07538">
        <w:rPr>
          <w:rFonts w:ascii="Arial" w:eastAsia="Arial" w:hAnsi="Arial" w:cs="Arial"/>
          <w:spacing w:val="30"/>
          <w:sz w:val="24"/>
        </w:rPr>
        <w:t xml:space="preserve"> </w:t>
      </w:r>
      <w:r w:rsidRPr="00D07538">
        <w:rPr>
          <w:rFonts w:ascii="Arial" w:eastAsia="Arial" w:hAnsi="Arial" w:cs="Arial"/>
          <w:sz w:val="24"/>
        </w:rPr>
        <w:t>определение</w:t>
      </w:r>
      <w:r w:rsidRPr="00D07538">
        <w:rPr>
          <w:rFonts w:ascii="Arial" w:eastAsia="Arial" w:hAnsi="Arial" w:cs="Arial"/>
          <w:spacing w:val="32"/>
          <w:sz w:val="24"/>
        </w:rPr>
        <w:t xml:space="preserve"> </w:t>
      </w:r>
      <w:r w:rsidRPr="00D07538">
        <w:rPr>
          <w:rFonts w:ascii="Arial" w:eastAsia="Arial" w:hAnsi="Arial" w:cs="Arial"/>
          <w:sz w:val="24"/>
        </w:rPr>
        <w:t>и</w:t>
      </w:r>
      <w:r w:rsidRPr="00D07538">
        <w:rPr>
          <w:rFonts w:ascii="Arial" w:eastAsia="Arial" w:hAnsi="Arial" w:cs="Arial"/>
          <w:spacing w:val="32"/>
          <w:sz w:val="24"/>
        </w:rPr>
        <w:t xml:space="preserve"> </w:t>
      </w:r>
      <w:r w:rsidRPr="00D07538">
        <w:rPr>
          <w:rFonts w:ascii="Arial" w:eastAsia="Arial" w:hAnsi="Arial" w:cs="Arial"/>
          <w:sz w:val="24"/>
        </w:rPr>
        <w:t>раскройте</w:t>
      </w:r>
      <w:r w:rsidRPr="00D07538">
        <w:rPr>
          <w:rFonts w:ascii="Arial" w:eastAsia="Arial" w:hAnsi="Arial" w:cs="Arial"/>
          <w:spacing w:val="32"/>
          <w:sz w:val="24"/>
        </w:rPr>
        <w:t xml:space="preserve"> </w:t>
      </w:r>
      <w:r w:rsidRPr="00D07538">
        <w:rPr>
          <w:rFonts w:ascii="Arial" w:eastAsia="Arial" w:hAnsi="Arial" w:cs="Arial"/>
          <w:sz w:val="24"/>
        </w:rPr>
        <w:t>содержание</w:t>
      </w:r>
      <w:r w:rsidRPr="00D07538">
        <w:rPr>
          <w:rFonts w:ascii="Arial" w:eastAsia="Arial" w:hAnsi="Arial" w:cs="Arial"/>
          <w:spacing w:val="32"/>
          <w:sz w:val="24"/>
        </w:rPr>
        <w:t xml:space="preserve"> </w:t>
      </w:r>
      <w:r w:rsidRPr="00D07538">
        <w:rPr>
          <w:rFonts w:ascii="Arial" w:eastAsia="Arial" w:hAnsi="Arial" w:cs="Arial"/>
          <w:sz w:val="24"/>
        </w:rPr>
        <w:t>понятий</w:t>
      </w:r>
      <w:r w:rsidRPr="00D07538">
        <w:rPr>
          <w:rFonts w:ascii="Arial" w:eastAsia="Arial" w:hAnsi="Arial" w:cs="Arial"/>
          <w:spacing w:val="32"/>
          <w:sz w:val="24"/>
        </w:rPr>
        <w:t xml:space="preserve"> </w:t>
      </w:r>
      <w:r w:rsidRPr="00D07538">
        <w:rPr>
          <w:rFonts w:ascii="Arial" w:eastAsia="Arial" w:hAnsi="Arial" w:cs="Arial"/>
          <w:spacing w:val="-2"/>
          <w:sz w:val="24"/>
        </w:rPr>
        <w:t>«конгруэнтность»,</w:t>
      </w:r>
    </w:p>
    <w:p w14:paraId="2DAD70FE" w14:textId="77777777" w:rsidR="00D07538" w:rsidRPr="00D07538" w:rsidRDefault="00D07538" w:rsidP="00D07538">
      <w:pPr>
        <w:widowControl w:val="0"/>
        <w:autoSpaceDE w:val="0"/>
        <w:autoSpaceDN w:val="0"/>
        <w:spacing w:after="0" w:line="240" w:lineRule="auto"/>
        <w:jc w:val="both"/>
        <w:rPr>
          <w:rFonts w:ascii="Arial" w:eastAsia="Arial" w:hAnsi="Arial" w:cs="Arial"/>
          <w:sz w:val="24"/>
          <w:szCs w:val="24"/>
        </w:rPr>
      </w:pPr>
      <w:r w:rsidRPr="00D07538">
        <w:rPr>
          <w:rFonts w:ascii="Arial" w:eastAsia="Arial" w:hAnsi="Arial" w:cs="Arial"/>
          <w:sz w:val="24"/>
          <w:szCs w:val="24"/>
        </w:rPr>
        <w:t>«безусловно</w:t>
      </w:r>
      <w:r w:rsidRPr="00D07538">
        <w:rPr>
          <w:rFonts w:ascii="Arial" w:eastAsia="Arial" w:hAnsi="Arial" w:cs="Arial"/>
          <w:spacing w:val="-5"/>
          <w:sz w:val="24"/>
          <w:szCs w:val="24"/>
        </w:rPr>
        <w:t xml:space="preserve"> </w:t>
      </w:r>
      <w:r w:rsidRPr="00D07538">
        <w:rPr>
          <w:rFonts w:ascii="Arial" w:eastAsia="Arial" w:hAnsi="Arial" w:cs="Arial"/>
          <w:sz w:val="24"/>
          <w:szCs w:val="24"/>
        </w:rPr>
        <w:t>позитивное</w:t>
      </w:r>
      <w:r w:rsidRPr="00D07538">
        <w:rPr>
          <w:rFonts w:ascii="Arial" w:eastAsia="Arial" w:hAnsi="Arial" w:cs="Arial"/>
          <w:spacing w:val="-2"/>
          <w:sz w:val="24"/>
          <w:szCs w:val="24"/>
        </w:rPr>
        <w:t xml:space="preserve"> </w:t>
      </w:r>
      <w:r w:rsidRPr="00D07538">
        <w:rPr>
          <w:rFonts w:ascii="Arial" w:eastAsia="Arial" w:hAnsi="Arial" w:cs="Arial"/>
          <w:sz w:val="24"/>
          <w:szCs w:val="24"/>
        </w:rPr>
        <w:t>отношение»,</w:t>
      </w:r>
      <w:r w:rsidRPr="00D07538">
        <w:rPr>
          <w:rFonts w:ascii="Arial" w:eastAsia="Arial" w:hAnsi="Arial" w:cs="Arial"/>
          <w:spacing w:val="-3"/>
          <w:sz w:val="24"/>
          <w:szCs w:val="24"/>
        </w:rPr>
        <w:t xml:space="preserve"> </w:t>
      </w:r>
      <w:r w:rsidRPr="00D07538">
        <w:rPr>
          <w:rFonts w:ascii="Arial" w:eastAsia="Arial" w:hAnsi="Arial" w:cs="Arial"/>
          <w:sz w:val="24"/>
          <w:szCs w:val="24"/>
        </w:rPr>
        <w:t>«эмпатия»,</w:t>
      </w:r>
      <w:r w:rsidRPr="00D07538">
        <w:rPr>
          <w:rFonts w:ascii="Arial" w:eastAsia="Arial" w:hAnsi="Arial" w:cs="Arial"/>
          <w:spacing w:val="-2"/>
          <w:sz w:val="24"/>
          <w:szCs w:val="24"/>
        </w:rPr>
        <w:t xml:space="preserve"> </w:t>
      </w:r>
      <w:r w:rsidRPr="00D07538">
        <w:rPr>
          <w:rFonts w:ascii="Arial" w:eastAsia="Arial" w:hAnsi="Arial" w:cs="Arial"/>
          <w:sz w:val="24"/>
          <w:szCs w:val="24"/>
        </w:rPr>
        <w:t>с</w:t>
      </w:r>
      <w:r w:rsidRPr="00D07538">
        <w:rPr>
          <w:rFonts w:ascii="Arial" w:eastAsia="Arial" w:hAnsi="Arial" w:cs="Arial"/>
          <w:spacing w:val="-5"/>
          <w:sz w:val="24"/>
          <w:szCs w:val="24"/>
        </w:rPr>
        <w:t xml:space="preserve"> </w:t>
      </w:r>
      <w:r w:rsidRPr="00D07538">
        <w:rPr>
          <w:rFonts w:ascii="Arial" w:eastAsia="Arial" w:hAnsi="Arial" w:cs="Arial"/>
          <w:sz w:val="24"/>
          <w:szCs w:val="24"/>
        </w:rPr>
        <w:t>точки</w:t>
      </w:r>
      <w:r w:rsidRPr="00D07538">
        <w:rPr>
          <w:rFonts w:ascii="Arial" w:eastAsia="Arial" w:hAnsi="Arial" w:cs="Arial"/>
          <w:spacing w:val="-5"/>
          <w:sz w:val="24"/>
          <w:szCs w:val="24"/>
        </w:rPr>
        <w:t xml:space="preserve"> </w:t>
      </w:r>
      <w:r w:rsidRPr="00D07538">
        <w:rPr>
          <w:rFonts w:ascii="Arial" w:eastAsia="Arial" w:hAnsi="Arial" w:cs="Arial"/>
          <w:sz w:val="24"/>
          <w:szCs w:val="24"/>
        </w:rPr>
        <w:t>зрения</w:t>
      </w:r>
      <w:r w:rsidRPr="00D07538">
        <w:rPr>
          <w:rFonts w:ascii="Arial" w:eastAsia="Arial" w:hAnsi="Arial" w:cs="Arial"/>
          <w:spacing w:val="-3"/>
          <w:sz w:val="24"/>
          <w:szCs w:val="24"/>
        </w:rPr>
        <w:t xml:space="preserve"> </w:t>
      </w:r>
      <w:r w:rsidRPr="00D07538">
        <w:rPr>
          <w:rFonts w:ascii="Arial" w:eastAsia="Arial" w:hAnsi="Arial" w:cs="Arial"/>
          <w:sz w:val="24"/>
          <w:szCs w:val="24"/>
        </w:rPr>
        <w:t>К.</w:t>
      </w:r>
      <w:r w:rsidRPr="00D07538">
        <w:rPr>
          <w:rFonts w:ascii="Arial" w:eastAsia="Arial" w:hAnsi="Arial" w:cs="Arial"/>
          <w:spacing w:val="-2"/>
          <w:sz w:val="24"/>
          <w:szCs w:val="24"/>
        </w:rPr>
        <w:t xml:space="preserve"> Роджерса.</w:t>
      </w:r>
    </w:p>
    <w:p w14:paraId="71D487E7" w14:textId="77777777" w:rsidR="00D07538" w:rsidRPr="00D07538" w:rsidRDefault="00D07538" w:rsidP="00D07538">
      <w:pPr>
        <w:widowControl w:val="0"/>
        <w:numPr>
          <w:ilvl w:val="2"/>
          <w:numId w:val="15"/>
        </w:numPr>
        <w:tabs>
          <w:tab w:val="left" w:pos="1472"/>
        </w:tabs>
        <w:autoSpaceDE w:val="0"/>
        <w:autoSpaceDN w:val="0"/>
        <w:spacing w:after="0" w:line="240" w:lineRule="auto"/>
        <w:ind w:left="262" w:right="221" w:firstLine="719"/>
        <w:rPr>
          <w:rFonts w:ascii="Arial" w:eastAsia="Arial" w:hAnsi="Arial" w:cs="Arial"/>
          <w:sz w:val="24"/>
        </w:rPr>
      </w:pPr>
      <w:r w:rsidRPr="00D07538">
        <w:rPr>
          <w:rFonts w:ascii="Arial" w:eastAsia="Arial" w:hAnsi="Arial" w:cs="Arial"/>
          <w:sz w:val="24"/>
        </w:rPr>
        <w:t xml:space="preserve">Охарактеризуйте основные теоретические положения гештальт- консультирования: понятие «гештальт», холистическая доктрина, </w:t>
      </w:r>
      <w:proofErr w:type="gramStart"/>
      <w:r w:rsidRPr="00D07538">
        <w:rPr>
          <w:rFonts w:ascii="Arial" w:eastAsia="Arial" w:hAnsi="Arial" w:cs="Arial"/>
          <w:sz w:val="24"/>
        </w:rPr>
        <w:t>гомеостатиче- ский</w:t>
      </w:r>
      <w:proofErr w:type="gramEnd"/>
      <w:r w:rsidRPr="00D07538">
        <w:rPr>
          <w:rFonts w:ascii="Arial" w:eastAsia="Arial" w:hAnsi="Arial" w:cs="Arial"/>
          <w:sz w:val="24"/>
        </w:rPr>
        <w:t xml:space="preserve"> процесс, контакт и граница контакта, самость и самоактуализация, роль эмо- ций (например, агрессии) в функционировании личности.</w:t>
      </w:r>
    </w:p>
    <w:p w14:paraId="016E9BA3" w14:textId="77777777" w:rsidR="00D07538" w:rsidRPr="00D07538" w:rsidRDefault="00D07538" w:rsidP="00D07538">
      <w:pPr>
        <w:widowControl w:val="0"/>
        <w:numPr>
          <w:ilvl w:val="2"/>
          <w:numId w:val="15"/>
        </w:numPr>
        <w:tabs>
          <w:tab w:val="left" w:pos="1352"/>
        </w:tabs>
        <w:autoSpaceDE w:val="0"/>
        <w:autoSpaceDN w:val="0"/>
        <w:spacing w:after="0" w:line="240" w:lineRule="auto"/>
        <w:ind w:left="262" w:right="221" w:firstLine="787"/>
        <w:rPr>
          <w:rFonts w:ascii="Arial" w:eastAsia="Arial" w:hAnsi="Arial" w:cs="Arial"/>
          <w:sz w:val="24"/>
        </w:rPr>
      </w:pPr>
      <w:r w:rsidRPr="00D07538">
        <w:rPr>
          <w:rFonts w:ascii="Arial" w:eastAsia="Arial" w:hAnsi="Arial" w:cs="Arial"/>
          <w:sz w:val="24"/>
        </w:rPr>
        <w:t>Приведите примеры дополнительной, перекрестной и скрытой трансак- ций и нарисуйте соответствующие этим трансакциям диаграммы.</w:t>
      </w:r>
    </w:p>
    <w:p w14:paraId="0B55734A" w14:textId="77777777" w:rsidR="00D07538" w:rsidRPr="00D07538" w:rsidRDefault="00D07538" w:rsidP="00D07538">
      <w:pPr>
        <w:widowControl w:val="0"/>
        <w:autoSpaceDE w:val="0"/>
        <w:autoSpaceDN w:val="0"/>
        <w:spacing w:before="3" w:after="0" w:line="550" w:lineRule="atLeast"/>
        <w:ind w:right="1998"/>
        <w:jc w:val="both"/>
        <w:rPr>
          <w:rFonts w:ascii="Arial" w:eastAsia="Arial" w:hAnsi="Arial" w:cs="Arial"/>
          <w:sz w:val="24"/>
        </w:rPr>
      </w:pPr>
      <w:r w:rsidRPr="00D07538">
        <w:rPr>
          <w:rFonts w:ascii="Arial" w:eastAsia="Arial" w:hAnsi="Arial" w:cs="Arial"/>
          <w:b/>
          <w:sz w:val="24"/>
        </w:rPr>
        <w:t>Комплект</w:t>
      </w:r>
      <w:r w:rsidRPr="00D07538">
        <w:rPr>
          <w:rFonts w:ascii="Arial" w:eastAsia="Arial" w:hAnsi="Arial" w:cs="Arial"/>
          <w:b/>
          <w:spacing w:val="-8"/>
          <w:sz w:val="24"/>
        </w:rPr>
        <w:t xml:space="preserve"> </w:t>
      </w:r>
      <w:r w:rsidRPr="00D07538">
        <w:rPr>
          <w:rFonts w:ascii="Arial" w:eastAsia="Arial" w:hAnsi="Arial" w:cs="Arial"/>
          <w:b/>
          <w:sz w:val="24"/>
        </w:rPr>
        <w:t>заданий</w:t>
      </w:r>
      <w:r w:rsidRPr="00D07538">
        <w:rPr>
          <w:rFonts w:ascii="Arial" w:eastAsia="Arial" w:hAnsi="Arial" w:cs="Arial"/>
          <w:b/>
          <w:spacing w:val="-5"/>
          <w:sz w:val="24"/>
        </w:rPr>
        <w:t xml:space="preserve"> </w:t>
      </w:r>
      <w:r w:rsidRPr="00D07538">
        <w:rPr>
          <w:rFonts w:ascii="Arial" w:eastAsia="Arial" w:hAnsi="Arial" w:cs="Arial"/>
          <w:b/>
          <w:sz w:val="24"/>
        </w:rPr>
        <w:t>для</w:t>
      </w:r>
      <w:r w:rsidRPr="00D07538">
        <w:rPr>
          <w:rFonts w:ascii="Arial" w:eastAsia="Arial" w:hAnsi="Arial" w:cs="Arial"/>
          <w:b/>
          <w:spacing w:val="-6"/>
          <w:sz w:val="24"/>
        </w:rPr>
        <w:t xml:space="preserve"> </w:t>
      </w:r>
      <w:r w:rsidRPr="00D07538">
        <w:rPr>
          <w:rFonts w:ascii="Arial" w:eastAsia="Arial" w:hAnsi="Arial" w:cs="Arial"/>
          <w:b/>
          <w:sz w:val="24"/>
        </w:rPr>
        <w:t>контрольной</w:t>
      </w:r>
      <w:r w:rsidRPr="00D07538">
        <w:rPr>
          <w:rFonts w:ascii="Arial" w:eastAsia="Arial" w:hAnsi="Arial" w:cs="Arial"/>
          <w:b/>
          <w:spacing w:val="-7"/>
          <w:sz w:val="24"/>
        </w:rPr>
        <w:t xml:space="preserve"> </w:t>
      </w:r>
      <w:r w:rsidRPr="00D07538">
        <w:rPr>
          <w:rFonts w:ascii="Arial" w:eastAsia="Arial" w:hAnsi="Arial" w:cs="Arial"/>
          <w:b/>
          <w:sz w:val="24"/>
        </w:rPr>
        <w:t>работы</w:t>
      </w:r>
      <w:r w:rsidRPr="00D07538">
        <w:rPr>
          <w:rFonts w:ascii="Arial" w:eastAsia="Arial" w:hAnsi="Arial" w:cs="Arial"/>
          <w:b/>
          <w:spacing w:val="-5"/>
          <w:sz w:val="24"/>
        </w:rPr>
        <w:t xml:space="preserve"> </w:t>
      </w:r>
      <w:r w:rsidRPr="00D07538">
        <w:rPr>
          <w:rFonts w:ascii="Arial" w:eastAsia="Arial" w:hAnsi="Arial" w:cs="Arial"/>
          <w:b/>
          <w:sz w:val="24"/>
        </w:rPr>
        <w:t>№</w:t>
      </w:r>
      <w:r w:rsidRPr="00D07538">
        <w:rPr>
          <w:rFonts w:ascii="Arial" w:eastAsia="Arial" w:hAnsi="Arial" w:cs="Arial"/>
          <w:b/>
          <w:spacing w:val="-7"/>
          <w:sz w:val="24"/>
        </w:rPr>
        <w:t xml:space="preserve"> </w:t>
      </w:r>
      <w:r w:rsidRPr="00D07538">
        <w:rPr>
          <w:rFonts w:ascii="Arial" w:eastAsia="Arial" w:hAnsi="Arial" w:cs="Arial"/>
          <w:b/>
          <w:sz w:val="24"/>
        </w:rPr>
        <w:t xml:space="preserve">2 Тема: </w:t>
      </w:r>
      <w:r w:rsidRPr="00D07538">
        <w:rPr>
          <w:rFonts w:ascii="Arial" w:eastAsia="Arial" w:hAnsi="Arial" w:cs="Arial"/>
          <w:sz w:val="24"/>
        </w:rPr>
        <w:t>«Экзистенциальный подход в консультировании».</w:t>
      </w:r>
    </w:p>
    <w:p w14:paraId="6834A4C4" w14:textId="77777777" w:rsidR="00D07538" w:rsidRPr="00D07538" w:rsidRDefault="00D07538" w:rsidP="00D07538">
      <w:pPr>
        <w:widowControl w:val="0"/>
        <w:numPr>
          <w:ilvl w:val="0"/>
          <w:numId w:val="14"/>
        </w:numPr>
        <w:tabs>
          <w:tab w:val="left" w:pos="1260"/>
        </w:tabs>
        <w:autoSpaceDE w:val="0"/>
        <w:autoSpaceDN w:val="0"/>
        <w:spacing w:before="2" w:after="0" w:line="240" w:lineRule="auto"/>
        <w:ind w:right="224" w:firstLine="707"/>
        <w:jc w:val="both"/>
        <w:rPr>
          <w:rFonts w:ascii="Arial" w:eastAsia="Arial" w:hAnsi="Arial" w:cs="Arial"/>
          <w:sz w:val="24"/>
        </w:rPr>
      </w:pPr>
      <w:r w:rsidRPr="00D07538">
        <w:rPr>
          <w:rFonts w:ascii="Arial" w:eastAsia="Arial" w:hAnsi="Arial" w:cs="Arial"/>
          <w:sz w:val="24"/>
        </w:rPr>
        <w:t>Раскройте характерные черты каждого из четырех основных экзистенци- альных беспокойств.</w:t>
      </w:r>
    </w:p>
    <w:p w14:paraId="46A1D21A" w14:textId="77777777" w:rsidR="00D07538" w:rsidRPr="00D07538" w:rsidRDefault="00D07538" w:rsidP="00D07538">
      <w:pPr>
        <w:widowControl w:val="0"/>
        <w:numPr>
          <w:ilvl w:val="0"/>
          <w:numId w:val="14"/>
        </w:numPr>
        <w:tabs>
          <w:tab w:val="left" w:pos="1289"/>
        </w:tabs>
        <w:autoSpaceDE w:val="0"/>
        <w:autoSpaceDN w:val="0"/>
        <w:spacing w:after="0" w:line="240" w:lineRule="auto"/>
        <w:ind w:right="223" w:firstLine="707"/>
        <w:jc w:val="both"/>
        <w:rPr>
          <w:rFonts w:ascii="Arial" w:eastAsia="Arial" w:hAnsi="Arial" w:cs="Arial"/>
          <w:sz w:val="24"/>
        </w:rPr>
      </w:pPr>
      <w:r w:rsidRPr="00D07538">
        <w:rPr>
          <w:rFonts w:ascii="Arial" w:eastAsia="Arial" w:hAnsi="Arial" w:cs="Arial"/>
          <w:sz w:val="24"/>
        </w:rPr>
        <w:t xml:space="preserve">Опишите подходы, которыми могут воспользоваться экзистенциальные консультанты при работе с клиентами, испытывающими тревогу, связанную со смертью; с экзистенциальной изоляцией; с бессмысленностью, с </w:t>
      </w:r>
      <w:proofErr w:type="gramStart"/>
      <w:r w:rsidRPr="00D07538">
        <w:rPr>
          <w:rFonts w:ascii="Arial" w:eastAsia="Arial" w:hAnsi="Arial" w:cs="Arial"/>
          <w:sz w:val="24"/>
        </w:rPr>
        <w:t xml:space="preserve">ответственно- </w:t>
      </w:r>
      <w:r w:rsidRPr="00D07538">
        <w:rPr>
          <w:rFonts w:ascii="Arial" w:eastAsia="Arial" w:hAnsi="Arial" w:cs="Arial"/>
          <w:spacing w:val="-2"/>
          <w:sz w:val="24"/>
        </w:rPr>
        <w:t>стью</w:t>
      </w:r>
      <w:proofErr w:type="gramEnd"/>
      <w:r w:rsidRPr="00D07538">
        <w:rPr>
          <w:rFonts w:ascii="Arial" w:eastAsia="Arial" w:hAnsi="Arial" w:cs="Arial"/>
          <w:spacing w:val="-2"/>
          <w:sz w:val="24"/>
        </w:rPr>
        <w:t>.</w:t>
      </w:r>
    </w:p>
    <w:p w14:paraId="4905F7FA" w14:textId="77777777" w:rsidR="00D07538" w:rsidRPr="00D07538" w:rsidRDefault="00D07538" w:rsidP="00D07538">
      <w:pPr>
        <w:widowControl w:val="0"/>
        <w:numPr>
          <w:ilvl w:val="0"/>
          <w:numId w:val="14"/>
        </w:numPr>
        <w:tabs>
          <w:tab w:val="left" w:pos="1258"/>
        </w:tabs>
        <w:autoSpaceDE w:val="0"/>
        <w:autoSpaceDN w:val="0"/>
        <w:spacing w:after="0" w:line="240" w:lineRule="auto"/>
        <w:ind w:right="225" w:firstLine="707"/>
        <w:jc w:val="both"/>
        <w:rPr>
          <w:rFonts w:ascii="Arial" w:eastAsia="Arial" w:hAnsi="Arial" w:cs="Arial"/>
          <w:sz w:val="24"/>
        </w:rPr>
      </w:pPr>
      <w:r w:rsidRPr="00D07538">
        <w:rPr>
          <w:rFonts w:ascii="Arial" w:eastAsia="Arial" w:hAnsi="Arial" w:cs="Arial"/>
          <w:sz w:val="24"/>
        </w:rPr>
        <w:t>Охарактеризуйте отношения «консультант – клиент» с позиции экзистен- циального консультирования.</w:t>
      </w:r>
    </w:p>
    <w:p w14:paraId="05070512" w14:textId="77777777" w:rsidR="00D07538" w:rsidRPr="00D07538" w:rsidRDefault="00D07538" w:rsidP="00D07538">
      <w:pPr>
        <w:widowControl w:val="0"/>
        <w:autoSpaceDE w:val="0"/>
        <w:autoSpaceDN w:val="0"/>
        <w:spacing w:before="2" w:after="0" w:line="550" w:lineRule="atLeast"/>
        <w:ind w:right="1998"/>
        <w:jc w:val="both"/>
        <w:rPr>
          <w:rFonts w:ascii="Arial" w:eastAsia="Arial" w:hAnsi="Arial" w:cs="Arial"/>
          <w:sz w:val="24"/>
        </w:rPr>
      </w:pPr>
      <w:r w:rsidRPr="00D07538">
        <w:rPr>
          <w:rFonts w:ascii="Arial" w:eastAsia="Arial" w:hAnsi="Arial" w:cs="Arial"/>
          <w:b/>
          <w:sz w:val="24"/>
        </w:rPr>
        <w:t>Комплект</w:t>
      </w:r>
      <w:r w:rsidRPr="00D07538">
        <w:rPr>
          <w:rFonts w:ascii="Arial" w:eastAsia="Arial" w:hAnsi="Arial" w:cs="Arial"/>
          <w:b/>
          <w:spacing w:val="-8"/>
          <w:sz w:val="24"/>
        </w:rPr>
        <w:t xml:space="preserve"> </w:t>
      </w:r>
      <w:r w:rsidRPr="00D07538">
        <w:rPr>
          <w:rFonts w:ascii="Arial" w:eastAsia="Arial" w:hAnsi="Arial" w:cs="Arial"/>
          <w:b/>
          <w:sz w:val="24"/>
        </w:rPr>
        <w:t>заданий</w:t>
      </w:r>
      <w:r w:rsidRPr="00D07538">
        <w:rPr>
          <w:rFonts w:ascii="Arial" w:eastAsia="Arial" w:hAnsi="Arial" w:cs="Arial"/>
          <w:b/>
          <w:spacing w:val="-5"/>
          <w:sz w:val="24"/>
        </w:rPr>
        <w:t xml:space="preserve"> </w:t>
      </w:r>
      <w:r w:rsidRPr="00D07538">
        <w:rPr>
          <w:rFonts w:ascii="Arial" w:eastAsia="Arial" w:hAnsi="Arial" w:cs="Arial"/>
          <w:b/>
          <w:sz w:val="24"/>
        </w:rPr>
        <w:t>для</w:t>
      </w:r>
      <w:r w:rsidRPr="00D07538">
        <w:rPr>
          <w:rFonts w:ascii="Arial" w:eastAsia="Arial" w:hAnsi="Arial" w:cs="Arial"/>
          <w:b/>
          <w:spacing w:val="-6"/>
          <w:sz w:val="24"/>
        </w:rPr>
        <w:t xml:space="preserve"> </w:t>
      </w:r>
      <w:r w:rsidRPr="00D07538">
        <w:rPr>
          <w:rFonts w:ascii="Arial" w:eastAsia="Arial" w:hAnsi="Arial" w:cs="Arial"/>
          <w:b/>
          <w:sz w:val="24"/>
        </w:rPr>
        <w:t>контрольной</w:t>
      </w:r>
      <w:r w:rsidRPr="00D07538">
        <w:rPr>
          <w:rFonts w:ascii="Arial" w:eastAsia="Arial" w:hAnsi="Arial" w:cs="Arial"/>
          <w:b/>
          <w:spacing w:val="-7"/>
          <w:sz w:val="24"/>
        </w:rPr>
        <w:t xml:space="preserve"> </w:t>
      </w:r>
      <w:r w:rsidRPr="00D07538">
        <w:rPr>
          <w:rFonts w:ascii="Arial" w:eastAsia="Arial" w:hAnsi="Arial" w:cs="Arial"/>
          <w:b/>
          <w:sz w:val="24"/>
        </w:rPr>
        <w:t>работы</w:t>
      </w:r>
      <w:r w:rsidRPr="00D07538">
        <w:rPr>
          <w:rFonts w:ascii="Arial" w:eastAsia="Arial" w:hAnsi="Arial" w:cs="Arial"/>
          <w:b/>
          <w:spacing w:val="-5"/>
          <w:sz w:val="24"/>
        </w:rPr>
        <w:t xml:space="preserve"> </w:t>
      </w:r>
      <w:r w:rsidRPr="00D07538">
        <w:rPr>
          <w:rFonts w:ascii="Arial" w:eastAsia="Arial" w:hAnsi="Arial" w:cs="Arial"/>
          <w:b/>
          <w:sz w:val="24"/>
        </w:rPr>
        <w:t>№</w:t>
      </w:r>
      <w:r w:rsidRPr="00D07538">
        <w:rPr>
          <w:rFonts w:ascii="Arial" w:eastAsia="Arial" w:hAnsi="Arial" w:cs="Arial"/>
          <w:b/>
          <w:spacing w:val="-7"/>
          <w:sz w:val="24"/>
        </w:rPr>
        <w:t xml:space="preserve"> </w:t>
      </w:r>
      <w:r w:rsidRPr="00D07538">
        <w:rPr>
          <w:rFonts w:ascii="Arial" w:eastAsia="Arial" w:hAnsi="Arial" w:cs="Arial"/>
          <w:b/>
          <w:sz w:val="24"/>
        </w:rPr>
        <w:t xml:space="preserve">3 Тема: </w:t>
      </w:r>
      <w:r w:rsidRPr="00D07538">
        <w:rPr>
          <w:rFonts w:ascii="Arial" w:eastAsia="Arial" w:hAnsi="Arial" w:cs="Arial"/>
          <w:sz w:val="24"/>
        </w:rPr>
        <w:t>«Психоаналитический подход в консультировании».</w:t>
      </w:r>
    </w:p>
    <w:p w14:paraId="795A2F72" w14:textId="77777777" w:rsidR="00D07538" w:rsidRPr="00D07538" w:rsidRDefault="00D07538" w:rsidP="00D07538">
      <w:pPr>
        <w:widowControl w:val="0"/>
        <w:numPr>
          <w:ilvl w:val="0"/>
          <w:numId w:val="13"/>
        </w:numPr>
        <w:tabs>
          <w:tab w:val="left" w:pos="1306"/>
        </w:tabs>
        <w:autoSpaceDE w:val="0"/>
        <w:autoSpaceDN w:val="0"/>
        <w:spacing w:before="2" w:after="0" w:line="240" w:lineRule="auto"/>
        <w:ind w:right="229" w:firstLine="707"/>
        <w:jc w:val="both"/>
        <w:rPr>
          <w:rFonts w:ascii="Arial" w:eastAsia="Arial" w:hAnsi="Arial" w:cs="Arial"/>
          <w:sz w:val="24"/>
        </w:rPr>
      </w:pPr>
      <w:r w:rsidRPr="00D07538">
        <w:rPr>
          <w:rFonts w:ascii="Arial" w:eastAsia="Arial" w:hAnsi="Arial" w:cs="Arial"/>
          <w:sz w:val="24"/>
        </w:rPr>
        <w:t>Назовите и опишите каждую стадию сексуального развития, согласно психоаналитическому подходу.</w:t>
      </w:r>
    </w:p>
    <w:p w14:paraId="13DB1331" w14:textId="77777777" w:rsidR="00D07538" w:rsidRPr="00D07538" w:rsidRDefault="00D07538" w:rsidP="00D07538">
      <w:pPr>
        <w:widowControl w:val="0"/>
        <w:numPr>
          <w:ilvl w:val="0"/>
          <w:numId w:val="13"/>
        </w:numPr>
        <w:tabs>
          <w:tab w:val="left" w:pos="1289"/>
        </w:tabs>
        <w:autoSpaceDE w:val="0"/>
        <w:autoSpaceDN w:val="0"/>
        <w:spacing w:after="0" w:line="240" w:lineRule="auto"/>
        <w:ind w:right="233" w:firstLine="707"/>
        <w:jc w:val="both"/>
        <w:rPr>
          <w:rFonts w:ascii="Arial" w:eastAsia="Arial" w:hAnsi="Arial" w:cs="Arial"/>
          <w:sz w:val="24"/>
        </w:rPr>
      </w:pPr>
      <w:r w:rsidRPr="00D07538">
        <w:rPr>
          <w:rFonts w:ascii="Arial" w:eastAsia="Arial" w:hAnsi="Arial" w:cs="Arial"/>
          <w:sz w:val="24"/>
        </w:rPr>
        <w:t>Какова функция защитных механизмов? Проиллюстрируйте свой ответ конкретными примерами.</w:t>
      </w:r>
    </w:p>
    <w:p w14:paraId="567BEC22" w14:textId="77777777" w:rsidR="00D07538" w:rsidRPr="00D07538" w:rsidRDefault="00D07538" w:rsidP="00D07538">
      <w:pPr>
        <w:widowControl w:val="0"/>
        <w:numPr>
          <w:ilvl w:val="0"/>
          <w:numId w:val="13"/>
        </w:numPr>
        <w:tabs>
          <w:tab w:val="left" w:pos="1268"/>
        </w:tabs>
        <w:autoSpaceDE w:val="0"/>
        <w:autoSpaceDN w:val="0"/>
        <w:spacing w:before="1" w:after="0" w:line="240" w:lineRule="auto"/>
        <w:ind w:right="221" w:firstLine="719"/>
        <w:jc w:val="both"/>
        <w:rPr>
          <w:rFonts w:ascii="Arial" w:eastAsia="Arial" w:hAnsi="Arial" w:cs="Arial"/>
          <w:sz w:val="24"/>
        </w:rPr>
      </w:pPr>
      <w:r w:rsidRPr="00D07538">
        <w:rPr>
          <w:rFonts w:ascii="Arial" w:eastAsia="Arial" w:hAnsi="Arial" w:cs="Arial"/>
          <w:sz w:val="24"/>
        </w:rPr>
        <w:t xml:space="preserve">Что подразумевается в психоанализе под терминами «перенос», «контр- перенос», «сопротивление» и почему они так важны в консультативной работе </w:t>
      </w:r>
      <w:r w:rsidRPr="00D07538">
        <w:rPr>
          <w:rFonts w:ascii="Arial" w:eastAsia="Arial" w:hAnsi="Arial" w:cs="Arial"/>
          <w:spacing w:val="-2"/>
          <w:sz w:val="24"/>
        </w:rPr>
        <w:t>психолога?</w:t>
      </w:r>
    </w:p>
    <w:p w14:paraId="6B1EAA11" w14:textId="77777777" w:rsidR="00D07538" w:rsidRPr="00D07538" w:rsidRDefault="00D07538" w:rsidP="00D07538">
      <w:pPr>
        <w:widowControl w:val="0"/>
        <w:autoSpaceDE w:val="0"/>
        <w:autoSpaceDN w:val="0"/>
        <w:spacing w:before="2" w:after="0" w:line="550" w:lineRule="atLeast"/>
        <w:ind w:right="1998"/>
        <w:jc w:val="both"/>
        <w:rPr>
          <w:rFonts w:ascii="Arial" w:eastAsia="Arial" w:hAnsi="Arial" w:cs="Arial"/>
          <w:sz w:val="24"/>
        </w:rPr>
      </w:pPr>
      <w:r w:rsidRPr="00D07538">
        <w:rPr>
          <w:rFonts w:ascii="Arial" w:eastAsia="Arial" w:hAnsi="Arial" w:cs="Arial"/>
          <w:b/>
          <w:sz w:val="24"/>
        </w:rPr>
        <w:t>Комплект</w:t>
      </w:r>
      <w:r w:rsidRPr="00D07538">
        <w:rPr>
          <w:rFonts w:ascii="Arial" w:eastAsia="Arial" w:hAnsi="Arial" w:cs="Arial"/>
          <w:b/>
          <w:spacing w:val="-8"/>
          <w:sz w:val="24"/>
        </w:rPr>
        <w:t xml:space="preserve"> </w:t>
      </w:r>
      <w:r w:rsidRPr="00D07538">
        <w:rPr>
          <w:rFonts w:ascii="Arial" w:eastAsia="Arial" w:hAnsi="Arial" w:cs="Arial"/>
          <w:b/>
          <w:sz w:val="24"/>
        </w:rPr>
        <w:t>заданий</w:t>
      </w:r>
      <w:r w:rsidRPr="00D07538">
        <w:rPr>
          <w:rFonts w:ascii="Arial" w:eastAsia="Arial" w:hAnsi="Arial" w:cs="Arial"/>
          <w:b/>
          <w:spacing w:val="-5"/>
          <w:sz w:val="24"/>
        </w:rPr>
        <w:t xml:space="preserve"> </w:t>
      </w:r>
      <w:r w:rsidRPr="00D07538">
        <w:rPr>
          <w:rFonts w:ascii="Arial" w:eastAsia="Arial" w:hAnsi="Arial" w:cs="Arial"/>
          <w:b/>
          <w:sz w:val="24"/>
        </w:rPr>
        <w:t>для</w:t>
      </w:r>
      <w:r w:rsidRPr="00D07538">
        <w:rPr>
          <w:rFonts w:ascii="Arial" w:eastAsia="Arial" w:hAnsi="Arial" w:cs="Arial"/>
          <w:b/>
          <w:spacing w:val="-6"/>
          <w:sz w:val="24"/>
        </w:rPr>
        <w:t xml:space="preserve"> </w:t>
      </w:r>
      <w:r w:rsidRPr="00D07538">
        <w:rPr>
          <w:rFonts w:ascii="Arial" w:eastAsia="Arial" w:hAnsi="Arial" w:cs="Arial"/>
          <w:b/>
          <w:sz w:val="24"/>
        </w:rPr>
        <w:t>контрольной</w:t>
      </w:r>
      <w:r w:rsidRPr="00D07538">
        <w:rPr>
          <w:rFonts w:ascii="Arial" w:eastAsia="Arial" w:hAnsi="Arial" w:cs="Arial"/>
          <w:b/>
          <w:spacing w:val="-7"/>
          <w:sz w:val="24"/>
        </w:rPr>
        <w:t xml:space="preserve"> </w:t>
      </w:r>
      <w:r w:rsidRPr="00D07538">
        <w:rPr>
          <w:rFonts w:ascii="Arial" w:eastAsia="Arial" w:hAnsi="Arial" w:cs="Arial"/>
          <w:b/>
          <w:sz w:val="24"/>
        </w:rPr>
        <w:t>работы</w:t>
      </w:r>
      <w:r w:rsidRPr="00D07538">
        <w:rPr>
          <w:rFonts w:ascii="Arial" w:eastAsia="Arial" w:hAnsi="Arial" w:cs="Arial"/>
          <w:b/>
          <w:spacing w:val="-5"/>
          <w:sz w:val="24"/>
        </w:rPr>
        <w:t xml:space="preserve"> </w:t>
      </w:r>
      <w:r w:rsidRPr="00D07538">
        <w:rPr>
          <w:rFonts w:ascii="Arial" w:eastAsia="Arial" w:hAnsi="Arial" w:cs="Arial"/>
          <w:b/>
          <w:sz w:val="24"/>
        </w:rPr>
        <w:t>№</w:t>
      </w:r>
      <w:r w:rsidRPr="00D07538">
        <w:rPr>
          <w:rFonts w:ascii="Arial" w:eastAsia="Arial" w:hAnsi="Arial" w:cs="Arial"/>
          <w:b/>
          <w:spacing w:val="-7"/>
          <w:sz w:val="24"/>
        </w:rPr>
        <w:t xml:space="preserve"> </w:t>
      </w:r>
      <w:r w:rsidRPr="00D07538">
        <w:rPr>
          <w:rFonts w:ascii="Arial" w:eastAsia="Arial" w:hAnsi="Arial" w:cs="Arial"/>
          <w:b/>
          <w:sz w:val="24"/>
        </w:rPr>
        <w:t xml:space="preserve">4 Тема: </w:t>
      </w:r>
      <w:r w:rsidRPr="00D07538">
        <w:rPr>
          <w:rFonts w:ascii="Arial" w:eastAsia="Arial" w:hAnsi="Arial" w:cs="Arial"/>
          <w:sz w:val="24"/>
        </w:rPr>
        <w:t>«Бихевиоральный подход в консультировании».</w:t>
      </w:r>
    </w:p>
    <w:p w14:paraId="126F4697" w14:textId="77777777" w:rsidR="00D07538" w:rsidRPr="00D07538" w:rsidRDefault="00D07538" w:rsidP="00D07538">
      <w:pPr>
        <w:widowControl w:val="0"/>
        <w:numPr>
          <w:ilvl w:val="0"/>
          <w:numId w:val="12"/>
        </w:numPr>
        <w:tabs>
          <w:tab w:val="left" w:pos="1239"/>
        </w:tabs>
        <w:autoSpaceDE w:val="0"/>
        <w:autoSpaceDN w:val="0"/>
        <w:spacing w:before="2" w:after="0" w:line="240" w:lineRule="auto"/>
        <w:jc w:val="both"/>
        <w:rPr>
          <w:rFonts w:ascii="Arial" w:eastAsia="Arial" w:hAnsi="Arial" w:cs="Arial"/>
          <w:sz w:val="24"/>
        </w:rPr>
      </w:pPr>
      <w:r w:rsidRPr="00D07538">
        <w:rPr>
          <w:rFonts w:ascii="Arial" w:eastAsia="Arial" w:hAnsi="Arial" w:cs="Arial"/>
          <w:sz w:val="24"/>
        </w:rPr>
        <w:t>Каков</w:t>
      </w:r>
      <w:r w:rsidRPr="00D07538">
        <w:rPr>
          <w:rFonts w:ascii="Arial" w:eastAsia="Arial" w:hAnsi="Arial" w:cs="Arial"/>
          <w:spacing w:val="-4"/>
          <w:sz w:val="24"/>
        </w:rPr>
        <w:t xml:space="preserve"> </w:t>
      </w:r>
      <w:r w:rsidRPr="00D07538">
        <w:rPr>
          <w:rFonts w:ascii="Arial" w:eastAsia="Arial" w:hAnsi="Arial" w:cs="Arial"/>
          <w:sz w:val="24"/>
        </w:rPr>
        <w:t>взгляд</w:t>
      </w:r>
      <w:r w:rsidRPr="00D07538">
        <w:rPr>
          <w:rFonts w:ascii="Arial" w:eastAsia="Arial" w:hAnsi="Arial" w:cs="Arial"/>
          <w:spacing w:val="-4"/>
          <w:sz w:val="24"/>
        </w:rPr>
        <w:t xml:space="preserve"> </w:t>
      </w:r>
      <w:r w:rsidRPr="00D07538">
        <w:rPr>
          <w:rFonts w:ascii="Arial" w:eastAsia="Arial" w:hAnsi="Arial" w:cs="Arial"/>
          <w:sz w:val="24"/>
        </w:rPr>
        <w:t>Б.</w:t>
      </w:r>
      <w:r w:rsidRPr="00D07538">
        <w:rPr>
          <w:rFonts w:ascii="Arial" w:eastAsia="Arial" w:hAnsi="Arial" w:cs="Arial"/>
          <w:spacing w:val="-3"/>
          <w:sz w:val="24"/>
        </w:rPr>
        <w:t xml:space="preserve"> </w:t>
      </w:r>
      <w:r w:rsidRPr="00D07538">
        <w:rPr>
          <w:rFonts w:ascii="Arial" w:eastAsia="Arial" w:hAnsi="Arial" w:cs="Arial"/>
          <w:sz w:val="24"/>
        </w:rPr>
        <w:t>Скиннера</w:t>
      </w:r>
      <w:r w:rsidRPr="00D07538">
        <w:rPr>
          <w:rFonts w:ascii="Arial" w:eastAsia="Arial" w:hAnsi="Arial" w:cs="Arial"/>
          <w:spacing w:val="-2"/>
          <w:sz w:val="24"/>
        </w:rPr>
        <w:t xml:space="preserve"> </w:t>
      </w:r>
      <w:r w:rsidRPr="00D07538">
        <w:rPr>
          <w:rFonts w:ascii="Arial" w:eastAsia="Arial" w:hAnsi="Arial" w:cs="Arial"/>
          <w:sz w:val="24"/>
        </w:rPr>
        <w:t>на</w:t>
      </w:r>
      <w:r w:rsidRPr="00D07538">
        <w:rPr>
          <w:rFonts w:ascii="Arial" w:eastAsia="Arial" w:hAnsi="Arial" w:cs="Arial"/>
          <w:spacing w:val="-2"/>
          <w:sz w:val="24"/>
        </w:rPr>
        <w:t xml:space="preserve"> психотерапию?</w:t>
      </w:r>
    </w:p>
    <w:p w14:paraId="51F3BE6F" w14:textId="77777777" w:rsidR="00D07538" w:rsidRPr="00D07538" w:rsidRDefault="00D07538" w:rsidP="00D07538">
      <w:pPr>
        <w:widowControl w:val="0"/>
        <w:numPr>
          <w:ilvl w:val="0"/>
          <w:numId w:val="12"/>
        </w:numPr>
        <w:tabs>
          <w:tab w:val="left" w:pos="1239"/>
        </w:tabs>
        <w:autoSpaceDE w:val="0"/>
        <w:autoSpaceDN w:val="0"/>
        <w:spacing w:after="0" w:line="240" w:lineRule="auto"/>
        <w:jc w:val="both"/>
        <w:rPr>
          <w:rFonts w:ascii="Arial" w:eastAsia="Arial" w:hAnsi="Arial" w:cs="Arial"/>
          <w:sz w:val="24"/>
        </w:rPr>
      </w:pPr>
      <w:r w:rsidRPr="00D07538">
        <w:rPr>
          <w:rFonts w:ascii="Arial" w:eastAsia="Arial" w:hAnsi="Arial" w:cs="Arial"/>
          <w:sz w:val="24"/>
        </w:rPr>
        <w:t>Как,</w:t>
      </w:r>
      <w:r w:rsidRPr="00D07538">
        <w:rPr>
          <w:rFonts w:ascii="Arial" w:eastAsia="Arial" w:hAnsi="Arial" w:cs="Arial"/>
          <w:spacing w:val="-7"/>
          <w:sz w:val="24"/>
        </w:rPr>
        <w:t xml:space="preserve"> </w:t>
      </w:r>
      <w:r w:rsidRPr="00D07538">
        <w:rPr>
          <w:rFonts w:ascii="Arial" w:eastAsia="Arial" w:hAnsi="Arial" w:cs="Arial"/>
          <w:sz w:val="24"/>
        </w:rPr>
        <w:t>с</w:t>
      </w:r>
      <w:r w:rsidRPr="00D07538">
        <w:rPr>
          <w:rFonts w:ascii="Arial" w:eastAsia="Arial" w:hAnsi="Arial" w:cs="Arial"/>
          <w:spacing w:val="-3"/>
          <w:sz w:val="24"/>
        </w:rPr>
        <w:t xml:space="preserve"> </w:t>
      </w:r>
      <w:r w:rsidRPr="00D07538">
        <w:rPr>
          <w:rFonts w:ascii="Arial" w:eastAsia="Arial" w:hAnsi="Arial" w:cs="Arial"/>
          <w:sz w:val="24"/>
        </w:rPr>
        <w:t>точки</w:t>
      </w:r>
      <w:r w:rsidRPr="00D07538">
        <w:rPr>
          <w:rFonts w:ascii="Arial" w:eastAsia="Arial" w:hAnsi="Arial" w:cs="Arial"/>
          <w:spacing w:val="-2"/>
          <w:sz w:val="24"/>
        </w:rPr>
        <w:t xml:space="preserve"> </w:t>
      </w:r>
      <w:r w:rsidRPr="00D07538">
        <w:rPr>
          <w:rFonts w:ascii="Arial" w:eastAsia="Arial" w:hAnsi="Arial" w:cs="Arial"/>
          <w:sz w:val="24"/>
        </w:rPr>
        <w:t>зрения</w:t>
      </w:r>
      <w:r w:rsidRPr="00D07538">
        <w:rPr>
          <w:rFonts w:ascii="Arial" w:eastAsia="Arial" w:hAnsi="Arial" w:cs="Arial"/>
          <w:spacing w:val="-7"/>
          <w:sz w:val="24"/>
        </w:rPr>
        <w:t xml:space="preserve"> </w:t>
      </w:r>
      <w:r w:rsidRPr="00D07538">
        <w:rPr>
          <w:rFonts w:ascii="Arial" w:eastAsia="Arial" w:hAnsi="Arial" w:cs="Arial"/>
          <w:sz w:val="24"/>
        </w:rPr>
        <w:t>Дж.</w:t>
      </w:r>
      <w:r w:rsidRPr="00D07538">
        <w:rPr>
          <w:rFonts w:ascii="Arial" w:eastAsia="Arial" w:hAnsi="Arial" w:cs="Arial"/>
          <w:spacing w:val="-2"/>
          <w:sz w:val="24"/>
        </w:rPr>
        <w:t xml:space="preserve"> </w:t>
      </w:r>
      <w:r w:rsidRPr="00D07538">
        <w:rPr>
          <w:rFonts w:ascii="Arial" w:eastAsia="Arial" w:hAnsi="Arial" w:cs="Arial"/>
          <w:sz w:val="24"/>
        </w:rPr>
        <w:t>Вольпе,</w:t>
      </w:r>
      <w:r w:rsidRPr="00D07538">
        <w:rPr>
          <w:rFonts w:ascii="Arial" w:eastAsia="Arial" w:hAnsi="Arial" w:cs="Arial"/>
          <w:spacing w:val="-2"/>
          <w:sz w:val="24"/>
        </w:rPr>
        <w:t xml:space="preserve"> </w:t>
      </w:r>
      <w:r w:rsidRPr="00D07538">
        <w:rPr>
          <w:rFonts w:ascii="Arial" w:eastAsia="Arial" w:hAnsi="Arial" w:cs="Arial"/>
          <w:sz w:val="24"/>
        </w:rPr>
        <w:t>люди</w:t>
      </w:r>
      <w:r w:rsidRPr="00D07538">
        <w:rPr>
          <w:rFonts w:ascii="Arial" w:eastAsia="Arial" w:hAnsi="Arial" w:cs="Arial"/>
          <w:spacing w:val="-3"/>
          <w:sz w:val="24"/>
        </w:rPr>
        <w:t xml:space="preserve"> </w:t>
      </w:r>
      <w:r w:rsidRPr="00D07538">
        <w:rPr>
          <w:rFonts w:ascii="Arial" w:eastAsia="Arial" w:hAnsi="Arial" w:cs="Arial"/>
          <w:sz w:val="24"/>
        </w:rPr>
        <w:t>обучаются</w:t>
      </w:r>
      <w:r w:rsidRPr="00D07538">
        <w:rPr>
          <w:rFonts w:ascii="Arial" w:eastAsia="Arial" w:hAnsi="Arial" w:cs="Arial"/>
          <w:spacing w:val="-3"/>
          <w:sz w:val="24"/>
        </w:rPr>
        <w:t xml:space="preserve"> </w:t>
      </w:r>
      <w:r w:rsidRPr="00D07538">
        <w:rPr>
          <w:rFonts w:ascii="Arial" w:eastAsia="Arial" w:hAnsi="Arial" w:cs="Arial"/>
          <w:sz w:val="24"/>
        </w:rPr>
        <w:t>невротическим</w:t>
      </w:r>
      <w:r w:rsidRPr="00D07538">
        <w:rPr>
          <w:rFonts w:ascii="Arial" w:eastAsia="Arial" w:hAnsi="Arial" w:cs="Arial"/>
          <w:spacing w:val="-2"/>
          <w:sz w:val="24"/>
        </w:rPr>
        <w:t xml:space="preserve"> страхам?</w:t>
      </w:r>
    </w:p>
    <w:p w14:paraId="0EDD8F47" w14:textId="77777777" w:rsidR="00D07538" w:rsidRPr="00D07538" w:rsidRDefault="00D07538" w:rsidP="00D07538">
      <w:pPr>
        <w:widowControl w:val="0"/>
        <w:numPr>
          <w:ilvl w:val="0"/>
          <w:numId w:val="12"/>
        </w:numPr>
        <w:tabs>
          <w:tab w:val="left" w:pos="1282"/>
        </w:tabs>
        <w:autoSpaceDE w:val="0"/>
        <w:autoSpaceDN w:val="0"/>
        <w:spacing w:after="0" w:line="240" w:lineRule="auto"/>
        <w:ind w:left="262" w:right="223" w:firstLine="707"/>
        <w:jc w:val="both"/>
        <w:rPr>
          <w:rFonts w:ascii="Arial" w:eastAsia="Arial" w:hAnsi="Arial" w:cs="Arial"/>
          <w:sz w:val="24"/>
        </w:rPr>
      </w:pPr>
      <w:r w:rsidRPr="00D07538">
        <w:rPr>
          <w:rFonts w:ascii="Arial" w:eastAsia="Arial" w:hAnsi="Arial" w:cs="Arial"/>
          <w:sz w:val="24"/>
        </w:rPr>
        <w:t xml:space="preserve">Каковы, по мнению Г. Айзенка, источники невротических реакций стра- </w:t>
      </w:r>
      <w:r w:rsidRPr="00D07538">
        <w:rPr>
          <w:rFonts w:ascii="Arial" w:eastAsia="Arial" w:hAnsi="Arial" w:cs="Arial"/>
          <w:spacing w:val="-2"/>
          <w:sz w:val="24"/>
        </w:rPr>
        <w:t>ха/тревоги?</w:t>
      </w:r>
    </w:p>
    <w:p w14:paraId="64CE604C" w14:textId="77777777" w:rsidR="00D07538" w:rsidRPr="00D07538" w:rsidRDefault="00D07538" w:rsidP="00D07538">
      <w:pPr>
        <w:widowControl w:val="0"/>
        <w:autoSpaceDE w:val="0"/>
        <w:autoSpaceDN w:val="0"/>
        <w:spacing w:before="2" w:after="0" w:line="550" w:lineRule="atLeast"/>
        <w:ind w:right="1891"/>
        <w:jc w:val="both"/>
        <w:rPr>
          <w:rFonts w:ascii="Arial" w:eastAsia="Arial" w:hAnsi="Arial" w:cs="Arial"/>
          <w:sz w:val="24"/>
        </w:rPr>
      </w:pPr>
      <w:r w:rsidRPr="00D07538">
        <w:rPr>
          <w:rFonts w:ascii="Arial" w:eastAsia="Arial" w:hAnsi="Arial" w:cs="Arial"/>
          <w:b/>
          <w:sz w:val="24"/>
        </w:rPr>
        <w:t>Комплект заданий для контрольной работы № 5 Тема:</w:t>
      </w:r>
      <w:r w:rsidRPr="00D07538">
        <w:rPr>
          <w:rFonts w:ascii="Arial" w:eastAsia="Arial" w:hAnsi="Arial" w:cs="Arial"/>
          <w:b/>
          <w:spacing w:val="-6"/>
          <w:sz w:val="24"/>
        </w:rPr>
        <w:t xml:space="preserve"> </w:t>
      </w:r>
      <w:r w:rsidRPr="00D07538">
        <w:rPr>
          <w:rFonts w:ascii="Arial" w:eastAsia="Arial" w:hAnsi="Arial" w:cs="Arial"/>
          <w:sz w:val="24"/>
        </w:rPr>
        <w:t>«Социально-когнитивный</w:t>
      </w:r>
      <w:r w:rsidRPr="00D07538">
        <w:rPr>
          <w:rFonts w:ascii="Arial" w:eastAsia="Arial" w:hAnsi="Arial" w:cs="Arial"/>
          <w:spacing w:val="-5"/>
          <w:sz w:val="24"/>
        </w:rPr>
        <w:t xml:space="preserve"> </w:t>
      </w:r>
      <w:r w:rsidRPr="00D07538">
        <w:rPr>
          <w:rFonts w:ascii="Arial" w:eastAsia="Arial" w:hAnsi="Arial" w:cs="Arial"/>
          <w:sz w:val="24"/>
        </w:rPr>
        <w:t>подход</w:t>
      </w:r>
      <w:r w:rsidRPr="00D07538">
        <w:rPr>
          <w:rFonts w:ascii="Arial" w:eastAsia="Arial" w:hAnsi="Arial" w:cs="Arial"/>
          <w:spacing w:val="-6"/>
          <w:sz w:val="24"/>
        </w:rPr>
        <w:t xml:space="preserve"> </w:t>
      </w:r>
      <w:r w:rsidRPr="00D07538">
        <w:rPr>
          <w:rFonts w:ascii="Arial" w:eastAsia="Arial" w:hAnsi="Arial" w:cs="Arial"/>
          <w:sz w:val="24"/>
        </w:rPr>
        <w:t>в</w:t>
      </w:r>
      <w:r w:rsidRPr="00D07538">
        <w:rPr>
          <w:rFonts w:ascii="Arial" w:eastAsia="Arial" w:hAnsi="Arial" w:cs="Arial"/>
          <w:spacing w:val="-4"/>
          <w:sz w:val="24"/>
        </w:rPr>
        <w:t xml:space="preserve"> </w:t>
      </w:r>
      <w:r w:rsidRPr="00D07538">
        <w:rPr>
          <w:rFonts w:ascii="Arial" w:eastAsia="Arial" w:hAnsi="Arial" w:cs="Arial"/>
          <w:spacing w:val="-2"/>
          <w:sz w:val="24"/>
        </w:rPr>
        <w:t>консультировании».</w:t>
      </w:r>
    </w:p>
    <w:p w14:paraId="5C5124B7" w14:textId="77777777" w:rsidR="00D07538" w:rsidRPr="00D07538" w:rsidRDefault="00D07538" w:rsidP="00D07538">
      <w:pPr>
        <w:widowControl w:val="0"/>
        <w:numPr>
          <w:ilvl w:val="0"/>
          <w:numId w:val="11"/>
        </w:numPr>
        <w:tabs>
          <w:tab w:val="left" w:pos="1251"/>
        </w:tabs>
        <w:autoSpaceDE w:val="0"/>
        <w:autoSpaceDN w:val="0"/>
        <w:spacing w:before="2" w:after="0" w:line="240" w:lineRule="auto"/>
        <w:ind w:right="232" w:firstLine="719"/>
        <w:jc w:val="both"/>
        <w:rPr>
          <w:rFonts w:ascii="Arial" w:eastAsia="Arial" w:hAnsi="Arial" w:cs="Arial"/>
          <w:sz w:val="24"/>
        </w:rPr>
      </w:pPr>
      <w:r w:rsidRPr="00D07538">
        <w:rPr>
          <w:rFonts w:ascii="Arial" w:eastAsia="Arial" w:hAnsi="Arial" w:cs="Arial"/>
          <w:sz w:val="24"/>
        </w:rPr>
        <w:t>Укажите</w:t>
      </w:r>
      <w:r w:rsidRPr="00D07538">
        <w:rPr>
          <w:rFonts w:ascii="Arial" w:eastAsia="Arial" w:hAnsi="Arial" w:cs="Arial"/>
          <w:spacing w:val="-5"/>
          <w:sz w:val="24"/>
        </w:rPr>
        <w:t xml:space="preserve"> </w:t>
      </w:r>
      <w:r w:rsidRPr="00D07538">
        <w:rPr>
          <w:rFonts w:ascii="Arial" w:eastAsia="Arial" w:hAnsi="Arial" w:cs="Arial"/>
          <w:sz w:val="24"/>
        </w:rPr>
        <w:t>пять</w:t>
      </w:r>
      <w:r w:rsidRPr="00D07538">
        <w:rPr>
          <w:rFonts w:ascii="Arial" w:eastAsia="Arial" w:hAnsi="Arial" w:cs="Arial"/>
          <w:spacing w:val="-5"/>
          <w:sz w:val="24"/>
        </w:rPr>
        <w:t xml:space="preserve"> </w:t>
      </w:r>
      <w:r w:rsidRPr="00D07538">
        <w:rPr>
          <w:rFonts w:ascii="Arial" w:eastAsia="Arial" w:hAnsi="Arial" w:cs="Arial"/>
          <w:sz w:val="24"/>
        </w:rPr>
        <w:t>человеческих</w:t>
      </w:r>
      <w:r w:rsidRPr="00D07538">
        <w:rPr>
          <w:rFonts w:ascii="Arial" w:eastAsia="Arial" w:hAnsi="Arial" w:cs="Arial"/>
          <w:spacing w:val="-8"/>
          <w:sz w:val="24"/>
        </w:rPr>
        <w:t xml:space="preserve"> </w:t>
      </w:r>
      <w:r w:rsidRPr="00D07538">
        <w:rPr>
          <w:rFonts w:ascii="Arial" w:eastAsia="Arial" w:hAnsi="Arial" w:cs="Arial"/>
          <w:sz w:val="24"/>
        </w:rPr>
        <w:t>когнитивных</w:t>
      </w:r>
      <w:r w:rsidRPr="00D07538">
        <w:rPr>
          <w:rFonts w:ascii="Arial" w:eastAsia="Arial" w:hAnsi="Arial" w:cs="Arial"/>
          <w:spacing w:val="-6"/>
          <w:sz w:val="24"/>
        </w:rPr>
        <w:t xml:space="preserve"> </w:t>
      </w:r>
      <w:r w:rsidRPr="00D07538">
        <w:rPr>
          <w:rFonts w:ascii="Arial" w:eastAsia="Arial" w:hAnsi="Arial" w:cs="Arial"/>
          <w:sz w:val="24"/>
        </w:rPr>
        <w:t>способностей,</w:t>
      </w:r>
      <w:r w:rsidRPr="00D07538">
        <w:rPr>
          <w:rFonts w:ascii="Arial" w:eastAsia="Arial" w:hAnsi="Arial" w:cs="Arial"/>
          <w:spacing w:val="-4"/>
          <w:sz w:val="24"/>
        </w:rPr>
        <w:t xml:space="preserve"> </w:t>
      </w:r>
      <w:r w:rsidRPr="00D07538">
        <w:rPr>
          <w:rFonts w:ascii="Arial" w:eastAsia="Arial" w:hAnsi="Arial" w:cs="Arial"/>
          <w:sz w:val="24"/>
        </w:rPr>
        <w:t>которые</w:t>
      </w:r>
      <w:r w:rsidRPr="00D07538">
        <w:rPr>
          <w:rFonts w:ascii="Arial" w:eastAsia="Arial" w:hAnsi="Arial" w:cs="Arial"/>
          <w:spacing w:val="-4"/>
          <w:sz w:val="24"/>
        </w:rPr>
        <w:t xml:space="preserve"> </w:t>
      </w:r>
      <w:r w:rsidRPr="00D07538">
        <w:rPr>
          <w:rFonts w:ascii="Arial" w:eastAsia="Arial" w:hAnsi="Arial" w:cs="Arial"/>
          <w:sz w:val="24"/>
        </w:rPr>
        <w:t>выделяет А. Бандура.</w:t>
      </w:r>
    </w:p>
    <w:p w14:paraId="2FFA69E8" w14:textId="77777777" w:rsidR="00D07538" w:rsidRPr="00D07538" w:rsidRDefault="00D07538" w:rsidP="00D07538">
      <w:pPr>
        <w:widowControl w:val="0"/>
        <w:autoSpaceDE w:val="0"/>
        <w:autoSpaceDN w:val="0"/>
        <w:spacing w:after="0" w:line="240" w:lineRule="auto"/>
        <w:jc w:val="both"/>
        <w:rPr>
          <w:rFonts w:ascii="Arial" w:eastAsia="Arial" w:hAnsi="Arial" w:cs="Arial"/>
          <w:sz w:val="24"/>
        </w:rPr>
        <w:sectPr w:rsidR="00D07538" w:rsidRPr="00D07538">
          <w:pgSz w:w="11910" w:h="16840"/>
          <w:pgMar w:top="1040" w:right="620" w:bottom="280" w:left="1440" w:header="720" w:footer="720" w:gutter="0"/>
          <w:cols w:space="720"/>
        </w:sectPr>
      </w:pPr>
    </w:p>
    <w:p w14:paraId="34BDB290" w14:textId="77777777" w:rsidR="00D07538" w:rsidRPr="00D07538" w:rsidRDefault="00D07538" w:rsidP="00D07538">
      <w:pPr>
        <w:widowControl w:val="0"/>
        <w:numPr>
          <w:ilvl w:val="0"/>
          <w:numId w:val="11"/>
        </w:numPr>
        <w:tabs>
          <w:tab w:val="left" w:pos="1270"/>
        </w:tabs>
        <w:autoSpaceDE w:val="0"/>
        <w:autoSpaceDN w:val="0"/>
        <w:spacing w:before="70" w:after="0" w:line="240" w:lineRule="auto"/>
        <w:ind w:right="223" w:firstLine="719"/>
        <w:jc w:val="both"/>
        <w:rPr>
          <w:rFonts w:ascii="Arial" w:eastAsia="Arial" w:hAnsi="Arial" w:cs="Arial"/>
          <w:sz w:val="24"/>
        </w:rPr>
      </w:pPr>
      <w:r w:rsidRPr="00D07538">
        <w:rPr>
          <w:rFonts w:ascii="Arial" w:eastAsia="Arial" w:hAnsi="Arial" w:cs="Arial"/>
          <w:sz w:val="24"/>
        </w:rPr>
        <w:lastRenderedPageBreak/>
        <w:t xml:space="preserve">Какова роль когнитивной обработки в вынесении суждений о личной </w:t>
      </w:r>
      <w:proofErr w:type="gramStart"/>
      <w:r w:rsidRPr="00D07538">
        <w:rPr>
          <w:rFonts w:ascii="Arial" w:eastAsia="Arial" w:hAnsi="Arial" w:cs="Arial"/>
          <w:sz w:val="24"/>
        </w:rPr>
        <w:t xml:space="preserve">эф- </w:t>
      </w:r>
      <w:r w:rsidRPr="00D07538">
        <w:rPr>
          <w:rFonts w:ascii="Arial" w:eastAsia="Arial" w:hAnsi="Arial" w:cs="Arial"/>
          <w:spacing w:val="-2"/>
          <w:sz w:val="24"/>
        </w:rPr>
        <w:t>фективности</w:t>
      </w:r>
      <w:proofErr w:type="gramEnd"/>
      <w:r w:rsidRPr="00D07538">
        <w:rPr>
          <w:rFonts w:ascii="Arial" w:eastAsia="Arial" w:hAnsi="Arial" w:cs="Arial"/>
          <w:spacing w:val="-2"/>
          <w:sz w:val="24"/>
        </w:rPr>
        <w:t>?</w:t>
      </w:r>
    </w:p>
    <w:p w14:paraId="6C780A83" w14:textId="77777777" w:rsidR="00D07538" w:rsidRPr="00D07538" w:rsidRDefault="00D07538" w:rsidP="00D07538">
      <w:pPr>
        <w:widowControl w:val="0"/>
        <w:autoSpaceDE w:val="0"/>
        <w:autoSpaceDN w:val="0"/>
        <w:spacing w:after="0" w:line="240" w:lineRule="auto"/>
        <w:rPr>
          <w:rFonts w:ascii="Arial" w:eastAsia="Arial" w:hAnsi="Arial" w:cs="Arial"/>
          <w:sz w:val="24"/>
          <w:szCs w:val="24"/>
        </w:rPr>
      </w:pPr>
    </w:p>
    <w:p w14:paraId="54383960" w14:textId="77777777" w:rsidR="00D07538" w:rsidRPr="00D07538" w:rsidRDefault="00D07538" w:rsidP="00D07538">
      <w:pPr>
        <w:widowControl w:val="0"/>
        <w:autoSpaceDE w:val="0"/>
        <w:autoSpaceDN w:val="0"/>
        <w:spacing w:after="0" w:line="240" w:lineRule="auto"/>
        <w:ind w:right="1449"/>
        <w:jc w:val="center"/>
        <w:outlineLvl w:val="0"/>
        <w:rPr>
          <w:rFonts w:ascii="Arial" w:eastAsia="Arial" w:hAnsi="Arial" w:cs="Arial"/>
          <w:b/>
          <w:bCs/>
          <w:sz w:val="24"/>
          <w:szCs w:val="24"/>
        </w:rPr>
      </w:pPr>
      <w:r w:rsidRPr="00D07538">
        <w:rPr>
          <w:rFonts w:ascii="Arial" w:eastAsia="Arial" w:hAnsi="Arial" w:cs="Arial"/>
          <w:b/>
          <w:bCs/>
          <w:sz w:val="24"/>
          <w:szCs w:val="24"/>
        </w:rPr>
        <w:t>Комплект</w:t>
      </w:r>
      <w:r w:rsidRPr="00D07538">
        <w:rPr>
          <w:rFonts w:ascii="Arial" w:eastAsia="Arial" w:hAnsi="Arial" w:cs="Arial"/>
          <w:b/>
          <w:bCs/>
          <w:spacing w:val="-6"/>
          <w:sz w:val="24"/>
          <w:szCs w:val="24"/>
        </w:rPr>
        <w:t xml:space="preserve"> </w:t>
      </w:r>
      <w:r w:rsidRPr="00D07538">
        <w:rPr>
          <w:rFonts w:ascii="Arial" w:eastAsia="Arial" w:hAnsi="Arial" w:cs="Arial"/>
          <w:b/>
          <w:bCs/>
          <w:sz w:val="24"/>
          <w:szCs w:val="24"/>
        </w:rPr>
        <w:t>заданий</w:t>
      </w:r>
      <w:r w:rsidRPr="00D07538">
        <w:rPr>
          <w:rFonts w:ascii="Arial" w:eastAsia="Arial" w:hAnsi="Arial" w:cs="Arial"/>
          <w:b/>
          <w:bCs/>
          <w:spacing w:val="-2"/>
          <w:sz w:val="24"/>
          <w:szCs w:val="24"/>
        </w:rPr>
        <w:t xml:space="preserve"> </w:t>
      </w:r>
      <w:r w:rsidRPr="00D07538">
        <w:rPr>
          <w:rFonts w:ascii="Arial" w:eastAsia="Arial" w:hAnsi="Arial" w:cs="Arial"/>
          <w:b/>
          <w:bCs/>
          <w:sz w:val="24"/>
          <w:szCs w:val="24"/>
        </w:rPr>
        <w:t>для</w:t>
      </w:r>
      <w:r w:rsidRPr="00D07538">
        <w:rPr>
          <w:rFonts w:ascii="Arial" w:eastAsia="Arial" w:hAnsi="Arial" w:cs="Arial"/>
          <w:b/>
          <w:bCs/>
          <w:spacing w:val="-4"/>
          <w:sz w:val="24"/>
          <w:szCs w:val="24"/>
        </w:rPr>
        <w:t xml:space="preserve"> </w:t>
      </w:r>
      <w:r w:rsidRPr="00D07538">
        <w:rPr>
          <w:rFonts w:ascii="Arial" w:eastAsia="Arial" w:hAnsi="Arial" w:cs="Arial"/>
          <w:b/>
          <w:bCs/>
          <w:sz w:val="24"/>
          <w:szCs w:val="24"/>
        </w:rPr>
        <w:t>контрольной</w:t>
      </w:r>
      <w:r w:rsidRPr="00D07538">
        <w:rPr>
          <w:rFonts w:ascii="Arial" w:eastAsia="Arial" w:hAnsi="Arial" w:cs="Arial"/>
          <w:b/>
          <w:bCs/>
          <w:spacing w:val="-5"/>
          <w:sz w:val="24"/>
          <w:szCs w:val="24"/>
        </w:rPr>
        <w:t xml:space="preserve"> </w:t>
      </w:r>
      <w:r w:rsidRPr="00D07538">
        <w:rPr>
          <w:rFonts w:ascii="Arial" w:eastAsia="Arial" w:hAnsi="Arial" w:cs="Arial"/>
          <w:b/>
          <w:bCs/>
          <w:sz w:val="24"/>
          <w:szCs w:val="24"/>
        </w:rPr>
        <w:t>работы</w:t>
      </w:r>
      <w:r w:rsidRPr="00D07538">
        <w:rPr>
          <w:rFonts w:ascii="Arial" w:eastAsia="Arial" w:hAnsi="Arial" w:cs="Arial"/>
          <w:b/>
          <w:bCs/>
          <w:spacing w:val="-2"/>
          <w:sz w:val="24"/>
          <w:szCs w:val="24"/>
        </w:rPr>
        <w:t xml:space="preserve"> </w:t>
      </w:r>
      <w:r w:rsidRPr="00D07538">
        <w:rPr>
          <w:rFonts w:ascii="Arial" w:eastAsia="Arial" w:hAnsi="Arial" w:cs="Arial"/>
          <w:b/>
          <w:bCs/>
          <w:sz w:val="24"/>
          <w:szCs w:val="24"/>
        </w:rPr>
        <w:t>№</w:t>
      </w:r>
      <w:r w:rsidRPr="00D07538">
        <w:rPr>
          <w:rFonts w:ascii="Arial" w:eastAsia="Arial" w:hAnsi="Arial" w:cs="Arial"/>
          <w:b/>
          <w:bCs/>
          <w:spacing w:val="-4"/>
          <w:sz w:val="24"/>
          <w:szCs w:val="24"/>
        </w:rPr>
        <w:t xml:space="preserve"> </w:t>
      </w:r>
      <w:r w:rsidRPr="00D07538">
        <w:rPr>
          <w:rFonts w:ascii="Arial" w:eastAsia="Arial" w:hAnsi="Arial" w:cs="Arial"/>
          <w:b/>
          <w:bCs/>
          <w:spacing w:val="-10"/>
          <w:sz w:val="24"/>
          <w:szCs w:val="24"/>
        </w:rPr>
        <w:t>6</w:t>
      </w:r>
    </w:p>
    <w:p w14:paraId="0BFE0666" w14:textId="77777777" w:rsidR="00D07538" w:rsidRPr="00D07538" w:rsidRDefault="00D07538" w:rsidP="00D07538">
      <w:pPr>
        <w:widowControl w:val="0"/>
        <w:autoSpaceDE w:val="0"/>
        <w:autoSpaceDN w:val="0"/>
        <w:spacing w:after="0" w:line="240" w:lineRule="auto"/>
        <w:rPr>
          <w:rFonts w:ascii="Arial" w:eastAsia="Arial" w:hAnsi="Arial" w:cs="Arial"/>
          <w:b/>
          <w:sz w:val="16"/>
          <w:szCs w:val="24"/>
        </w:rPr>
      </w:pPr>
    </w:p>
    <w:p w14:paraId="2B482776" w14:textId="77777777" w:rsidR="00D07538" w:rsidRPr="00D07538" w:rsidRDefault="00D07538" w:rsidP="00D07538">
      <w:pPr>
        <w:widowControl w:val="0"/>
        <w:autoSpaceDE w:val="0"/>
        <w:autoSpaceDN w:val="0"/>
        <w:spacing w:after="0" w:line="240" w:lineRule="auto"/>
        <w:rPr>
          <w:rFonts w:ascii="Arial" w:eastAsia="Arial" w:hAnsi="Arial" w:cs="Arial"/>
          <w:sz w:val="16"/>
        </w:rPr>
        <w:sectPr w:rsidR="00D07538" w:rsidRPr="00D07538">
          <w:pgSz w:w="11910" w:h="16840"/>
          <w:pgMar w:top="1040" w:right="620" w:bottom="280" w:left="1440" w:header="720" w:footer="720" w:gutter="0"/>
          <w:cols w:space="720"/>
        </w:sectPr>
      </w:pPr>
    </w:p>
    <w:p w14:paraId="0A1E9A62" w14:textId="77777777" w:rsidR="00D07538" w:rsidRPr="00D07538" w:rsidRDefault="00D07538" w:rsidP="00D07538">
      <w:pPr>
        <w:widowControl w:val="0"/>
        <w:autoSpaceDE w:val="0"/>
        <w:autoSpaceDN w:val="0"/>
        <w:spacing w:after="0" w:line="240" w:lineRule="auto"/>
        <w:rPr>
          <w:rFonts w:ascii="Arial" w:eastAsia="Arial" w:hAnsi="Arial" w:cs="Arial"/>
          <w:b/>
          <w:sz w:val="32"/>
          <w:szCs w:val="24"/>
        </w:rPr>
      </w:pPr>
    </w:p>
    <w:p w14:paraId="53156423" w14:textId="77777777" w:rsidR="00D07538" w:rsidRPr="00D07538" w:rsidRDefault="00D07538" w:rsidP="00D07538">
      <w:pPr>
        <w:widowControl w:val="0"/>
        <w:autoSpaceDE w:val="0"/>
        <w:autoSpaceDN w:val="0"/>
        <w:spacing w:after="0" w:line="240" w:lineRule="auto"/>
        <w:rPr>
          <w:rFonts w:ascii="Arial" w:eastAsia="Arial" w:hAnsi="Arial" w:cs="Arial"/>
          <w:sz w:val="24"/>
          <w:szCs w:val="24"/>
        </w:rPr>
      </w:pPr>
      <w:r w:rsidRPr="00D07538">
        <w:rPr>
          <w:rFonts w:ascii="Arial" w:eastAsia="Arial" w:hAnsi="Arial" w:cs="Arial"/>
          <w:spacing w:val="-2"/>
          <w:sz w:val="24"/>
          <w:szCs w:val="24"/>
        </w:rPr>
        <w:t>нии».</w:t>
      </w:r>
    </w:p>
    <w:p w14:paraId="76AF77F1" w14:textId="77777777" w:rsidR="00D07538" w:rsidRPr="00D07538" w:rsidRDefault="00D07538" w:rsidP="00D07538">
      <w:pPr>
        <w:widowControl w:val="0"/>
        <w:autoSpaceDE w:val="0"/>
        <w:autoSpaceDN w:val="0"/>
        <w:spacing w:before="92" w:after="0" w:line="240" w:lineRule="auto"/>
        <w:rPr>
          <w:rFonts w:ascii="Arial" w:eastAsia="Arial" w:hAnsi="Arial" w:cs="Arial"/>
          <w:sz w:val="24"/>
          <w:szCs w:val="24"/>
        </w:rPr>
      </w:pPr>
      <w:r w:rsidRPr="00D07538">
        <w:rPr>
          <w:rFonts w:ascii="Arial" w:eastAsia="Arial" w:hAnsi="Arial" w:cs="Arial"/>
          <w:sz w:val="24"/>
          <w:szCs w:val="24"/>
        </w:rPr>
        <w:br w:type="column"/>
      </w:r>
      <w:r w:rsidRPr="00D07538">
        <w:rPr>
          <w:rFonts w:ascii="Arial" w:eastAsia="Arial" w:hAnsi="Arial" w:cs="Arial"/>
          <w:b/>
          <w:sz w:val="24"/>
          <w:szCs w:val="24"/>
        </w:rPr>
        <w:t>Тема:</w:t>
      </w:r>
      <w:r w:rsidRPr="00D07538">
        <w:rPr>
          <w:rFonts w:ascii="Arial" w:eastAsia="Arial" w:hAnsi="Arial" w:cs="Arial"/>
          <w:b/>
          <w:spacing w:val="30"/>
          <w:sz w:val="24"/>
          <w:szCs w:val="24"/>
        </w:rPr>
        <w:t xml:space="preserve"> </w:t>
      </w:r>
      <w:r w:rsidRPr="00D07538">
        <w:rPr>
          <w:rFonts w:ascii="Arial" w:eastAsia="Arial" w:hAnsi="Arial" w:cs="Arial"/>
          <w:sz w:val="24"/>
          <w:szCs w:val="24"/>
        </w:rPr>
        <w:t>«Когнитивный</w:t>
      </w:r>
      <w:r w:rsidRPr="00D07538">
        <w:rPr>
          <w:rFonts w:ascii="Arial" w:eastAsia="Arial" w:hAnsi="Arial" w:cs="Arial"/>
          <w:spacing w:val="30"/>
          <w:sz w:val="24"/>
          <w:szCs w:val="24"/>
        </w:rPr>
        <w:t xml:space="preserve"> </w:t>
      </w:r>
      <w:r w:rsidRPr="00D07538">
        <w:rPr>
          <w:rFonts w:ascii="Arial" w:eastAsia="Arial" w:hAnsi="Arial" w:cs="Arial"/>
          <w:sz w:val="24"/>
          <w:szCs w:val="24"/>
        </w:rPr>
        <w:t>и</w:t>
      </w:r>
      <w:r w:rsidRPr="00D07538">
        <w:rPr>
          <w:rFonts w:ascii="Arial" w:eastAsia="Arial" w:hAnsi="Arial" w:cs="Arial"/>
          <w:spacing w:val="31"/>
          <w:sz w:val="24"/>
          <w:szCs w:val="24"/>
        </w:rPr>
        <w:t xml:space="preserve"> </w:t>
      </w:r>
      <w:r w:rsidRPr="00D07538">
        <w:rPr>
          <w:rFonts w:ascii="Arial" w:eastAsia="Arial" w:hAnsi="Arial" w:cs="Arial"/>
          <w:sz w:val="24"/>
          <w:szCs w:val="24"/>
        </w:rPr>
        <w:t>когнитивно-поведенческий</w:t>
      </w:r>
      <w:r w:rsidRPr="00D07538">
        <w:rPr>
          <w:rFonts w:ascii="Arial" w:eastAsia="Arial" w:hAnsi="Arial" w:cs="Arial"/>
          <w:spacing w:val="32"/>
          <w:sz w:val="24"/>
          <w:szCs w:val="24"/>
        </w:rPr>
        <w:t xml:space="preserve"> </w:t>
      </w:r>
      <w:r w:rsidRPr="00D07538">
        <w:rPr>
          <w:rFonts w:ascii="Arial" w:eastAsia="Arial" w:hAnsi="Arial" w:cs="Arial"/>
          <w:sz w:val="24"/>
          <w:szCs w:val="24"/>
        </w:rPr>
        <w:t>подход</w:t>
      </w:r>
      <w:r w:rsidRPr="00D07538">
        <w:rPr>
          <w:rFonts w:ascii="Arial" w:eastAsia="Arial" w:hAnsi="Arial" w:cs="Arial"/>
          <w:spacing w:val="31"/>
          <w:sz w:val="24"/>
          <w:szCs w:val="24"/>
        </w:rPr>
        <w:t xml:space="preserve"> </w:t>
      </w:r>
      <w:r w:rsidRPr="00D07538">
        <w:rPr>
          <w:rFonts w:ascii="Arial" w:eastAsia="Arial" w:hAnsi="Arial" w:cs="Arial"/>
          <w:sz w:val="24"/>
          <w:szCs w:val="24"/>
        </w:rPr>
        <w:t>в</w:t>
      </w:r>
      <w:r w:rsidRPr="00D07538">
        <w:rPr>
          <w:rFonts w:ascii="Arial" w:eastAsia="Arial" w:hAnsi="Arial" w:cs="Arial"/>
          <w:spacing w:val="31"/>
          <w:sz w:val="24"/>
          <w:szCs w:val="24"/>
        </w:rPr>
        <w:t xml:space="preserve"> </w:t>
      </w:r>
      <w:r w:rsidRPr="00D07538">
        <w:rPr>
          <w:rFonts w:ascii="Arial" w:eastAsia="Arial" w:hAnsi="Arial" w:cs="Arial"/>
          <w:spacing w:val="-2"/>
          <w:sz w:val="24"/>
          <w:szCs w:val="24"/>
        </w:rPr>
        <w:t>консультирова-</w:t>
      </w:r>
    </w:p>
    <w:p w14:paraId="4499419A" w14:textId="77777777" w:rsidR="00D07538" w:rsidRPr="00D07538" w:rsidRDefault="00D07538" w:rsidP="00D07538">
      <w:pPr>
        <w:widowControl w:val="0"/>
        <w:autoSpaceDE w:val="0"/>
        <w:autoSpaceDN w:val="0"/>
        <w:spacing w:after="0" w:line="240" w:lineRule="auto"/>
        <w:rPr>
          <w:rFonts w:ascii="Arial" w:eastAsia="Arial" w:hAnsi="Arial" w:cs="Arial"/>
          <w:sz w:val="24"/>
          <w:szCs w:val="24"/>
        </w:rPr>
      </w:pPr>
    </w:p>
    <w:p w14:paraId="46767DE6" w14:textId="77777777" w:rsidR="00D07538" w:rsidRPr="00D07538" w:rsidRDefault="00D07538" w:rsidP="00D07538">
      <w:pPr>
        <w:widowControl w:val="0"/>
        <w:autoSpaceDE w:val="0"/>
        <w:autoSpaceDN w:val="0"/>
        <w:spacing w:after="0" w:line="240" w:lineRule="auto"/>
        <w:rPr>
          <w:rFonts w:ascii="Arial" w:eastAsia="Arial" w:hAnsi="Arial" w:cs="Arial"/>
          <w:sz w:val="24"/>
          <w:szCs w:val="24"/>
        </w:rPr>
      </w:pPr>
      <w:r w:rsidRPr="00D07538">
        <w:rPr>
          <w:rFonts w:ascii="Arial" w:eastAsia="Arial" w:hAnsi="Arial" w:cs="Arial"/>
          <w:sz w:val="24"/>
          <w:szCs w:val="24"/>
        </w:rPr>
        <w:t>Вариант</w:t>
      </w:r>
      <w:r w:rsidRPr="00D07538">
        <w:rPr>
          <w:rFonts w:ascii="Arial" w:eastAsia="Arial" w:hAnsi="Arial" w:cs="Arial"/>
          <w:spacing w:val="-5"/>
          <w:sz w:val="24"/>
          <w:szCs w:val="24"/>
        </w:rPr>
        <w:t xml:space="preserve"> </w:t>
      </w:r>
      <w:r w:rsidRPr="00D07538">
        <w:rPr>
          <w:rFonts w:ascii="Arial" w:eastAsia="Arial" w:hAnsi="Arial" w:cs="Arial"/>
          <w:spacing w:val="-10"/>
          <w:sz w:val="24"/>
          <w:szCs w:val="24"/>
        </w:rPr>
        <w:t>1</w:t>
      </w:r>
    </w:p>
    <w:p w14:paraId="4AC8A8EF" w14:textId="77777777" w:rsidR="00D07538" w:rsidRPr="00D07538" w:rsidRDefault="00D07538" w:rsidP="00D07538">
      <w:pPr>
        <w:widowControl w:val="0"/>
        <w:numPr>
          <w:ilvl w:val="0"/>
          <w:numId w:val="10"/>
        </w:numPr>
        <w:tabs>
          <w:tab w:val="left" w:pos="360"/>
        </w:tabs>
        <w:autoSpaceDE w:val="0"/>
        <w:autoSpaceDN w:val="0"/>
        <w:spacing w:after="0" w:line="240" w:lineRule="auto"/>
        <w:rPr>
          <w:rFonts w:ascii="Arial" w:eastAsia="Arial" w:hAnsi="Arial" w:cs="Arial"/>
          <w:sz w:val="24"/>
        </w:rPr>
      </w:pPr>
      <w:r w:rsidRPr="00D07538">
        <w:rPr>
          <w:rFonts w:ascii="Arial" w:eastAsia="Arial" w:hAnsi="Arial" w:cs="Arial"/>
          <w:sz w:val="24"/>
        </w:rPr>
        <w:t>Что</w:t>
      </w:r>
      <w:r w:rsidRPr="00D07538">
        <w:rPr>
          <w:rFonts w:ascii="Arial" w:eastAsia="Arial" w:hAnsi="Arial" w:cs="Arial"/>
          <w:spacing w:val="10"/>
          <w:sz w:val="24"/>
        </w:rPr>
        <w:t xml:space="preserve"> </w:t>
      </w:r>
      <w:r w:rsidRPr="00D07538">
        <w:rPr>
          <w:rFonts w:ascii="Arial" w:eastAsia="Arial" w:hAnsi="Arial" w:cs="Arial"/>
          <w:sz w:val="24"/>
        </w:rPr>
        <w:t>представляют</w:t>
      </w:r>
      <w:r w:rsidRPr="00D07538">
        <w:rPr>
          <w:rFonts w:ascii="Arial" w:eastAsia="Arial" w:hAnsi="Arial" w:cs="Arial"/>
          <w:spacing w:val="11"/>
          <w:sz w:val="24"/>
        </w:rPr>
        <w:t xml:space="preserve"> </w:t>
      </w:r>
      <w:r w:rsidRPr="00D07538">
        <w:rPr>
          <w:rFonts w:ascii="Arial" w:eastAsia="Arial" w:hAnsi="Arial" w:cs="Arial"/>
          <w:sz w:val="24"/>
        </w:rPr>
        <w:t>собой,</w:t>
      </w:r>
      <w:r w:rsidRPr="00D07538">
        <w:rPr>
          <w:rFonts w:ascii="Arial" w:eastAsia="Arial" w:hAnsi="Arial" w:cs="Arial"/>
          <w:spacing w:val="13"/>
          <w:sz w:val="24"/>
        </w:rPr>
        <w:t xml:space="preserve"> </w:t>
      </w:r>
      <w:r w:rsidRPr="00D07538">
        <w:rPr>
          <w:rFonts w:ascii="Arial" w:eastAsia="Arial" w:hAnsi="Arial" w:cs="Arial"/>
          <w:sz w:val="24"/>
        </w:rPr>
        <w:t>с</w:t>
      </w:r>
      <w:r w:rsidRPr="00D07538">
        <w:rPr>
          <w:rFonts w:ascii="Arial" w:eastAsia="Arial" w:hAnsi="Arial" w:cs="Arial"/>
          <w:spacing w:val="12"/>
          <w:sz w:val="24"/>
        </w:rPr>
        <w:t xml:space="preserve"> </w:t>
      </w:r>
      <w:r w:rsidRPr="00D07538">
        <w:rPr>
          <w:rFonts w:ascii="Arial" w:eastAsia="Arial" w:hAnsi="Arial" w:cs="Arial"/>
          <w:sz w:val="24"/>
        </w:rPr>
        <w:t>точки</w:t>
      </w:r>
      <w:r w:rsidRPr="00D07538">
        <w:rPr>
          <w:rFonts w:ascii="Arial" w:eastAsia="Arial" w:hAnsi="Arial" w:cs="Arial"/>
          <w:spacing w:val="13"/>
          <w:sz w:val="24"/>
        </w:rPr>
        <w:t xml:space="preserve"> </w:t>
      </w:r>
      <w:r w:rsidRPr="00D07538">
        <w:rPr>
          <w:rFonts w:ascii="Arial" w:eastAsia="Arial" w:hAnsi="Arial" w:cs="Arial"/>
          <w:sz w:val="24"/>
        </w:rPr>
        <w:t>зрения</w:t>
      </w:r>
      <w:r w:rsidRPr="00D07538">
        <w:rPr>
          <w:rFonts w:ascii="Arial" w:eastAsia="Arial" w:hAnsi="Arial" w:cs="Arial"/>
          <w:spacing w:val="12"/>
          <w:sz w:val="24"/>
        </w:rPr>
        <w:t xml:space="preserve"> </w:t>
      </w:r>
      <w:r w:rsidRPr="00D07538">
        <w:rPr>
          <w:rFonts w:ascii="Arial" w:eastAsia="Arial" w:hAnsi="Arial" w:cs="Arial"/>
          <w:sz w:val="24"/>
        </w:rPr>
        <w:t>А.</w:t>
      </w:r>
      <w:r w:rsidRPr="00D07538">
        <w:rPr>
          <w:rFonts w:ascii="Arial" w:eastAsia="Arial" w:hAnsi="Arial" w:cs="Arial"/>
          <w:spacing w:val="13"/>
          <w:sz w:val="24"/>
        </w:rPr>
        <w:t xml:space="preserve"> </w:t>
      </w:r>
      <w:r w:rsidRPr="00D07538">
        <w:rPr>
          <w:rFonts w:ascii="Arial" w:eastAsia="Arial" w:hAnsi="Arial" w:cs="Arial"/>
          <w:sz w:val="24"/>
        </w:rPr>
        <w:t>Бека,</w:t>
      </w:r>
      <w:r w:rsidRPr="00D07538">
        <w:rPr>
          <w:rFonts w:ascii="Arial" w:eastAsia="Arial" w:hAnsi="Arial" w:cs="Arial"/>
          <w:spacing w:val="13"/>
          <w:sz w:val="24"/>
        </w:rPr>
        <w:t xml:space="preserve"> </w:t>
      </w:r>
      <w:r w:rsidRPr="00D07538">
        <w:rPr>
          <w:rFonts w:ascii="Arial" w:eastAsia="Arial" w:hAnsi="Arial" w:cs="Arial"/>
          <w:sz w:val="24"/>
        </w:rPr>
        <w:t>схемы,</w:t>
      </w:r>
      <w:r w:rsidRPr="00D07538">
        <w:rPr>
          <w:rFonts w:ascii="Arial" w:eastAsia="Arial" w:hAnsi="Arial" w:cs="Arial"/>
          <w:spacing w:val="13"/>
          <w:sz w:val="24"/>
        </w:rPr>
        <w:t xml:space="preserve"> </w:t>
      </w:r>
      <w:r w:rsidRPr="00D07538">
        <w:rPr>
          <w:rFonts w:ascii="Arial" w:eastAsia="Arial" w:hAnsi="Arial" w:cs="Arial"/>
          <w:spacing w:val="-2"/>
          <w:sz w:val="24"/>
        </w:rPr>
        <w:t>автоматические</w:t>
      </w:r>
    </w:p>
    <w:p w14:paraId="0F05C480" w14:textId="77777777" w:rsidR="00D07538" w:rsidRPr="00D07538" w:rsidRDefault="00D07538" w:rsidP="00D07538">
      <w:pPr>
        <w:widowControl w:val="0"/>
        <w:autoSpaceDE w:val="0"/>
        <w:autoSpaceDN w:val="0"/>
        <w:spacing w:after="0" w:line="240" w:lineRule="auto"/>
        <w:rPr>
          <w:rFonts w:ascii="Arial" w:eastAsia="Arial" w:hAnsi="Arial" w:cs="Arial"/>
          <w:sz w:val="24"/>
        </w:rPr>
        <w:sectPr w:rsidR="00D07538" w:rsidRPr="00D07538">
          <w:type w:val="continuous"/>
          <w:pgSz w:w="11910" w:h="16840"/>
          <w:pgMar w:top="1040" w:right="620" w:bottom="280" w:left="1440" w:header="720" w:footer="720" w:gutter="0"/>
          <w:cols w:num="2" w:space="720" w:equalWidth="0">
            <w:col w:w="865" w:space="40"/>
            <w:col w:w="8945"/>
          </w:cols>
        </w:sectPr>
      </w:pPr>
    </w:p>
    <w:p w14:paraId="6B5016A6" w14:textId="77777777" w:rsidR="00D07538" w:rsidRPr="00D07538" w:rsidRDefault="00D07538" w:rsidP="00D07538">
      <w:pPr>
        <w:widowControl w:val="0"/>
        <w:autoSpaceDE w:val="0"/>
        <w:autoSpaceDN w:val="0"/>
        <w:spacing w:after="0" w:line="240" w:lineRule="auto"/>
        <w:ind w:right="233"/>
        <w:jc w:val="both"/>
        <w:rPr>
          <w:rFonts w:ascii="Arial" w:eastAsia="Arial" w:hAnsi="Arial" w:cs="Arial"/>
          <w:sz w:val="24"/>
          <w:szCs w:val="24"/>
        </w:rPr>
      </w:pPr>
      <w:r w:rsidRPr="00D07538">
        <w:rPr>
          <w:rFonts w:ascii="Arial" w:eastAsia="Arial" w:hAnsi="Arial" w:cs="Arial"/>
          <w:sz w:val="24"/>
          <w:szCs w:val="24"/>
        </w:rPr>
        <w:t xml:space="preserve">мысли, когнитивные ошибки и почему они так важны в консультативной работе </w:t>
      </w:r>
      <w:r w:rsidRPr="00D07538">
        <w:rPr>
          <w:rFonts w:ascii="Arial" w:eastAsia="Arial" w:hAnsi="Arial" w:cs="Arial"/>
          <w:spacing w:val="-2"/>
          <w:sz w:val="24"/>
          <w:szCs w:val="24"/>
        </w:rPr>
        <w:t>психолога?</w:t>
      </w:r>
    </w:p>
    <w:p w14:paraId="7A81C853" w14:textId="77777777" w:rsidR="00D07538" w:rsidRPr="00D07538" w:rsidRDefault="00D07538" w:rsidP="00D07538">
      <w:pPr>
        <w:widowControl w:val="0"/>
        <w:numPr>
          <w:ilvl w:val="0"/>
          <w:numId w:val="10"/>
        </w:numPr>
        <w:tabs>
          <w:tab w:val="left" w:pos="1275"/>
        </w:tabs>
        <w:autoSpaceDE w:val="0"/>
        <w:autoSpaceDN w:val="0"/>
        <w:spacing w:after="0" w:line="240" w:lineRule="auto"/>
        <w:ind w:left="262" w:right="227" w:firstLine="719"/>
        <w:rPr>
          <w:rFonts w:ascii="Arial" w:eastAsia="Arial" w:hAnsi="Arial" w:cs="Arial"/>
          <w:sz w:val="24"/>
        </w:rPr>
      </w:pPr>
      <w:r w:rsidRPr="00D07538">
        <w:rPr>
          <w:rFonts w:ascii="Arial" w:eastAsia="Arial" w:hAnsi="Arial" w:cs="Arial"/>
          <w:sz w:val="24"/>
        </w:rPr>
        <w:t xml:space="preserve">Опишите такие поведенческие методы, как планирование деятельности, оценка мастерства и удовольствия, проведение поведенческих экспериментов, репетиция поведения и разыгрывание ролей, постановка постепенно </w:t>
      </w:r>
      <w:proofErr w:type="gramStart"/>
      <w:r w:rsidRPr="00D07538">
        <w:rPr>
          <w:rFonts w:ascii="Arial" w:eastAsia="Arial" w:hAnsi="Arial" w:cs="Arial"/>
          <w:sz w:val="24"/>
        </w:rPr>
        <w:t>усложняю- щихся</w:t>
      </w:r>
      <w:proofErr w:type="gramEnd"/>
      <w:r w:rsidRPr="00D07538">
        <w:rPr>
          <w:rFonts w:ascii="Arial" w:eastAsia="Arial" w:hAnsi="Arial" w:cs="Arial"/>
          <w:sz w:val="24"/>
        </w:rPr>
        <w:t xml:space="preserve"> задач, использование методов отвлечения, рекомендация упражнений для выполнения в домашних условиях.</w:t>
      </w:r>
    </w:p>
    <w:p w14:paraId="5FEF1941" w14:textId="77777777" w:rsidR="00D07538" w:rsidRPr="00D07538" w:rsidRDefault="00D07538" w:rsidP="00D07538">
      <w:pPr>
        <w:widowControl w:val="0"/>
        <w:autoSpaceDE w:val="0"/>
        <w:autoSpaceDN w:val="0"/>
        <w:spacing w:before="1" w:after="0" w:line="240" w:lineRule="auto"/>
        <w:rPr>
          <w:rFonts w:ascii="Arial" w:eastAsia="Arial" w:hAnsi="Arial" w:cs="Arial"/>
          <w:sz w:val="24"/>
          <w:szCs w:val="24"/>
        </w:rPr>
      </w:pPr>
    </w:p>
    <w:p w14:paraId="72A8AB40" w14:textId="77777777" w:rsidR="00D07538" w:rsidRPr="00D07538" w:rsidRDefault="00D07538" w:rsidP="00D07538">
      <w:pPr>
        <w:widowControl w:val="0"/>
        <w:autoSpaceDE w:val="0"/>
        <w:autoSpaceDN w:val="0"/>
        <w:spacing w:after="0" w:line="240" w:lineRule="auto"/>
        <w:rPr>
          <w:rFonts w:ascii="Arial" w:eastAsia="Arial" w:hAnsi="Arial" w:cs="Arial"/>
          <w:sz w:val="24"/>
          <w:szCs w:val="24"/>
        </w:rPr>
      </w:pPr>
      <w:r w:rsidRPr="00D07538">
        <w:rPr>
          <w:rFonts w:ascii="Arial" w:eastAsia="Arial" w:hAnsi="Arial" w:cs="Arial"/>
          <w:sz w:val="24"/>
          <w:szCs w:val="24"/>
        </w:rPr>
        <w:t>Вариант</w:t>
      </w:r>
      <w:r w:rsidRPr="00D07538">
        <w:rPr>
          <w:rFonts w:ascii="Arial" w:eastAsia="Arial" w:hAnsi="Arial" w:cs="Arial"/>
          <w:spacing w:val="-5"/>
          <w:sz w:val="24"/>
          <w:szCs w:val="24"/>
        </w:rPr>
        <w:t xml:space="preserve"> </w:t>
      </w:r>
      <w:r w:rsidRPr="00D07538">
        <w:rPr>
          <w:rFonts w:ascii="Arial" w:eastAsia="Arial" w:hAnsi="Arial" w:cs="Arial"/>
          <w:spacing w:val="-10"/>
          <w:sz w:val="24"/>
          <w:szCs w:val="24"/>
        </w:rPr>
        <w:t>2</w:t>
      </w:r>
    </w:p>
    <w:p w14:paraId="4BBEB1E2" w14:textId="77777777" w:rsidR="00D07538" w:rsidRPr="00D07538" w:rsidRDefault="00D07538" w:rsidP="00D07538">
      <w:pPr>
        <w:widowControl w:val="0"/>
        <w:numPr>
          <w:ilvl w:val="0"/>
          <w:numId w:val="9"/>
        </w:numPr>
        <w:tabs>
          <w:tab w:val="left" w:pos="1301"/>
        </w:tabs>
        <w:autoSpaceDE w:val="0"/>
        <w:autoSpaceDN w:val="0"/>
        <w:spacing w:after="0" w:line="240" w:lineRule="auto"/>
        <w:ind w:right="223" w:firstLine="719"/>
        <w:jc w:val="both"/>
        <w:rPr>
          <w:rFonts w:ascii="Arial" w:eastAsia="Arial" w:hAnsi="Arial" w:cs="Arial"/>
          <w:sz w:val="24"/>
        </w:rPr>
      </w:pPr>
      <w:r w:rsidRPr="00D07538">
        <w:rPr>
          <w:rFonts w:ascii="Arial" w:eastAsia="Arial" w:hAnsi="Arial" w:cs="Arial"/>
          <w:sz w:val="24"/>
        </w:rPr>
        <w:t>Почему</w:t>
      </w:r>
      <w:r w:rsidRPr="00D07538">
        <w:rPr>
          <w:rFonts w:ascii="Arial" w:eastAsia="Arial" w:hAnsi="Arial" w:cs="Arial"/>
          <w:spacing w:val="40"/>
          <w:sz w:val="24"/>
        </w:rPr>
        <w:t xml:space="preserve"> </w:t>
      </w:r>
      <w:r w:rsidRPr="00D07538">
        <w:rPr>
          <w:rFonts w:ascii="Arial" w:eastAsia="Arial" w:hAnsi="Arial" w:cs="Arial"/>
          <w:sz w:val="24"/>
        </w:rPr>
        <w:t>А.</w:t>
      </w:r>
      <w:r w:rsidRPr="00D07538">
        <w:rPr>
          <w:rFonts w:ascii="Arial" w:eastAsia="Arial" w:hAnsi="Arial" w:cs="Arial"/>
          <w:spacing w:val="40"/>
          <w:sz w:val="24"/>
        </w:rPr>
        <w:t xml:space="preserve"> </w:t>
      </w:r>
      <w:r w:rsidRPr="00D07538">
        <w:rPr>
          <w:rFonts w:ascii="Arial" w:eastAsia="Arial" w:hAnsi="Arial" w:cs="Arial"/>
          <w:sz w:val="24"/>
        </w:rPr>
        <w:t>Эллис</w:t>
      </w:r>
      <w:r w:rsidRPr="00D07538">
        <w:rPr>
          <w:rFonts w:ascii="Arial" w:eastAsia="Arial" w:hAnsi="Arial" w:cs="Arial"/>
          <w:spacing w:val="40"/>
          <w:sz w:val="24"/>
        </w:rPr>
        <w:t xml:space="preserve"> </w:t>
      </w:r>
      <w:r w:rsidRPr="00D07538">
        <w:rPr>
          <w:rFonts w:ascii="Arial" w:eastAsia="Arial" w:hAnsi="Arial" w:cs="Arial"/>
          <w:sz w:val="24"/>
        </w:rPr>
        <w:t>называет</w:t>
      </w:r>
      <w:r w:rsidRPr="00D07538">
        <w:rPr>
          <w:rFonts w:ascii="Arial" w:eastAsia="Arial" w:hAnsi="Arial" w:cs="Arial"/>
          <w:spacing w:val="40"/>
          <w:sz w:val="24"/>
        </w:rPr>
        <w:t xml:space="preserve"> </w:t>
      </w:r>
      <w:r w:rsidRPr="00D07538">
        <w:rPr>
          <w:rFonts w:ascii="Arial" w:eastAsia="Arial" w:hAnsi="Arial" w:cs="Arial"/>
          <w:sz w:val="24"/>
        </w:rPr>
        <w:t>свой</w:t>
      </w:r>
      <w:r w:rsidRPr="00D07538">
        <w:rPr>
          <w:rFonts w:ascii="Arial" w:eastAsia="Arial" w:hAnsi="Arial" w:cs="Arial"/>
          <w:spacing w:val="40"/>
          <w:sz w:val="24"/>
        </w:rPr>
        <w:t xml:space="preserve"> </w:t>
      </w:r>
      <w:r w:rsidRPr="00D07538">
        <w:rPr>
          <w:rFonts w:ascii="Arial" w:eastAsia="Arial" w:hAnsi="Arial" w:cs="Arial"/>
          <w:sz w:val="24"/>
        </w:rPr>
        <w:t>подход</w:t>
      </w:r>
      <w:r w:rsidRPr="00D07538">
        <w:rPr>
          <w:rFonts w:ascii="Arial" w:eastAsia="Arial" w:hAnsi="Arial" w:cs="Arial"/>
          <w:spacing w:val="40"/>
          <w:sz w:val="24"/>
        </w:rPr>
        <w:t xml:space="preserve"> </w:t>
      </w:r>
      <w:r w:rsidRPr="00D07538">
        <w:rPr>
          <w:rFonts w:ascii="Arial" w:eastAsia="Arial" w:hAnsi="Arial" w:cs="Arial"/>
          <w:sz w:val="24"/>
        </w:rPr>
        <w:t>рационально-эмотивной</w:t>
      </w:r>
      <w:r w:rsidRPr="00D07538">
        <w:rPr>
          <w:rFonts w:ascii="Arial" w:eastAsia="Arial" w:hAnsi="Arial" w:cs="Arial"/>
          <w:spacing w:val="40"/>
          <w:sz w:val="24"/>
        </w:rPr>
        <w:t xml:space="preserve"> </w:t>
      </w:r>
      <w:r w:rsidRPr="00D07538">
        <w:rPr>
          <w:rFonts w:ascii="Arial" w:eastAsia="Arial" w:hAnsi="Arial" w:cs="Arial"/>
          <w:sz w:val="24"/>
        </w:rPr>
        <w:t>пове- денческой терапией (РЭПК)?</w:t>
      </w:r>
    </w:p>
    <w:p w14:paraId="6DBAF9D9" w14:textId="77777777" w:rsidR="00D07538" w:rsidRPr="00D07538" w:rsidRDefault="00D07538" w:rsidP="00D07538">
      <w:pPr>
        <w:widowControl w:val="0"/>
        <w:numPr>
          <w:ilvl w:val="0"/>
          <w:numId w:val="9"/>
        </w:numPr>
        <w:tabs>
          <w:tab w:val="left" w:pos="1306"/>
        </w:tabs>
        <w:autoSpaceDE w:val="0"/>
        <w:autoSpaceDN w:val="0"/>
        <w:spacing w:after="0" w:line="240" w:lineRule="auto"/>
        <w:ind w:right="228" w:firstLine="719"/>
        <w:jc w:val="both"/>
        <w:rPr>
          <w:rFonts w:ascii="Arial" w:eastAsia="Arial" w:hAnsi="Arial" w:cs="Arial"/>
          <w:sz w:val="24"/>
        </w:rPr>
      </w:pPr>
      <w:r w:rsidRPr="00D07538">
        <w:rPr>
          <w:rFonts w:ascii="Arial" w:eastAsia="Arial" w:hAnsi="Arial" w:cs="Arial"/>
          <w:sz w:val="24"/>
        </w:rPr>
        <w:t>Каков</w:t>
      </w:r>
      <w:r w:rsidRPr="00D07538">
        <w:rPr>
          <w:rFonts w:ascii="Arial" w:eastAsia="Arial" w:hAnsi="Arial" w:cs="Arial"/>
          <w:spacing w:val="40"/>
          <w:sz w:val="24"/>
        </w:rPr>
        <w:t xml:space="preserve"> </w:t>
      </w:r>
      <w:r w:rsidRPr="00D07538">
        <w:rPr>
          <w:rFonts w:ascii="Arial" w:eastAsia="Arial" w:hAnsi="Arial" w:cs="Arial"/>
          <w:sz w:val="24"/>
        </w:rPr>
        <w:t>характер</w:t>
      </w:r>
      <w:r w:rsidRPr="00D07538">
        <w:rPr>
          <w:rFonts w:ascii="Arial" w:eastAsia="Arial" w:hAnsi="Arial" w:cs="Arial"/>
          <w:spacing w:val="40"/>
          <w:sz w:val="24"/>
        </w:rPr>
        <w:t xml:space="preserve"> </w:t>
      </w:r>
      <w:r w:rsidRPr="00D07538">
        <w:rPr>
          <w:rFonts w:ascii="Arial" w:eastAsia="Arial" w:hAnsi="Arial" w:cs="Arial"/>
          <w:sz w:val="24"/>
        </w:rPr>
        <w:t>отношений</w:t>
      </w:r>
      <w:r w:rsidRPr="00D07538">
        <w:rPr>
          <w:rFonts w:ascii="Arial" w:eastAsia="Arial" w:hAnsi="Arial" w:cs="Arial"/>
          <w:spacing w:val="40"/>
          <w:sz w:val="24"/>
        </w:rPr>
        <w:t xml:space="preserve"> </w:t>
      </w:r>
      <w:r w:rsidRPr="00D07538">
        <w:rPr>
          <w:rFonts w:ascii="Arial" w:eastAsia="Arial" w:hAnsi="Arial" w:cs="Arial"/>
          <w:sz w:val="24"/>
        </w:rPr>
        <w:t>консультант</w:t>
      </w:r>
      <w:r w:rsidRPr="00D07538">
        <w:rPr>
          <w:rFonts w:ascii="Arial" w:eastAsia="Arial" w:hAnsi="Arial" w:cs="Arial"/>
          <w:spacing w:val="40"/>
          <w:sz w:val="24"/>
        </w:rPr>
        <w:t xml:space="preserve"> </w:t>
      </w:r>
      <w:r w:rsidRPr="00D07538">
        <w:rPr>
          <w:rFonts w:ascii="Arial" w:eastAsia="Arial" w:hAnsi="Arial" w:cs="Arial"/>
          <w:sz w:val="24"/>
        </w:rPr>
        <w:t>–</w:t>
      </w:r>
      <w:r w:rsidRPr="00D07538">
        <w:rPr>
          <w:rFonts w:ascii="Arial" w:eastAsia="Arial" w:hAnsi="Arial" w:cs="Arial"/>
          <w:spacing w:val="40"/>
          <w:sz w:val="24"/>
        </w:rPr>
        <w:t xml:space="preserve"> </w:t>
      </w:r>
      <w:r w:rsidRPr="00D07538">
        <w:rPr>
          <w:rFonts w:ascii="Arial" w:eastAsia="Arial" w:hAnsi="Arial" w:cs="Arial"/>
          <w:sz w:val="24"/>
        </w:rPr>
        <w:t>клиент</w:t>
      </w:r>
      <w:r w:rsidRPr="00D07538">
        <w:rPr>
          <w:rFonts w:ascii="Arial" w:eastAsia="Arial" w:hAnsi="Arial" w:cs="Arial"/>
          <w:spacing w:val="40"/>
          <w:sz w:val="24"/>
        </w:rPr>
        <w:t xml:space="preserve"> </w:t>
      </w:r>
      <w:r w:rsidRPr="00D07538">
        <w:rPr>
          <w:rFonts w:ascii="Arial" w:eastAsia="Arial" w:hAnsi="Arial" w:cs="Arial"/>
          <w:sz w:val="24"/>
        </w:rPr>
        <w:t>в</w:t>
      </w:r>
      <w:r w:rsidRPr="00D07538">
        <w:rPr>
          <w:rFonts w:ascii="Arial" w:eastAsia="Arial" w:hAnsi="Arial" w:cs="Arial"/>
          <w:spacing w:val="40"/>
          <w:sz w:val="24"/>
        </w:rPr>
        <w:t xml:space="preserve"> </w:t>
      </w:r>
      <w:proofErr w:type="gramStart"/>
      <w:r w:rsidRPr="00D07538">
        <w:rPr>
          <w:rFonts w:ascii="Arial" w:eastAsia="Arial" w:hAnsi="Arial" w:cs="Arial"/>
          <w:sz w:val="24"/>
        </w:rPr>
        <w:t>РЭПК?Какова</w:t>
      </w:r>
      <w:proofErr w:type="gramEnd"/>
      <w:r w:rsidRPr="00D07538">
        <w:rPr>
          <w:rFonts w:ascii="Arial" w:eastAsia="Arial" w:hAnsi="Arial" w:cs="Arial"/>
          <w:spacing w:val="40"/>
          <w:sz w:val="24"/>
        </w:rPr>
        <w:t xml:space="preserve"> </w:t>
      </w:r>
      <w:r w:rsidRPr="00D07538">
        <w:rPr>
          <w:rFonts w:ascii="Arial" w:eastAsia="Arial" w:hAnsi="Arial" w:cs="Arial"/>
          <w:sz w:val="24"/>
        </w:rPr>
        <w:t>роль консультанта в РЭПК?</w:t>
      </w:r>
    </w:p>
    <w:p w14:paraId="390FF65D" w14:textId="77777777" w:rsidR="00D07538" w:rsidRPr="00D07538" w:rsidRDefault="00D07538" w:rsidP="00D07538">
      <w:pPr>
        <w:widowControl w:val="0"/>
        <w:numPr>
          <w:ilvl w:val="0"/>
          <w:numId w:val="9"/>
        </w:numPr>
        <w:tabs>
          <w:tab w:val="left" w:pos="1258"/>
        </w:tabs>
        <w:autoSpaceDE w:val="0"/>
        <w:autoSpaceDN w:val="0"/>
        <w:spacing w:after="0" w:line="240" w:lineRule="auto"/>
        <w:ind w:right="225" w:firstLine="719"/>
        <w:jc w:val="both"/>
        <w:rPr>
          <w:rFonts w:ascii="Arial" w:eastAsia="Arial" w:hAnsi="Arial" w:cs="Arial"/>
          <w:sz w:val="24"/>
        </w:rPr>
      </w:pPr>
      <w:r w:rsidRPr="00D07538">
        <w:rPr>
          <w:rFonts w:ascii="Arial" w:eastAsia="Arial" w:hAnsi="Arial" w:cs="Arial"/>
          <w:sz w:val="24"/>
        </w:rPr>
        <w:t>Критически проанализируйте идеи А. Эллиса относительно иррациональ- ных убеждений и их производных.</w:t>
      </w:r>
    </w:p>
    <w:p w14:paraId="346B236E" w14:textId="77777777" w:rsidR="00D07538" w:rsidRPr="00D07538" w:rsidRDefault="00D07538" w:rsidP="00D07538">
      <w:pPr>
        <w:widowControl w:val="0"/>
        <w:autoSpaceDE w:val="0"/>
        <w:autoSpaceDN w:val="0"/>
        <w:spacing w:after="0" w:line="240" w:lineRule="auto"/>
        <w:rPr>
          <w:rFonts w:ascii="Arial" w:eastAsia="Arial" w:hAnsi="Arial" w:cs="Arial"/>
          <w:sz w:val="24"/>
          <w:szCs w:val="24"/>
        </w:rPr>
      </w:pPr>
    </w:p>
    <w:p w14:paraId="0D3AFE0B" w14:textId="77777777" w:rsidR="00D07538" w:rsidRPr="00D07538" w:rsidRDefault="00D07538" w:rsidP="00D07538">
      <w:pPr>
        <w:widowControl w:val="0"/>
        <w:autoSpaceDE w:val="0"/>
        <w:autoSpaceDN w:val="0"/>
        <w:spacing w:after="0" w:line="240" w:lineRule="auto"/>
        <w:outlineLvl w:val="0"/>
        <w:rPr>
          <w:rFonts w:ascii="Arial" w:eastAsia="Arial" w:hAnsi="Arial" w:cs="Arial"/>
          <w:b/>
          <w:bCs/>
          <w:sz w:val="24"/>
          <w:szCs w:val="24"/>
        </w:rPr>
      </w:pPr>
      <w:r w:rsidRPr="00D07538">
        <w:rPr>
          <w:rFonts w:ascii="Arial" w:eastAsia="Arial" w:hAnsi="Arial" w:cs="Arial"/>
          <w:b/>
          <w:bCs/>
          <w:sz w:val="24"/>
          <w:szCs w:val="24"/>
        </w:rPr>
        <w:t>Комплект</w:t>
      </w:r>
      <w:r w:rsidRPr="00D07538">
        <w:rPr>
          <w:rFonts w:ascii="Arial" w:eastAsia="Arial" w:hAnsi="Arial" w:cs="Arial"/>
          <w:b/>
          <w:bCs/>
          <w:spacing w:val="-6"/>
          <w:sz w:val="24"/>
          <w:szCs w:val="24"/>
        </w:rPr>
        <w:t xml:space="preserve"> </w:t>
      </w:r>
      <w:r w:rsidRPr="00D07538">
        <w:rPr>
          <w:rFonts w:ascii="Arial" w:eastAsia="Arial" w:hAnsi="Arial" w:cs="Arial"/>
          <w:b/>
          <w:bCs/>
          <w:sz w:val="24"/>
          <w:szCs w:val="24"/>
        </w:rPr>
        <w:t>заданий</w:t>
      </w:r>
      <w:r w:rsidRPr="00D07538">
        <w:rPr>
          <w:rFonts w:ascii="Arial" w:eastAsia="Arial" w:hAnsi="Arial" w:cs="Arial"/>
          <w:b/>
          <w:bCs/>
          <w:spacing w:val="-2"/>
          <w:sz w:val="24"/>
          <w:szCs w:val="24"/>
        </w:rPr>
        <w:t xml:space="preserve"> </w:t>
      </w:r>
      <w:r w:rsidRPr="00D07538">
        <w:rPr>
          <w:rFonts w:ascii="Arial" w:eastAsia="Arial" w:hAnsi="Arial" w:cs="Arial"/>
          <w:b/>
          <w:bCs/>
          <w:sz w:val="24"/>
          <w:szCs w:val="24"/>
        </w:rPr>
        <w:t>для</w:t>
      </w:r>
      <w:r w:rsidRPr="00D07538">
        <w:rPr>
          <w:rFonts w:ascii="Arial" w:eastAsia="Arial" w:hAnsi="Arial" w:cs="Arial"/>
          <w:b/>
          <w:bCs/>
          <w:spacing w:val="-4"/>
          <w:sz w:val="24"/>
          <w:szCs w:val="24"/>
        </w:rPr>
        <w:t xml:space="preserve"> </w:t>
      </w:r>
      <w:r w:rsidRPr="00D07538">
        <w:rPr>
          <w:rFonts w:ascii="Arial" w:eastAsia="Arial" w:hAnsi="Arial" w:cs="Arial"/>
          <w:b/>
          <w:bCs/>
          <w:sz w:val="24"/>
          <w:szCs w:val="24"/>
        </w:rPr>
        <w:t>контрольной</w:t>
      </w:r>
      <w:r w:rsidRPr="00D07538">
        <w:rPr>
          <w:rFonts w:ascii="Arial" w:eastAsia="Arial" w:hAnsi="Arial" w:cs="Arial"/>
          <w:b/>
          <w:bCs/>
          <w:spacing w:val="-5"/>
          <w:sz w:val="24"/>
          <w:szCs w:val="24"/>
        </w:rPr>
        <w:t xml:space="preserve"> </w:t>
      </w:r>
      <w:r w:rsidRPr="00D07538">
        <w:rPr>
          <w:rFonts w:ascii="Arial" w:eastAsia="Arial" w:hAnsi="Arial" w:cs="Arial"/>
          <w:b/>
          <w:bCs/>
          <w:sz w:val="24"/>
          <w:szCs w:val="24"/>
        </w:rPr>
        <w:t>работы</w:t>
      </w:r>
      <w:r w:rsidRPr="00D07538">
        <w:rPr>
          <w:rFonts w:ascii="Arial" w:eastAsia="Arial" w:hAnsi="Arial" w:cs="Arial"/>
          <w:b/>
          <w:bCs/>
          <w:spacing w:val="-2"/>
          <w:sz w:val="24"/>
          <w:szCs w:val="24"/>
        </w:rPr>
        <w:t xml:space="preserve"> </w:t>
      </w:r>
      <w:r w:rsidRPr="00D07538">
        <w:rPr>
          <w:rFonts w:ascii="Arial" w:eastAsia="Arial" w:hAnsi="Arial" w:cs="Arial"/>
          <w:b/>
          <w:bCs/>
          <w:sz w:val="24"/>
          <w:szCs w:val="24"/>
        </w:rPr>
        <w:t>№</w:t>
      </w:r>
      <w:r w:rsidRPr="00D07538">
        <w:rPr>
          <w:rFonts w:ascii="Arial" w:eastAsia="Arial" w:hAnsi="Arial" w:cs="Arial"/>
          <w:b/>
          <w:bCs/>
          <w:spacing w:val="-4"/>
          <w:sz w:val="24"/>
          <w:szCs w:val="24"/>
        </w:rPr>
        <w:t xml:space="preserve"> </w:t>
      </w:r>
      <w:r w:rsidRPr="00D07538">
        <w:rPr>
          <w:rFonts w:ascii="Arial" w:eastAsia="Arial" w:hAnsi="Arial" w:cs="Arial"/>
          <w:b/>
          <w:bCs/>
          <w:spacing w:val="-10"/>
          <w:sz w:val="24"/>
          <w:szCs w:val="24"/>
        </w:rPr>
        <w:t>7</w:t>
      </w:r>
    </w:p>
    <w:p w14:paraId="2B309FA0" w14:textId="77777777" w:rsidR="00D07538" w:rsidRPr="00D07538" w:rsidRDefault="00D07538" w:rsidP="00D07538">
      <w:pPr>
        <w:widowControl w:val="0"/>
        <w:autoSpaceDE w:val="0"/>
        <w:autoSpaceDN w:val="0"/>
        <w:spacing w:before="1" w:after="0" w:line="240" w:lineRule="auto"/>
        <w:rPr>
          <w:rFonts w:ascii="Arial" w:eastAsia="Arial" w:hAnsi="Arial" w:cs="Arial"/>
          <w:b/>
          <w:sz w:val="24"/>
          <w:szCs w:val="24"/>
        </w:rPr>
      </w:pPr>
    </w:p>
    <w:p w14:paraId="03687660" w14:textId="77777777" w:rsidR="00D07538" w:rsidRPr="00D07538" w:rsidRDefault="00D07538" w:rsidP="00D07538">
      <w:pPr>
        <w:widowControl w:val="0"/>
        <w:autoSpaceDE w:val="0"/>
        <w:autoSpaceDN w:val="0"/>
        <w:spacing w:after="0" w:line="240" w:lineRule="auto"/>
        <w:jc w:val="both"/>
        <w:rPr>
          <w:rFonts w:ascii="Arial" w:eastAsia="Arial" w:hAnsi="Arial" w:cs="Arial"/>
          <w:sz w:val="24"/>
          <w:szCs w:val="24"/>
        </w:rPr>
      </w:pPr>
      <w:r w:rsidRPr="00D07538">
        <w:rPr>
          <w:rFonts w:ascii="Arial" w:eastAsia="Arial" w:hAnsi="Arial" w:cs="Arial"/>
          <w:b/>
          <w:sz w:val="24"/>
          <w:szCs w:val="24"/>
        </w:rPr>
        <w:t>Тема:</w:t>
      </w:r>
      <w:r w:rsidRPr="00D07538">
        <w:rPr>
          <w:rFonts w:ascii="Arial" w:eastAsia="Arial" w:hAnsi="Arial" w:cs="Arial"/>
          <w:b/>
          <w:spacing w:val="-4"/>
          <w:sz w:val="24"/>
          <w:szCs w:val="24"/>
        </w:rPr>
        <w:t xml:space="preserve"> </w:t>
      </w:r>
      <w:r w:rsidRPr="00D07538">
        <w:rPr>
          <w:rFonts w:ascii="Arial" w:eastAsia="Arial" w:hAnsi="Arial" w:cs="Arial"/>
          <w:sz w:val="24"/>
          <w:szCs w:val="24"/>
        </w:rPr>
        <w:t>«Специальные</w:t>
      </w:r>
      <w:r w:rsidRPr="00D07538">
        <w:rPr>
          <w:rFonts w:ascii="Arial" w:eastAsia="Arial" w:hAnsi="Arial" w:cs="Arial"/>
          <w:spacing w:val="-4"/>
          <w:sz w:val="24"/>
          <w:szCs w:val="24"/>
        </w:rPr>
        <w:t xml:space="preserve"> </w:t>
      </w:r>
      <w:r w:rsidRPr="00D07538">
        <w:rPr>
          <w:rFonts w:ascii="Arial" w:eastAsia="Arial" w:hAnsi="Arial" w:cs="Arial"/>
          <w:sz w:val="24"/>
          <w:szCs w:val="24"/>
        </w:rPr>
        <w:t>проблемы</w:t>
      </w:r>
      <w:r w:rsidRPr="00D07538">
        <w:rPr>
          <w:rFonts w:ascii="Arial" w:eastAsia="Arial" w:hAnsi="Arial" w:cs="Arial"/>
          <w:spacing w:val="-3"/>
          <w:sz w:val="24"/>
          <w:szCs w:val="24"/>
        </w:rPr>
        <w:t xml:space="preserve"> </w:t>
      </w:r>
      <w:r w:rsidRPr="00D07538">
        <w:rPr>
          <w:rFonts w:ascii="Arial" w:eastAsia="Arial" w:hAnsi="Arial" w:cs="Arial"/>
          <w:sz w:val="24"/>
          <w:szCs w:val="24"/>
        </w:rPr>
        <w:t>в</w:t>
      </w:r>
      <w:r w:rsidRPr="00D07538">
        <w:rPr>
          <w:rFonts w:ascii="Arial" w:eastAsia="Arial" w:hAnsi="Arial" w:cs="Arial"/>
          <w:spacing w:val="-3"/>
          <w:sz w:val="24"/>
          <w:szCs w:val="24"/>
        </w:rPr>
        <w:t xml:space="preserve"> </w:t>
      </w:r>
      <w:r w:rsidRPr="00D07538">
        <w:rPr>
          <w:rFonts w:ascii="Arial" w:eastAsia="Arial" w:hAnsi="Arial" w:cs="Arial"/>
          <w:sz w:val="24"/>
          <w:szCs w:val="24"/>
        </w:rPr>
        <w:t>психологическом</w:t>
      </w:r>
      <w:r w:rsidRPr="00D07538">
        <w:rPr>
          <w:rFonts w:ascii="Arial" w:eastAsia="Arial" w:hAnsi="Arial" w:cs="Arial"/>
          <w:spacing w:val="-2"/>
          <w:sz w:val="24"/>
          <w:szCs w:val="24"/>
        </w:rPr>
        <w:t xml:space="preserve"> консультировании».</w:t>
      </w:r>
    </w:p>
    <w:p w14:paraId="5991EBA8" w14:textId="77777777" w:rsidR="00D07538" w:rsidRPr="00D07538" w:rsidRDefault="00D07538" w:rsidP="00D07538">
      <w:pPr>
        <w:widowControl w:val="0"/>
        <w:numPr>
          <w:ilvl w:val="0"/>
          <w:numId w:val="8"/>
        </w:numPr>
        <w:tabs>
          <w:tab w:val="left" w:pos="1296"/>
        </w:tabs>
        <w:autoSpaceDE w:val="0"/>
        <w:autoSpaceDN w:val="0"/>
        <w:spacing w:after="0" w:line="240" w:lineRule="auto"/>
        <w:ind w:right="221" w:firstLine="719"/>
        <w:jc w:val="both"/>
        <w:rPr>
          <w:rFonts w:ascii="Arial" w:eastAsia="Arial" w:hAnsi="Arial" w:cs="Arial"/>
          <w:sz w:val="24"/>
        </w:rPr>
      </w:pPr>
      <w:r w:rsidRPr="00D07538">
        <w:rPr>
          <w:rFonts w:ascii="Arial" w:eastAsia="Arial" w:hAnsi="Arial" w:cs="Arial"/>
          <w:sz w:val="24"/>
        </w:rPr>
        <w:t xml:space="preserve">Консультирование клиентов с депрессией и суицидными намерениями. Психологическая помощь клиентам с депрессией. Симптомы личности. Основные задачи консультанта в работе с депрессивными клиентами. Особенности консуль- тирования при суицидных намерениях клиентов. Характерные черты личности </w:t>
      </w:r>
      <w:proofErr w:type="gramStart"/>
      <w:r w:rsidRPr="00D07538">
        <w:rPr>
          <w:rFonts w:ascii="Arial" w:eastAsia="Arial" w:hAnsi="Arial" w:cs="Arial"/>
          <w:sz w:val="24"/>
        </w:rPr>
        <w:t>по- тенциальных</w:t>
      </w:r>
      <w:proofErr w:type="gramEnd"/>
      <w:r w:rsidRPr="00D07538">
        <w:rPr>
          <w:rFonts w:ascii="Arial" w:eastAsia="Arial" w:hAnsi="Arial" w:cs="Arial"/>
          <w:sz w:val="24"/>
        </w:rPr>
        <w:t xml:space="preserve"> самоубийц.</w:t>
      </w:r>
    </w:p>
    <w:p w14:paraId="4E0A815E" w14:textId="77777777" w:rsidR="00D07538" w:rsidRPr="00D07538" w:rsidRDefault="00D07538" w:rsidP="00D07538">
      <w:pPr>
        <w:widowControl w:val="0"/>
        <w:numPr>
          <w:ilvl w:val="0"/>
          <w:numId w:val="8"/>
        </w:numPr>
        <w:tabs>
          <w:tab w:val="left" w:pos="1256"/>
        </w:tabs>
        <w:autoSpaceDE w:val="0"/>
        <w:autoSpaceDN w:val="0"/>
        <w:spacing w:after="0" w:line="240" w:lineRule="auto"/>
        <w:ind w:right="224" w:firstLine="719"/>
        <w:jc w:val="both"/>
        <w:rPr>
          <w:rFonts w:ascii="Arial" w:eastAsia="Arial" w:hAnsi="Arial" w:cs="Arial"/>
          <w:sz w:val="24"/>
        </w:rPr>
      </w:pPr>
      <w:r w:rsidRPr="00D07538">
        <w:rPr>
          <w:rFonts w:ascii="Arial" w:eastAsia="Arial" w:hAnsi="Arial" w:cs="Arial"/>
          <w:sz w:val="24"/>
        </w:rPr>
        <w:t>Консультирование</w:t>
      </w:r>
      <w:r w:rsidRPr="00D07538">
        <w:rPr>
          <w:rFonts w:ascii="Arial" w:eastAsia="Arial" w:hAnsi="Arial" w:cs="Arial"/>
          <w:spacing w:val="-1"/>
          <w:sz w:val="24"/>
        </w:rPr>
        <w:t xml:space="preserve"> </w:t>
      </w:r>
      <w:r w:rsidRPr="00D07538">
        <w:rPr>
          <w:rFonts w:ascii="Arial" w:eastAsia="Arial" w:hAnsi="Arial" w:cs="Arial"/>
          <w:sz w:val="24"/>
        </w:rPr>
        <w:t>лиц, переживающих</w:t>
      </w:r>
      <w:r w:rsidRPr="00D07538">
        <w:rPr>
          <w:rFonts w:ascii="Arial" w:eastAsia="Arial" w:hAnsi="Arial" w:cs="Arial"/>
          <w:spacing w:val="-1"/>
          <w:sz w:val="24"/>
        </w:rPr>
        <w:t xml:space="preserve"> </w:t>
      </w:r>
      <w:r w:rsidRPr="00D07538">
        <w:rPr>
          <w:rFonts w:ascii="Arial" w:eastAsia="Arial" w:hAnsi="Arial" w:cs="Arial"/>
          <w:sz w:val="24"/>
        </w:rPr>
        <w:t>утрату</w:t>
      </w:r>
      <w:r w:rsidRPr="00D07538">
        <w:rPr>
          <w:rFonts w:ascii="Arial" w:eastAsia="Arial" w:hAnsi="Arial" w:cs="Arial"/>
          <w:spacing w:val="-1"/>
          <w:sz w:val="24"/>
        </w:rPr>
        <w:t xml:space="preserve"> </w:t>
      </w:r>
      <w:r w:rsidRPr="00D07538">
        <w:rPr>
          <w:rFonts w:ascii="Arial" w:eastAsia="Arial" w:hAnsi="Arial" w:cs="Arial"/>
          <w:sz w:val="24"/>
        </w:rPr>
        <w:t>(при разводе,</w:t>
      </w:r>
      <w:r w:rsidRPr="00D07538">
        <w:rPr>
          <w:rFonts w:ascii="Arial" w:eastAsia="Arial" w:hAnsi="Arial" w:cs="Arial"/>
          <w:spacing w:val="-1"/>
          <w:sz w:val="24"/>
        </w:rPr>
        <w:t xml:space="preserve"> </w:t>
      </w:r>
      <w:r w:rsidRPr="00D07538">
        <w:rPr>
          <w:rFonts w:ascii="Arial" w:eastAsia="Arial" w:hAnsi="Arial" w:cs="Arial"/>
          <w:sz w:val="24"/>
        </w:rPr>
        <w:t xml:space="preserve">смерти </w:t>
      </w:r>
      <w:proofErr w:type="gramStart"/>
      <w:r w:rsidRPr="00D07538">
        <w:rPr>
          <w:rFonts w:ascii="Arial" w:eastAsia="Arial" w:hAnsi="Arial" w:cs="Arial"/>
          <w:sz w:val="24"/>
        </w:rPr>
        <w:t>близ- кого</w:t>
      </w:r>
      <w:proofErr w:type="gramEnd"/>
      <w:r w:rsidRPr="00D07538">
        <w:rPr>
          <w:rFonts w:ascii="Arial" w:eastAsia="Arial" w:hAnsi="Arial" w:cs="Arial"/>
          <w:sz w:val="24"/>
        </w:rPr>
        <w:t xml:space="preserve"> человека). Процесс скорби. Модель Кублер-Росс.</w:t>
      </w:r>
    </w:p>
    <w:p w14:paraId="5784687E" w14:textId="77777777" w:rsidR="005D1744" w:rsidRDefault="005D1744" w:rsidP="005D1744">
      <w:pPr>
        <w:widowControl w:val="0"/>
        <w:autoSpaceDE w:val="0"/>
        <w:autoSpaceDN w:val="0"/>
        <w:spacing w:after="0" w:line="240" w:lineRule="atLeast"/>
        <w:jc w:val="both"/>
        <w:rPr>
          <w:rFonts w:ascii="Arial" w:eastAsia="Arial" w:hAnsi="Arial" w:cs="Arial"/>
          <w:b/>
          <w:sz w:val="24"/>
        </w:rPr>
      </w:pPr>
    </w:p>
    <w:p w14:paraId="0411DE3A" w14:textId="1911CF50" w:rsidR="00D07538" w:rsidRPr="00D07538" w:rsidRDefault="00D07538" w:rsidP="005D1744">
      <w:pPr>
        <w:widowControl w:val="0"/>
        <w:autoSpaceDE w:val="0"/>
        <w:autoSpaceDN w:val="0"/>
        <w:spacing w:after="0" w:line="240" w:lineRule="atLeast"/>
        <w:jc w:val="both"/>
        <w:rPr>
          <w:rFonts w:ascii="Arial" w:eastAsia="Arial" w:hAnsi="Arial" w:cs="Arial"/>
          <w:sz w:val="24"/>
        </w:rPr>
      </w:pPr>
      <w:r w:rsidRPr="00D07538">
        <w:rPr>
          <w:rFonts w:ascii="Arial" w:eastAsia="Arial" w:hAnsi="Arial" w:cs="Arial"/>
          <w:b/>
          <w:sz w:val="24"/>
        </w:rPr>
        <w:t>Комплект</w:t>
      </w:r>
      <w:r w:rsidRPr="00D07538">
        <w:rPr>
          <w:rFonts w:ascii="Arial" w:eastAsia="Arial" w:hAnsi="Arial" w:cs="Arial"/>
          <w:b/>
          <w:spacing w:val="-8"/>
          <w:sz w:val="24"/>
        </w:rPr>
        <w:t xml:space="preserve"> </w:t>
      </w:r>
      <w:r w:rsidRPr="00D07538">
        <w:rPr>
          <w:rFonts w:ascii="Arial" w:eastAsia="Arial" w:hAnsi="Arial" w:cs="Arial"/>
          <w:b/>
          <w:sz w:val="24"/>
        </w:rPr>
        <w:t>заданий</w:t>
      </w:r>
      <w:r w:rsidRPr="00D07538">
        <w:rPr>
          <w:rFonts w:ascii="Arial" w:eastAsia="Arial" w:hAnsi="Arial" w:cs="Arial"/>
          <w:b/>
          <w:spacing w:val="-5"/>
          <w:sz w:val="24"/>
        </w:rPr>
        <w:t xml:space="preserve"> </w:t>
      </w:r>
      <w:r w:rsidRPr="00D07538">
        <w:rPr>
          <w:rFonts w:ascii="Arial" w:eastAsia="Arial" w:hAnsi="Arial" w:cs="Arial"/>
          <w:b/>
          <w:sz w:val="24"/>
        </w:rPr>
        <w:t>для</w:t>
      </w:r>
      <w:r w:rsidRPr="00D07538">
        <w:rPr>
          <w:rFonts w:ascii="Arial" w:eastAsia="Arial" w:hAnsi="Arial" w:cs="Arial"/>
          <w:b/>
          <w:spacing w:val="-6"/>
          <w:sz w:val="24"/>
        </w:rPr>
        <w:t xml:space="preserve"> </w:t>
      </w:r>
      <w:r w:rsidRPr="00D07538">
        <w:rPr>
          <w:rFonts w:ascii="Arial" w:eastAsia="Arial" w:hAnsi="Arial" w:cs="Arial"/>
          <w:b/>
          <w:sz w:val="24"/>
        </w:rPr>
        <w:t>контрольной</w:t>
      </w:r>
      <w:r w:rsidRPr="00D07538">
        <w:rPr>
          <w:rFonts w:ascii="Arial" w:eastAsia="Arial" w:hAnsi="Arial" w:cs="Arial"/>
          <w:b/>
          <w:spacing w:val="-7"/>
          <w:sz w:val="24"/>
        </w:rPr>
        <w:t xml:space="preserve"> </w:t>
      </w:r>
      <w:r w:rsidRPr="00D07538">
        <w:rPr>
          <w:rFonts w:ascii="Arial" w:eastAsia="Arial" w:hAnsi="Arial" w:cs="Arial"/>
          <w:b/>
          <w:sz w:val="24"/>
        </w:rPr>
        <w:t>работы</w:t>
      </w:r>
      <w:r w:rsidRPr="00D07538">
        <w:rPr>
          <w:rFonts w:ascii="Arial" w:eastAsia="Arial" w:hAnsi="Arial" w:cs="Arial"/>
          <w:b/>
          <w:spacing w:val="-5"/>
          <w:sz w:val="24"/>
        </w:rPr>
        <w:t xml:space="preserve"> </w:t>
      </w:r>
      <w:r w:rsidRPr="00D07538">
        <w:rPr>
          <w:rFonts w:ascii="Arial" w:eastAsia="Arial" w:hAnsi="Arial" w:cs="Arial"/>
          <w:b/>
          <w:sz w:val="24"/>
        </w:rPr>
        <w:t>№</w:t>
      </w:r>
      <w:r w:rsidRPr="00D07538">
        <w:rPr>
          <w:rFonts w:ascii="Arial" w:eastAsia="Arial" w:hAnsi="Arial" w:cs="Arial"/>
          <w:b/>
          <w:spacing w:val="-7"/>
          <w:sz w:val="24"/>
        </w:rPr>
        <w:t xml:space="preserve"> </w:t>
      </w:r>
      <w:r w:rsidRPr="00D07538">
        <w:rPr>
          <w:rFonts w:ascii="Arial" w:eastAsia="Arial" w:hAnsi="Arial" w:cs="Arial"/>
          <w:b/>
          <w:sz w:val="24"/>
        </w:rPr>
        <w:t xml:space="preserve">8 Тема: </w:t>
      </w:r>
      <w:r w:rsidR="005D1744">
        <w:rPr>
          <w:rFonts w:ascii="Arial" w:eastAsia="Arial" w:hAnsi="Arial" w:cs="Arial"/>
          <w:sz w:val="24"/>
        </w:rPr>
        <w:t xml:space="preserve">«Введение в </w:t>
      </w:r>
      <w:r w:rsidRPr="00D07538">
        <w:rPr>
          <w:rFonts w:ascii="Arial" w:eastAsia="Arial" w:hAnsi="Arial" w:cs="Arial"/>
          <w:sz w:val="24"/>
        </w:rPr>
        <w:t>психологическое консультирование».</w:t>
      </w:r>
    </w:p>
    <w:p w14:paraId="3C86F9D6" w14:textId="77777777" w:rsidR="00D07538" w:rsidRPr="00D07538" w:rsidRDefault="00D07538" w:rsidP="00D07538">
      <w:pPr>
        <w:widowControl w:val="0"/>
        <w:numPr>
          <w:ilvl w:val="0"/>
          <w:numId w:val="7"/>
        </w:numPr>
        <w:tabs>
          <w:tab w:val="left" w:pos="1184"/>
        </w:tabs>
        <w:autoSpaceDE w:val="0"/>
        <w:autoSpaceDN w:val="0"/>
        <w:spacing w:before="3" w:after="0" w:line="240" w:lineRule="auto"/>
        <w:ind w:hanging="203"/>
        <w:jc w:val="both"/>
        <w:rPr>
          <w:rFonts w:ascii="Arial" w:eastAsia="Arial" w:hAnsi="Arial" w:cs="Arial"/>
          <w:sz w:val="24"/>
        </w:rPr>
      </w:pPr>
      <w:r w:rsidRPr="00D07538">
        <w:rPr>
          <w:rFonts w:ascii="Arial" w:eastAsia="Arial" w:hAnsi="Arial" w:cs="Arial"/>
          <w:sz w:val="24"/>
        </w:rPr>
        <w:t>Основной</w:t>
      </w:r>
      <w:r w:rsidRPr="00D07538">
        <w:rPr>
          <w:rFonts w:ascii="Arial" w:eastAsia="Arial" w:hAnsi="Arial" w:cs="Arial"/>
          <w:spacing w:val="-7"/>
          <w:sz w:val="24"/>
        </w:rPr>
        <w:t xml:space="preserve"> </w:t>
      </w:r>
      <w:r w:rsidRPr="00D07538">
        <w:rPr>
          <w:rFonts w:ascii="Arial" w:eastAsia="Arial" w:hAnsi="Arial" w:cs="Arial"/>
          <w:sz w:val="24"/>
        </w:rPr>
        <w:t>целью</w:t>
      </w:r>
      <w:r w:rsidRPr="00D07538">
        <w:rPr>
          <w:rFonts w:ascii="Arial" w:eastAsia="Arial" w:hAnsi="Arial" w:cs="Arial"/>
          <w:spacing w:val="-5"/>
          <w:sz w:val="24"/>
        </w:rPr>
        <w:t xml:space="preserve"> </w:t>
      </w:r>
      <w:r w:rsidRPr="00D07538">
        <w:rPr>
          <w:rFonts w:ascii="Arial" w:eastAsia="Arial" w:hAnsi="Arial" w:cs="Arial"/>
          <w:sz w:val="24"/>
        </w:rPr>
        <w:t>психологического</w:t>
      </w:r>
      <w:r w:rsidRPr="00D07538">
        <w:rPr>
          <w:rFonts w:ascii="Arial" w:eastAsia="Arial" w:hAnsi="Arial" w:cs="Arial"/>
          <w:spacing w:val="-4"/>
          <w:sz w:val="24"/>
        </w:rPr>
        <w:t xml:space="preserve"> </w:t>
      </w:r>
      <w:r w:rsidRPr="00D07538">
        <w:rPr>
          <w:rFonts w:ascii="Arial" w:eastAsia="Arial" w:hAnsi="Arial" w:cs="Arial"/>
          <w:sz w:val="24"/>
        </w:rPr>
        <w:t>консультирования</w:t>
      </w:r>
      <w:r w:rsidRPr="00D07538">
        <w:rPr>
          <w:rFonts w:ascii="Arial" w:eastAsia="Arial" w:hAnsi="Arial" w:cs="Arial"/>
          <w:spacing w:val="-5"/>
          <w:sz w:val="24"/>
        </w:rPr>
        <w:t xml:space="preserve"> </w:t>
      </w:r>
      <w:r w:rsidRPr="00D07538">
        <w:rPr>
          <w:rFonts w:ascii="Arial" w:eastAsia="Arial" w:hAnsi="Arial" w:cs="Arial"/>
          <w:spacing w:val="-2"/>
          <w:sz w:val="24"/>
        </w:rPr>
        <w:t>является:</w:t>
      </w:r>
    </w:p>
    <w:p w14:paraId="212B6B60" w14:textId="77777777" w:rsidR="00D07538" w:rsidRPr="00D07538" w:rsidRDefault="00D07538" w:rsidP="00D07538">
      <w:pPr>
        <w:widowControl w:val="0"/>
        <w:autoSpaceDE w:val="0"/>
        <w:autoSpaceDN w:val="0"/>
        <w:spacing w:after="0" w:line="240" w:lineRule="auto"/>
        <w:ind w:right="227"/>
        <w:jc w:val="both"/>
        <w:rPr>
          <w:rFonts w:ascii="Arial" w:eastAsia="Arial" w:hAnsi="Arial" w:cs="Arial"/>
          <w:sz w:val="24"/>
          <w:szCs w:val="24"/>
        </w:rPr>
      </w:pPr>
      <w:r w:rsidRPr="00D07538">
        <w:rPr>
          <w:rFonts w:ascii="Arial" w:eastAsia="Arial" w:hAnsi="Arial" w:cs="Arial"/>
          <w:sz w:val="24"/>
          <w:szCs w:val="24"/>
        </w:rPr>
        <w:t>а) помощь клиентам в понимании происходящего в их жизненном простран- стве и достижении осмысления поставленной цели на основе осознанного выбора при разрешении проблем эмоционального и межличностного характера;</w:t>
      </w:r>
    </w:p>
    <w:p w14:paraId="19C2F32E" w14:textId="77777777" w:rsidR="00D07538" w:rsidRPr="00D07538" w:rsidRDefault="00D07538" w:rsidP="00D07538">
      <w:pPr>
        <w:widowControl w:val="0"/>
        <w:autoSpaceDE w:val="0"/>
        <w:autoSpaceDN w:val="0"/>
        <w:spacing w:after="0" w:line="240" w:lineRule="auto"/>
        <w:ind w:right="231"/>
        <w:jc w:val="both"/>
        <w:rPr>
          <w:rFonts w:ascii="Arial" w:eastAsia="Arial" w:hAnsi="Arial" w:cs="Arial"/>
          <w:sz w:val="24"/>
          <w:szCs w:val="24"/>
        </w:rPr>
      </w:pPr>
      <w:r w:rsidRPr="00D07538">
        <w:rPr>
          <w:rFonts w:ascii="Arial" w:eastAsia="Arial" w:hAnsi="Arial" w:cs="Arial"/>
          <w:sz w:val="24"/>
          <w:szCs w:val="24"/>
        </w:rPr>
        <w:t>б) восстановление адекватности личности, связанной с психическими, внутриличностными проблемами и конфликтами;</w:t>
      </w:r>
    </w:p>
    <w:p w14:paraId="66F7F31E" w14:textId="77777777" w:rsidR="00D07538" w:rsidRPr="00D07538" w:rsidRDefault="00D07538" w:rsidP="00D07538">
      <w:pPr>
        <w:widowControl w:val="0"/>
        <w:autoSpaceDE w:val="0"/>
        <w:autoSpaceDN w:val="0"/>
        <w:spacing w:after="0" w:line="240" w:lineRule="auto"/>
        <w:ind w:right="236"/>
        <w:jc w:val="both"/>
        <w:rPr>
          <w:rFonts w:ascii="Arial" w:eastAsia="Arial" w:hAnsi="Arial" w:cs="Arial"/>
          <w:sz w:val="24"/>
          <w:szCs w:val="24"/>
        </w:rPr>
      </w:pPr>
      <w:r w:rsidRPr="00D07538">
        <w:rPr>
          <w:rFonts w:ascii="Arial" w:eastAsia="Arial" w:hAnsi="Arial" w:cs="Arial"/>
          <w:sz w:val="24"/>
          <w:szCs w:val="24"/>
        </w:rPr>
        <w:t>в) помощь людям в принятии ими важных решений, влияющих на их жизнь, например при выборе стиля жизни.</w:t>
      </w:r>
    </w:p>
    <w:p w14:paraId="5136A3B5" w14:textId="77777777" w:rsidR="00D07538" w:rsidRPr="00D07538" w:rsidRDefault="00D07538" w:rsidP="00D07538">
      <w:pPr>
        <w:widowControl w:val="0"/>
        <w:numPr>
          <w:ilvl w:val="0"/>
          <w:numId w:val="7"/>
        </w:numPr>
        <w:tabs>
          <w:tab w:val="left" w:pos="1184"/>
        </w:tabs>
        <w:autoSpaceDE w:val="0"/>
        <w:autoSpaceDN w:val="0"/>
        <w:spacing w:after="0" w:line="240" w:lineRule="auto"/>
        <w:ind w:left="262" w:right="231" w:firstLine="719"/>
        <w:jc w:val="both"/>
        <w:rPr>
          <w:rFonts w:ascii="Arial" w:eastAsia="Arial" w:hAnsi="Arial" w:cs="Arial"/>
          <w:sz w:val="24"/>
        </w:rPr>
      </w:pPr>
      <w:r w:rsidRPr="00D07538">
        <w:rPr>
          <w:rFonts w:ascii="Arial" w:eastAsia="Arial" w:hAnsi="Arial" w:cs="Arial"/>
          <w:sz w:val="24"/>
        </w:rPr>
        <w:t xml:space="preserve">Специфической чертой психологического консультирования, отличающей его </w:t>
      </w:r>
      <w:proofErr w:type="gramStart"/>
      <w:r w:rsidRPr="00D07538">
        <w:rPr>
          <w:rFonts w:ascii="Arial" w:eastAsia="Arial" w:hAnsi="Arial" w:cs="Arial"/>
          <w:sz w:val="24"/>
        </w:rPr>
        <w:t>от психотерапии</w:t>
      </w:r>
      <w:proofErr w:type="gramEnd"/>
      <w:r w:rsidRPr="00D07538">
        <w:rPr>
          <w:rFonts w:ascii="Arial" w:eastAsia="Arial" w:hAnsi="Arial" w:cs="Arial"/>
          <w:sz w:val="24"/>
        </w:rPr>
        <w:t xml:space="preserve"> является:</w:t>
      </w:r>
    </w:p>
    <w:p w14:paraId="3833407B" w14:textId="77777777" w:rsidR="00D07538" w:rsidRPr="00D07538" w:rsidRDefault="00D07538" w:rsidP="00D07538">
      <w:pPr>
        <w:widowControl w:val="0"/>
        <w:autoSpaceDE w:val="0"/>
        <w:autoSpaceDN w:val="0"/>
        <w:spacing w:after="0" w:line="240" w:lineRule="auto"/>
        <w:ind w:right="228"/>
        <w:jc w:val="both"/>
        <w:rPr>
          <w:rFonts w:ascii="Arial" w:eastAsia="Arial" w:hAnsi="Arial" w:cs="Arial"/>
          <w:sz w:val="24"/>
          <w:szCs w:val="24"/>
        </w:rPr>
      </w:pPr>
      <w:r w:rsidRPr="00D07538">
        <w:rPr>
          <w:rFonts w:ascii="Arial" w:eastAsia="Arial" w:hAnsi="Arial" w:cs="Arial"/>
          <w:sz w:val="24"/>
          <w:szCs w:val="24"/>
        </w:rPr>
        <w:t>а)</w:t>
      </w:r>
      <w:r w:rsidRPr="00D07538">
        <w:rPr>
          <w:rFonts w:ascii="Arial" w:eastAsia="Arial" w:hAnsi="Arial" w:cs="Arial"/>
          <w:spacing w:val="-2"/>
          <w:sz w:val="24"/>
          <w:szCs w:val="24"/>
        </w:rPr>
        <w:t xml:space="preserve"> </w:t>
      </w:r>
      <w:r w:rsidRPr="00D07538">
        <w:rPr>
          <w:rFonts w:ascii="Arial" w:eastAsia="Arial" w:hAnsi="Arial" w:cs="Arial"/>
          <w:sz w:val="24"/>
          <w:szCs w:val="24"/>
        </w:rPr>
        <w:t>ориентация</w:t>
      </w:r>
      <w:r w:rsidRPr="00D07538">
        <w:rPr>
          <w:rFonts w:ascii="Arial" w:eastAsia="Arial" w:hAnsi="Arial" w:cs="Arial"/>
          <w:spacing w:val="-1"/>
          <w:sz w:val="24"/>
          <w:szCs w:val="24"/>
        </w:rPr>
        <w:t xml:space="preserve"> </w:t>
      </w:r>
      <w:r w:rsidRPr="00D07538">
        <w:rPr>
          <w:rFonts w:ascii="Arial" w:eastAsia="Arial" w:hAnsi="Arial" w:cs="Arial"/>
          <w:sz w:val="24"/>
          <w:szCs w:val="24"/>
        </w:rPr>
        <w:t>в</w:t>
      </w:r>
      <w:r w:rsidRPr="00D07538">
        <w:rPr>
          <w:rFonts w:ascii="Arial" w:eastAsia="Arial" w:hAnsi="Arial" w:cs="Arial"/>
          <w:spacing w:val="-1"/>
          <w:sz w:val="24"/>
          <w:szCs w:val="24"/>
        </w:rPr>
        <w:t xml:space="preserve"> </w:t>
      </w:r>
      <w:r w:rsidRPr="00D07538">
        <w:rPr>
          <w:rFonts w:ascii="Arial" w:eastAsia="Arial" w:hAnsi="Arial" w:cs="Arial"/>
          <w:sz w:val="24"/>
          <w:szCs w:val="24"/>
        </w:rPr>
        <w:t>работе с</w:t>
      </w:r>
      <w:r w:rsidRPr="00D07538">
        <w:rPr>
          <w:rFonts w:ascii="Arial" w:eastAsia="Arial" w:hAnsi="Arial" w:cs="Arial"/>
          <w:spacing w:val="-1"/>
          <w:sz w:val="24"/>
          <w:szCs w:val="24"/>
        </w:rPr>
        <w:t xml:space="preserve"> </w:t>
      </w:r>
      <w:r w:rsidRPr="00D07538">
        <w:rPr>
          <w:rFonts w:ascii="Arial" w:eastAsia="Arial" w:hAnsi="Arial" w:cs="Arial"/>
          <w:sz w:val="24"/>
          <w:szCs w:val="24"/>
        </w:rPr>
        <w:t>клиентом на</w:t>
      </w:r>
      <w:r w:rsidRPr="00D07538">
        <w:rPr>
          <w:rFonts w:ascii="Arial" w:eastAsia="Arial" w:hAnsi="Arial" w:cs="Arial"/>
          <w:spacing w:val="-3"/>
          <w:sz w:val="24"/>
          <w:szCs w:val="24"/>
        </w:rPr>
        <w:t xml:space="preserve"> </w:t>
      </w:r>
      <w:r w:rsidRPr="00D07538">
        <w:rPr>
          <w:rFonts w:ascii="Arial" w:eastAsia="Arial" w:hAnsi="Arial" w:cs="Arial"/>
          <w:sz w:val="24"/>
          <w:szCs w:val="24"/>
        </w:rPr>
        <w:t>краткосрочную</w:t>
      </w:r>
      <w:r w:rsidRPr="00D07538">
        <w:rPr>
          <w:rFonts w:ascii="Arial" w:eastAsia="Arial" w:hAnsi="Arial" w:cs="Arial"/>
          <w:spacing w:val="-1"/>
          <w:sz w:val="24"/>
          <w:szCs w:val="24"/>
        </w:rPr>
        <w:t xml:space="preserve"> </w:t>
      </w:r>
      <w:r w:rsidRPr="00D07538">
        <w:rPr>
          <w:rFonts w:ascii="Arial" w:eastAsia="Arial" w:hAnsi="Arial" w:cs="Arial"/>
          <w:sz w:val="24"/>
          <w:szCs w:val="24"/>
        </w:rPr>
        <w:t>помощь</w:t>
      </w:r>
      <w:r w:rsidRPr="00D07538">
        <w:rPr>
          <w:rFonts w:ascii="Arial" w:eastAsia="Arial" w:hAnsi="Arial" w:cs="Arial"/>
          <w:spacing w:val="-1"/>
          <w:sz w:val="24"/>
          <w:szCs w:val="24"/>
        </w:rPr>
        <w:t xml:space="preserve"> </w:t>
      </w:r>
      <w:r w:rsidRPr="00D07538">
        <w:rPr>
          <w:rFonts w:ascii="Arial" w:eastAsia="Arial" w:hAnsi="Arial" w:cs="Arial"/>
          <w:sz w:val="24"/>
          <w:szCs w:val="24"/>
        </w:rPr>
        <w:t>(до 15 встреч) и</w:t>
      </w:r>
      <w:r w:rsidRPr="00D07538">
        <w:rPr>
          <w:rFonts w:ascii="Arial" w:eastAsia="Arial" w:hAnsi="Arial" w:cs="Arial"/>
          <w:spacing w:val="40"/>
          <w:sz w:val="24"/>
          <w:szCs w:val="24"/>
        </w:rPr>
        <w:t xml:space="preserve"> </w:t>
      </w:r>
      <w:r w:rsidRPr="00D07538">
        <w:rPr>
          <w:rFonts w:ascii="Arial" w:eastAsia="Arial" w:hAnsi="Arial" w:cs="Arial"/>
          <w:sz w:val="24"/>
          <w:szCs w:val="24"/>
        </w:rPr>
        <w:t>клинически здоровую личность;</w:t>
      </w:r>
    </w:p>
    <w:p w14:paraId="213D6D7A" w14:textId="77777777" w:rsidR="00D07538" w:rsidRPr="00D07538" w:rsidRDefault="00D07538" w:rsidP="00D07538">
      <w:pPr>
        <w:widowControl w:val="0"/>
        <w:autoSpaceDE w:val="0"/>
        <w:autoSpaceDN w:val="0"/>
        <w:spacing w:after="0" w:line="240" w:lineRule="auto"/>
        <w:jc w:val="both"/>
        <w:rPr>
          <w:rFonts w:ascii="Arial" w:eastAsia="Arial" w:hAnsi="Arial" w:cs="Arial"/>
        </w:rPr>
        <w:sectPr w:rsidR="00D07538" w:rsidRPr="00D07538">
          <w:type w:val="continuous"/>
          <w:pgSz w:w="11910" w:h="16840"/>
          <w:pgMar w:top="1040" w:right="620" w:bottom="280" w:left="1440" w:header="720" w:footer="720" w:gutter="0"/>
          <w:cols w:space="720"/>
        </w:sectPr>
      </w:pPr>
    </w:p>
    <w:p w14:paraId="4C9D9D0A" w14:textId="77777777" w:rsidR="00D07538" w:rsidRPr="00D07538" w:rsidRDefault="00D07538" w:rsidP="00D07538">
      <w:pPr>
        <w:widowControl w:val="0"/>
        <w:autoSpaceDE w:val="0"/>
        <w:autoSpaceDN w:val="0"/>
        <w:spacing w:before="70" w:after="0" w:line="240" w:lineRule="auto"/>
        <w:ind w:right="218"/>
        <w:rPr>
          <w:rFonts w:ascii="Arial" w:eastAsia="Arial" w:hAnsi="Arial" w:cs="Arial"/>
          <w:sz w:val="24"/>
          <w:szCs w:val="24"/>
        </w:rPr>
      </w:pPr>
      <w:r w:rsidRPr="00D07538">
        <w:rPr>
          <w:rFonts w:ascii="Arial" w:eastAsia="Arial" w:hAnsi="Arial" w:cs="Arial"/>
          <w:sz w:val="24"/>
          <w:szCs w:val="24"/>
        </w:rPr>
        <w:lastRenderedPageBreak/>
        <w:t>б)</w:t>
      </w:r>
      <w:r w:rsidRPr="00D07538">
        <w:rPr>
          <w:rFonts w:ascii="Arial" w:eastAsia="Arial" w:hAnsi="Arial" w:cs="Arial"/>
          <w:spacing w:val="-2"/>
          <w:sz w:val="24"/>
          <w:szCs w:val="24"/>
        </w:rPr>
        <w:t xml:space="preserve"> </w:t>
      </w:r>
      <w:r w:rsidRPr="00D07538">
        <w:rPr>
          <w:rFonts w:ascii="Arial" w:eastAsia="Arial" w:hAnsi="Arial" w:cs="Arial"/>
          <w:sz w:val="24"/>
          <w:szCs w:val="24"/>
        </w:rPr>
        <w:t>ориентация</w:t>
      </w:r>
      <w:r w:rsidRPr="00D07538">
        <w:rPr>
          <w:rFonts w:ascii="Arial" w:eastAsia="Arial" w:hAnsi="Arial" w:cs="Arial"/>
          <w:spacing w:val="-1"/>
          <w:sz w:val="24"/>
          <w:szCs w:val="24"/>
        </w:rPr>
        <w:t xml:space="preserve"> </w:t>
      </w:r>
      <w:r w:rsidRPr="00D07538">
        <w:rPr>
          <w:rFonts w:ascii="Arial" w:eastAsia="Arial" w:hAnsi="Arial" w:cs="Arial"/>
          <w:sz w:val="24"/>
          <w:szCs w:val="24"/>
        </w:rPr>
        <w:t>в</w:t>
      </w:r>
      <w:r w:rsidRPr="00D07538">
        <w:rPr>
          <w:rFonts w:ascii="Arial" w:eastAsia="Arial" w:hAnsi="Arial" w:cs="Arial"/>
          <w:spacing w:val="-4"/>
          <w:sz w:val="24"/>
          <w:szCs w:val="24"/>
        </w:rPr>
        <w:t xml:space="preserve"> </w:t>
      </w:r>
      <w:r w:rsidRPr="00D07538">
        <w:rPr>
          <w:rFonts w:ascii="Arial" w:eastAsia="Arial" w:hAnsi="Arial" w:cs="Arial"/>
          <w:sz w:val="24"/>
          <w:szCs w:val="24"/>
        </w:rPr>
        <w:t>работе с</w:t>
      </w:r>
      <w:r w:rsidRPr="00D07538">
        <w:rPr>
          <w:rFonts w:ascii="Arial" w:eastAsia="Arial" w:hAnsi="Arial" w:cs="Arial"/>
          <w:spacing w:val="-1"/>
          <w:sz w:val="24"/>
          <w:szCs w:val="24"/>
        </w:rPr>
        <w:t xml:space="preserve"> </w:t>
      </w:r>
      <w:r w:rsidRPr="00D07538">
        <w:rPr>
          <w:rFonts w:ascii="Arial" w:eastAsia="Arial" w:hAnsi="Arial" w:cs="Arial"/>
          <w:sz w:val="24"/>
          <w:szCs w:val="24"/>
        </w:rPr>
        <w:t>клиентом на</w:t>
      </w:r>
      <w:r w:rsidRPr="00D07538">
        <w:rPr>
          <w:rFonts w:ascii="Arial" w:eastAsia="Arial" w:hAnsi="Arial" w:cs="Arial"/>
          <w:spacing w:val="-3"/>
          <w:sz w:val="24"/>
          <w:szCs w:val="24"/>
        </w:rPr>
        <w:t xml:space="preserve"> </w:t>
      </w:r>
      <w:r w:rsidRPr="00D07538">
        <w:rPr>
          <w:rFonts w:ascii="Arial" w:eastAsia="Arial" w:hAnsi="Arial" w:cs="Arial"/>
          <w:sz w:val="24"/>
          <w:szCs w:val="24"/>
        </w:rPr>
        <w:t>длительные отношения</w:t>
      </w:r>
      <w:r w:rsidRPr="00D07538">
        <w:rPr>
          <w:rFonts w:ascii="Arial" w:eastAsia="Arial" w:hAnsi="Arial" w:cs="Arial"/>
          <w:spacing w:val="-4"/>
          <w:sz w:val="24"/>
          <w:szCs w:val="24"/>
        </w:rPr>
        <w:t xml:space="preserve"> </w:t>
      </w:r>
      <w:r w:rsidRPr="00D07538">
        <w:rPr>
          <w:rFonts w:ascii="Arial" w:eastAsia="Arial" w:hAnsi="Arial" w:cs="Arial"/>
          <w:sz w:val="24"/>
          <w:szCs w:val="24"/>
        </w:rPr>
        <w:t>и</w:t>
      </w:r>
      <w:r w:rsidRPr="00D07538">
        <w:rPr>
          <w:rFonts w:ascii="Arial" w:eastAsia="Arial" w:hAnsi="Arial" w:cs="Arial"/>
          <w:spacing w:val="40"/>
          <w:sz w:val="24"/>
          <w:szCs w:val="24"/>
        </w:rPr>
        <w:t xml:space="preserve"> </w:t>
      </w:r>
      <w:r w:rsidRPr="00D07538">
        <w:rPr>
          <w:rFonts w:ascii="Arial" w:eastAsia="Arial" w:hAnsi="Arial" w:cs="Arial"/>
          <w:sz w:val="24"/>
          <w:szCs w:val="24"/>
        </w:rPr>
        <w:t>обращение к прошлому клиента;</w:t>
      </w:r>
    </w:p>
    <w:p w14:paraId="559E598E" w14:textId="77777777" w:rsidR="00D07538" w:rsidRPr="00D07538" w:rsidRDefault="00D07538" w:rsidP="00D07538">
      <w:pPr>
        <w:widowControl w:val="0"/>
        <w:autoSpaceDE w:val="0"/>
        <w:autoSpaceDN w:val="0"/>
        <w:spacing w:after="0" w:line="240" w:lineRule="auto"/>
        <w:rPr>
          <w:rFonts w:ascii="Arial" w:eastAsia="Arial" w:hAnsi="Arial" w:cs="Arial"/>
          <w:sz w:val="24"/>
          <w:szCs w:val="24"/>
        </w:rPr>
      </w:pPr>
      <w:r w:rsidRPr="00D07538">
        <w:rPr>
          <w:rFonts w:ascii="Arial" w:eastAsia="Arial" w:hAnsi="Arial" w:cs="Arial"/>
          <w:sz w:val="24"/>
          <w:szCs w:val="24"/>
        </w:rPr>
        <w:t>в)</w:t>
      </w:r>
      <w:r w:rsidRPr="00D07538">
        <w:rPr>
          <w:rFonts w:ascii="Arial" w:eastAsia="Arial" w:hAnsi="Arial" w:cs="Arial"/>
          <w:spacing w:val="-6"/>
          <w:sz w:val="24"/>
          <w:szCs w:val="24"/>
        </w:rPr>
        <w:t xml:space="preserve"> </w:t>
      </w:r>
      <w:r w:rsidRPr="00D07538">
        <w:rPr>
          <w:rFonts w:ascii="Arial" w:eastAsia="Arial" w:hAnsi="Arial" w:cs="Arial"/>
          <w:sz w:val="24"/>
          <w:szCs w:val="24"/>
        </w:rPr>
        <w:t>ориентация</w:t>
      </w:r>
      <w:r w:rsidRPr="00D07538">
        <w:rPr>
          <w:rFonts w:ascii="Arial" w:eastAsia="Arial" w:hAnsi="Arial" w:cs="Arial"/>
          <w:spacing w:val="-2"/>
          <w:sz w:val="24"/>
          <w:szCs w:val="24"/>
        </w:rPr>
        <w:t xml:space="preserve"> </w:t>
      </w:r>
      <w:r w:rsidRPr="00D07538">
        <w:rPr>
          <w:rFonts w:ascii="Arial" w:eastAsia="Arial" w:hAnsi="Arial" w:cs="Arial"/>
          <w:sz w:val="24"/>
          <w:szCs w:val="24"/>
        </w:rPr>
        <w:t>в</w:t>
      </w:r>
      <w:r w:rsidRPr="00D07538">
        <w:rPr>
          <w:rFonts w:ascii="Arial" w:eastAsia="Arial" w:hAnsi="Arial" w:cs="Arial"/>
          <w:spacing w:val="-4"/>
          <w:sz w:val="24"/>
          <w:szCs w:val="24"/>
        </w:rPr>
        <w:t xml:space="preserve"> </w:t>
      </w:r>
      <w:r w:rsidRPr="00D07538">
        <w:rPr>
          <w:rFonts w:ascii="Arial" w:eastAsia="Arial" w:hAnsi="Arial" w:cs="Arial"/>
          <w:sz w:val="24"/>
          <w:szCs w:val="24"/>
        </w:rPr>
        <w:t>работе</w:t>
      </w:r>
      <w:r w:rsidRPr="00D07538">
        <w:rPr>
          <w:rFonts w:ascii="Arial" w:eastAsia="Arial" w:hAnsi="Arial" w:cs="Arial"/>
          <w:spacing w:val="-1"/>
          <w:sz w:val="24"/>
          <w:szCs w:val="24"/>
        </w:rPr>
        <w:t xml:space="preserve"> </w:t>
      </w:r>
      <w:r w:rsidRPr="00D07538">
        <w:rPr>
          <w:rFonts w:ascii="Arial" w:eastAsia="Arial" w:hAnsi="Arial" w:cs="Arial"/>
          <w:sz w:val="24"/>
          <w:szCs w:val="24"/>
        </w:rPr>
        <w:t>с</w:t>
      </w:r>
      <w:r w:rsidRPr="00D07538">
        <w:rPr>
          <w:rFonts w:ascii="Arial" w:eastAsia="Arial" w:hAnsi="Arial" w:cs="Arial"/>
          <w:spacing w:val="-3"/>
          <w:sz w:val="24"/>
          <w:szCs w:val="24"/>
        </w:rPr>
        <w:t xml:space="preserve"> </w:t>
      </w:r>
      <w:r w:rsidRPr="00D07538">
        <w:rPr>
          <w:rFonts w:ascii="Arial" w:eastAsia="Arial" w:hAnsi="Arial" w:cs="Arial"/>
          <w:sz w:val="24"/>
          <w:szCs w:val="24"/>
        </w:rPr>
        <w:t>клиентом</w:t>
      </w:r>
      <w:r w:rsidRPr="00D07538">
        <w:rPr>
          <w:rFonts w:ascii="Arial" w:eastAsia="Arial" w:hAnsi="Arial" w:cs="Arial"/>
          <w:spacing w:val="-1"/>
          <w:sz w:val="24"/>
          <w:szCs w:val="24"/>
        </w:rPr>
        <w:t xml:space="preserve"> </w:t>
      </w:r>
      <w:r w:rsidRPr="00D07538">
        <w:rPr>
          <w:rFonts w:ascii="Arial" w:eastAsia="Arial" w:hAnsi="Arial" w:cs="Arial"/>
          <w:sz w:val="24"/>
          <w:szCs w:val="24"/>
        </w:rPr>
        <w:t>на</w:t>
      </w:r>
      <w:r w:rsidRPr="00D07538">
        <w:rPr>
          <w:rFonts w:ascii="Arial" w:eastAsia="Arial" w:hAnsi="Arial" w:cs="Arial"/>
          <w:spacing w:val="-4"/>
          <w:sz w:val="24"/>
          <w:szCs w:val="24"/>
        </w:rPr>
        <w:t xml:space="preserve"> </w:t>
      </w:r>
      <w:r w:rsidRPr="00D07538">
        <w:rPr>
          <w:rFonts w:ascii="Arial" w:eastAsia="Arial" w:hAnsi="Arial" w:cs="Arial"/>
          <w:sz w:val="24"/>
          <w:szCs w:val="24"/>
        </w:rPr>
        <w:t>персональное</w:t>
      </w:r>
      <w:r w:rsidRPr="00D07538">
        <w:rPr>
          <w:rFonts w:ascii="Arial" w:eastAsia="Arial" w:hAnsi="Arial" w:cs="Arial"/>
          <w:spacing w:val="-2"/>
          <w:sz w:val="24"/>
          <w:szCs w:val="24"/>
        </w:rPr>
        <w:t xml:space="preserve"> руководство.</w:t>
      </w:r>
    </w:p>
    <w:p w14:paraId="36DE7D05" w14:textId="77777777" w:rsidR="00D07538" w:rsidRPr="00D07538" w:rsidRDefault="00D07538" w:rsidP="00D07538">
      <w:pPr>
        <w:widowControl w:val="0"/>
        <w:numPr>
          <w:ilvl w:val="0"/>
          <w:numId w:val="7"/>
        </w:numPr>
        <w:tabs>
          <w:tab w:val="left" w:pos="1284"/>
        </w:tabs>
        <w:autoSpaceDE w:val="0"/>
        <w:autoSpaceDN w:val="0"/>
        <w:spacing w:after="0" w:line="240" w:lineRule="auto"/>
        <w:ind w:left="262" w:right="223" w:firstLine="719"/>
        <w:jc w:val="both"/>
        <w:rPr>
          <w:rFonts w:ascii="Arial" w:eastAsia="Arial" w:hAnsi="Arial" w:cs="Arial"/>
          <w:sz w:val="24"/>
        </w:rPr>
      </w:pPr>
      <w:r w:rsidRPr="00D07538">
        <w:rPr>
          <w:rFonts w:ascii="Arial" w:eastAsia="Arial" w:hAnsi="Arial" w:cs="Arial"/>
          <w:sz w:val="24"/>
        </w:rPr>
        <w:t>Основная роль консультанта в процессе психологического консультиро- вания состоит:</w:t>
      </w:r>
    </w:p>
    <w:p w14:paraId="106EF9E4" w14:textId="77777777" w:rsidR="00D07538" w:rsidRPr="00D07538" w:rsidRDefault="00D07538" w:rsidP="00D07538">
      <w:pPr>
        <w:widowControl w:val="0"/>
        <w:autoSpaceDE w:val="0"/>
        <w:autoSpaceDN w:val="0"/>
        <w:spacing w:after="0" w:line="240" w:lineRule="auto"/>
        <w:rPr>
          <w:rFonts w:ascii="Arial" w:eastAsia="Arial" w:hAnsi="Arial" w:cs="Arial"/>
          <w:sz w:val="24"/>
          <w:szCs w:val="24"/>
        </w:rPr>
      </w:pPr>
      <w:r w:rsidRPr="00D07538">
        <w:rPr>
          <w:rFonts w:ascii="Arial" w:eastAsia="Arial" w:hAnsi="Arial" w:cs="Arial"/>
          <w:sz w:val="24"/>
          <w:szCs w:val="24"/>
        </w:rPr>
        <w:t>а)</w:t>
      </w:r>
      <w:r w:rsidRPr="00D07538">
        <w:rPr>
          <w:rFonts w:ascii="Arial" w:eastAsia="Arial" w:hAnsi="Arial" w:cs="Arial"/>
          <w:spacing w:val="63"/>
          <w:sz w:val="24"/>
          <w:szCs w:val="24"/>
        </w:rPr>
        <w:t xml:space="preserve"> </w:t>
      </w:r>
      <w:r w:rsidRPr="00D07538">
        <w:rPr>
          <w:rFonts w:ascii="Arial" w:eastAsia="Arial" w:hAnsi="Arial" w:cs="Arial"/>
          <w:sz w:val="24"/>
          <w:szCs w:val="24"/>
        </w:rPr>
        <w:t>в</w:t>
      </w:r>
      <w:r w:rsidRPr="00D07538">
        <w:rPr>
          <w:rFonts w:ascii="Arial" w:eastAsia="Arial" w:hAnsi="Arial" w:cs="Arial"/>
          <w:spacing w:val="-2"/>
          <w:sz w:val="24"/>
          <w:szCs w:val="24"/>
        </w:rPr>
        <w:t xml:space="preserve"> </w:t>
      </w:r>
      <w:r w:rsidRPr="00D07538">
        <w:rPr>
          <w:rFonts w:ascii="Arial" w:eastAsia="Arial" w:hAnsi="Arial" w:cs="Arial"/>
          <w:sz w:val="24"/>
          <w:szCs w:val="24"/>
        </w:rPr>
        <w:t>указывании</w:t>
      </w:r>
      <w:r w:rsidRPr="00D07538">
        <w:rPr>
          <w:rFonts w:ascii="Arial" w:eastAsia="Arial" w:hAnsi="Arial" w:cs="Arial"/>
          <w:spacing w:val="-3"/>
          <w:sz w:val="24"/>
          <w:szCs w:val="24"/>
        </w:rPr>
        <w:t xml:space="preserve"> </w:t>
      </w:r>
      <w:r w:rsidRPr="00D07538">
        <w:rPr>
          <w:rFonts w:ascii="Arial" w:eastAsia="Arial" w:hAnsi="Arial" w:cs="Arial"/>
          <w:sz w:val="24"/>
          <w:szCs w:val="24"/>
        </w:rPr>
        <w:t>клиенту</w:t>
      </w:r>
      <w:r w:rsidRPr="00D07538">
        <w:rPr>
          <w:rFonts w:ascii="Arial" w:eastAsia="Arial" w:hAnsi="Arial" w:cs="Arial"/>
          <w:spacing w:val="-4"/>
          <w:sz w:val="24"/>
          <w:szCs w:val="24"/>
        </w:rPr>
        <w:t xml:space="preserve"> </w:t>
      </w:r>
      <w:r w:rsidRPr="00D07538">
        <w:rPr>
          <w:rFonts w:ascii="Arial" w:eastAsia="Arial" w:hAnsi="Arial" w:cs="Arial"/>
          <w:sz w:val="24"/>
          <w:szCs w:val="24"/>
        </w:rPr>
        <w:t>как ему</w:t>
      </w:r>
      <w:r w:rsidRPr="00D07538">
        <w:rPr>
          <w:rFonts w:ascii="Arial" w:eastAsia="Arial" w:hAnsi="Arial" w:cs="Arial"/>
          <w:spacing w:val="-4"/>
          <w:sz w:val="24"/>
          <w:szCs w:val="24"/>
        </w:rPr>
        <w:t xml:space="preserve"> </w:t>
      </w:r>
      <w:r w:rsidRPr="00D07538">
        <w:rPr>
          <w:rFonts w:ascii="Arial" w:eastAsia="Arial" w:hAnsi="Arial" w:cs="Arial"/>
          <w:spacing w:val="-2"/>
          <w:sz w:val="24"/>
          <w:szCs w:val="24"/>
        </w:rPr>
        <w:t>жить;</w:t>
      </w:r>
    </w:p>
    <w:p w14:paraId="0C7567D6" w14:textId="77777777" w:rsidR="00D07538" w:rsidRPr="00D07538" w:rsidRDefault="00D07538" w:rsidP="00D07538">
      <w:pPr>
        <w:widowControl w:val="0"/>
        <w:autoSpaceDE w:val="0"/>
        <w:autoSpaceDN w:val="0"/>
        <w:spacing w:after="0" w:line="240" w:lineRule="auto"/>
        <w:rPr>
          <w:rFonts w:ascii="Arial" w:eastAsia="Arial" w:hAnsi="Arial" w:cs="Arial"/>
          <w:sz w:val="24"/>
          <w:szCs w:val="24"/>
        </w:rPr>
      </w:pPr>
      <w:r w:rsidRPr="00D07538">
        <w:rPr>
          <w:rFonts w:ascii="Arial" w:eastAsia="Arial" w:hAnsi="Arial" w:cs="Arial"/>
          <w:sz w:val="24"/>
          <w:szCs w:val="24"/>
        </w:rPr>
        <w:t>б)</w:t>
      </w:r>
      <w:r w:rsidRPr="00D07538">
        <w:rPr>
          <w:rFonts w:ascii="Arial" w:eastAsia="Arial" w:hAnsi="Arial" w:cs="Arial"/>
          <w:spacing w:val="40"/>
          <w:sz w:val="24"/>
          <w:szCs w:val="24"/>
        </w:rPr>
        <w:t xml:space="preserve"> </w:t>
      </w:r>
      <w:r w:rsidRPr="00D07538">
        <w:rPr>
          <w:rFonts w:ascii="Arial" w:eastAsia="Arial" w:hAnsi="Arial" w:cs="Arial"/>
          <w:sz w:val="24"/>
          <w:szCs w:val="24"/>
        </w:rPr>
        <w:t>в</w:t>
      </w:r>
      <w:r w:rsidRPr="00D07538">
        <w:rPr>
          <w:rFonts w:ascii="Arial" w:eastAsia="Arial" w:hAnsi="Arial" w:cs="Arial"/>
          <w:spacing w:val="40"/>
          <w:sz w:val="24"/>
          <w:szCs w:val="24"/>
        </w:rPr>
        <w:t xml:space="preserve"> </w:t>
      </w:r>
      <w:r w:rsidRPr="00D07538">
        <w:rPr>
          <w:rFonts w:ascii="Arial" w:eastAsia="Arial" w:hAnsi="Arial" w:cs="Arial"/>
          <w:sz w:val="24"/>
          <w:szCs w:val="24"/>
        </w:rPr>
        <w:t>помощи</w:t>
      </w:r>
      <w:r w:rsidRPr="00D07538">
        <w:rPr>
          <w:rFonts w:ascii="Arial" w:eastAsia="Arial" w:hAnsi="Arial" w:cs="Arial"/>
          <w:spacing w:val="40"/>
          <w:sz w:val="24"/>
          <w:szCs w:val="24"/>
        </w:rPr>
        <w:t xml:space="preserve"> </w:t>
      </w:r>
      <w:r w:rsidRPr="00D07538">
        <w:rPr>
          <w:rFonts w:ascii="Arial" w:eastAsia="Arial" w:hAnsi="Arial" w:cs="Arial"/>
          <w:sz w:val="24"/>
          <w:szCs w:val="24"/>
        </w:rPr>
        <w:t>клиенту</w:t>
      </w:r>
      <w:r w:rsidRPr="00D07538">
        <w:rPr>
          <w:rFonts w:ascii="Arial" w:eastAsia="Arial" w:hAnsi="Arial" w:cs="Arial"/>
          <w:spacing w:val="40"/>
          <w:sz w:val="24"/>
          <w:szCs w:val="24"/>
        </w:rPr>
        <w:t xml:space="preserve"> </w:t>
      </w:r>
      <w:r w:rsidRPr="00D07538">
        <w:rPr>
          <w:rFonts w:ascii="Arial" w:eastAsia="Arial" w:hAnsi="Arial" w:cs="Arial"/>
          <w:sz w:val="24"/>
          <w:szCs w:val="24"/>
        </w:rPr>
        <w:t>выявить</w:t>
      </w:r>
      <w:r w:rsidRPr="00D07538">
        <w:rPr>
          <w:rFonts w:ascii="Arial" w:eastAsia="Arial" w:hAnsi="Arial" w:cs="Arial"/>
          <w:spacing w:val="40"/>
          <w:sz w:val="24"/>
          <w:szCs w:val="24"/>
        </w:rPr>
        <w:t xml:space="preserve"> </w:t>
      </w:r>
      <w:r w:rsidRPr="00D07538">
        <w:rPr>
          <w:rFonts w:ascii="Arial" w:eastAsia="Arial" w:hAnsi="Arial" w:cs="Arial"/>
          <w:sz w:val="24"/>
          <w:szCs w:val="24"/>
        </w:rPr>
        <w:t>внутренние</w:t>
      </w:r>
      <w:r w:rsidRPr="00D07538">
        <w:rPr>
          <w:rFonts w:ascii="Arial" w:eastAsia="Arial" w:hAnsi="Arial" w:cs="Arial"/>
          <w:spacing w:val="40"/>
          <w:sz w:val="24"/>
          <w:szCs w:val="24"/>
        </w:rPr>
        <w:t xml:space="preserve"> </w:t>
      </w:r>
      <w:r w:rsidRPr="00D07538">
        <w:rPr>
          <w:rFonts w:ascii="Arial" w:eastAsia="Arial" w:hAnsi="Arial" w:cs="Arial"/>
          <w:sz w:val="24"/>
          <w:szCs w:val="24"/>
        </w:rPr>
        <w:t>резервы</w:t>
      </w:r>
      <w:r w:rsidRPr="00D07538">
        <w:rPr>
          <w:rFonts w:ascii="Arial" w:eastAsia="Arial" w:hAnsi="Arial" w:cs="Arial"/>
          <w:spacing w:val="40"/>
          <w:sz w:val="24"/>
          <w:szCs w:val="24"/>
        </w:rPr>
        <w:t xml:space="preserve"> </w:t>
      </w:r>
      <w:r w:rsidRPr="00D07538">
        <w:rPr>
          <w:rFonts w:ascii="Arial" w:eastAsia="Arial" w:hAnsi="Arial" w:cs="Arial"/>
          <w:sz w:val="24"/>
          <w:szCs w:val="24"/>
        </w:rPr>
        <w:t>и</w:t>
      </w:r>
      <w:r w:rsidRPr="00D07538">
        <w:rPr>
          <w:rFonts w:ascii="Arial" w:eastAsia="Arial" w:hAnsi="Arial" w:cs="Arial"/>
          <w:spacing w:val="40"/>
          <w:sz w:val="24"/>
          <w:szCs w:val="24"/>
        </w:rPr>
        <w:t xml:space="preserve"> </w:t>
      </w:r>
      <w:r w:rsidRPr="00D07538">
        <w:rPr>
          <w:rFonts w:ascii="Arial" w:eastAsia="Arial" w:hAnsi="Arial" w:cs="Arial"/>
          <w:sz w:val="24"/>
          <w:szCs w:val="24"/>
        </w:rPr>
        <w:t>устранить</w:t>
      </w:r>
      <w:r w:rsidRPr="00D07538">
        <w:rPr>
          <w:rFonts w:ascii="Arial" w:eastAsia="Arial" w:hAnsi="Arial" w:cs="Arial"/>
          <w:spacing w:val="40"/>
          <w:sz w:val="24"/>
          <w:szCs w:val="24"/>
        </w:rPr>
        <w:t xml:space="preserve"> </w:t>
      </w:r>
      <w:r w:rsidRPr="00D07538">
        <w:rPr>
          <w:rFonts w:ascii="Arial" w:eastAsia="Arial" w:hAnsi="Arial" w:cs="Arial"/>
          <w:sz w:val="24"/>
          <w:szCs w:val="24"/>
        </w:rPr>
        <w:t>факторы, мешающие их использованию;</w:t>
      </w:r>
    </w:p>
    <w:p w14:paraId="0F1D4593" w14:textId="77777777" w:rsidR="00D07538" w:rsidRPr="00D07538" w:rsidRDefault="00D07538" w:rsidP="00D07538">
      <w:pPr>
        <w:widowControl w:val="0"/>
        <w:autoSpaceDE w:val="0"/>
        <w:autoSpaceDN w:val="0"/>
        <w:spacing w:after="0" w:line="240" w:lineRule="auto"/>
        <w:rPr>
          <w:rFonts w:ascii="Arial" w:eastAsia="Arial" w:hAnsi="Arial" w:cs="Arial"/>
          <w:sz w:val="24"/>
          <w:szCs w:val="24"/>
        </w:rPr>
      </w:pPr>
      <w:r w:rsidRPr="00D07538">
        <w:rPr>
          <w:rFonts w:ascii="Arial" w:eastAsia="Arial" w:hAnsi="Arial" w:cs="Arial"/>
          <w:sz w:val="24"/>
          <w:szCs w:val="24"/>
        </w:rPr>
        <w:t>в)</w:t>
      </w:r>
      <w:r w:rsidRPr="00D07538">
        <w:rPr>
          <w:rFonts w:ascii="Arial" w:eastAsia="Arial" w:hAnsi="Arial" w:cs="Arial"/>
          <w:spacing w:val="-4"/>
          <w:sz w:val="24"/>
          <w:szCs w:val="24"/>
        </w:rPr>
        <w:t xml:space="preserve"> </w:t>
      </w:r>
      <w:r w:rsidRPr="00D07538">
        <w:rPr>
          <w:rFonts w:ascii="Arial" w:eastAsia="Arial" w:hAnsi="Arial" w:cs="Arial"/>
          <w:sz w:val="24"/>
          <w:szCs w:val="24"/>
        </w:rPr>
        <w:t>в</w:t>
      </w:r>
      <w:r w:rsidRPr="00D07538">
        <w:rPr>
          <w:rFonts w:ascii="Arial" w:eastAsia="Arial" w:hAnsi="Arial" w:cs="Arial"/>
          <w:spacing w:val="-3"/>
          <w:sz w:val="24"/>
          <w:szCs w:val="24"/>
        </w:rPr>
        <w:t xml:space="preserve"> </w:t>
      </w:r>
      <w:r w:rsidRPr="00D07538">
        <w:rPr>
          <w:rFonts w:ascii="Arial" w:eastAsia="Arial" w:hAnsi="Arial" w:cs="Arial"/>
          <w:sz w:val="24"/>
          <w:szCs w:val="24"/>
        </w:rPr>
        <w:t>рекомендации</w:t>
      </w:r>
      <w:r w:rsidRPr="00D07538">
        <w:rPr>
          <w:rFonts w:ascii="Arial" w:eastAsia="Arial" w:hAnsi="Arial" w:cs="Arial"/>
          <w:spacing w:val="-3"/>
          <w:sz w:val="24"/>
          <w:szCs w:val="24"/>
        </w:rPr>
        <w:t xml:space="preserve"> </w:t>
      </w:r>
      <w:r w:rsidRPr="00D07538">
        <w:rPr>
          <w:rFonts w:ascii="Arial" w:eastAsia="Arial" w:hAnsi="Arial" w:cs="Arial"/>
          <w:sz w:val="24"/>
          <w:szCs w:val="24"/>
        </w:rPr>
        <w:t>стационарного</w:t>
      </w:r>
      <w:r w:rsidRPr="00D07538">
        <w:rPr>
          <w:rFonts w:ascii="Arial" w:eastAsia="Arial" w:hAnsi="Arial" w:cs="Arial"/>
          <w:spacing w:val="-2"/>
          <w:sz w:val="24"/>
          <w:szCs w:val="24"/>
        </w:rPr>
        <w:t xml:space="preserve"> лечения.</w:t>
      </w:r>
    </w:p>
    <w:p w14:paraId="7102E128" w14:textId="77777777" w:rsidR="00D07538" w:rsidRPr="00D07538" w:rsidRDefault="00D07538" w:rsidP="00D07538">
      <w:pPr>
        <w:widowControl w:val="0"/>
        <w:numPr>
          <w:ilvl w:val="0"/>
          <w:numId w:val="7"/>
        </w:numPr>
        <w:tabs>
          <w:tab w:val="left" w:pos="1251"/>
        </w:tabs>
        <w:autoSpaceDE w:val="0"/>
        <w:autoSpaceDN w:val="0"/>
        <w:spacing w:after="0" w:line="240" w:lineRule="auto"/>
        <w:ind w:left="981" w:right="840"/>
        <w:jc w:val="both"/>
        <w:rPr>
          <w:rFonts w:ascii="Arial" w:eastAsia="Arial" w:hAnsi="Arial" w:cs="Arial"/>
          <w:sz w:val="24"/>
        </w:rPr>
      </w:pPr>
      <w:proofErr w:type="gramStart"/>
      <w:r w:rsidRPr="00D07538">
        <w:rPr>
          <w:rFonts w:ascii="Arial" w:eastAsia="Arial" w:hAnsi="Arial" w:cs="Arial"/>
          <w:sz w:val="24"/>
        </w:rPr>
        <w:t>Факторы,составляющие</w:t>
      </w:r>
      <w:proofErr w:type="gramEnd"/>
      <w:r w:rsidRPr="00D07538">
        <w:rPr>
          <w:rFonts w:ascii="Arial" w:eastAsia="Arial" w:hAnsi="Arial" w:cs="Arial"/>
          <w:spacing w:val="-8"/>
          <w:sz w:val="24"/>
        </w:rPr>
        <w:t xml:space="preserve"> </w:t>
      </w:r>
      <w:r w:rsidRPr="00D07538">
        <w:rPr>
          <w:rFonts w:ascii="Arial" w:eastAsia="Arial" w:hAnsi="Arial" w:cs="Arial"/>
          <w:sz w:val="24"/>
        </w:rPr>
        <w:t>основу</w:t>
      </w:r>
      <w:r w:rsidRPr="00D07538">
        <w:rPr>
          <w:rFonts w:ascii="Arial" w:eastAsia="Arial" w:hAnsi="Arial" w:cs="Arial"/>
          <w:spacing w:val="-11"/>
          <w:sz w:val="24"/>
        </w:rPr>
        <w:t xml:space="preserve"> </w:t>
      </w:r>
      <w:r w:rsidRPr="00D07538">
        <w:rPr>
          <w:rFonts w:ascii="Arial" w:eastAsia="Arial" w:hAnsi="Arial" w:cs="Arial"/>
          <w:sz w:val="24"/>
        </w:rPr>
        <w:t>модели</w:t>
      </w:r>
      <w:r w:rsidRPr="00D07538">
        <w:rPr>
          <w:rFonts w:ascii="Arial" w:eastAsia="Arial" w:hAnsi="Arial" w:cs="Arial"/>
          <w:spacing w:val="-9"/>
          <w:sz w:val="24"/>
        </w:rPr>
        <w:t xml:space="preserve"> </w:t>
      </w:r>
      <w:r w:rsidRPr="00D07538">
        <w:rPr>
          <w:rFonts w:ascii="Arial" w:eastAsia="Arial" w:hAnsi="Arial" w:cs="Arial"/>
          <w:sz w:val="24"/>
        </w:rPr>
        <w:t>эффективного</w:t>
      </w:r>
      <w:r w:rsidRPr="00D07538">
        <w:rPr>
          <w:rFonts w:ascii="Arial" w:eastAsia="Arial" w:hAnsi="Arial" w:cs="Arial"/>
          <w:spacing w:val="-9"/>
          <w:sz w:val="24"/>
        </w:rPr>
        <w:t xml:space="preserve"> </w:t>
      </w:r>
      <w:r w:rsidRPr="00D07538">
        <w:rPr>
          <w:rFonts w:ascii="Arial" w:eastAsia="Arial" w:hAnsi="Arial" w:cs="Arial"/>
          <w:sz w:val="24"/>
        </w:rPr>
        <w:t>консультанта: а) авторитарность, пассивность, зависимость;</w:t>
      </w:r>
    </w:p>
    <w:p w14:paraId="1684A3AF" w14:textId="77777777" w:rsidR="00D07538" w:rsidRPr="00D07538" w:rsidRDefault="00D07538" w:rsidP="00D07538">
      <w:pPr>
        <w:widowControl w:val="0"/>
        <w:autoSpaceDE w:val="0"/>
        <w:autoSpaceDN w:val="0"/>
        <w:spacing w:after="0" w:line="240" w:lineRule="auto"/>
        <w:rPr>
          <w:rFonts w:ascii="Arial" w:eastAsia="Arial" w:hAnsi="Arial" w:cs="Arial"/>
          <w:sz w:val="24"/>
          <w:szCs w:val="24"/>
        </w:rPr>
      </w:pPr>
      <w:r w:rsidRPr="00D07538">
        <w:rPr>
          <w:rFonts w:ascii="Arial" w:eastAsia="Arial" w:hAnsi="Arial" w:cs="Arial"/>
          <w:sz w:val="24"/>
          <w:szCs w:val="24"/>
        </w:rPr>
        <w:t>б)</w:t>
      </w:r>
      <w:r w:rsidRPr="00D07538">
        <w:rPr>
          <w:rFonts w:ascii="Arial" w:eastAsia="Arial" w:hAnsi="Arial" w:cs="Arial"/>
          <w:spacing w:val="40"/>
          <w:sz w:val="24"/>
          <w:szCs w:val="24"/>
        </w:rPr>
        <w:t xml:space="preserve"> </w:t>
      </w:r>
      <w:r w:rsidRPr="00D07538">
        <w:rPr>
          <w:rFonts w:ascii="Arial" w:eastAsia="Arial" w:hAnsi="Arial" w:cs="Arial"/>
          <w:sz w:val="24"/>
          <w:szCs w:val="24"/>
        </w:rPr>
        <w:t>аутентичность,</w:t>
      </w:r>
      <w:r w:rsidRPr="00D07538">
        <w:rPr>
          <w:rFonts w:ascii="Arial" w:eastAsia="Arial" w:hAnsi="Arial" w:cs="Arial"/>
          <w:spacing w:val="40"/>
          <w:sz w:val="24"/>
          <w:szCs w:val="24"/>
        </w:rPr>
        <w:t xml:space="preserve"> </w:t>
      </w:r>
      <w:r w:rsidRPr="00D07538">
        <w:rPr>
          <w:rFonts w:ascii="Arial" w:eastAsia="Arial" w:hAnsi="Arial" w:cs="Arial"/>
          <w:sz w:val="24"/>
          <w:szCs w:val="24"/>
        </w:rPr>
        <w:t>толерантность,</w:t>
      </w:r>
      <w:r w:rsidRPr="00D07538">
        <w:rPr>
          <w:rFonts w:ascii="Arial" w:eastAsia="Arial" w:hAnsi="Arial" w:cs="Arial"/>
          <w:spacing w:val="40"/>
          <w:sz w:val="24"/>
          <w:szCs w:val="24"/>
        </w:rPr>
        <w:t xml:space="preserve"> </w:t>
      </w:r>
      <w:proofErr w:type="gramStart"/>
      <w:r w:rsidRPr="00D07538">
        <w:rPr>
          <w:rFonts w:ascii="Arial" w:eastAsia="Arial" w:hAnsi="Arial" w:cs="Arial"/>
          <w:sz w:val="24"/>
          <w:szCs w:val="24"/>
        </w:rPr>
        <w:t>эмпатичность,открытость</w:t>
      </w:r>
      <w:proofErr w:type="gramEnd"/>
      <w:r w:rsidRPr="00D07538">
        <w:rPr>
          <w:rFonts w:ascii="Arial" w:eastAsia="Arial" w:hAnsi="Arial" w:cs="Arial"/>
          <w:spacing w:val="40"/>
          <w:sz w:val="24"/>
          <w:szCs w:val="24"/>
        </w:rPr>
        <w:t xml:space="preserve"> </w:t>
      </w:r>
      <w:r w:rsidRPr="00D07538">
        <w:rPr>
          <w:rFonts w:ascii="Arial" w:eastAsia="Arial" w:hAnsi="Arial" w:cs="Arial"/>
          <w:sz w:val="24"/>
          <w:szCs w:val="24"/>
        </w:rPr>
        <w:t xml:space="preserve">собственному </w:t>
      </w:r>
      <w:r w:rsidRPr="00D07538">
        <w:rPr>
          <w:rFonts w:ascii="Arial" w:eastAsia="Arial" w:hAnsi="Arial" w:cs="Arial"/>
          <w:spacing w:val="-2"/>
          <w:sz w:val="24"/>
          <w:szCs w:val="24"/>
        </w:rPr>
        <w:t>опыту;</w:t>
      </w:r>
    </w:p>
    <w:p w14:paraId="798836A1" w14:textId="77777777" w:rsidR="00D07538" w:rsidRPr="00D07538" w:rsidRDefault="00D07538" w:rsidP="00D07538">
      <w:pPr>
        <w:widowControl w:val="0"/>
        <w:autoSpaceDE w:val="0"/>
        <w:autoSpaceDN w:val="0"/>
        <w:spacing w:after="0" w:line="240" w:lineRule="auto"/>
        <w:rPr>
          <w:rFonts w:ascii="Arial" w:eastAsia="Arial" w:hAnsi="Arial" w:cs="Arial"/>
          <w:sz w:val="24"/>
          <w:szCs w:val="24"/>
        </w:rPr>
      </w:pPr>
      <w:r w:rsidRPr="00D07538">
        <w:rPr>
          <w:rFonts w:ascii="Arial" w:eastAsia="Arial" w:hAnsi="Arial" w:cs="Arial"/>
          <w:sz w:val="24"/>
          <w:szCs w:val="24"/>
        </w:rPr>
        <w:t>в)</w:t>
      </w:r>
      <w:r w:rsidRPr="00D07538">
        <w:rPr>
          <w:rFonts w:ascii="Arial" w:eastAsia="Arial" w:hAnsi="Arial" w:cs="Arial"/>
          <w:spacing w:val="18"/>
          <w:sz w:val="24"/>
          <w:szCs w:val="24"/>
        </w:rPr>
        <w:t xml:space="preserve"> </w:t>
      </w:r>
      <w:r w:rsidRPr="00D07538">
        <w:rPr>
          <w:rFonts w:ascii="Arial" w:eastAsia="Arial" w:hAnsi="Arial" w:cs="Arial"/>
          <w:sz w:val="24"/>
          <w:szCs w:val="24"/>
        </w:rPr>
        <w:t>склонность</w:t>
      </w:r>
      <w:r w:rsidRPr="00D07538">
        <w:rPr>
          <w:rFonts w:ascii="Arial" w:eastAsia="Arial" w:hAnsi="Arial" w:cs="Arial"/>
          <w:spacing w:val="21"/>
          <w:sz w:val="24"/>
          <w:szCs w:val="24"/>
        </w:rPr>
        <w:t xml:space="preserve"> </w:t>
      </w:r>
      <w:r w:rsidRPr="00D07538">
        <w:rPr>
          <w:rFonts w:ascii="Arial" w:eastAsia="Arial" w:hAnsi="Arial" w:cs="Arial"/>
          <w:sz w:val="24"/>
          <w:szCs w:val="24"/>
        </w:rPr>
        <w:t>использовать</w:t>
      </w:r>
      <w:r w:rsidRPr="00D07538">
        <w:rPr>
          <w:rFonts w:ascii="Arial" w:eastAsia="Arial" w:hAnsi="Arial" w:cs="Arial"/>
          <w:spacing w:val="21"/>
          <w:sz w:val="24"/>
          <w:szCs w:val="24"/>
        </w:rPr>
        <w:t xml:space="preserve"> </w:t>
      </w:r>
      <w:r w:rsidRPr="00D07538">
        <w:rPr>
          <w:rFonts w:ascii="Arial" w:eastAsia="Arial" w:hAnsi="Arial" w:cs="Arial"/>
          <w:sz w:val="24"/>
          <w:szCs w:val="24"/>
        </w:rPr>
        <w:t>клиентов</w:t>
      </w:r>
      <w:r w:rsidRPr="00D07538">
        <w:rPr>
          <w:rFonts w:ascii="Arial" w:eastAsia="Arial" w:hAnsi="Arial" w:cs="Arial"/>
          <w:spacing w:val="21"/>
          <w:sz w:val="24"/>
          <w:szCs w:val="24"/>
        </w:rPr>
        <w:t xml:space="preserve"> </w:t>
      </w:r>
      <w:r w:rsidRPr="00D07538">
        <w:rPr>
          <w:rFonts w:ascii="Arial" w:eastAsia="Arial" w:hAnsi="Arial" w:cs="Arial"/>
          <w:sz w:val="24"/>
          <w:szCs w:val="24"/>
        </w:rPr>
        <w:t>для</w:t>
      </w:r>
      <w:r w:rsidRPr="00D07538">
        <w:rPr>
          <w:rFonts w:ascii="Arial" w:eastAsia="Arial" w:hAnsi="Arial" w:cs="Arial"/>
          <w:spacing w:val="21"/>
          <w:sz w:val="24"/>
          <w:szCs w:val="24"/>
        </w:rPr>
        <w:t xml:space="preserve"> </w:t>
      </w:r>
      <w:r w:rsidRPr="00D07538">
        <w:rPr>
          <w:rFonts w:ascii="Arial" w:eastAsia="Arial" w:hAnsi="Arial" w:cs="Arial"/>
          <w:sz w:val="24"/>
          <w:szCs w:val="24"/>
        </w:rPr>
        <w:t>удовлетворения</w:t>
      </w:r>
      <w:r w:rsidRPr="00D07538">
        <w:rPr>
          <w:rFonts w:ascii="Arial" w:eastAsia="Arial" w:hAnsi="Arial" w:cs="Arial"/>
          <w:spacing w:val="20"/>
          <w:sz w:val="24"/>
          <w:szCs w:val="24"/>
        </w:rPr>
        <w:t xml:space="preserve"> </w:t>
      </w:r>
      <w:r w:rsidRPr="00D07538">
        <w:rPr>
          <w:rFonts w:ascii="Arial" w:eastAsia="Arial" w:hAnsi="Arial" w:cs="Arial"/>
          <w:sz w:val="24"/>
          <w:szCs w:val="24"/>
        </w:rPr>
        <w:t>своих</w:t>
      </w:r>
      <w:r w:rsidRPr="00D07538">
        <w:rPr>
          <w:rFonts w:ascii="Arial" w:eastAsia="Arial" w:hAnsi="Arial" w:cs="Arial"/>
          <w:spacing w:val="19"/>
          <w:sz w:val="24"/>
          <w:szCs w:val="24"/>
        </w:rPr>
        <w:t xml:space="preserve"> </w:t>
      </w:r>
      <w:r w:rsidRPr="00D07538">
        <w:rPr>
          <w:rFonts w:ascii="Arial" w:eastAsia="Arial" w:hAnsi="Arial" w:cs="Arial"/>
          <w:spacing w:val="-2"/>
          <w:sz w:val="24"/>
          <w:szCs w:val="24"/>
        </w:rPr>
        <w:t>потребно-</w:t>
      </w:r>
    </w:p>
    <w:p w14:paraId="79A4B852" w14:textId="77777777" w:rsidR="00D07538" w:rsidRPr="00D07538" w:rsidRDefault="00D07538" w:rsidP="00D07538">
      <w:pPr>
        <w:widowControl w:val="0"/>
        <w:autoSpaceDE w:val="0"/>
        <w:autoSpaceDN w:val="0"/>
        <w:spacing w:before="1" w:after="0" w:line="240" w:lineRule="auto"/>
        <w:rPr>
          <w:rFonts w:ascii="Arial" w:eastAsia="Arial" w:hAnsi="Arial" w:cs="Arial"/>
          <w:sz w:val="24"/>
          <w:szCs w:val="24"/>
        </w:rPr>
      </w:pPr>
      <w:r w:rsidRPr="00D07538">
        <w:rPr>
          <w:rFonts w:ascii="Arial" w:eastAsia="Arial" w:hAnsi="Arial" w:cs="Arial"/>
          <w:spacing w:val="-4"/>
          <w:sz w:val="24"/>
          <w:szCs w:val="24"/>
        </w:rPr>
        <w:t>стей.</w:t>
      </w:r>
    </w:p>
    <w:p w14:paraId="3F40091E" w14:textId="77777777" w:rsidR="00D07538" w:rsidRPr="00D07538" w:rsidRDefault="00D07538" w:rsidP="00D07538">
      <w:pPr>
        <w:widowControl w:val="0"/>
        <w:numPr>
          <w:ilvl w:val="0"/>
          <w:numId w:val="7"/>
        </w:numPr>
        <w:tabs>
          <w:tab w:val="left" w:pos="1268"/>
        </w:tabs>
        <w:autoSpaceDE w:val="0"/>
        <w:autoSpaceDN w:val="0"/>
        <w:spacing w:after="0" w:line="240" w:lineRule="auto"/>
        <w:ind w:left="1267" w:hanging="287"/>
        <w:jc w:val="both"/>
        <w:rPr>
          <w:rFonts w:ascii="Arial" w:eastAsia="Arial" w:hAnsi="Arial" w:cs="Arial"/>
          <w:sz w:val="24"/>
        </w:rPr>
      </w:pPr>
      <w:r w:rsidRPr="00D07538">
        <w:rPr>
          <w:rFonts w:ascii="Arial" w:eastAsia="Arial" w:hAnsi="Arial" w:cs="Arial"/>
          <w:sz w:val="24"/>
        </w:rPr>
        <w:t>Динамичный</w:t>
      </w:r>
      <w:r w:rsidRPr="00D07538">
        <w:rPr>
          <w:rFonts w:ascii="Arial" w:eastAsia="Arial" w:hAnsi="Arial" w:cs="Arial"/>
          <w:spacing w:val="12"/>
          <w:sz w:val="24"/>
        </w:rPr>
        <w:t xml:space="preserve"> </w:t>
      </w:r>
      <w:r w:rsidRPr="00D07538">
        <w:rPr>
          <w:rFonts w:ascii="Arial" w:eastAsia="Arial" w:hAnsi="Arial" w:cs="Arial"/>
          <w:sz w:val="24"/>
        </w:rPr>
        <w:t>процесс,</w:t>
      </w:r>
      <w:r w:rsidRPr="00D07538">
        <w:rPr>
          <w:rFonts w:ascii="Arial" w:eastAsia="Arial" w:hAnsi="Arial" w:cs="Arial"/>
          <w:spacing w:val="15"/>
          <w:sz w:val="24"/>
        </w:rPr>
        <w:t xml:space="preserve"> </w:t>
      </w:r>
      <w:r w:rsidRPr="00D07538">
        <w:rPr>
          <w:rFonts w:ascii="Arial" w:eastAsia="Arial" w:hAnsi="Arial" w:cs="Arial"/>
          <w:sz w:val="24"/>
        </w:rPr>
        <w:t>во</w:t>
      </w:r>
      <w:r w:rsidRPr="00D07538">
        <w:rPr>
          <w:rFonts w:ascii="Arial" w:eastAsia="Arial" w:hAnsi="Arial" w:cs="Arial"/>
          <w:spacing w:val="14"/>
          <w:sz w:val="24"/>
        </w:rPr>
        <w:t xml:space="preserve"> </w:t>
      </w:r>
      <w:r w:rsidRPr="00D07538">
        <w:rPr>
          <w:rFonts w:ascii="Arial" w:eastAsia="Arial" w:hAnsi="Arial" w:cs="Arial"/>
          <w:sz w:val="24"/>
        </w:rPr>
        <w:t>время</w:t>
      </w:r>
      <w:r w:rsidRPr="00D07538">
        <w:rPr>
          <w:rFonts w:ascii="Arial" w:eastAsia="Arial" w:hAnsi="Arial" w:cs="Arial"/>
          <w:spacing w:val="12"/>
          <w:sz w:val="24"/>
        </w:rPr>
        <w:t xml:space="preserve"> </w:t>
      </w:r>
      <w:r w:rsidRPr="00D07538">
        <w:rPr>
          <w:rFonts w:ascii="Arial" w:eastAsia="Arial" w:hAnsi="Arial" w:cs="Arial"/>
          <w:sz w:val="24"/>
        </w:rPr>
        <w:t>которого</w:t>
      </w:r>
      <w:r w:rsidRPr="00D07538">
        <w:rPr>
          <w:rFonts w:ascii="Arial" w:eastAsia="Arial" w:hAnsi="Arial" w:cs="Arial"/>
          <w:spacing w:val="15"/>
          <w:sz w:val="24"/>
        </w:rPr>
        <w:t xml:space="preserve"> </w:t>
      </w:r>
      <w:r w:rsidRPr="00D07538">
        <w:rPr>
          <w:rFonts w:ascii="Arial" w:eastAsia="Arial" w:hAnsi="Arial" w:cs="Arial"/>
          <w:sz w:val="24"/>
        </w:rPr>
        <w:t>один</w:t>
      </w:r>
      <w:r w:rsidRPr="00D07538">
        <w:rPr>
          <w:rFonts w:ascii="Arial" w:eastAsia="Arial" w:hAnsi="Arial" w:cs="Arial"/>
          <w:spacing w:val="14"/>
          <w:sz w:val="24"/>
        </w:rPr>
        <w:t xml:space="preserve"> </w:t>
      </w:r>
      <w:r w:rsidRPr="00D07538">
        <w:rPr>
          <w:rFonts w:ascii="Arial" w:eastAsia="Arial" w:hAnsi="Arial" w:cs="Arial"/>
          <w:sz w:val="24"/>
        </w:rPr>
        <w:t>человек</w:t>
      </w:r>
      <w:r w:rsidRPr="00D07538">
        <w:rPr>
          <w:rFonts w:ascii="Arial" w:eastAsia="Arial" w:hAnsi="Arial" w:cs="Arial"/>
          <w:spacing w:val="13"/>
          <w:sz w:val="24"/>
        </w:rPr>
        <w:t xml:space="preserve"> </w:t>
      </w:r>
      <w:r w:rsidRPr="00D07538">
        <w:rPr>
          <w:rFonts w:ascii="Arial" w:eastAsia="Arial" w:hAnsi="Arial" w:cs="Arial"/>
          <w:sz w:val="24"/>
        </w:rPr>
        <w:t>помогает</w:t>
      </w:r>
      <w:r w:rsidRPr="00D07538">
        <w:rPr>
          <w:rFonts w:ascii="Arial" w:eastAsia="Arial" w:hAnsi="Arial" w:cs="Arial"/>
          <w:spacing w:val="15"/>
          <w:sz w:val="24"/>
        </w:rPr>
        <w:t xml:space="preserve"> </w:t>
      </w:r>
      <w:r w:rsidRPr="00D07538">
        <w:rPr>
          <w:rFonts w:ascii="Arial" w:eastAsia="Arial" w:hAnsi="Arial" w:cs="Arial"/>
          <w:spacing w:val="-2"/>
          <w:sz w:val="24"/>
        </w:rPr>
        <w:t>другому</w:t>
      </w:r>
    </w:p>
    <w:p w14:paraId="16AA89F6" w14:textId="77777777" w:rsidR="00D07538" w:rsidRPr="00D07538" w:rsidRDefault="00D07538" w:rsidP="00D07538">
      <w:pPr>
        <w:widowControl w:val="0"/>
        <w:autoSpaceDE w:val="0"/>
        <w:autoSpaceDN w:val="0"/>
        <w:spacing w:after="0" w:line="240" w:lineRule="auto"/>
        <w:rPr>
          <w:rFonts w:ascii="Arial" w:eastAsia="Arial" w:hAnsi="Arial" w:cs="Arial"/>
          <w:sz w:val="24"/>
          <w:szCs w:val="24"/>
        </w:rPr>
      </w:pPr>
      <w:r w:rsidRPr="00D07538">
        <w:rPr>
          <w:rFonts w:ascii="Arial" w:eastAsia="Arial" w:hAnsi="Arial" w:cs="Arial"/>
          <w:sz w:val="24"/>
          <w:szCs w:val="24"/>
        </w:rPr>
        <w:t>использовать свои внутренние ресурсы для развития в позитивном направлении, актуализировать потенциал осмысленной жизни является определением:</w:t>
      </w:r>
    </w:p>
    <w:p w14:paraId="277B4F7A" w14:textId="77777777" w:rsidR="00D07538" w:rsidRPr="00D07538" w:rsidRDefault="00D07538" w:rsidP="00D07538">
      <w:pPr>
        <w:widowControl w:val="0"/>
        <w:autoSpaceDE w:val="0"/>
        <w:autoSpaceDN w:val="0"/>
        <w:spacing w:after="0" w:line="240" w:lineRule="auto"/>
        <w:ind w:right="1119"/>
        <w:rPr>
          <w:rFonts w:ascii="Arial" w:eastAsia="Arial" w:hAnsi="Arial" w:cs="Arial"/>
          <w:sz w:val="24"/>
          <w:szCs w:val="24"/>
        </w:rPr>
      </w:pPr>
      <w:r w:rsidRPr="00D07538">
        <w:rPr>
          <w:rFonts w:ascii="Arial" w:eastAsia="Arial" w:hAnsi="Arial" w:cs="Arial"/>
          <w:sz w:val="24"/>
          <w:szCs w:val="24"/>
        </w:rPr>
        <w:t>а)</w:t>
      </w:r>
      <w:r w:rsidRPr="00D07538">
        <w:rPr>
          <w:rFonts w:ascii="Arial" w:eastAsia="Arial" w:hAnsi="Arial" w:cs="Arial"/>
          <w:spacing w:val="-8"/>
          <w:sz w:val="24"/>
          <w:szCs w:val="24"/>
        </w:rPr>
        <w:t xml:space="preserve"> </w:t>
      </w:r>
      <w:r w:rsidRPr="00D07538">
        <w:rPr>
          <w:rFonts w:ascii="Arial" w:eastAsia="Arial" w:hAnsi="Arial" w:cs="Arial"/>
          <w:sz w:val="24"/>
          <w:szCs w:val="24"/>
        </w:rPr>
        <w:t>консультативного</w:t>
      </w:r>
      <w:r w:rsidRPr="00D07538">
        <w:rPr>
          <w:rFonts w:ascii="Arial" w:eastAsia="Arial" w:hAnsi="Arial" w:cs="Arial"/>
          <w:spacing w:val="-8"/>
          <w:sz w:val="24"/>
          <w:szCs w:val="24"/>
        </w:rPr>
        <w:t xml:space="preserve"> </w:t>
      </w:r>
      <w:r w:rsidRPr="00D07538">
        <w:rPr>
          <w:rFonts w:ascii="Arial" w:eastAsia="Arial" w:hAnsi="Arial" w:cs="Arial"/>
          <w:sz w:val="24"/>
          <w:szCs w:val="24"/>
        </w:rPr>
        <w:t>контакта</w:t>
      </w:r>
      <w:r w:rsidRPr="00D07538">
        <w:rPr>
          <w:rFonts w:ascii="Arial" w:eastAsia="Arial" w:hAnsi="Arial" w:cs="Arial"/>
          <w:spacing w:val="-8"/>
          <w:sz w:val="24"/>
          <w:szCs w:val="24"/>
        </w:rPr>
        <w:t xml:space="preserve"> </w:t>
      </w:r>
      <w:r w:rsidRPr="00D07538">
        <w:rPr>
          <w:rFonts w:ascii="Arial" w:eastAsia="Arial" w:hAnsi="Arial" w:cs="Arial"/>
          <w:sz w:val="24"/>
          <w:szCs w:val="24"/>
        </w:rPr>
        <w:t>в</w:t>
      </w:r>
      <w:r w:rsidRPr="00D07538">
        <w:rPr>
          <w:rFonts w:ascii="Arial" w:eastAsia="Arial" w:hAnsi="Arial" w:cs="Arial"/>
          <w:spacing w:val="-8"/>
          <w:sz w:val="24"/>
          <w:szCs w:val="24"/>
        </w:rPr>
        <w:t xml:space="preserve"> </w:t>
      </w:r>
      <w:r w:rsidRPr="00D07538">
        <w:rPr>
          <w:rFonts w:ascii="Arial" w:eastAsia="Arial" w:hAnsi="Arial" w:cs="Arial"/>
          <w:sz w:val="24"/>
          <w:szCs w:val="24"/>
        </w:rPr>
        <w:t>психологическом</w:t>
      </w:r>
      <w:r w:rsidRPr="00D07538">
        <w:rPr>
          <w:rFonts w:ascii="Arial" w:eastAsia="Arial" w:hAnsi="Arial" w:cs="Arial"/>
          <w:spacing w:val="-10"/>
          <w:sz w:val="24"/>
          <w:szCs w:val="24"/>
        </w:rPr>
        <w:t xml:space="preserve"> </w:t>
      </w:r>
      <w:r w:rsidRPr="00D07538">
        <w:rPr>
          <w:rFonts w:ascii="Arial" w:eastAsia="Arial" w:hAnsi="Arial" w:cs="Arial"/>
          <w:sz w:val="24"/>
          <w:szCs w:val="24"/>
        </w:rPr>
        <w:t>консультировании; б) физического контакта в коррекционной работе;</w:t>
      </w:r>
    </w:p>
    <w:p w14:paraId="40A4BC22" w14:textId="77777777" w:rsidR="00D07538" w:rsidRPr="00D07538" w:rsidRDefault="00D07538" w:rsidP="00D07538">
      <w:pPr>
        <w:widowControl w:val="0"/>
        <w:autoSpaceDE w:val="0"/>
        <w:autoSpaceDN w:val="0"/>
        <w:spacing w:after="0" w:line="240" w:lineRule="auto"/>
        <w:rPr>
          <w:rFonts w:ascii="Arial" w:eastAsia="Arial" w:hAnsi="Arial" w:cs="Arial"/>
          <w:sz w:val="24"/>
          <w:szCs w:val="24"/>
        </w:rPr>
      </w:pPr>
      <w:r w:rsidRPr="00D07538">
        <w:rPr>
          <w:rFonts w:ascii="Arial" w:eastAsia="Arial" w:hAnsi="Arial" w:cs="Arial"/>
          <w:sz w:val="24"/>
          <w:szCs w:val="24"/>
        </w:rPr>
        <w:t>в)</w:t>
      </w:r>
      <w:r w:rsidRPr="00D07538">
        <w:rPr>
          <w:rFonts w:ascii="Arial" w:eastAsia="Arial" w:hAnsi="Arial" w:cs="Arial"/>
          <w:spacing w:val="-5"/>
          <w:sz w:val="24"/>
          <w:szCs w:val="24"/>
        </w:rPr>
        <w:t xml:space="preserve"> </w:t>
      </w:r>
      <w:r w:rsidRPr="00D07538">
        <w:rPr>
          <w:rFonts w:ascii="Arial" w:eastAsia="Arial" w:hAnsi="Arial" w:cs="Arial"/>
          <w:sz w:val="24"/>
          <w:szCs w:val="24"/>
        </w:rPr>
        <w:t>эмоционального</w:t>
      </w:r>
      <w:r w:rsidRPr="00D07538">
        <w:rPr>
          <w:rFonts w:ascii="Arial" w:eastAsia="Arial" w:hAnsi="Arial" w:cs="Arial"/>
          <w:spacing w:val="-3"/>
          <w:sz w:val="24"/>
          <w:szCs w:val="24"/>
        </w:rPr>
        <w:t xml:space="preserve"> </w:t>
      </w:r>
      <w:r w:rsidRPr="00D07538">
        <w:rPr>
          <w:rFonts w:ascii="Arial" w:eastAsia="Arial" w:hAnsi="Arial" w:cs="Arial"/>
          <w:sz w:val="24"/>
          <w:szCs w:val="24"/>
        </w:rPr>
        <w:t>контакта</w:t>
      </w:r>
      <w:r w:rsidRPr="00D07538">
        <w:rPr>
          <w:rFonts w:ascii="Arial" w:eastAsia="Arial" w:hAnsi="Arial" w:cs="Arial"/>
          <w:spacing w:val="-4"/>
          <w:sz w:val="24"/>
          <w:szCs w:val="24"/>
        </w:rPr>
        <w:t xml:space="preserve"> </w:t>
      </w:r>
      <w:r w:rsidRPr="00D07538">
        <w:rPr>
          <w:rFonts w:ascii="Arial" w:eastAsia="Arial" w:hAnsi="Arial" w:cs="Arial"/>
          <w:sz w:val="24"/>
          <w:szCs w:val="24"/>
        </w:rPr>
        <w:t>в</w:t>
      </w:r>
      <w:r w:rsidRPr="00D07538">
        <w:rPr>
          <w:rFonts w:ascii="Arial" w:eastAsia="Arial" w:hAnsi="Arial" w:cs="Arial"/>
          <w:spacing w:val="-3"/>
          <w:sz w:val="24"/>
          <w:szCs w:val="24"/>
        </w:rPr>
        <w:t xml:space="preserve"> </w:t>
      </w:r>
      <w:r w:rsidRPr="00D07538">
        <w:rPr>
          <w:rFonts w:ascii="Arial" w:eastAsia="Arial" w:hAnsi="Arial" w:cs="Arial"/>
          <w:spacing w:val="-2"/>
          <w:sz w:val="24"/>
          <w:szCs w:val="24"/>
        </w:rPr>
        <w:t>психотерапии.</w:t>
      </w:r>
    </w:p>
    <w:p w14:paraId="0AD242C4" w14:textId="77777777" w:rsidR="00D07538" w:rsidRPr="00D07538" w:rsidRDefault="00D07538" w:rsidP="00D07538">
      <w:pPr>
        <w:widowControl w:val="0"/>
        <w:numPr>
          <w:ilvl w:val="0"/>
          <w:numId w:val="7"/>
        </w:numPr>
        <w:tabs>
          <w:tab w:val="left" w:pos="1251"/>
        </w:tabs>
        <w:autoSpaceDE w:val="0"/>
        <w:autoSpaceDN w:val="0"/>
        <w:spacing w:after="0" w:line="240" w:lineRule="auto"/>
        <w:ind w:left="981" w:right="560"/>
        <w:jc w:val="both"/>
        <w:rPr>
          <w:rFonts w:ascii="Arial" w:eastAsia="Arial" w:hAnsi="Arial" w:cs="Arial"/>
          <w:sz w:val="24"/>
        </w:rPr>
      </w:pPr>
      <w:r w:rsidRPr="00D07538">
        <w:rPr>
          <w:rFonts w:ascii="Arial" w:eastAsia="Arial" w:hAnsi="Arial" w:cs="Arial"/>
          <w:sz w:val="24"/>
        </w:rPr>
        <w:t>Качество</w:t>
      </w:r>
      <w:r w:rsidRPr="00D07538">
        <w:rPr>
          <w:rFonts w:ascii="Arial" w:eastAsia="Arial" w:hAnsi="Arial" w:cs="Arial"/>
          <w:spacing w:val="-6"/>
          <w:sz w:val="24"/>
        </w:rPr>
        <w:t xml:space="preserve"> </w:t>
      </w:r>
      <w:r w:rsidRPr="00D07538">
        <w:rPr>
          <w:rFonts w:ascii="Arial" w:eastAsia="Arial" w:hAnsi="Arial" w:cs="Arial"/>
          <w:sz w:val="24"/>
        </w:rPr>
        <w:t>консультативного</w:t>
      </w:r>
      <w:r w:rsidRPr="00D07538">
        <w:rPr>
          <w:rFonts w:ascii="Arial" w:eastAsia="Arial" w:hAnsi="Arial" w:cs="Arial"/>
          <w:spacing w:val="-6"/>
          <w:sz w:val="24"/>
        </w:rPr>
        <w:t xml:space="preserve"> </w:t>
      </w:r>
      <w:r w:rsidRPr="00D07538">
        <w:rPr>
          <w:rFonts w:ascii="Arial" w:eastAsia="Arial" w:hAnsi="Arial" w:cs="Arial"/>
          <w:sz w:val="24"/>
        </w:rPr>
        <w:t>контакта</w:t>
      </w:r>
      <w:r w:rsidRPr="00D07538">
        <w:rPr>
          <w:rFonts w:ascii="Arial" w:eastAsia="Arial" w:hAnsi="Arial" w:cs="Arial"/>
          <w:spacing w:val="-6"/>
          <w:sz w:val="24"/>
        </w:rPr>
        <w:t xml:space="preserve"> </w:t>
      </w:r>
      <w:r w:rsidRPr="00D07538">
        <w:rPr>
          <w:rFonts w:ascii="Arial" w:eastAsia="Arial" w:hAnsi="Arial" w:cs="Arial"/>
          <w:sz w:val="24"/>
        </w:rPr>
        <w:t>зависит</w:t>
      </w:r>
      <w:r w:rsidRPr="00D07538">
        <w:rPr>
          <w:rFonts w:ascii="Arial" w:eastAsia="Arial" w:hAnsi="Arial" w:cs="Arial"/>
          <w:spacing w:val="-6"/>
          <w:sz w:val="24"/>
        </w:rPr>
        <w:t xml:space="preserve"> </w:t>
      </w:r>
      <w:r w:rsidRPr="00D07538">
        <w:rPr>
          <w:rFonts w:ascii="Arial" w:eastAsia="Arial" w:hAnsi="Arial" w:cs="Arial"/>
          <w:sz w:val="24"/>
        </w:rPr>
        <w:t>от</w:t>
      </w:r>
      <w:r w:rsidRPr="00D07538">
        <w:rPr>
          <w:rFonts w:ascii="Arial" w:eastAsia="Arial" w:hAnsi="Arial" w:cs="Arial"/>
          <w:spacing w:val="-6"/>
          <w:sz w:val="24"/>
        </w:rPr>
        <w:t xml:space="preserve"> </w:t>
      </w:r>
      <w:r w:rsidRPr="00D07538">
        <w:rPr>
          <w:rFonts w:ascii="Arial" w:eastAsia="Arial" w:hAnsi="Arial" w:cs="Arial"/>
          <w:sz w:val="24"/>
        </w:rPr>
        <w:t>двух</w:t>
      </w:r>
      <w:r w:rsidRPr="00D07538">
        <w:rPr>
          <w:rFonts w:ascii="Arial" w:eastAsia="Arial" w:hAnsi="Arial" w:cs="Arial"/>
          <w:spacing w:val="-8"/>
          <w:sz w:val="24"/>
        </w:rPr>
        <w:t xml:space="preserve"> </w:t>
      </w:r>
      <w:r w:rsidRPr="00D07538">
        <w:rPr>
          <w:rFonts w:ascii="Arial" w:eastAsia="Arial" w:hAnsi="Arial" w:cs="Arial"/>
          <w:sz w:val="24"/>
        </w:rPr>
        <w:t>важных</w:t>
      </w:r>
      <w:r w:rsidRPr="00D07538">
        <w:rPr>
          <w:rFonts w:ascii="Arial" w:eastAsia="Arial" w:hAnsi="Arial" w:cs="Arial"/>
          <w:spacing w:val="-6"/>
          <w:sz w:val="24"/>
        </w:rPr>
        <w:t xml:space="preserve"> </w:t>
      </w:r>
      <w:r w:rsidRPr="00D07538">
        <w:rPr>
          <w:rFonts w:ascii="Arial" w:eastAsia="Arial" w:hAnsi="Arial" w:cs="Arial"/>
          <w:sz w:val="24"/>
        </w:rPr>
        <w:t>факторов: а) физического и эмоционального компонента;</w:t>
      </w:r>
    </w:p>
    <w:p w14:paraId="3F580796" w14:textId="77777777" w:rsidR="00D07538" w:rsidRPr="00D07538" w:rsidRDefault="00D07538" w:rsidP="00D07538">
      <w:pPr>
        <w:widowControl w:val="0"/>
        <w:tabs>
          <w:tab w:val="left" w:pos="4812"/>
        </w:tabs>
        <w:autoSpaceDE w:val="0"/>
        <w:autoSpaceDN w:val="0"/>
        <w:spacing w:after="0" w:line="240" w:lineRule="auto"/>
        <w:ind w:right="225"/>
        <w:rPr>
          <w:rFonts w:ascii="Arial" w:eastAsia="Arial" w:hAnsi="Arial" w:cs="Arial"/>
          <w:sz w:val="24"/>
          <w:szCs w:val="24"/>
        </w:rPr>
      </w:pPr>
      <w:r w:rsidRPr="00D07538">
        <w:rPr>
          <w:rFonts w:ascii="Arial" w:eastAsia="Arial" w:hAnsi="Arial" w:cs="Arial"/>
          <w:sz w:val="24"/>
          <w:szCs w:val="24"/>
        </w:rPr>
        <w:t>б)</w:t>
      </w:r>
      <w:r w:rsidRPr="00D07538">
        <w:rPr>
          <w:rFonts w:ascii="Arial" w:eastAsia="Arial" w:hAnsi="Arial" w:cs="Arial"/>
          <w:spacing w:val="40"/>
          <w:sz w:val="24"/>
          <w:szCs w:val="24"/>
        </w:rPr>
        <w:t xml:space="preserve"> </w:t>
      </w:r>
      <w:r w:rsidRPr="00D07538">
        <w:rPr>
          <w:rFonts w:ascii="Arial" w:eastAsia="Arial" w:hAnsi="Arial" w:cs="Arial"/>
          <w:sz w:val="24"/>
          <w:szCs w:val="24"/>
        </w:rPr>
        <w:t>терапевтического</w:t>
      </w:r>
      <w:r w:rsidRPr="00D07538">
        <w:rPr>
          <w:rFonts w:ascii="Arial" w:eastAsia="Arial" w:hAnsi="Arial" w:cs="Arial"/>
          <w:spacing w:val="40"/>
          <w:sz w:val="24"/>
          <w:szCs w:val="24"/>
        </w:rPr>
        <w:t xml:space="preserve"> </w:t>
      </w:r>
      <w:r w:rsidRPr="00D07538">
        <w:rPr>
          <w:rFonts w:ascii="Arial" w:eastAsia="Arial" w:hAnsi="Arial" w:cs="Arial"/>
          <w:sz w:val="24"/>
          <w:szCs w:val="24"/>
        </w:rPr>
        <w:t>климата</w:t>
      </w:r>
      <w:r w:rsidRPr="00D07538">
        <w:rPr>
          <w:rFonts w:ascii="Arial" w:eastAsia="Arial" w:hAnsi="Arial" w:cs="Arial"/>
          <w:spacing w:val="40"/>
          <w:sz w:val="24"/>
          <w:szCs w:val="24"/>
        </w:rPr>
        <w:t xml:space="preserve"> </w:t>
      </w:r>
      <w:r w:rsidRPr="00D07538">
        <w:rPr>
          <w:rFonts w:ascii="Arial" w:eastAsia="Arial" w:hAnsi="Arial" w:cs="Arial"/>
          <w:sz w:val="24"/>
          <w:szCs w:val="24"/>
        </w:rPr>
        <w:t>и</w:t>
      </w:r>
      <w:r w:rsidRPr="00D07538">
        <w:rPr>
          <w:rFonts w:ascii="Arial" w:eastAsia="Arial" w:hAnsi="Arial" w:cs="Arial"/>
          <w:sz w:val="24"/>
          <w:szCs w:val="24"/>
        </w:rPr>
        <w:tab/>
        <w:t>навыков</w:t>
      </w:r>
      <w:r w:rsidRPr="00D07538">
        <w:rPr>
          <w:rFonts w:ascii="Arial" w:eastAsia="Arial" w:hAnsi="Arial" w:cs="Arial"/>
          <w:spacing w:val="39"/>
          <w:sz w:val="24"/>
          <w:szCs w:val="24"/>
        </w:rPr>
        <w:t xml:space="preserve"> </w:t>
      </w:r>
      <w:r w:rsidRPr="00D07538">
        <w:rPr>
          <w:rFonts w:ascii="Arial" w:eastAsia="Arial" w:hAnsi="Arial" w:cs="Arial"/>
          <w:sz w:val="24"/>
          <w:szCs w:val="24"/>
        </w:rPr>
        <w:t>консультанта</w:t>
      </w:r>
      <w:r w:rsidRPr="00D07538">
        <w:rPr>
          <w:rFonts w:ascii="Arial" w:eastAsia="Arial" w:hAnsi="Arial" w:cs="Arial"/>
          <w:spacing w:val="40"/>
          <w:sz w:val="24"/>
          <w:szCs w:val="24"/>
        </w:rPr>
        <w:t xml:space="preserve"> </w:t>
      </w:r>
      <w:r w:rsidRPr="00D07538">
        <w:rPr>
          <w:rFonts w:ascii="Arial" w:eastAsia="Arial" w:hAnsi="Arial" w:cs="Arial"/>
          <w:sz w:val="24"/>
          <w:szCs w:val="24"/>
        </w:rPr>
        <w:t>(вербальных</w:t>
      </w:r>
      <w:r w:rsidRPr="00D07538">
        <w:rPr>
          <w:rFonts w:ascii="Arial" w:eastAsia="Arial" w:hAnsi="Arial" w:cs="Arial"/>
          <w:spacing w:val="40"/>
          <w:sz w:val="24"/>
          <w:szCs w:val="24"/>
        </w:rPr>
        <w:t xml:space="preserve"> </w:t>
      </w:r>
      <w:r w:rsidRPr="00D07538">
        <w:rPr>
          <w:rFonts w:ascii="Arial" w:eastAsia="Arial" w:hAnsi="Arial" w:cs="Arial"/>
          <w:sz w:val="24"/>
          <w:szCs w:val="24"/>
        </w:rPr>
        <w:t>и</w:t>
      </w:r>
      <w:r w:rsidRPr="00D07538">
        <w:rPr>
          <w:rFonts w:ascii="Arial" w:eastAsia="Arial" w:hAnsi="Arial" w:cs="Arial"/>
          <w:spacing w:val="40"/>
          <w:sz w:val="24"/>
          <w:szCs w:val="24"/>
        </w:rPr>
        <w:t xml:space="preserve"> </w:t>
      </w:r>
      <w:proofErr w:type="gramStart"/>
      <w:r w:rsidRPr="00D07538">
        <w:rPr>
          <w:rFonts w:ascii="Arial" w:eastAsia="Arial" w:hAnsi="Arial" w:cs="Arial"/>
          <w:sz w:val="24"/>
          <w:szCs w:val="24"/>
        </w:rPr>
        <w:t>не- вербальных</w:t>
      </w:r>
      <w:proofErr w:type="gramEnd"/>
      <w:r w:rsidRPr="00D07538">
        <w:rPr>
          <w:rFonts w:ascii="Arial" w:eastAsia="Arial" w:hAnsi="Arial" w:cs="Arial"/>
          <w:sz w:val="24"/>
          <w:szCs w:val="24"/>
        </w:rPr>
        <w:t>) в поддержании общения;</w:t>
      </w:r>
    </w:p>
    <w:p w14:paraId="2F27C9AE" w14:textId="77777777" w:rsidR="00D07538" w:rsidRPr="00D07538" w:rsidRDefault="00D07538" w:rsidP="00D07538">
      <w:pPr>
        <w:widowControl w:val="0"/>
        <w:autoSpaceDE w:val="0"/>
        <w:autoSpaceDN w:val="0"/>
        <w:spacing w:after="0" w:line="240" w:lineRule="auto"/>
        <w:rPr>
          <w:rFonts w:ascii="Arial" w:eastAsia="Arial" w:hAnsi="Arial" w:cs="Arial"/>
          <w:sz w:val="24"/>
          <w:szCs w:val="24"/>
        </w:rPr>
      </w:pPr>
      <w:r w:rsidRPr="00D07538">
        <w:rPr>
          <w:rFonts w:ascii="Arial" w:eastAsia="Arial" w:hAnsi="Arial" w:cs="Arial"/>
          <w:sz w:val="24"/>
          <w:szCs w:val="24"/>
        </w:rPr>
        <w:t>в)</w:t>
      </w:r>
      <w:r w:rsidRPr="00D07538">
        <w:rPr>
          <w:rFonts w:ascii="Arial" w:eastAsia="Arial" w:hAnsi="Arial" w:cs="Arial"/>
          <w:spacing w:val="-8"/>
          <w:sz w:val="24"/>
          <w:szCs w:val="24"/>
        </w:rPr>
        <w:t xml:space="preserve"> </w:t>
      </w:r>
      <w:r w:rsidRPr="00D07538">
        <w:rPr>
          <w:rFonts w:ascii="Arial" w:eastAsia="Arial" w:hAnsi="Arial" w:cs="Arial"/>
          <w:sz w:val="24"/>
          <w:szCs w:val="24"/>
        </w:rPr>
        <w:t>навыков</w:t>
      </w:r>
      <w:r w:rsidRPr="00D07538">
        <w:rPr>
          <w:rFonts w:ascii="Arial" w:eastAsia="Arial" w:hAnsi="Arial" w:cs="Arial"/>
          <w:spacing w:val="-5"/>
          <w:sz w:val="24"/>
          <w:szCs w:val="24"/>
        </w:rPr>
        <w:t xml:space="preserve"> </w:t>
      </w:r>
      <w:r w:rsidRPr="00D07538">
        <w:rPr>
          <w:rFonts w:ascii="Arial" w:eastAsia="Arial" w:hAnsi="Arial" w:cs="Arial"/>
          <w:sz w:val="24"/>
          <w:szCs w:val="24"/>
        </w:rPr>
        <w:t>делового</w:t>
      </w:r>
      <w:r w:rsidRPr="00D07538">
        <w:rPr>
          <w:rFonts w:ascii="Arial" w:eastAsia="Arial" w:hAnsi="Arial" w:cs="Arial"/>
          <w:spacing w:val="-6"/>
          <w:sz w:val="24"/>
          <w:szCs w:val="24"/>
        </w:rPr>
        <w:t xml:space="preserve"> </w:t>
      </w:r>
      <w:r w:rsidRPr="00D07538">
        <w:rPr>
          <w:rFonts w:ascii="Arial" w:eastAsia="Arial" w:hAnsi="Arial" w:cs="Arial"/>
          <w:sz w:val="24"/>
          <w:szCs w:val="24"/>
        </w:rPr>
        <w:t>общения</w:t>
      </w:r>
      <w:r w:rsidRPr="00D07538">
        <w:rPr>
          <w:rFonts w:ascii="Arial" w:eastAsia="Arial" w:hAnsi="Arial" w:cs="Arial"/>
          <w:spacing w:val="-6"/>
          <w:sz w:val="24"/>
          <w:szCs w:val="24"/>
        </w:rPr>
        <w:t xml:space="preserve"> </w:t>
      </w:r>
      <w:r w:rsidRPr="00D07538">
        <w:rPr>
          <w:rFonts w:ascii="Arial" w:eastAsia="Arial" w:hAnsi="Arial" w:cs="Arial"/>
          <w:sz w:val="24"/>
          <w:szCs w:val="24"/>
        </w:rPr>
        <w:t>и</w:t>
      </w:r>
      <w:r w:rsidRPr="00D07538">
        <w:rPr>
          <w:rFonts w:ascii="Arial" w:eastAsia="Arial" w:hAnsi="Arial" w:cs="Arial"/>
          <w:spacing w:val="-3"/>
          <w:sz w:val="24"/>
          <w:szCs w:val="24"/>
        </w:rPr>
        <w:t xml:space="preserve"> </w:t>
      </w:r>
      <w:r w:rsidRPr="00D07538">
        <w:rPr>
          <w:rFonts w:ascii="Arial" w:eastAsia="Arial" w:hAnsi="Arial" w:cs="Arial"/>
          <w:sz w:val="24"/>
          <w:szCs w:val="24"/>
        </w:rPr>
        <w:t>организационного</w:t>
      </w:r>
      <w:r w:rsidRPr="00D07538">
        <w:rPr>
          <w:rFonts w:ascii="Arial" w:eastAsia="Arial" w:hAnsi="Arial" w:cs="Arial"/>
          <w:spacing w:val="-4"/>
          <w:sz w:val="24"/>
          <w:szCs w:val="24"/>
        </w:rPr>
        <w:t xml:space="preserve"> </w:t>
      </w:r>
      <w:r w:rsidRPr="00D07538">
        <w:rPr>
          <w:rFonts w:ascii="Arial" w:eastAsia="Arial" w:hAnsi="Arial" w:cs="Arial"/>
          <w:spacing w:val="-2"/>
          <w:sz w:val="24"/>
          <w:szCs w:val="24"/>
        </w:rPr>
        <w:t>консультирования.</w:t>
      </w:r>
    </w:p>
    <w:p w14:paraId="2470D6EE" w14:textId="77777777" w:rsidR="00D07538" w:rsidRPr="00D07538" w:rsidRDefault="00D07538" w:rsidP="00D07538">
      <w:pPr>
        <w:widowControl w:val="0"/>
        <w:autoSpaceDE w:val="0"/>
        <w:autoSpaceDN w:val="0"/>
        <w:spacing w:before="1" w:after="0" w:line="240" w:lineRule="auto"/>
        <w:rPr>
          <w:rFonts w:ascii="Arial" w:eastAsia="Arial" w:hAnsi="Arial" w:cs="Arial"/>
          <w:sz w:val="24"/>
          <w:szCs w:val="24"/>
        </w:rPr>
      </w:pPr>
    </w:p>
    <w:p w14:paraId="17F21D37" w14:textId="77777777" w:rsidR="00D07538" w:rsidRPr="00D07538" w:rsidRDefault="00D07538" w:rsidP="00D07538">
      <w:pPr>
        <w:widowControl w:val="0"/>
        <w:autoSpaceDE w:val="0"/>
        <w:autoSpaceDN w:val="0"/>
        <w:spacing w:after="0" w:line="240" w:lineRule="auto"/>
        <w:outlineLvl w:val="0"/>
        <w:rPr>
          <w:rFonts w:ascii="Arial" w:eastAsia="Arial" w:hAnsi="Arial" w:cs="Arial"/>
          <w:b/>
          <w:bCs/>
          <w:sz w:val="24"/>
          <w:szCs w:val="24"/>
        </w:rPr>
      </w:pPr>
      <w:r w:rsidRPr="00D07538">
        <w:rPr>
          <w:rFonts w:ascii="Arial" w:eastAsia="Arial" w:hAnsi="Arial" w:cs="Arial"/>
          <w:b/>
          <w:bCs/>
          <w:sz w:val="24"/>
          <w:szCs w:val="24"/>
        </w:rPr>
        <w:t>Комплект</w:t>
      </w:r>
      <w:r w:rsidRPr="00D07538">
        <w:rPr>
          <w:rFonts w:ascii="Arial" w:eastAsia="Arial" w:hAnsi="Arial" w:cs="Arial"/>
          <w:b/>
          <w:bCs/>
          <w:spacing w:val="-8"/>
          <w:sz w:val="24"/>
          <w:szCs w:val="24"/>
        </w:rPr>
        <w:t xml:space="preserve"> </w:t>
      </w:r>
      <w:r w:rsidRPr="00D07538">
        <w:rPr>
          <w:rFonts w:ascii="Arial" w:eastAsia="Arial" w:hAnsi="Arial" w:cs="Arial"/>
          <w:b/>
          <w:bCs/>
          <w:sz w:val="24"/>
          <w:szCs w:val="24"/>
        </w:rPr>
        <w:t>практических</w:t>
      </w:r>
      <w:r w:rsidRPr="00D07538">
        <w:rPr>
          <w:rFonts w:ascii="Arial" w:eastAsia="Arial" w:hAnsi="Arial" w:cs="Arial"/>
          <w:b/>
          <w:bCs/>
          <w:spacing w:val="-4"/>
          <w:sz w:val="24"/>
          <w:szCs w:val="24"/>
        </w:rPr>
        <w:t xml:space="preserve"> </w:t>
      </w:r>
      <w:r w:rsidRPr="00D07538">
        <w:rPr>
          <w:rFonts w:ascii="Arial" w:eastAsia="Arial" w:hAnsi="Arial" w:cs="Arial"/>
          <w:b/>
          <w:bCs/>
          <w:sz w:val="24"/>
          <w:szCs w:val="24"/>
        </w:rPr>
        <w:t>заданий</w:t>
      </w:r>
      <w:r w:rsidRPr="00D07538">
        <w:rPr>
          <w:rFonts w:ascii="Arial" w:eastAsia="Arial" w:hAnsi="Arial" w:cs="Arial"/>
          <w:b/>
          <w:bCs/>
          <w:spacing w:val="-7"/>
          <w:sz w:val="24"/>
          <w:szCs w:val="24"/>
        </w:rPr>
        <w:t xml:space="preserve"> </w:t>
      </w:r>
      <w:r w:rsidRPr="00D07538">
        <w:rPr>
          <w:rFonts w:ascii="Arial" w:eastAsia="Arial" w:hAnsi="Arial" w:cs="Arial"/>
          <w:b/>
          <w:bCs/>
          <w:sz w:val="24"/>
          <w:szCs w:val="24"/>
        </w:rPr>
        <w:t>№</w:t>
      </w:r>
      <w:r w:rsidRPr="00D07538">
        <w:rPr>
          <w:rFonts w:ascii="Arial" w:eastAsia="Arial" w:hAnsi="Arial" w:cs="Arial"/>
          <w:b/>
          <w:bCs/>
          <w:spacing w:val="-1"/>
          <w:sz w:val="24"/>
          <w:szCs w:val="24"/>
        </w:rPr>
        <w:t xml:space="preserve"> </w:t>
      </w:r>
      <w:r w:rsidRPr="00D07538">
        <w:rPr>
          <w:rFonts w:ascii="Arial" w:eastAsia="Arial" w:hAnsi="Arial" w:cs="Arial"/>
          <w:b/>
          <w:bCs/>
          <w:spacing w:val="-10"/>
          <w:sz w:val="24"/>
          <w:szCs w:val="24"/>
        </w:rPr>
        <w:t>1</w:t>
      </w:r>
    </w:p>
    <w:p w14:paraId="3E5775A9" w14:textId="77777777" w:rsidR="00D07538" w:rsidRPr="00D07538" w:rsidRDefault="00D07538" w:rsidP="00D07538">
      <w:pPr>
        <w:widowControl w:val="0"/>
        <w:numPr>
          <w:ilvl w:val="0"/>
          <w:numId w:val="6"/>
        </w:numPr>
        <w:tabs>
          <w:tab w:val="left" w:pos="1289"/>
        </w:tabs>
        <w:autoSpaceDE w:val="0"/>
        <w:autoSpaceDN w:val="0"/>
        <w:spacing w:before="182" w:after="0" w:line="240" w:lineRule="auto"/>
        <w:ind w:right="230" w:firstLine="719"/>
        <w:jc w:val="both"/>
        <w:rPr>
          <w:rFonts w:ascii="Arial" w:eastAsia="Arial" w:hAnsi="Arial" w:cs="Arial"/>
          <w:sz w:val="24"/>
        </w:rPr>
      </w:pPr>
      <w:r w:rsidRPr="00D07538">
        <w:rPr>
          <w:rFonts w:ascii="Arial" w:eastAsia="Arial" w:hAnsi="Arial" w:cs="Arial"/>
          <w:sz w:val="24"/>
        </w:rPr>
        <w:t>В парах обсудите наиболее значительные случаи завершения в вашей жизни, такие как смерть любимого, окончание учебного заведения, завершение некоторой стадии жизни. Оцените положительный опыт, который вы вынесли из этих событий, а также болезненные переживания, которые вы испытали.</w:t>
      </w:r>
    </w:p>
    <w:p w14:paraId="3C49B474" w14:textId="77777777" w:rsidR="00D07538" w:rsidRPr="00D07538" w:rsidRDefault="00D07538" w:rsidP="00D07538">
      <w:pPr>
        <w:widowControl w:val="0"/>
        <w:numPr>
          <w:ilvl w:val="0"/>
          <w:numId w:val="6"/>
        </w:numPr>
        <w:tabs>
          <w:tab w:val="left" w:pos="1304"/>
        </w:tabs>
        <w:autoSpaceDE w:val="0"/>
        <w:autoSpaceDN w:val="0"/>
        <w:spacing w:after="0" w:line="240" w:lineRule="auto"/>
        <w:ind w:right="223" w:firstLine="719"/>
        <w:jc w:val="both"/>
        <w:rPr>
          <w:rFonts w:ascii="Arial" w:eastAsia="Arial" w:hAnsi="Arial" w:cs="Arial"/>
          <w:sz w:val="24"/>
        </w:rPr>
      </w:pPr>
      <w:r w:rsidRPr="00D07538">
        <w:rPr>
          <w:rFonts w:ascii="Arial" w:eastAsia="Arial" w:hAnsi="Arial" w:cs="Arial"/>
          <w:sz w:val="24"/>
        </w:rPr>
        <w:t xml:space="preserve">В небольших группах разыграйте, меняясь ролями, различные формы сопротивления завершению в конце сессии, случающиеся между клиентом и </w:t>
      </w:r>
      <w:proofErr w:type="gramStart"/>
      <w:r w:rsidRPr="00D07538">
        <w:rPr>
          <w:rFonts w:ascii="Arial" w:eastAsia="Arial" w:hAnsi="Arial" w:cs="Arial"/>
          <w:sz w:val="24"/>
        </w:rPr>
        <w:t>кон- сультантом</w:t>
      </w:r>
      <w:proofErr w:type="gramEnd"/>
      <w:r w:rsidRPr="00D07538">
        <w:rPr>
          <w:rFonts w:ascii="Arial" w:eastAsia="Arial" w:hAnsi="Arial" w:cs="Arial"/>
          <w:sz w:val="24"/>
        </w:rPr>
        <w:t>. Пусть один член группы играет роль консультанта, другой — клиента, двое участников исполняют роли консультанта и клиента, а еще один будет наблюдателем-экспертом. После того как каждый получит возможность выступить в</w:t>
      </w:r>
      <w:r w:rsidRPr="00D07538">
        <w:rPr>
          <w:rFonts w:ascii="Arial" w:eastAsia="Arial" w:hAnsi="Arial" w:cs="Arial"/>
          <w:spacing w:val="-3"/>
          <w:sz w:val="24"/>
        </w:rPr>
        <w:t xml:space="preserve"> </w:t>
      </w:r>
      <w:r w:rsidRPr="00D07538">
        <w:rPr>
          <w:rFonts w:ascii="Arial" w:eastAsia="Arial" w:hAnsi="Arial" w:cs="Arial"/>
          <w:sz w:val="24"/>
        </w:rPr>
        <w:t>роли</w:t>
      </w:r>
      <w:r w:rsidRPr="00D07538">
        <w:rPr>
          <w:rFonts w:ascii="Arial" w:eastAsia="Arial" w:hAnsi="Arial" w:cs="Arial"/>
          <w:spacing w:val="-2"/>
          <w:sz w:val="24"/>
        </w:rPr>
        <w:t xml:space="preserve"> </w:t>
      </w:r>
      <w:r w:rsidRPr="00D07538">
        <w:rPr>
          <w:rFonts w:ascii="Arial" w:eastAsia="Arial" w:hAnsi="Arial" w:cs="Arial"/>
          <w:sz w:val="24"/>
        </w:rPr>
        <w:t>консультанта,</w:t>
      </w:r>
      <w:r w:rsidRPr="00D07538">
        <w:rPr>
          <w:rFonts w:ascii="Arial" w:eastAsia="Arial" w:hAnsi="Arial" w:cs="Arial"/>
          <w:spacing w:val="-4"/>
          <w:sz w:val="24"/>
        </w:rPr>
        <w:t xml:space="preserve"> </w:t>
      </w:r>
      <w:r w:rsidRPr="00D07538">
        <w:rPr>
          <w:rFonts w:ascii="Arial" w:eastAsia="Arial" w:hAnsi="Arial" w:cs="Arial"/>
          <w:sz w:val="24"/>
        </w:rPr>
        <w:t>обсудите</w:t>
      </w:r>
      <w:r w:rsidRPr="00D07538">
        <w:rPr>
          <w:rFonts w:ascii="Arial" w:eastAsia="Arial" w:hAnsi="Arial" w:cs="Arial"/>
          <w:spacing w:val="-2"/>
          <w:sz w:val="24"/>
        </w:rPr>
        <w:t xml:space="preserve"> </w:t>
      </w:r>
      <w:r w:rsidRPr="00D07538">
        <w:rPr>
          <w:rFonts w:ascii="Arial" w:eastAsia="Arial" w:hAnsi="Arial" w:cs="Arial"/>
          <w:sz w:val="24"/>
        </w:rPr>
        <w:t>свои</w:t>
      </w:r>
      <w:r w:rsidRPr="00D07538">
        <w:rPr>
          <w:rFonts w:ascii="Arial" w:eastAsia="Arial" w:hAnsi="Arial" w:cs="Arial"/>
          <w:spacing w:val="-2"/>
          <w:sz w:val="24"/>
        </w:rPr>
        <w:t xml:space="preserve"> </w:t>
      </w:r>
      <w:r w:rsidRPr="00D07538">
        <w:rPr>
          <w:rFonts w:ascii="Arial" w:eastAsia="Arial" w:hAnsi="Arial" w:cs="Arial"/>
          <w:sz w:val="24"/>
        </w:rPr>
        <w:t>впечатления</w:t>
      </w:r>
      <w:r w:rsidRPr="00D07538">
        <w:rPr>
          <w:rFonts w:ascii="Arial" w:eastAsia="Arial" w:hAnsi="Arial" w:cs="Arial"/>
          <w:spacing w:val="-3"/>
          <w:sz w:val="24"/>
        </w:rPr>
        <w:t xml:space="preserve"> </w:t>
      </w:r>
      <w:r w:rsidRPr="00D07538">
        <w:rPr>
          <w:rFonts w:ascii="Arial" w:eastAsia="Arial" w:hAnsi="Arial" w:cs="Arial"/>
          <w:sz w:val="24"/>
        </w:rPr>
        <w:t>по</w:t>
      </w:r>
      <w:r w:rsidRPr="00D07538">
        <w:rPr>
          <w:rFonts w:ascii="Arial" w:eastAsia="Arial" w:hAnsi="Arial" w:cs="Arial"/>
          <w:spacing w:val="-2"/>
          <w:sz w:val="24"/>
        </w:rPr>
        <w:t xml:space="preserve"> </w:t>
      </w:r>
      <w:r w:rsidRPr="00D07538">
        <w:rPr>
          <w:rFonts w:ascii="Arial" w:eastAsia="Arial" w:hAnsi="Arial" w:cs="Arial"/>
          <w:sz w:val="24"/>
        </w:rPr>
        <w:t>поводу</w:t>
      </w:r>
      <w:r w:rsidRPr="00D07538">
        <w:rPr>
          <w:rFonts w:ascii="Arial" w:eastAsia="Arial" w:hAnsi="Arial" w:cs="Arial"/>
          <w:spacing w:val="-5"/>
          <w:sz w:val="24"/>
        </w:rPr>
        <w:t xml:space="preserve"> </w:t>
      </w:r>
      <w:r w:rsidRPr="00D07538">
        <w:rPr>
          <w:rFonts w:ascii="Arial" w:eastAsia="Arial" w:hAnsi="Arial" w:cs="Arial"/>
          <w:sz w:val="24"/>
        </w:rPr>
        <w:t>противодействия</w:t>
      </w:r>
      <w:r w:rsidRPr="00D07538">
        <w:rPr>
          <w:rFonts w:ascii="Arial" w:eastAsia="Arial" w:hAnsi="Arial" w:cs="Arial"/>
          <w:spacing w:val="-3"/>
          <w:sz w:val="24"/>
        </w:rPr>
        <w:t xml:space="preserve"> </w:t>
      </w:r>
      <w:r w:rsidRPr="00D07538">
        <w:rPr>
          <w:rFonts w:ascii="Arial" w:eastAsia="Arial" w:hAnsi="Arial" w:cs="Arial"/>
          <w:sz w:val="24"/>
        </w:rPr>
        <w:t>у</w:t>
      </w:r>
      <w:r w:rsidRPr="00D07538">
        <w:rPr>
          <w:rFonts w:ascii="Arial" w:eastAsia="Arial" w:hAnsi="Arial" w:cs="Arial"/>
          <w:spacing w:val="-5"/>
          <w:sz w:val="24"/>
        </w:rPr>
        <w:t xml:space="preserve"> </w:t>
      </w:r>
      <w:r w:rsidRPr="00D07538">
        <w:rPr>
          <w:rFonts w:ascii="Arial" w:eastAsia="Arial" w:hAnsi="Arial" w:cs="Arial"/>
          <w:sz w:val="24"/>
        </w:rPr>
        <w:t xml:space="preserve">вас самих и у ваших партнеров и какие стратегии, на ваш взгляд, лучше всего </w:t>
      </w:r>
      <w:proofErr w:type="gramStart"/>
      <w:r w:rsidRPr="00D07538">
        <w:rPr>
          <w:rFonts w:ascii="Arial" w:eastAsia="Arial" w:hAnsi="Arial" w:cs="Arial"/>
          <w:sz w:val="24"/>
        </w:rPr>
        <w:t>помога- ли</w:t>
      </w:r>
      <w:proofErr w:type="gramEnd"/>
      <w:r w:rsidRPr="00D07538">
        <w:rPr>
          <w:rFonts w:ascii="Arial" w:eastAsia="Arial" w:hAnsi="Arial" w:cs="Arial"/>
          <w:sz w:val="24"/>
        </w:rPr>
        <w:t xml:space="preserve"> в преодолении сопротивления.</w:t>
      </w:r>
    </w:p>
    <w:p w14:paraId="729C9ABB" w14:textId="77777777" w:rsidR="00D07538" w:rsidRPr="00D07538" w:rsidRDefault="00D07538" w:rsidP="00D07538">
      <w:pPr>
        <w:widowControl w:val="0"/>
        <w:numPr>
          <w:ilvl w:val="0"/>
          <w:numId w:val="6"/>
        </w:numPr>
        <w:tabs>
          <w:tab w:val="left" w:pos="1272"/>
        </w:tabs>
        <w:autoSpaceDE w:val="0"/>
        <w:autoSpaceDN w:val="0"/>
        <w:spacing w:before="1" w:after="0" w:line="240" w:lineRule="auto"/>
        <w:ind w:right="223" w:firstLine="719"/>
        <w:jc w:val="both"/>
        <w:rPr>
          <w:rFonts w:ascii="Arial" w:eastAsia="Arial" w:hAnsi="Arial" w:cs="Arial"/>
          <w:sz w:val="24"/>
        </w:rPr>
      </w:pPr>
      <w:r w:rsidRPr="00D07538">
        <w:rPr>
          <w:rFonts w:ascii="Arial" w:eastAsia="Arial" w:hAnsi="Arial" w:cs="Arial"/>
          <w:sz w:val="24"/>
        </w:rPr>
        <w:t xml:space="preserve">Составьте список способов, с помощью которых, по вашему мнению, вы можете сообщить, когда консультант или клиент готов закончить отношения. </w:t>
      </w:r>
      <w:proofErr w:type="gramStart"/>
      <w:r w:rsidRPr="00D07538">
        <w:rPr>
          <w:rFonts w:ascii="Arial" w:eastAsia="Arial" w:hAnsi="Arial" w:cs="Arial"/>
          <w:sz w:val="24"/>
        </w:rPr>
        <w:t>За- тем</w:t>
      </w:r>
      <w:proofErr w:type="gramEnd"/>
      <w:r w:rsidRPr="00D07538">
        <w:rPr>
          <w:rFonts w:ascii="Arial" w:eastAsia="Arial" w:hAnsi="Arial" w:cs="Arial"/>
          <w:sz w:val="24"/>
        </w:rPr>
        <w:t xml:space="preserve"> молча разыграйте перед вашими сокурсниками не менее двух из этих спосо- бов и попросите наблюдателей описать ваши действия и собственную вероятную реакцию на них.</w:t>
      </w:r>
    </w:p>
    <w:p w14:paraId="7CE8FAE8" w14:textId="77777777" w:rsidR="00D07538" w:rsidRPr="00D07538" w:rsidRDefault="00D07538" w:rsidP="00D07538">
      <w:pPr>
        <w:widowControl w:val="0"/>
        <w:numPr>
          <w:ilvl w:val="0"/>
          <w:numId w:val="6"/>
        </w:numPr>
        <w:tabs>
          <w:tab w:val="left" w:pos="1256"/>
        </w:tabs>
        <w:autoSpaceDE w:val="0"/>
        <w:autoSpaceDN w:val="0"/>
        <w:spacing w:after="0" w:line="240" w:lineRule="auto"/>
        <w:ind w:right="223" w:firstLine="707"/>
        <w:jc w:val="both"/>
        <w:rPr>
          <w:rFonts w:ascii="Arial" w:eastAsia="Arial" w:hAnsi="Arial" w:cs="Arial"/>
          <w:sz w:val="24"/>
        </w:rPr>
      </w:pPr>
      <w:r w:rsidRPr="00D07538">
        <w:rPr>
          <w:rFonts w:ascii="Arial" w:eastAsia="Arial" w:hAnsi="Arial" w:cs="Arial"/>
          <w:sz w:val="24"/>
        </w:rPr>
        <w:t xml:space="preserve">Пусть все присутствующие разделятся на две команды. Обсудите, долж- ны ли отношения консультирования заканчиваться на положительной ноте или на отрицательной. Особо обратите внимание на те положительные результаты, </w:t>
      </w:r>
      <w:proofErr w:type="gramStart"/>
      <w:r w:rsidRPr="00D07538">
        <w:rPr>
          <w:rFonts w:ascii="Arial" w:eastAsia="Arial" w:hAnsi="Arial" w:cs="Arial"/>
          <w:sz w:val="24"/>
        </w:rPr>
        <w:t>ко- торые</w:t>
      </w:r>
      <w:proofErr w:type="gramEnd"/>
      <w:r w:rsidRPr="00D07538">
        <w:rPr>
          <w:rFonts w:ascii="Arial" w:eastAsia="Arial" w:hAnsi="Arial" w:cs="Arial"/>
          <w:sz w:val="24"/>
        </w:rPr>
        <w:t xml:space="preserve"> клиент или консультант могли бы получить от негативного завершения кон- </w:t>
      </w:r>
      <w:r w:rsidRPr="00D07538">
        <w:rPr>
          <w:rFonts w:ascii="Arial" w:eastAsia="Arial" w:hAnsi="Arial" w:cs="Arial"/>
          <w:spacing w:val="-2"/>
          <w:sz w:val="24"/>
        </w:rPr>
        <w:t>сультирования.</w:t>
      </w:r>
    </w:p>
    <w:p w14:paraId="10EE839B" w14:textId="77777777" w:rsidR="00D07538" w:rsidRPr="00D07538" w:rsidRDefault="00D07538" w:rsidP="00D07538">
      <w:pPr>
        <w:widowControl w:val="0"/>
        <w:numPr>
          <w:ilvl w:val="0"/>
          <w:numId w:val="6"/>
        </w:numPr>
        <w:tabs>
          <w:tab w:val="left" w:pos="1246"/>
        </w:tabs>
        <w:autoSpaceDE w:val="0"/>
        <w:autoSpaceDN w:val="0"/>
        <w:spacing w:after="0" w:line="240" w:lineRule="auto"/>
        <w:ind w:right="221" w:firstLine="707"/>
        <w:jc w:val="both"/>
        <w:rPr>
          <w:rFonts w:ascii="Arial" w:eastAsia="Arial" w:hAnsi="Arial" w:cs="Arial"/>
          <w:sz w:val="24"/>
        </w:rPr>
      </w:pPr>
      <w:r w:rsidRPr="00D07538">
        <w:rPr>
          <w:rFonts w:ascii="Arial" w:eastAsia="Arial" w:hAnsi="Arial" w:cs="Arial"/>
          <w:sz w:val="24"/>
        </w:rPr>
        <w:t xml:space="preserve">Как вы относитесь к процедуре рециркуляции? В группах по четыре </w:t>
      </w:r>
      <w:proofErr w:type="gramStart"/>
      <w:r w:rsidRPr="00D07538">
        <w:rPr>
          <w:rFonts w:ascii="Arial" w:eastAsia="Arial" w:hAnsi="Arial" w:cs="Arial"/>
          <w:sz w:val="24"/>
        </w:rPr>
        <w:t>чело- века</w:t>
      </w:r>
      <w:proofErr w:type="gramEnd"/>
      <w:r w:rsidRPr="00D07538">
        <w:rPr>
          <w:rFonts w:ascii="Arial" w:eastAsia="Arial" w:hAnsi="Arial" w:cs="Arial"/>
          <w:sz w:val="24"/>
        </w:rPr>
        <w:t xml:space="preserve"> обсудите, что вы думаете и чувствуете по поводу этой процедуры. Аналогич-</w:t>
      </w:r>
    </w:p>
    <w:p w14:paraId="293B8563" w14:textId="77777777" w:rsidR="00D07538" w:rsidRPr="00D07538" w:rsidRDefault="00D07538" w:rsidP="00D07538">
      <w:pPr>
        <w:widowControl w:val="0"/>
        <w:autoSpaceDE w:val="0"/>
        <w:autoSpaceDN w:val="0"/>
        <w:spacing w:after="0" w:line="240" w:lineRule="auto"/>
        <w:jc w:val="both"/>
        <w:rPr>
          <w:rFonts w:ascii="Arial" w:eastAsia="Arial" w:hAnsi="Arial" w:cs="Arial"/>
          <w:sz w:val="24"/>
        </w:rPr>
        <w:sectPr w:rsidR="00D07538" w:rsidRPr="00D07538">
          <w:pgSz w:w="11910" w:h="16840"/>
          <w:pgMar w:top="1040" w:right="620" w:bottom="280" w:left="1440" w:header="720" w:footer="720" w:gutter="0"/>
          <w:cols w:space="720"/>
        </w:sectPr>
      </w:pPr>
    </w:p>
    <w:p w14:paraId="6B78E3A8" w14:textId="77777777" w:rsidR="00D07538" w:rsidRPr="00D07538" w:rsidRDefault="00D07538" w:rsidP="00D07538">
      <w:pPr>
        <w:widowControl w:val="0"/>
        <w:autoSpaceDE w:val="0"/>
        <w:autoSpaceDN w:val="0"/>
        <w:spacing w:before="70" w:after="0" w:line="240" w:lineRule="auto"/>
        <w:rPr>
          <w:rFonts w:ascii="Arial" w:eastAsia="Arial" w:hAnsi="Arial" w:cs="Arial"/>
          <w:sz w:val="24"/>
          <w:szCs w:val="24"/>
        </w:rPr>
      </w:pPr>
      <w:r w:rsidRPr="00D07538">
        <w:rPr>
          <w:rFonts w:ascii="Arial" w:eastAsia="Arial" w:hAnsi="Arial" w:cs="Arial"/>
          <w:sz w:val="24"/>
          <w:szCs w:val="24"/>
        </w:rPr>
        <w:lastRenderedPageBreak/>
        <w:t xml:space="preserve">но, разыграйте в лицах, как бы вы направили трудного клиента к другому профес- </w:t>
      </w:r>
      <w:r w:rsidRPr="00D07538">
        <w:rPr>
          <w:rFonts w:ascii="Arial" w:eastAsia="Arial" w:hAnsi="Arial" w:cs="Arial"/>
          <w:spacing w:val="-2"/>
          <w:sz w:val="24"/>
          <w:szCs w:val="24"/>
        </w:rPr>
        <w:t>сионалу.</w:t>
      </w:r>
    </w:p>
    <w:p w14:paraId="17C282D1" w14:textId="77777777" w:rsidR="00D07538" w:rsidRPr="00D07538" w:rsidRDefault="00D07538" w:rsidP="00D07538">
      <w:pPr>
        <w:widowControl w:val="0"/>
        <w:autoSpaceDE w:val="0"/>
        <w:autoSpaceDN w:val="0"/>
        <w:spacing w:after="0" w:line="240" w:lineRule="auto"/>
        <w:rPr>
          <w:rFonts w:ascii="Arial" w:eastAsia="Arial" w:hAnsi="Arial" w:cs="Arial"/>
          <w:sz w:val="24"/>
          <w:szCs w:val="24"/>
        </w:rPr>
      </w:pPr>
    </w:p>
    <w:p w14:paraId="1C215D3A" w14:textId="77777777" w:rsidR="00D07538" w:rsidRPr="00D07538" w:rsidRDefault="00D07538" w:rsidP="00D07538">
      <w:pPr>
        <w:widowControl w:val="0"/>
        <w:autoSpaceDE w:val="0"/>
        <w:autoSpaceDN w:val="0"/>
        <w:spacing w:after="0" w:line="240" w:lineRule="auto"/>
        <w:jc w:val="both"/>
        <w:outlineLvl w:val="0"/>
        <w:rPr>
          <w:rFonts w:ascii="Arial" w:eastAsia="Arial" w:hAnsi="Arial" w:cs="Arial"/>
          <w:b/>
          <w:bCs/>
          <w:sz w:val="24"/>
          <w:szCs w:val="24"/>
        </w:rPr>
      </w:pPr>
      <w:r w:rsidRPr="00D07538">
        <w:rPr>
          <w:rFonts w:ascii="Arial" w:eastAsia="Arial" w:hAnsi="Arial" w:cs="Arial"/>
          <w:b/>
          <w:bCs/>
          <w:sz w:val="24"/>
          <w:szCs w:val="24"/>
        </w:rPr>
        <w:t>Комплект</w:t>
      </w:r>
      <w:r w:rsidRPr="00D07538">
        <w:rPr>
          <w:rFonts w:ascii="Arial" w:eastAsia="Arial" w:hAnsi="Arial" w:cs="Arial"/>
          <w:b/>
          <w:bCs/>
          <w:spacing w:val="-8"/>
          <w:sz w:val="24"/>
          <w:szCs w:val="24"/>
        </w:rPr>
        <w:t xml:space="preserve"> </w:t>
      </w:r>
      <w:r w:rsidRPr="00D07538">
        <w:rPr>
          <w:rFonts w:ascii="Arial" w:eastAsia="Arial" w:hAnsi="Arial" w:cs="Arial"/>
          <w:b/>
          <w:bCs/>
          <w:sz w:val="24"/>
          <w:szCs w:val="24"/>
        </w:rPr>
        <w:t>практических</w:t>
      </w:r>
      <w:r w:rsidRPr="00D07538">
        <w:rPr>
          <w:rFonts w:ascii="Arial" w:eastAsia="Arial" w:hAnsi="Arial" w:cs="Arial"/>
          <w:b/>
          <w:bCs/>
          <w:spacing w:val="-4"/>
          <w:sz w:val="24"/>
          <w:szCs w:val="24"/>
        </w:rPr>
        <w:t xml:space="preserve"> </w:t>
      </w:r>
      <w:r w:rsidRPr="00D07538">
        <w:rPr>
          <w:rFonts w:ascii="Arial" w:eastAsia="Arial" w:hAnsi="Arial" w:cs="Arial"/>
          <w:b/>
          <w:bCs/>
          <w:sz w:val="24"/>
          <w:szCs w:val="24"/>
        </w:rPr>
        <w:t>заданий</w:t>
      </w:r>
      <w:r w:rsidRPr="00D07538">
        <w:rPr>
          <w:rFonts w:ascii="Arial" w:eastAsia="Arial" w:hAnsi="Arial" w:cs="Arial"/>
          <w:b/>
          <w:bCs/>
          <w:spacing w:val="-7"/>
          <w:sz w:val="24"/>
          <w:szCs w:val="24"/>
        </w:rPr>
        <w:t xml:space="preserve"> </w:t>
      </w:r>
      <w:r w:rsidRPr="00D07538">
        <w:rPr>
          <w:rFonts w:ascii="Arial" w:eastAsia="Arial" w:hAnsi="Arial" w:cs="Arial"/>
          <w:b/>
          <w:bCs/>
          <w:sz w:val="24"/>
          <w:szCs w:val="24"/>
        </w:rPr>
        <w:t>№</w:t>
      </w:r>
      <w:r w:rsidRPr="00D07538">
        <w:rPr>
          <w:rFonts w:ascii="Arial" w:eastAsia="Arial" w:hAnsi="Arial" w:cs="Arial"/>
          <w:b/>
          <w:bCs/>
          <w:spacing w:val="-1"/>
          <w:sz w:val="24"/>
          <w:szCs w:val="24"/>
        </w:rPr>
        <w:t xml:space="preserve"> </w:t>
      </w:r>
      <w:r w:rsidRPr="00D07538">
        <w:rPr>
          <w:rFonts w:ascii="Arial" w:eastAsia="Arial" w:hAnsi="Arial" w:cs="Arial"/>
          <w:b/>
          <w:bCs/>
          <w:spacing w:val="-10"/>
          <w:sz w:val="24"/>
          <w:szCs w:val="24"/>
        </w:rPr>
        <w:t>2</w:t>
      </w:r>
    </w:p>
    <w:p w14:paraId="4702309E" w14:textId="77777777" w:rsidR="00D07538" w:rsidRPr="00D07538" w:rsidRDefault="00D07538" w:rsidP="00D07538">
      <w:pPr>
        <w:widowControl w:val="0"/>
        <w:numPr>
          <w:ilvl w:val="0"/>
          <w:numId w:val="5"/>
        </w:numPr>
        <w:tabs>
          <w:tab w:val="left" w:pos="1292"/>
        </w:tabs>
        <w:autoSpaceDE w:val="0"/>
        <w:autoSpaceDN w:val="0"/>
        <w:spacing w:after="0" w:line="240" w:lineRule="auto"/>
        <w:ind w:right="229" w:firstLine="719"/>
        <w:jc w:val="both"/>
        <w:rPr>
          <w:rFonts w:ascii="Arial" w:eastAsia="Arial" w:hAnsi="Arial" w:cs="Arial"/>
          <w:sz w:val="24"/>
        </w:rPr>
      </w:pPr>
      <w:r w:rsidRPr="00D07538">
        <w:rPr>
          <w:rFonts w:ascii="Arial" w:eastAsia="Arial" w:hAnsi="Arial" w:cs="Arial"/>
          <w:sz w:val="24"/>
        </w:rPr>
        <w:t>В группах по три человека обсудите способы применения в консульти- ровании навыков, о которых вы узнали в этой главе. Например, как вы узнаете, когда сохранять молчание, когда стоит применить конфронтацию?</w:t>
      </w:r>
    </w:p>
    <w:p w14:paraId="3A10003B" w14:textId="77777777" w:rsidR="00D07538" w:rsidRPr="00D07538" w:rsidRDefault="00D07538" w:rsidP="00D07538">
      <w:pPr>
        <w:widowControl w:val="0"/>
        <w:numPr>
          <w:ilvl w:val="0"/>
          <w:numId w:val="5"/>
        </w:numPr>
        <w:tabs>
          <w:tab w:val="left" w:pos="1287"/>
        </w:tabs>
        <w:autoSpaceDE w:val="0"/>
        <w:autoSpaceDN w:val="0"/>
        <w:spacing w:after="0" w:line="240" w:lineRule="auto"/>
        <w:ind w:right="223" w:firstLine="719"/>
        <w:jc w:val="both"/>
        <w:rPr>
          <w:rFonts w:ascii="Arial" w:eastAsia="Arial" w:hAnsi="Arial" w:cs="Arial"/>
          <w:sz w:val="24"/>
        </w:rPr>
      </w:pPr>
      <w:r w:rsidRPr="00D07538">
        <w:rPr>
          <w:rFonts w:ascii="Arial" w:eastAsia="Arial" w:hAnsi="Arial" w:cs="Arial"/>
          <w:sz w:val="24"/>
        </w:rPr>
        <w:t xml:space="preserve">В этой главе, так </w:t>
      </w:r>
      <w:proofErr w:type="gramStart"/>
      <w:r w:rsidRPr="00D07538">
        <w:rPr>
          <w:rFonts w:ascii="Arial" w:eastAsia="Arial" w:hAnsi="Arial" w:cs="Arial"/>
          <w:sz w:val="24"/>
        </w:rPr>
        <w:t>же</w:t>
      </w:r>
      <w:proofErr w:type="gramEnd"/>
      <w:r w:rsidRPr="00D07538">
        <w:rPr>
          <w:rFonts w:ascii="Arial" w:eastAsia="Arial" w:hAnsi="Arial" w:cs="Arial"/>
          <w:sz w:val="24"/>
        </w:rPr>
        <w:t xml:space="preserve"> как и в предыдущих, техника убеждения упомина- лась как эффективный в консультировании навык. В группах по три человека разыграйте следующие ситуации, в которых могли бы быть задействованы </w:t>
      </w:r>
      <w:proofErr w:type="gramStart"/>
      <w:r w:rsidRPr="00D07538">
        <w:rPr>
          <w:rFonts w:ascii="Arial" w:eastAsia="Arial" w:hAnsi="Arial" w:cs="Arial"/>
          <w:sz w:val="24"/>
        </w:rPr>
        <w:t>прие- мы</w:t>
      </w:r>
      <w:proofErr w:type="gramEnd"/>
      <w:r w:rsidRPr="00D07538">
        <w:rPr>
          <w:rFonts w:ascii="Arial" w:eastAsia="Arial" w:hAnsi="Arial" w:cs="Arial"/>
          <w:sz w:val="24"/>
        </w:rPr>
        <w:t xml:space="preserve"> убеждения: а) маленький мальчик боится собак; б) экзаменационные страхи ученика или студента; в) пожилой человек является замкнутым; г) муж или жена применяет в отношениях с супругом «приемы нечестной борьбы» («бьет по боль- ному месту»). Как вы понимаете убеждение в этих конкретных ситуациях? Насколько эффективны способы убеждения, которые вы использовали?</w:t>
      </w:r>
    </w:p>
    <w:p w14:paraId="12E5A151" w14:textId="77777777" w:rsidR="00D07538" w:rsidRPr="00D07538" w:rsidRDefault="00D07538" w:rsidP="00D07538">
      <w:pPr>
        <w:widowControl w:val="0"/>
        <w:numPr>
          <w:ilvl w:val="0"/>
          <w:numId w:val="5"/>
        </w:numPr>
        <w:tabs>
          <w:tab w:val="left" w:pos="1268"/>
        </w:tabs>
        <w:autoSpaceDE w:val="0"/>
        <w:autoSpaceDN w:val="0"/>
        <w:spacing w:before="1" w:after="0" w:line="240" w:lineRule="auto"/>
        <w:ind w:right="227" w:firstLine="719"/>
        <w:jc w:val="both"/>
        <w:rPr>
          <w:rFonts w:ascii="Arial" w:eastAsia="Arial" w:hAnsi="Arial" w:cs="Arial"/>
          <w:sz w:val="24"/>
        </w:rPr>
      </w:pPr>
      <w:r w:rsidRPr="00D07538">
        <w:rPr>
          <w:rFonts w:ascii="Arial" w:eastAsia="Arial" w:hAnsi="Arial" w:cs="Arial"/>
          <w:sz w:val="24"/>
        </w:rPr>
        <w:t xml:space="preserve">В группах из четырех человек два человека берут на себя роли консуль- танта и клиента, а двое других остаются наблюдателями. Разыграйте ситуации, в которых консультант демонстрирует свои навыки в проявлении различных </w:t>
      </w:r>
      <w:proofErr w:type="gramStart"/>
      <w:r w:rsidRPr="00D07538">
        <w:rPr>
          <w:rFonts w:ascii="Arial" w:eastAsia="Arial" w:hAnsi="Arial" w:cs="Arial"/>
          <w:sz w:val="24"/>
        </w:rPr>
        <w:t>уров- ней</w:t>
      </w:r>
      <w:proofErr w:type="gramEnd"/>
      <w:r w:rsidRPr="00D07538">
        <w:rPr>
          <w:rFonts w:ascii="Arial" w:eastAsia="Arial" w:hAnsi="Arial" w:cs="Arial"/>
          <w:sz w:val="24"/>
        </w:rPr>
        <w:t xml:space="preserve"> эмпатии. После этого консультант должен получить обратную</w:t>
      </w:r>
    </w:p>
    <w:p w14:paraId="0E6A57A7" w14:textId="77777777" w:rsidR="00D07538" w:rsidRPr="00D07538" w:rsidRDefault="00D07538" w:rsidP="00D07538">
      <w:pPr>
        <w:widowControl w:val="0"/>
        <w:autoSpaceDE w:val="0"/>
        <w:autoSpaceDN w:val="0"/>
        <w:spacing w:after="0" w:line="240" w:lineRule="auto"/>
        <w:jc w:val="both"/>
        <w:rPr>
          <w:rFonts w:ascii="Arial" w:eastAsia="Arial" w:hAnsi="Arial" w:cs="Arial"/>
          <w:sz w:val="24"/>
          <w:szCs w:val="24"/>
        </w:rPr>
      </w:pPr>
      <w:r w:rsidRPr="00D07538">
        <w:rPr>
          <w:rFonts w:ascii="Arial" w:eastAsia="Arial" w:hAnsi="Arial" w:cs="Arial"/>
          <w:sz w:val="24"/>
          <w:szCs w:val="24"/>
        </w:rPr>
        <w:t>связь</w:t>
      </w:r>
      <w:r w:rsidRPr="00D07538">
        <w:rPr>
          <w:rFonts w:ascii="Arial" w:eastAsia="Arial" w:hAnsi="Arial" w:cs="Arial"/>
          <w:spacing w:val="-1"/>
          <w:sz w:val="24"/>
          <w:szCs w:val="24"/>
        </w:rPr>
        <w:t xml:space="preserve"> </w:t>
      </w:r>
      <w:r w:rsidRPr="00D07538">
        <w:rPr>
          <w:rFonts w:ascii="Arial" w:eastAsia="Arial" w:hAnsi="Arial" w:cs="Arial"/>
          <w:sz w:val="24"/>
          <w:szCs w:val="24"/>
        </w:rPr>
        <w:t>от</w:t>
      </w:r>
      <w:r w:rsidRPr="00D07538">
        <w:rPr>
          <w:rFonts w:ascii="Arial" w:eastAsia="Arial" w:hAnsi="Arial" w:cs="Arial"/>
          <w:spacing w:val="2"/>
          <w:sz w:val="24"/>
          <w:szCs w:val="24"/>
        </w:rPr>
        <w:t xml:space="preserve"> </w:t>
      </w:r>
      <w:r w:rsidRPr="00D07538">
        <w:rPr>
          <w:rFonts w:ascii="Arial" w:eastAsia="Arial" w:hAnsi="Arial" w:cs="Arial"/>
          <w:sz w:val="24"/>
          <w:szCs w:val="24"/>
        </w:rPr>
        <w:t>клиента</w:t>
      </w:r>
      <w:r w:rsidRPr="00D07538">
        <w:rPr>
          <w:rFonts w:ascii="Arial" w:eastAsia="Arial" w:hAnsi="Arial" w:cs="Arial"/>
          <w:spacing w:val="1"/>
          <w:sz w:val="24"/>
          <w:szCs w:val="24"/>
        </w:rPr>
        <w:t xml:space="preserve"> </w:t>
      </w:r>
      <w:r w:rsidRPr="00D07538">
        <w:rPr>
          <w:rFonts w:ascii="Arial" w:eastAsia="Arial" w:hAnsi="Arial" w:cs="Arial"/>
          <w:sz w:val="24"/>
          <w:szCs w:val="24"/>
        </w:rPr>
        <w:t>и</w:t>
      </w:r>
      <w:r w:rsidRPr="00D07538">
        <w:rPr>
          <w:rFonts w:ascii="Arial" w:eastAsia="Arial" w:hAnsi="Arial" w:cs="Arial"/>
          <w:spacing w:val="2"/>
          <w:sz w:val="24"/>
          <w:szCs w:val="24"/>
        </w:rPr>
        <w:t xml:space="preserve"> </w:t>
      </w:r>
      <w:r w:rsidRPr="00D07538">
        <w:rPr>
          <w:rFonts w:ascii="Arial" w:eastAsia="Arial" w:hAnsi="Arial" w:cs="Arial"/>
          <w:sz w:val="24"/>
          <w:szCs w:val="24"/>
        </w:rPr>
        <w:t>от наблюдателей,</w:t>
      </w:r>
      <w:r w:rsidRPr="00D07538">
        <w:rPr>
          <w:rFonts w:ascii="Arial" w:eastAsia="Arial" w:hAnsi="Arial" w:cs="Arial"/>
          <w:spacing w:val="2"/>
          <w:sz w:val="24"/>
          <w:szCs w:val="24"/>
        </w:rPr>
        <w:t xml:space="preserve"> </w:t>
      </w:r>
      <w:r w:rsidRPr="00D07538">
        <w:rPr>
          <w:rFonts w:ascii="Arial" w:eastAsia="Arial" w:hAnsi="Arial" w:cs="Arial"/>
          <w:sz w:val="24"/>
          <w:szCs w:val="24"/>
        </w:rPr>
        <w:t>узнать</w:t>
      </w:r>
      <w:r w:rsidRPr="00D07538">
        <w:rPr>
          <w:rFonts w:ascii="Arial" w:eastAsia="Arial" w:hAnsi="Arial" w:cs="Arial"/>
          <w:spacing w:val="1"/>
          <w:sz w:val="24"/>
          <w:szCs w:val="24"/>
        </w:rPr>
        <w:t xml:space="preserve"> </w:t>
      </w:r>
      <w:r w:rsidRPr="00D07538">
        <w:rPr>
          <w:rFonts w:ascii="Arial" w:eastAsia="Arial" w:hAnsi="Arial" w:cs="Arial"/>
          <w:sz w:val="24"/>
          <w:szCs w:val="24"/>
        </w:rPr>
        <w:t>их</w:t>
      </w:r>
      <w:r w:rsidRPr="00D07538">
        <w:rPr>
          <w:rFonts w:ascii="Arial" w:eastAsia="Arial" w:hAnsi="Arial" w:cs="Arial"/>
          <w:spacing w:val="-1"/>
          <w:sz w:val="24"/>
          <w:szCs w:val="24"/>
        </w:rPr>
        <w:t xml:space="preserve"> </w:t>
      </w:r>
      <w:r w:rsidRPr="00D07538">
        <w:rPr>
          <w:rFonts w:ascii="Arial" w:eastAsia="Arial" w:hAnsi="Arial" w:cs="Arial"/>
          <w:sz w:val="24"/>
          <w:szCs w:val="24"/>
        </w:rPr>
        <w:t>мнение</w:t>
      </w:r>
      <w:r w:rsidRPr="00D07538">
        <w:rPr>
          <w:rFonts w:ascii="Arial" w:eastAsia="Arial" w:hAnsi="Arial" w:cs="Arial"/>
          <w:spacing w:val="2"/>
          <w:sz w:val="24"/>
          <w:szCs w:val="24"/>
        </w:rPr>
        <w:t xml:space="preserve"> </w:t>
      </w:r>
      <w:r w:rsidRPr="00D07538">
        <w:rPr>
          <w:rFonts w:ascii="Arial" w:eastAsia="Arial" w:hAnsi="Arial" w:cs="Arial"/>
          <w:sz w:val="24"/>
          <w:szCs w:val="24"/>
        </w:rPr>
        <w:t>о</w:t>
      </w:r>
      <w:r w:rsidRPr="00D07538">
        <w:rPr>
          <w:rFonts w:ascii="Arial" w:eastAsia="Arial" w:hAnsi="Arial" w:cs="Arial"/>
          <w:spacing w:val="2"/>
          <w:sz w:val="24"/>
          <w:szCs w:val="24"/>
        </w:rPr>
        <w:t xml:space="preserve"> </w:t>
      </w:r>
      <w:r w:rsidRPr="00D07538">
        <w:rPr>
          <w:rFonts w:ascii="Arial" w:eastAsia="Arial" w:hAnsi="Arial" w:cs="Arial"/>
          <w:sz w:val="24"/>
          <w:szCs w:val="24"/>
        </w:rPr>
        <w:t>каждом</w:t>
      </w:r>
      <w:r w:rsidRPr="00D07538">
        <w:rPr>
          <w:rFonts w:ascii="Arial" w:eastAsia="Arial" w:hAnsi="Arial" w:cs="Arial"/>
          <w:spacing w:val="2"/>
          <w:sz w:val="24"/>
          <w:szCs w:val="24"/>
        </w:rPr>
        <w:t xml:space="preserve"> </w:t>
      </w:r>
      <w:r w:rsidRPr="00D07538">
        <w:rPr>
          <w:rFonts w:ascii="Arial" w:eastAsia="Arial" w:hAnsi="Arial" w:cs="Arial"/>
          <w:sz w:val="24"/>
          <w:szCs w:val="24"/>
        </w:rPr>
        <w:t>своем</w:t>
      </w:r>
      <w:r w:rsidRPr="00D07538">
        <w:rPr>
          <w:rFonts w:ascii="Arial" w:eastAsia="Arial" w:hAnsi="Arial" w:cs="Arial"/>
          <w:spacing w:val="2"/>
          <w:sz w:val="24"/>
          <w:szCs w:val="24"/>
        </w:rPr>
        <w:t xml:space="preserve"> </w:t>
      </w:r>
      <w:r w:rsidRPr="00D07538">
        <w:rPr>
          <w:rFonts w:ascii="Arial" w:eastAsia="Arial" w:hAnsi="Arial" w:cs="Arial"/>
          <w:spacing w:val="-4"/>
          <w:sz w:val="24"/>
          <w:szCs w:val="24"/>
        </w:rPr>
        <w:t>дей-</w:t>
      </w:r>
    </w:p>
    <w:p w14:paraId="20B15020" w14:textId="77777777" w:rsidR="00D07538" w:rsidRPr="00D07538" w:rsidRDefault="00D07538" w:rsidP="00D07538">
      <w:pPr>
        <w:widowControl w:val="0"/>
        <w:autoSpaceDE w:val="0"/>
        <w:autoSpaceDN w:val="0"/>
        <w:spacing w:after="0" w:line="240" w:lineRule="auto"/>
        <w:rPr>
          <w:rFonts w:ascii="Arial" w:eastAsia="Arial" w:hAnsi="Arial" w:cs="Arial"/>
          <w:sz w:val="24"/>
          <w:szCs w:val="24"/>
        </w:rPr>
      </w:pPr>
      <w:r w:rsidRPr="00D07538">
        <w:rPr>
          <w:rFonts w:ascii="Arial" w:eastAsia="Arial" w:hAnsi="Arial" w:cs="Arial"/>
          <w:spacing w:val="-2"/>
          <w:sz w:val="24"/>
          <w:szCs w:val="24"/>
        </w:rPr>
        <w:t>ствии.</w:t>
      </w:r>
    </w:p>
    <w:p w14:paraId="4D5BA6C7" w14:textId="77777777" w:rsidR="00D07538" w:rsidRPr="00D07538" w:rsidRDefault="00D07538" w:rsidP="00D07538">
      <w:pPr>
        <w:widowControl w:val="0"/>
        <w:numPr>
          <w:ilvl w:val="0"/>
          <w:numId w:val="5"/>
        </w:numPr>
        <w:tabs>
          <w:tab w:val="left" w:pos="1253"/>
        </w:tabs>
        <w:autoSpaceDE w:val="0"/>
        <w:autoSpaceDN w:val="0"/>
        <w:spacing w:after="0" w:line="240" w:lineRule="auto"/>
        <w:ind w:left="1252" w:hanging="272"/>
        <w:jc w:val="both"/>
        <w:rPr>
          <w:rFonts w:ascii="Arial" w:eastAsia="Arial" w:hAnsi="Arial" w:cs="Arial"/>
          <w:sz w:val="24"/>
        </w:rPr>
      </w:pPr>
      <w:r w:rsidRPr="00D07538">
        <w:rPr>
          <w:rFonts w:ascii="Arial" w:eastAsia="Arial" w:hAnsi="Arial" w:cs="Arial"/>
          <w:sz w:val="24"/>
        </w:rPr>
        <w:t>В</w:t>
      </w:r>
      <w:r w:rsidRPr="00D07538">
        <w:rPr>
          <w:rFonts w:ascii="Arial" w:eastAsia="Arial" w:hAnsi="Arial" w:cs="Arial"/>
          <w:spacing w:val="-5"/>
          <w:sz w:val="24"/>
        </w:rPr>
        <w:t xml:space="preserve"> </w:t>
      </w:r>
      <w:r w:rsidRPr="00D07538">
        <w:rPr>
          <w:rFonts w:ascii="Arial" w:eastAsia="Arial" w:hAnsi="Arial" w:cs="Arial"/>
          <w:sz w:val="24"/>
        </w:rPr>
        <w:t>тех</w:t>
      </w:r>
      <w:r w:rsidRPr="00D07538">
        <w:rPr>
          <w:rFonts w:ascii="Arial" w:eastAsia="Arial" w:hAnsi="Arial" w:cs="Arial"/>
          <w:spacing w:val="-2"/>
          <w:sz w:val="24"/>
        </w:rPr>
        <w:t xml:space="preserve"> </w:t>
      </w:r>
      <w:r w:rsidRPr="00D07538">
        <w:rPr>
          <w:rFonts w:ascii="Arial" w:eastAsia="Arial" w:hAnsi="Arial" w:cs="Arial"/>
          <w:sz w:val="24"/>
        </w:rPr>
        <w:t>же группах,</w:t>
      </w:r>
      <w:r w:rsidRPr="00D07538">
        <w:rPr>
          <w:rFonts w:ascii="Arial" w:eastAsia="Arial" w:hAnsi="Arial" w:cs="Arial"/>
          <w:spacing w:val="1"/>
          <w:sz w:val="24"/>
        </w:rPr>
        <w:t xml:space="preserve"> </w:t>
      </w:r>
      <w:r w:rsidRPr="00D07538">
        <w:rPr>
          <w:rFonts w:ascii="Arial" w:eastAsia="Arial" w:hAnsi="Arial" w:cs="Arial"/>
          <w:sz w:val="24"/>
        </w:rPr>
        <w:t>которые были сформированы</w:t>
      </w:r>
      <w:r w:rsidRPr="00D07538">
        <w:rPr>
          <w:rFonts w:ascii="Arial" w:eastAsia="Arial" w:hAnsi="Arial" w:cs="Arial"/>
          <w:spacing w:val="4"/>
          <w:sz w:val="24"/>
        </w:rPr>
        <w:t xml:space="preserve"> </w:t>
      </w:r>
      <w:r w:rsidRPr="00D07538">
        <w:rPr>
          <w:rFonts w:ascii="Arial" w:eastAsia="Arial" w:hAnsi="Arial" w:cs="Arial"/>
          <w:sz w:val="24"/>
        </w:rPr>
        <w:t>для третьего</w:t>
      </w:r>
      <w:r w:rsidRPr="00D07538">
        <w:rPr>
          <w:rFonts w:ascii="Arial" w:eastAsia="Arial" w:hAnsi="Arial" w:cs="Arial"/>
          <w:spacing w:val="-2"/>
          <w:sz w:val="24"/>
        </w:rPr>
        <w:t xml:space="preserve"> упражнения,</w:t>
      </w:r>
    </w:p>
    <w:p w14:paraId="501A0140" w14:textId="77777777" w:rsidR="00D07538" w:rsidRPr="00D07538" w:rsidRDefault="00D07538" w:rsidP="00D07538">
      <w:pPr>
        <w:widowControl w:val="0"/>
        <w:autoSpaceDE w:val="0"/>
        <w:autoSpaceDN w:val="0"/>
        <w:spacing w:after="0" w:line="240" w:lineRule="auto"/>
        <w:ind w:right="222"/>
        <w:jc w:val="both"/>
        <w:rPr>
          <w:rFonts w:ascii="Arial" w:eastAsia="Arial" w:hAnsi="Arial" w:cs="Arial"/>
          <w:sz w:val="24"/>
          <w:szCs w:val="24"/>
        </w:rPr>
      </w:pPr>
      <w:r w:rsidRPr="00D07538">
        <w:rPr>
          <w:rFonts w:ascii="Arial" w:eastAsia="Arial" w:hAnsi="Arial" w:cs="Arial"/>
          <w:sz w:val="24"/>
          <w:szCs w:val="24"/>
        </w:rPr>
        <w:t xml:space="preserve">поупражняйтесь в применении конфронтации и непосредственной реакции откры- тости. Обсудите в микрогруппах, а затем и с аудиторией в целом различия и </w:t>
      </w:r>
      <w:proofErr w:type="gramStart"/>
      <w:r w:rsidRPr="00D07538">
        <w:rPr>
          <w:rFonts w:ascii="Arial" w:eastAsia="Arial" w:hAnsi="Arial" w:cs="Arial"/>
          <w:sz w:val="24"/>
          <w:szCs w:val="24"/>
        </w:rPr>
        <w:t>сход- ства</w:t>
      </w:r>
      <w:proofErr w:type="gramEnd"/>
      <w:r w:rsidRPr="00D07538">
        <w:rPr>
          <w:rFonts w:ascii="Arial" w:eastAsia="Arial" w:hAnsi="Arial" w:cs="Arial"/>
          <w:sz w:val="24"/>
          <w:szCs w:val="24"/>
        </w:rPr>
        <w:t xml:space="preserve"> между этими двумя умениями в консультировании.</w:t>
      </w:r>
    </w:p>
    <w:p w14:paraId="10AECFBE" w14:textId="77777777" w:rsidR="00D07538" w:rsidRPr="00D07538" w:rsidRDefault="00D07538" w:rsidP="00D07538">
      <w:pPr>
        <w:widowControl w:val="0"/>
        <w:autoSpaceDE w:val="0"/>
        <w:autoSpaceDN w:val="0"/>
        <w:spacing w:after="0" w:line="240" w:lineRule="auto"/>
        <w:rPr>
          <w:rFonts w:ascii="Arial" w:eastAsia="Arial" w:hAnsi="Arial" w:cs="Arial"/>
          <w:sz w:val="24"/>
          <w:szCs w:val="24"/>
        </w:rPr>
      </w:pPr>
    </w:p>
    <w:p w14:paraId="1D64572F" w14:textId="77777777" w:rsidR="00D07538" w:rsidRPr="00D07538" w:rsidRDefault="00D07538" w:rsidP="00D07538">
      <w:pPr>
        <w:widowControl w:val="0"/>
        <w:autoSpaceDE w:val="0"/>
        <w:autoSpaceDN w:val="0"/>
        <w:spacing w:after="0" w:line="240" w:lineRule="auto"/>
        <w:jc w:val="both"/>
        <w:outlineLvl w:val="0"/>
        <w:rPr>
          <w:rFonts w:ascii="Arial" w:eastAsia="Arial" w:hAnsi="Arial" w:cs="Arial"/>
          <w:b/>
          <w:bCs/>
          <w:sz w:val="24"/>
          <w:szCs w:val="24"/>
        </w:rPr>
      </w:pPr>
      <w:r w:rsidRPr="00D07538">
        <w:rPr>
          <w:rFonts w:ascii="Arial" w:eastAsia="Arial" w:hAnsi="Arial" w:cs="Arial"/>
          <w:b/>
          <w:bCs/>
          <w:sz w:val="24"/>
          <w:szCs w:val="24"/>
        </w:rPr>
        <w:t>Комплект</w:t>
      </w:r>
      <w:r w:rsidRPr="00D07538">
        <w:rPr>
          <w:rFonts w:ascii="Arial" w:eastAsia="Arial" w:hAnsi="Arial" w:cs="Arial"/>
          <w:b/>
          <w:bCs/>
          <w:spacing w:val="-7"/>
          <w:sz w:val="24"/>
          <w:szCs w:val="24"/>
        </w:rPr>
        <w:t xml:space="preserve"> </w:t>
      </w:r>
      <w:r w:rsidRPr="00D07538">
        <w:rPr>
          <w:rFonts w:ascii="Arial" w:eastAsia="Arial" w:hAnsi="Arial" w:cs="Arial"/>
          <w:b/>
          <w:bCs/>
          <w:sz w:val="24"/>
          <w:szCs w:val="24"/>
        </w:rPr>
        <w:t>практических</w:t>
      </w:r>
      <w:r w:rsidRPr="00D07538">
        <w:rPr>
          <w:rFonts w:ascii="Arial" w:eastAsia="Arial" w:hAnsi="Arial" w:cs="Arial"/>
          <w:b/>
          <w:bCs/>
          <w:spacing w:val="-3"/>
          <w:sz w:val="24"/>
          <w:szCs w:val="24"/>
        </w:rPr>
        <w:t xml:space="preserve"> </w:t>
      </w:r>
      <w:r w:rsidRPr="00D07538">
        <w:rPr>
          <w:rFonts w:ascii="Arial" w:eastAsia="Arial" w:hAnsi="Arial" w:cs="Arial"/>
          <w:b/>
          <w:bCs/>
          <w:sz w:val="24"/>
          <w:szCs w:val="24"/>
        </w:rPr>
        <w:t>заданий</w:t>
      </w:r>
      <w:r w:rsidRPr="00D07538">
        <w:rPr>
          <w:rFonts w:ascii="Arial" w:eastAsia="Arial" w:hAnsi="Arial" w:cs="Arial"/>
          <w:b/>
          <w:bCs/>
          <w:spacing w:val="-6"/>
          <w:sz w:val="24"/>
          <w:szCs w:val="24"/>
        </w:rPr>
        <w:t xml:space="preserve"> </w:t>
      </w:r>
      <w:r w:rsidRPr="00D07538">
        <w:rPr>
          <w:rFonts w:ascii="Arial" w:eastAsia="Arial" w:hAnsi="Arial" w:cs="Arial"/>
          <w:b/>
          <w:bCs/>
          <w:sz w:val="24"/>
          <w:szCs w:val="24"/>
        </w:rPr>
        <w:t>№</w:t>
      </w:r>
      <w:r w:rsidRPr="00D07538">
        <w:rPr>
          <w:rFonts w:ascii="Arial" w:eastAsia="Arial" w:hAnsi="Arial" w:cs="Arial"/>
          <w:b/>
          <w:bCs/>
          <w:spacing w:val="-4"/>
          <w:sz w:val="24"/>
          <w:szCs w:val="24"/>
        </w:rPr>
        <w:t xml:space="preserve"> </w:t>
      </w:r>
      <w:r w:rsidRPr="00D07538">
        <w:rPr>
          <w:rFonts w:ascii="Arial" w:eastAsia="Arial" w:hAnsi="Arial" w:cs="Arial"/>
          <w:b/>
          <w:bCs/>
          <w:spacing w:val="-10"/>
          <w:sz w:val="24"/>
          <w:szCs w:val="24"/>
        </w:rPr>
        <w:t>3</w:t>
      </w:r>
    </w:p>
    <w:p w14:paraId="2D717187" w14:textId="77777777" w:rsidR="00D07538" w:rsidRPr="00D07538" w:rsidRDefault="00D07538" w:rsidP="00D07538">
      <w:pPr>
        <w:widowControl w:val="0"/>
        <w:numPr>
          <w:ilvl w:val="0"/>
          <w:numId w:val="4"/>
        </w:numPr>
        <w:tabs>
          <w:tab w:val="left" w:pos="1260"/>
        </w:tabs>
        <w:autoSpaceDE w:val="0"/>
        <w:autoSpaceDN w:val="0"/>
        <w:spacing w:before="1" w:after="0" w:line="240" w:lineRule="auto"/>
        <w:ind w:right="221" w:firstLine="707"/>
        <w:jc w:val="both"/>
        <w:rPr>
          <w:rFonts w:ascii="Arial" w:eastAsia="Arial" w:hAnsi="Arial" w:cs="Arial"/>
          <w:sz w:val="24"/>
        </w:rPr>
      </w:pPr>
      <w:r w:rsidRPr="00D07538">
        <w:rPr>
          <w:rFonts w:ascii="Arial" w:eastAsia="Arial" w:hAnsi="Arial" w:cs="Arial"/>
          <w:sz w:val="24"/>
        </w:rPr>
        <w:t>Представьте, что вам предстоит проводить свою первую консультацион- ную</w:t>
      </w:r>
      <w:r w:rsidRPr="00D07538">
        <w:rPr>
          <w:rFonts w:ascii="Arial" w:eastAsia="Arial" w:hAnsi="Arial" w:cs="Arial"/>
          <w:spacing w:val="-1"/>
          <w:sz w:val="24"/>
        </w:rPr>
        <w:t xml:space="preserve"> </w:t>
      </w:r>
      <w:r w:rsidRPr="00D07538">
        <w:rPr>
          <w:rFonts w:ascii="Arial" w:eastAsia="Arial" w:hAnsi="Arial" w:cs="Arial"/>
          <w:sz w:val="24"/>
        </w:rPr>
        <w:t>сессию</w:t>
      </w:r>
      <w:r w:rsidRPr="00D07538">
        <w:rPr>
          <w:rFonts w:ascii="Arial" w:eastAsia="Arial" w:hAnsi="Arial" w:cs="Arial"/>
          <w:spacing w:val="-1"/>
          <w:sz w:val="24"/>
        </w:rPr>
        <w:t xml:space="preserve"> </w:t>
      </w:r>
      <w:r w:rsidRPr="00D07538">
        <w:rPr>
          <w:rFonts w:ascii="Arial" w:eastAsia="Arial" w:hAnsi="Arial" w:cs="Arial"/>
          <w:sz w:val="24"/>
        </w:rPr>
        <w:t>и вы</w:t>
      </w:r>
      <w:r w:rsidRPr="00D07538">
        <w:rPr>
          <w:rFonts w:ascii="Arial" w:eastAsia="Arial" w:hAnsi="Arial" w:cs="Arial"/>
          <w:spacing w:val="-1"/>
          <w:sz w:val="24"/>
        </w:rPr>
        <w:t xml:space="preserve"> </w:t>
      </w:r>
      <w:r w:rsidRPr="00D07538">
        <w:rPr>
          <w:rFonts w:ascii="Arial" w:eastAsia="Arial" w:hAnsi="Arial" w:cs="Arial"/>
          <w:sz w:val="24"/>
        </w:rPr>
        <w:t>сами можете</w:t>
      </w:r>
      <w:r w:rsidRPr="00D07538">
        <w:rPr>
          <w:rFonts w:ascii="Arial" w:eastAsia="Arial" w:hAnsi="Arial" w:cs="Arial"/>
          <w:spacing w:val="-2"/>
          <w:sz w:val="24"/>
        </w:rPr>
        <w:t xml:space="preserve"> </w:t>
      </w:r>
      <w:r w:rsidRPr="00D07538">
        <w:rPr>
          <w:rFonts w:ascii="Arial" w:eastAsia="Arial" w:hAnsi="Arial" w:cs="Arial"/>
          <w:sz w:val="24"/>
        </w:rPr>
        <w:t>выбрать, в</w:t>
      </w:r>
      <w:r w:rsidRPr="00D07538">
        <w:rPr>
          <w:rFonts w:ascii="Arial" w:eastAsia="Arial" w:hAnsi="Arial" w:cs="Arial"/>
          <w:spacing w:val="-3"/>
          <w:sz w:val="24"/>
        </w:rPr>
        <w:t xml:space="preserve"> </w:t>
      </w:r>
      <w:r w:rsidRPr="00D07538">
        <w:rPr>
          <w:rFonts w:ascii="Arial" w:eastAsia="Arial" w:hAnsi="Arial" w:cs="Arial"/>
          <w:sz w:val="24"/>
        </w:rPr>
        <w:t>каких</w:t>
      </w:r>
      <w:r w:rsidRPr="00D07538">
        <w:rPr>
          <w:rFonts w:ascii="Arial" w:eastAsia="Arial" w:hAnsi="Arial" w:cs="Arial"/>
          <w:spacing w:val="-2"/>
          <w:sz w:val="24"/>
        </w:rPr>
        <w:t xml:space="preserve"> </w:t>
      </w:r>
      <w:r w:rsidRPr="00D07538">
        <w:rPr>
          <w:rFonts w:ascii="Arial" w:eastAsia="Arial" w:hAnsi="Arial" w:cs="Arial"/>
          <w:sz w:val="24"/>
        </w:rPr>
        <w:t>условиях</w:t>
      </w:r>
      <w:r w:rsidRPr="00D07538">
        <w:rPr>
          <w:rFonts w:ascii="Arial" w:eastAsia="Arial" w:hAnsi="Arial" w:cs="Arial"/>
          <w:spacing w:val="-2"/>
          <w:sz w:val="24"/>
        </w:rPr>
        <w:t xml:space="preserve"> </w:t>
      </w:r>
      <w:r w:rsidRPr="00D07538">
        <w:rPr>
          <w:rFonts w:ascii="Arial" w:eastAsia="Arial" w:hAnsi="Arial" w:cs="Arial"/>
          <w:sz w:val="24"/>
        </w:rPr>
        <w:t>она будет проходить.</w:t>
      </w:r>
      <w:r w:rsidRPr="00D07538">
        <w:rPr>
          <w:rFonts w:ascii="Arial" w:eastAsia="Arial" w:hAnsi="Arial" w:cs="Arial"/>
          <w:spacing w:val="-1"/>
          <w:sz w:val="24"/>
        </w:rPr>
        <w:t xml:space="preserve"> </w:t>
      </w:r>
      <w:r w:rsidRPr="00D07538">
        <w:rPr>
          <w:rFonts w:ascii="Arial" w:eastAsia="Arial" w:hAnsi="Arial" w:cs="Arial"/>
          <w:sz w:val="24"/>
        </w:rPr>
        <w:t>Как бы вы подготовили помещение и как бы провели первые 10 минут с предполагае- мым клиентом? Сделайте заметки и рисунки на эту тему, поделитесь своими иде- ями с другими членами группы.</w:t>
      </w:r>
    </w:p>
    <w:p w14:paraId="741D1E82" w14:textId="77777777" w:rsidR="00D07538" w:rsidRPr="00D07538" w:rsidRDefault="00D07538" w:rsidP="00D07538">
      <w:pPr>
        <w:widowControl w:val="0"/>
        <w:numPr>
          <w:ilvl w:val="0"/>
          <w:numId w:val="4"/>
        </w:numPr>
        <w:tabs>
          <w:tab w:val="left" w:pos="1246"/>
        </w:tabs>
        <w:autoSpaceDE w:val="0"/>
        <w:autoSpaceDN w:val="0"/>
        <w:spacing w:after="0" w:line="240" w:lineRule="auto"/>
        <w:ind w:right="221" w:firstLine="707"/>
        <w:jc w:val="both"/>
        <w:rPr>
          <w:rFonts w:ascii="Arial" w:eastAsia="Arial" w:hAnsi="Arial" w:cs="Arial"/>
          <w:sz w:val="24"/>
        </w:rPr>
      </w:pPr>
      <w:r w:rsidRPr="00D07538">
        <w:rPr>
          <w:rFonts w:ascii="Arial" w:eastAsia="Arial" w:hAnsi="Arial" w:cs="Arial"/>
          <w:sz w:val="24"/>
        </w:rPr>
        <w:t xml:space="preserve">Какие типы людей более привлекательны для вас? С какими людьми вам наиболее трудно общаться? В микрогруппах разыграйте 15-минутную сессию с таким трудным клиентом. Проследите за своими вербальными и невербальными действиями. Расскажите вашему клиенту и наблюдателю, что вы заметили, а </w:t>
      </w:r>
      <w:proofErr w:type="gramStart"/>
      <w:r w:rsidRPr="00D07538">
        <w:rPr>
          <w:rFonts w:ascii="Arial" w:eastAsia="Arial" w:hAnsi="Arial" w:cs="Arial"/>
          <w:sz w:val="24"/>
        </w:rPr>
        <w:t>за- тем</w:t>
      </w:r>
      <w:proofErr w:type="gramEnd"/>
      <w:r w:rsidRPr="00D07538">
        <w:rPr>
          <w:rFonts w:ascii="Arial" w:eastAsia="Arial" w:hAnsi="Arial" w:cs="Arial"/>
          <w:sz w:val="24"/>
        </w:rPr>
        <w:t xml:space="preserve"> послушайте их рассказ о том, что они наблюдали.</w:t>
      </w:r>
    </w:p>
    <w:p w14:paraId="1C285298" w14:textId="77777777" w:rsidR="00D07538" w:rsidRPr="00D07538" w:rsidRDefault="00D07538" w:rsidP="00D07538">
      <w:pPr>
        <w:widowControl w:val="0"/>
        <w:numPr>
          <w:ilvl w:val="0"/>
          <w:numId w:val="4"/>
        </w:numPr>
        <w:tabs>
          <w:tab w:val="left" w:pos="1275"/>
        </w:tabs>
        <w:autoSpaceDE w:val="0"/>
        <w:autoSpaceDN w:val="0"/>
        <w:spacing w:after="0" w:line="240" w:lineRule="auto"/>
        <w:ind w:right="226" w:firstLine="707"/>
        <w:jc w:val="both"/>
        <w:rPr>
          <w:rFonts w:ascii="Arial" w:eastAsia="Arial" w:hAnsi="Arial" w:cs="Arial"/>
          <w:sz w:val="24"/>
        </w:rPr>
      </w:pPr>
      <w:r w:rsidRPr="00D07538">
        <w:rPr>
          <w:rFonts w:ascii="Arial" w:eastAsia="Arial" w:hAnsi="Arial" w:cs="Arial"/>
          <w:sz w:val="24"/>
        </w:rPr>
        <w:t>Что бы вы могли сделать, чтобы стать более привлекательным (</w:t>
      </w:r>
      <w:proofErr w:type="gramStart"/>
      <w:r w:rsidRPr="00D07538">
        <w:rPr>
          <w:rFonts w:ascii="Arial" w:eastAsia="Arial" w:hAnsi="Arial" w:cs="Arial"/>
          <w:sz w:val="24"/>
        </w:rPr>
        <w:t>прият- ным</w:t>
      </w:r>
      <w:proofErr w:type="gramEnd"/>
      <w:r w:rsidRPr="00D07538">
        <w:rPr>
          <w:rFonts w:ascii="Arial" w:eastAsia="Arial" w:hAnsi="Arial" w:cs="Arial"/>
          <w:sz w:val="24"/>
        </w:rPr>
        <w:t xml:space="preserve">) для вашего клиента? Обсудите свои предложения с однокурсниками в </w:t>
      </w:r>
      <w:proofErr w:type="gramStart"/>
      <w:r w:rsidRPr="00D07538">
        <w:rPr>
          <w:rFonts w:ascii="Arial" w:eastAsia="Arial" w:hAnsi="Arial" w:cs="Arial"/>
          <w:sz w:val="24"/>
        </w:rPr>
        <w:t>от- крытой</w:t>
      </w:r>
      <w:proofErr w:type="gramEnd"/>
      <w:r w:rsidRPr="00D07538">
        <w:rPr>
          <w:rFonts w:ascii="Arial" w:eastAsia="Arial" w:hAnsi="Arial" w:cs="Arial"/>
          <w:spacing w:val="-4"/>
          <w:sz w:val="24"/>
        </w:rPr>
        <w:t xml:space="preserve"> </w:t>
      </w:r>
      <w:r w:rsidRPr="00D07538">
        <w:rPr>
          <w:rFonts w:ascii="Arial" w:eastAsia="Arial" w:hAnsi="Arial" w:cs="Arial"/>
          <w:sz w:val="24"/>
        </w:rPr>
        <w:t>дискуссии.</w:t>
      </w:r>
      <w:r w:rsidRPr="00D07538">
        <w:rPr>
          <w:rFonts w:ascii="Arial" w:eastAsia="Arial" w:hAnsi="Arial" w:cs="Arial"/>
          <w:spacing w:val="-1"/>
          <w:sz w:val="24"/>
        </w:rPr>
        <w:t xml:space="preserve"> </w:t>
      </w:r>
      <w:r w:rsidRPr="00D07538">
        <w:rPr>
          <w:rFonts w:ascii="Arial" w:eastAsia="Arial" w:hAnsi="Arial" w:cs="Arial"/>
          <w:sz w:val="24"/>
        </w:rPr>
        <w:t>Какие</w:t>
      </w:r>
      <w:r w:rsidRPr="00D07538">
        <w:rPr>
          <w:rFonts w:ascii="Arial" w:eastAsia="Arial" w:hAnsi="Arial" w:cs="Arial"/>
          <w:spacing w:val="-1"/>
          <w:sz w:val="24"/>
        </w:rPr>
        <w:t xml:space="preserve"> </w:t>
      </w:r>
      <w:r w:rsidRPr="00D07538">
        <w:rPr>
          <w:rFonts w:ascii="Arial" w:eastAsia="Arial" w:hAnsi="Arial" w:cs="Arial"/>
          <w:sz w:val="24"/>
        </w:rPr>
        <w:t>пункты</w:t>
      </w:r>
      <w:r w:rsidRPr="00D07538">
        <w:rPr>
          <w:rFonts w:ascii="Arial" w:eastAsia="Arial" w:hAnsi="Arial" w:cs="Arial"/>
          <w:spacing w:val="-1"/>
          <w:sz w:val="24"/>
        </w:rPr>
        <w:t xml:space="preserve"> </w:t>
      </w:r>
      <w:r w:rsidRPr="00D07538">
        <w:rPr>
          <w:rFonts w:ascii="Arial" w:eastAsia="Arial" w:hAnsi="Arial" w:cs="Arial"/>
          <w:sz w:val="24"/>
        </w:rPr>
        <w:t>вы</w:t>
      </w:r>
      <w:r w:rsidRPr="00D07538">
        <w:rPr>
          <w:rFonts w:ascii="Arial" w:eastAsia="Arial" w:hAnsi="Arial" w:cs="Arial"/>
          <w:spacing w:val="-2"/>
          <w:sz w:val="24"/>
        </w:rPr>
        <w:t xml:space="preserve"> </w:t>
      </w:r>
      <w:r w:rsidRPr="00D07538">
        <w:rPr>
          <w:rFonts w:ascii="Arial" w:eastAsia="Arial" w:hAnsi="Arial" w:cs="Arial"/>
          <w:sz w:val="24"/>
        </w:rPr>
        <w:t>считаете</w:t>
      </w:r>
      <w:r w:rsidRPr="00D07538">
        <w:rPr>
          <w:rFonts w:ascii="Arial" w:eastAsia="Arial" w:hAnsi="Arial" w:cs="Arial"/>
          <w:spacing w:val="-1"/>
          <w:sz w:val="24"/>
        </w:rPr>
        <w:t xml:space="preserve"> </w:t>
      </w:r>
      <w:r w:rsidRPr="00D07538">
        <w:rPr>
          <w:rFonts w:ascii="Arial" w:eastAsia="Arial" w:hAnsi="Arial" w:cs="Arial"/>
          <w:sz w:val="24"/>
        </w:rPr>
        <w:t>наиболее</w:t>
      </w:r>
      <w:r w:rsidRPr="00D07538">
        <w:rPr>
          <w:rFonts w:ascii="Arial" w:eastAsia="Arial" w:hAnsi="Arial" w:cs="Arial"/>
          <w:spacing w:val="-1"/>
          <w:sz w:val="24"/>
        </w:rPr>
        <w:t xml:space="preserve"> </w:t>
      </w:r>
      <w:r w:rsidRPr="00D07538">
        <w:rPr>
          <w:rFonts w:ascii="Arial" w:eastAsia="Arial" w:hAnsi="Arial" w:cs="Arial"/>
          <w:sz w:val="24"/>
        </w:rPr>
        <w:t>значимыми</w:t>
      </w:r>
      <w:r w:rsidRPr="00D07538">
        <w:rPr>
          <w:rFonts w:ascii="Arial" w:eastAsia="Arial" w:hAnsi="Arial" w:cs="Arial"/>
          <w:spacing w:val="-1"/>
          <w:sz w:val="24"/>
        </w:rPr>
        <w:t xml:space="preserve"> </w:t>
      </w:r>
      <w:r w:rsidRPr="00D07538">
        <w:rPr>
          <w:rFonts w:ascii="Arial" w:eastAsia="Arial" w:hAnsi="Arial" w:cs="Arial"/>
          <w:sz w:val="24"/>
        </w:rPr>
        <w:t>для</w:t>
      </w:r>
      <w:r w:rsidRPr="00D07538">
        <w:rPr>
          <w:rFonts w:ascii="Arial" w:eastAsia="Arial" w:hAnsi="Arial" w:cs="Arial"/>
          <w:spacing w:val="-2"/>
          <w:sz w:val="24"/>
        </w:rPr>
        <w:t xml:space="preserve"> </w:t>
      </w:r>
      <w:r w:rsidRPr="00D07538">
        <w:rPr>
          <w:rFonts w:ascii="Arial" w:eastAsia="Arial" w:hAnsi="Arial" w:cs="Arial"/>
          <w:sz w:val="24"/>
        </w:rPr>
        <w:t>того,</w:t>
      </w:r>
      <w:r w:rsidRPr="00D07538">
        <w:rPr>
          <w:rFonts w:ascii="Arial" w:eastAsia="Arial" w:hAnsi="Arial" w:cs="Arial"/>
          <w:spacing w:val="-1"/>
          <w:sz w:val="24"/>
        </w:rPr>
        <w:t xml:space="preserve"> </w:t>
      </w:r>
      <w:r w:rsidRPr="00D07538">
        <w:rPr>
          <w:rFonts w:ascii="Arial" w:eastAsia="Arial" w:hAnsi="Arial" w:cs="Arial"/>
          <w:sz w:val="24"/>
        </w:rPr>
        <w:t>чтобы стать эффективным консультантом?</w:t>
      </w:r>
    </w:p>
    <w:p w14:paraId="51F56450" w14:textId="77777777" w:rsidR="00D07538" w:rsidRPr="00D07538" w:rsidRDefault="00D07538" w:rsidP="00D07538">
      <w:pPr>
        <w:widowControl w:val="0"/>
        <w:autoSpaceDE w:val="0"/>
        <w:autoSpaceDN w:val="0"/>
        <w:spacing w:before="1" w:after="0" w:line="240" w:lineRule="auto"/>
        <w:rPr>
          <w:rFonts w:ascii="Arial" w:eastAsia="Arial" w:hAnsi="Arial" w:cs="Arial"/>
          <w:sz w:val="24"/>
          <w:szCs w:val="24"/>
        </w:rPr>
      </w:pPr>
    </w:p>
    <w:p w14:paraId="4E163BC3" w14:textId="77777777" w:rsidR="00D07538" w:rsidRPr="00D07538" w:rsidRDefault="00D07538" w:rsidP="00D07538">
      <w:pPr>
        <w:widowControl w:val="0"/>
        <w:autoSpaceDE w:val="0"/>
        <w:autoSpaceDN w:val="0"/>
        <w:spacing w:after="0" w:line="240" w:lineRule="auto"/>
        <w:jc w:val="both"/>
        <w:outlineLvl w:val="0"/>
        <w:rPr>
          <w:rFonts w:ascii="Arial" w:eastAsia="Arial" w:hAnsi="Arial" w:cs="Arial"/>
          <w:b/>
          <w:bCs/>
          <w:sz w:val="24"/>
          <w:szCs w:val="24"/>
        </w:rPr>
      </w:pPr>
      <w:r w:rsidRPr="00D07538">
        <w:rPr>
          <w:rFonts w:ascii="Arial" w:eastAsia="Arial" w:hAnsi="Arial" w:cs="Arial"/>
          <w:b/>
          <w:bCs/>
          <w:sz w:val="24"/>
          <w:szCs w:val="24"/>
        </w:rPr>
        <w:t>Комплект</w:t>
      </w:r>
      <w:r w:rsidRPr="00D07538">
        <w:rPr>
          <w:rFonts w:ascii="Arial" w:eastAsia="Arial" w:hAnsi="Arial" w:cs="Arial"/>
          <w:b/>
          <w:bCs/>
          <w:spacing w:val="-9"/>
          <w:sz w:val="24"/>
          <w:szCs w:val="24"/>
        </w:rPr>
        <w:t xml:space="preserve"> </w:t>
      </w:r>
      <w:r w:rsidRPr="00D07538">
        <w:rPr>
          <w:rFonts w:ascii="Arial" w:eastAsia="Arial" w:hAnsi="Arial" w:cs="Arial"/>
          <w:b/>
          <w:bCs/>
          <w:sz w:val="24"/>
          <w:szCs w:val="24"/>
        </w:rPr>
        <w:t>практическихзаданий</w:t>
      </w:r>
      <w:r w:rsidRPr="00D07538">
        <w:rPr>
          <w:rFonts w:ascii="Arial" w:eastAsia="Arial" w:hAnsi="Arial" w:cs="Arial"/>
          <w:b/>
          <w:bCs/>
          <w:spacing w:val="-8"/>
          <w:sz w:val="24"/>
          <w:szCs w:val="24"/>
        </w:rPr>
        <w:t xml:space="preserve"> </w:t>
      </w:r>
      <w:r w:rsidRPr="00D07538">
        <w:rPr>
          <w:rFonts w:ascii="Arial" w:eastAsia="Arial" w:hAnsi="Arial" w:cs="Arial"/>
          <w:b/>
          <w:bCs/>
          <w:sz w:val="24"/>
          <w:szCs w:val="24"/>
        </w:rPr>
        <w:t>№</w:t>
      </w:r>
      <w:r w:rsidRPr="00D07538">
        <w:rPr>
          <w:rFonts w:ascii="Arial" w:eastAsia="Arial" w:hAnsi="Arial" w:cs="Arial"/>
          <w:b/>
          <w:bCs/>
          <w:spacing w:val="-7"/>
          <w:sz w:val="24"/>
          <w:szCs w:val="24"/>
        </w:rPr>
        <w:t xml:space="preserve"> </w:t>
      </w:r>
      <w:r w:rsidRPr="00D07538">
        <w:rPr>
          <w:rFonts w:ascii="Arial" w:eastAsia="Arial" w:hAnsi="Arial" w:cs="Arial"/>
          <w:b/>
          <w:bCs/>
          <w:spacing w:val="-10"/>
          <w:sz w:val="24"/>
          <w:szCs w:val="24"/>
        </w:rPr>
        <w:t>4</w:t>
      </w:r>
    </w:p>
    <w:p w14:paraId="45FF747E" w14:textId="77777777" w:rsidR="00D07538" w:rsidRPr="00D07538" w:rsidRDefault="00D07538" w:rsidP="00D07538">
      <w:pPr>
        <w:widowControl w:val="0"/>
        <w:numPr>
          <w:ilvl w:val="0"/>
          <w:numId w:val="3"/>
        </w:numPr>
        <w:tabs>
          <w:tab w:val="left" w:pos="1280"/>
        </w:tabs>
        <w:autoSpaceDE w:val="0"/>
        <w:autoSpaceDN w:val="0"/>
        <w:spacing w:after="0" w:line="240" w:lineRule="auto"/>
        <w:ind w:right="223" w:firstLine="707"/>
        <w:jc w:val="both"/>
        <w:rPr>
          <w:rFonts w:ascii="Arial" w:eastAsia="Arial" w:hAnsi="Arial" w:cs="Arial"/>
          <w:sz w:val="24"/>
        </w:rPr>
      </w:pPr>
      <w:r w:rsidRPr="00D07538">
        <w:rPr>
          <w:rFonts w:ascii="Arial" w:eastAsia="Arial" w:hAnsi="Arial" w:cs="Arial"/>
          <w:sz w:val="24"/>
        </w:rPr>
        <w:t xml:space="preserve">Каким стало ваше отношение к профессии консультанта сейчас, после того как вы получили некоторое представление о начале процесса консультиро- </w:t>
      </w:r>
      <w:proofErr w:type="gramStart"/>
      <w:r w:rsidRPr="00D07538">
        <w:rPr>
          <w:rFonts w:ascii="Arial" w:eastAsia="Arial" w:hAnsi="Arial" w:cs="Arial"/>
          <w:sz w:val="24"/>
        </w:rPr>
        <w:t>вания?Обсудите</w:t>
      </w:r>
      <w:proofErr w:type="gramEnd"/>
      <w:r w:rsidRPr="00D07538">
        <w:rPr>
          <w:rFonts w:ascii="Arial" w:eastAsia="Arial" w:hAnsi="Arial" w:cs="Arial"/>
          <w:sz w:val="24"/>
        </w:rPr>
        <w:t xml:space="preserve"> свои чувства и мысли с другими учащимися. Насколько </w:t>
      </w:r>
      <w:proofErr w:type="gramStart"/>
      <w:r w:rsidRPr="00D07538">
        <w:rPr>
          <w:rFonts w:ascii="Arial" w:eastAsia="Arial" w:hAnsi="Arial" w:cs="Arial"/>
          <w:sz w:val="24"/>
        </w:rPr>
        <w:t>суще- ственно</w:t>
      </w:r>
      <w:proofErr w:type="gramEnd"/>
      <w:r w:rsidRPr="00D07538">
        <w:rPr>
          <w:rFonts w:ascii="Arial" w:eastAsia="Arial" w:hAnsi="Arial" w:cs="Arial"/>
          <w:sz w:val="24"/>
        </w:rPr>
        <w:t xml:space="preserve"> ваши нынешние представления и мысли отличаются от тех, которые бы- ли у вас в начале занятий? Чем именно?</w:t>
      </w:r>
    </w:p>
    <w:p w14:paraId="7424D8A4" w14:textId="77777777" w:rsidR="00D07538" w:rsidRPr="00D07538" w:rsidRDefault="00D07538" w:rsidP="00D07538">
      <w:pPr>
        <w:widowControl w:val="0"/>
        <w:numPr>
          <w:ilvl w:val="0"/>
          <w:numId w:val="3"/>
        </w:numPr>
        <w:tabs>
          <w:tab w:val="left" w:pos="1263"/>
        </w:tabs>
        <w:autoSpaceDE w:val="0"/>
        <w:autoSpaceDN w:val="0"/>
        <w:spacing w:after="0" w:line="240" w:lineRule="auto"/>
        <w:ind w:right="228" w:firstLine="719"/>
        <w:jc w:val="both"/>
        <w:rPr>
          <w:rFonts w:ascii="Arial" w:eastAsia="Arial" w:hAnsi="Arial" w:cs="Arial"/>
          <w:sz w:val="24"/>
        </w:rPr>
      </w:pPr>
      <w:r w:rsidRPr="00D07538">
        <w:rPr>
          <w:rFonts w:ascii="Arial" w:eastAsia="Arial" w:hAnsi="Arial" w:cs="Arial"/>
          <w:sz w:val="24"/>
        </w:rPr>
        <w:t xml:space="preserve">Процессы переноса и контрпереноса до сих пор вызывают жаркие споры в консультировании. Пусть все присутствующие разделятся на две команды, и </w:t>
      </w:r>
      <w:proofErr w:type="gramStart"/>
      <w:r w:rsidRPr="00D07538">
        <w:rPr>
          <w:rFonts w:ascii="Arial" w:eastAsia="Arial" w:hAnsi="Arial" w:cs="Arial"/>
          <w:sz w:val="24"/>
        </w:rPr>
        <w:t>од- на</w:t>
      </w:r>
      <w:proofErr w:type="gramEnd"/>
      <w:r w:rsidRPr="00D07538">
        <w:rPr>
          <w:rFonts w:ascii="Arial" w:eastAsia="Arial" w:hAnsi="Arial" w:cs="Arial"/>
          <w:sz w:val="24"/>
        </w:rPr>
        <w:t xml:space="preserve"> из них будет отстаивать мнение, что эти явления действительно происходят в консультировании,</w:t>
      </w:r>
      <w:r w:rsidRPr="00D07538">
        <w:rPr>
          <w:rFonts w:ascii="Arial" w:eastAsia="Arial" w:hAnsi="Arial" w:cs="Arial"/>
          <w:spacing w:val="65"/>
          <w:sz w:val="24"/>
        </w:rPr>
        <w:t xml:space="preserve"> </w:t>
      </w:r>
      <w:r w:rsidRPr="00D07538">
        <w:rPr>
          <w:rFonts w:ascii="Arial" w:eastAsia="Arial" w:hAnsi="Arial" w:cs="Arial"/>
          <w:sz w:val="24"/>
        </w:rPr>
        <w:t>а</w:t>
      </w:r>
      <w:r w:rsidRPr="00D07538">
        <w:rPr>
          <w:rFonts w:ascii="Arial" w:eastAsia="Arial" w:hAnsi="Arial" w:cs="Arial"/>
          <w:spacing w:val="63"/>
          <w:sz w:val="24"/>
        </w:rPr>
        <w:t xml:space="preserve"> </w:t>
      </w:r>
      <w:r w:rsidRPr="00D07538">
        <w:rPr>
          <w:rFonts w:ascii="Arial" w:eastAsia="Arial" w:hAnsi="Arial" w:cs="Arial"/>
          <w:sz w:val="24"/>
        </w:rPr>
        <w:t>другая</w:t>
      </w:r>
      <w:r w:rsidRPr="00D07538">
        <w:rPr>
          <w:rFonts w:ascii="Arial" w:eastAsia="Arial" w:hAnsi="Arial" w:cs="Arial"/>
          <w:spacing w:val="65"/>
          <w:sz w:val="24"/>
        </w:rPr>
        <w:t xml:space="preserve"> </w:t>
      </w:r>
      <w:r w:rsidRPr="00D07538">
        <w:rPr>
          <w:rFonts w:ascii="Arial" w:eastAsia="Arial" w:hAnsi="Arial" w:cs="Arial"/>
          <w:sz w:val="24"/>
        </w:rPr>
        <w:t>должна</w:t>
      </w:r>
      <w:r w:rsidRPr="00D07538">
        <w:rPr>
          <w:rFonts w:ascii="Arial" w:eastAsia="Arial" w:hAnsi="Arial" w:cs="Arial"/>
          <w:spacing w:val="65"/>
          <w:sz w:val="24"/>
        </w:rPr>
        <w:t xml:space="preserve"> </w:t>
      </w:r>
      <w:r w:rsidRPr="00D07538">
        <w:rPr>
          <w:rFonts w:ascii="Arial" w:eastAsia="Arial" w:hAnsi="Arial" w:cs="Arial"/>
          <w:sz w:val="24"/>
        </w:rPr>
        <w:t>аргументировать</w:t>
      </w:r>
      <w:r w:rsidRPr="00D07538">
        <w:rPr>
          <w:rFonts w:ascii="Arial" w:eastAsia="Arial" w:hAnsi="Arial" w:cs="Arial"/>
          <w:spacing w:val="65"/>
          <w:sz w:val="24"/>
        </w:rPr>
        <w:t xml:space="preserve"> </w:t>
      </w:r>
      <w:r w:rsidRPr="00D07538">
        <w:rPr>
          <w:rFonts w:ascii="Arial" w:eastAsia="Arial" w:hAnsi="Arial" w:cs="Arial"/>
          <w:sz w:val="24"/>
        </w:rPr>
        <w:t>точку</w:t>
      </w:r>
      <w:r w:rsidRPr="00D07538">
        <w:rPr>
          <w:rFonts w:ascii="Arial" w:eastAsia="Arial" w:hAnsi="Arial" w:cs="Arial"/>
          <w:spacing w:val="64"/>
          <w:sz w:val="24"/>
        </w:rPr>
        <w:t xml:space="preserve"> </w:t>
      </w:r>
      <w:r w:rsidRPr="00D07538">
        <w:rPr>
          <w:rFonts w:ascii="Arial" w:eastAsia="Arial" w:hAnsi="Arial" w:cs="Arial"/>
          <w:sz w:val="24"/>
        </w:rPr>
        <w:t>зрения,</w:t>
      </w:r>
      <w:r w:rsidRPr="00D07538">
        <w:rPr>
          <w:rFonts w:ascii="Arial" w:eastAsia="Arial" w:hAnsi="Arial" w:cs="Arial"/>
          <w:spacing w:val="65"/>
          <w:sz w:val="24"/>
        </w:rPr>
        <w:t xml:space="preserve"> </w:t>
      </w:r>
      <w:r w:rsidRPr="00D07538">
        <w:rPr>
          <w:rFonts w:ascii="Arial" w:eastAsia="Arial" w:hAnsi="Arial" w:cs="Arial"/>
          <w:sz w:val="24"/>
        </w:rPr>
        <w:t>что</w:t>
      </w:r>
      <w:r w:rsidRPr="00D07538">
        <w:rPr>
          <w:rFonts w:ascii="Arial" w:eastAsia="Arial" w:hAnsi="Arial" w:cs="Arial"/>
          <w:spacing w:val="66"/>
          <w:sz w:val="24"/>
        </w:rPr>
        <w:t xml:space="preserve"> </w:t>
      </w:r>
      <w:r w:rsidRPr="00D07538">
        <w:rPr>
          <w:rFonts w:ascii="Arial" w:eastAsia="Arial" w:hAnsi="Arial" w:cs="Arial"/>
          <w:spacing w:val="-2"/>
          <w:sz w:val="24"/>
        </w:rPr>
        <w:t>между</w:t>
      </w:r>
    </w:p>
    <w:p w14:paraId="449807BC" w14:textId="77777777" w:rsidR="00D07538" w:rsidRPr="00D07538" w:rsidRDefault="00D07538" w:rsidP="00D07538">
      <w:pPr>
        <w:widowControl w:val="0"/>
        <w:autoSpaceDE w:val="0"/>
        <w:autoSpaceDN w:val="0"/>
        <w:spacing w:after="0" w:line="240" w:lineRule="auto"/>
        <w:jc w:val="both"/>
        <w:rPr>
          <w:rFonts w:ascii="Arial" w:eastAsia="Arial" w:hAnsi="Arial" w:cs="Arial"/>
          <w:sz w:val="24"/>
        </w:rPr>
        <w:sectPr w:rsidR="00D07538" w:rsidRPr="00D07538">
          <w:pgSz w:w="11910" w:h="16840"/>
          <w:pgMar w:top="1040" w:right="620" w:bottom="280" w:left="1440" w:header="720" w:footer="720" w:gutter="0"/>
          <w:cols w:space="720"/>
        </w:sectPr>
      </w:pPr>
    </w:p>
    <w:p w14:paraId="176D9064" w14:textId="77777777" w:rsidR="00D07538" w:rsidRPr="00D07538" w:rsidRDefault="00D07538" w:rsidP="00D07538">
      <w:pPr>
        <w:widowControl w:val="0"/>
        <w:autoSpaceDE w:val="0"/>
        <w:autoSpaceDN w:val="0"/>
        <w:spacing w:before="70" w:after="0" w:line="240" w:lineRule="auto"/>
        <w:ind w:right="225"/>
        <w:jc w:val="both"/>
        <w:rPr>
          <w:rFonts w:ascii="Arial" w:eastAsia="Arial" w:hAnsi="Arial" w:cs="Arial"/>
          <w:sz w:val="24"/>
          <w:szCs w:val="24"/>
        </w:rPr>
      </w:pPr>
      <w:r w:rsidRPr="00D07538">
        <w:rPr>
          <w:rFonts w:ascii="Arial" w:eastAsia="Arial" w:hAnsi="Arial" w:cs="Arial"/>
          <w:sz w:val="24"/>
          <w:szCs w:val="24"/>
        </w:rPr>
        <w:lastRenderedPageBreak/>
        <w:t xml:space="preserve">консультантами и клиентами проявляются только реальные взаимоотношения. Выберите трех человек, которые станут судьями в споре, а затем предоставят </w:t>
      </w:r>
      <w:proofErr w:type="gramStart"/>
      <w:r w:rsidRPr="00D07538">
        <w:rPr>
          <w:rFonts w:ascii="Arial" w:eastAsia="Arial" w:hAnsi="Arial" w:cs="Arial"/>
          <w:sz w:val="24"/>
          <w:szCs w:val="24"/>
        </w:rPr>
        <w:t>об- ратную</w:t>
      </w:r>
      <w:proofErr w:type="gramEnd"/>
      <w:r w:rsidRPr="00D07538">
        <w:rPr>
          <w:rFonts w:ascii="Arial" w:eastAsia="Arial" w:hAnsi="Arial" w:cs="Arial"/>
          <w:sz w:val="24"/>
          <w:szCs w:val="24"/>
        </w:rPr>
        <w:t xml:space="preserve"> связь каждой стороне.</w:t>
      </w:r>
    </w:p>
    <w:p w14:paraId="6148FEAE" w14:textId="77777777" w:rsidR="00D07538" w:rsidRPr="00D07538" w:rsidRDefault="00D07538" w:rsidP="00D07538">
      <w:pPr>
        <w:widowControl w:val="0"/>
        <w:autoSpaceDE w:val="0"/>
        <w:autoSpaceDN w:val="0"/>
        <w:spacing w:after="0" w:line="240" w:lineRule="auto"/>
        <w:rPr>
          <w:rFonts w:ascii="Arial" w:eastAsia="Arial" w:hAnsi="Arial" w:cs="Arial"/>
          <w:sz w:val="24"/>
          <w:szCs w:val="24"/>
        </w:rPr>
      </w:pPr>
    </w:p>
    <w:p w14:paraId="485F3573" w14:textId="77777777" w:rsidR="00D07538" w:rsidRPr="00D07538" w:rsidRDefault="00D07538" w:rsidP="00D07538">
      <w:pPr>
        <w:widowControl w:val="0"/>
        <w:autoSpaceDE w:val="0"/>
        <w:autoSpaceDN w:val="0"/>
        <w:spacing w:after="0" w:line="240" w:lineRule="auto"/>
        <w:jc w:val="both"/>
        <w:rPr>
          <w:rFonts w:ascii="Arial" w:eastAsia="Arial" w:hAnsi="Arial" w:cs="Arial"/>
          <w:sz w:val="24"/>
          <w:szCs w:val="24"/>
        </w:rPr>
      </w:pPr>
      <w:r w:rsidRPr="00D07538">
        <w:rPr>
          <w:rFonts w:ascii="Arial" w:eastAsia="Arial" w:hAnsi="Arial" w:cs="Arial"/>
          <w:sz w:val="24"/>
          <w:szCs w:val="24"/>
        </w:rPr>
        <w:t>Описание</w:t>
      </w:r>
      <w:r w:rsidRPr="00D07538">
        <w:rPr>
          <w:rFonts w:ascii="Arial" w:eastAsia="Arial" w:hAnsi="Arial" w:cs="Arial"/>
          <w:spacing w:val="-6"/>
          <w:sz w:val="24"/>
          <w:szCs w:val="24"/>
        </w:rPr>
        <w:t xml:space="preserve"> </w:t>
      </w:r>
      <w:r w:rsidRPr="00D07538">
        <w:rPr>
          <w:rFonts w:ascii="Arial" w:eastAsia="Arial" w:hAnsi="Arial" w:cs="Arial"/>
          <w:sz w:val="24"/>
          <w:szCs w:val="24"/>
        </w:rPr>
        <w:t>технологии</w:t>
      </w:r>
      <w:r w:rsidRPr="00D07538">
        <w:rPr>
          <w:rFonts w:ascii="Arial" w:eastAsia="Arial" w:hAnsi="Arial" w:cs="Arial"/>
          <w:spacing w:val="-5"/>
          <w:sz w:val="24"/>
          <w:szCs w:val="24"/>
        </w:rPr>
        <w:t xml:space="preserve"> </w:t>
      </w:r>
      <w:r w:rsidRPr="00D07538">
        <w:rPr>
          <w:rFonts w:ascii="Arial" w:eastAsia="Arial" w:hAnsi="Arial" w:cs="Arial"/>
          <w:spacing w:val="-2"/>
          <w:sz w:val="24"/>
          <w:szCs w:val="24"/>
        </w:rPr>
        <w:t>проведения.</w:t>
      </w:r>
    </w:p>
    <w:p w14:paraId="07924743" w14:textId="77777777" w:rsidR="00D07538" w:rsidRPr="00D07538" w:rsidRDefault="00D07538" w:rsidP="00D07538">
      <w:pPr>
        <w:widowControl w:val="0"/>
        <w:autoSpaceDE w:val="0"/>
        <w:autoSpaceDN w:val="0"/>
        <w:spacing w:after="0" w:line="240" w:lineRule="auto"/>
        <w:ind w:right="222"/>
        <w:jc w:val="both"/>
        <w:rPr>
          <w:rFonts w:ascii="Arial" w:eastAsia="Arial" w:hAnsi="Arial" w:cs="Arial"/>
          <w:sz w:val="24"/>
          <w:szCs w:val="24"/>
        </w:rPr>
      </w:pPr>
      <w:r w:rsidRPr="00D07538">
        <w:rPr>
          <w:rFonts w:ascii="Arial" w:eastAsia="Arial" w:hAnsi="Arial" w:cs="Arial"/>
          <w:sz w:val="24"/>
          <w:szCs w:val="24"/>
        </w:rPr>
        <w:t xml:space="preserve">Текущие аттестации проводятся в соответствии с Положением о текущей аттестации обучающихся по программам высшего образования Воронежского </w:t>
      </w:r>
      <w:proofErr w:type="gramStart"/>
      <w:r w:rsidRPr="00D07538">
        <w:rPr>
          <w:rFonts w:ascii="Arial" w:eastAsia="Arial" w:hAnsi="Arial" w:cs="Arial"/>
          <w:sz w:val="24"/>
          <w:szCs w:val="24"/>
        </w:rPr>
        <w:t>гос- ударственного</w:t>
      </w:r>
      <w:proofErr w:type="gramEnd"/>
      <w:r w:rsidRPr="00D07538">
        <w:rPr>
          <w:rFonts w:ascii="Arial" w:eastAsia="Arial" w:hAnsi="Arial" w:cs="Arial"/>
          <w:sz w:val="24"/>
          <w:szCs w:val="24"/>
        </w:rPr>
        <w:t xml:space="preserve"> университета – в форме контрольных работ, выполнения практи- ческих заданий.Критерии оценивания приведены ниже. Контрольные работы </w:t>
      </w:r>
      <w:proofErr w:type="gramStart"/>
      <w:r w:rsidRPr="00D07538">
        <w:rPr>
          <w:rFonts w:ascii="Arial" w:eastAsia="Arial" w:hAnsi="Arial" w:cs="Arial"/>
          <w:sz w:val="24"/>
          <w:szCs w:val="24"/>
        </w:rPr>
        <w:t>вы- полняются</w:t>
      </w:r>
      <w:proofErr w:type="gramEnd"/>
      <w:r w:rsidRPr="00D07538">
        <w:rPr>
          <w:rFonts w:ascii="Arial" w:eastAsia="Arial" w:hAnsi="Arial" w:cs="Arial"/>
          <w:sz w:val="24"/>
          <w:szCs w:val="24"/>
        </w:rPr>
        <w:t xml:space="preserve"> во время аудиторных занятий в виде письменных работ с последую- щей проверкой преподавателем. Практические задания выполняются во время аудиторных занятий.</w:t>
      </w:r>
    </w:p>
    <w:p w14:paraId="11C47796" w14:textId="77777777" w:rsidR="00D07538" w:rsidRPr="00D07538" w:rsidRDefault="00D07538" w:rsidP="00D07538">
      <w:pPr>
        <w:widowControl w:val="0"/>
        <w:autoSpaceDE w:val="0"/>
        <w:autoSpaceDN w:val="0"/>
        <w:spacing w:after="0" w:line="240" w:lineRule="auto"/>
        <w:ind w:right="226"/>
        <w:jc w:val="both"/>
        <w:rPr>
          <w:rFonts w:ascii="Arial" w:eastAsia="Arial" w:hAnsi="Arial" w:cs="Arial"/>
          <w:sz w:val="24"/>
          <w:szCs w:val="24"/>
        </w:rPr>
      </w:pPr>
      <w:r w:rsidRPr="00D07538">
        <w:rPr>
          <w:rFonts w:ascii="Arial" w:eastAsia="Arial" w:hAnsi="Arial" w:cs="Arial"/>
          <w:sz w:val="24"/>
          <w:szCs w:val="24"/>
        </w:rPr>
        <w:t>Результаты текущих аттестаций учитываются преподавателем при прове- дении промежуточной аттестации (экзамена).</w:t>
      </w:r>
    </w:p>
    <w:p w14:paraId="392C6958" w14:textId="77777777" w:rsidR="00D07538" w:rsidRPr="00D07538" w:rsidRDefault="00D07538" w:rsidP="00D07538">
      <w:pPr>
        <w:widowControl w:val="0"/>
        <w:autoSpaceDE w:val="0"/>
        <w:autoSpaceDN w:val="0"/>
        <w:spacing w:before="1" w:after="0" w:line="240" w:lineRule="auto"/>
        <w:ind w:right="224"/>
        <w:jc w:val="both"/>
        <w:rPr>
          <w:rFonts w:ascii="Arial" w:eastAsia="Arial" w:hAnsi="Arial" w:cs="Arial"/>
          <w:sz w:val="24"/>
          <w:szCs w:val="24"/>
        </w:rPr>
      </w:pPr>
      <w:r w:rsidRPr="00D07538">
        <w:rPr>
          <w:rFonts w:ascii="Arial" w:eastAsia="Arial" w:hAnsi="Arial" w:cs="Arial"/>
          <w:sz w:val="24"/>
          <w:szCs w:val="24"/>
        </w:rPr>
        <w:t xml:space="preserve">В условиях применения электронного обучения и дистанционных </w:t>
      </w:r>
      <w:proofErr w:type="gramStart"/>
      <w:r w:rsidRPr="00D07538">
        <w:rPr>
          <w:rFonts w:ascii="Arial" w:eastAsia="Arial" w:hAnsi="Arial" w:cs="Arial"/>
          <w:sz w:val="24"/>
          <w:szCs w:val="24"/>
        </w:rPr>
        <w:t>образова- тельных</w:t>
      </w:r>
      <w:proofErr w:type="gramEnd"/>
      <w:r w:rsidRPr="00D07538">
        <w:rPr>
          <w:rFonts w:ascii="Arial" w:eastAsia="Arial" w:hAnsi="Arial" w:cs="Arial"/>
          <w:sz w:val="24"/>
          <w:szCs w:val="24"/>
        </w:rPr>
        <w:t xml:space="preserve"> технологий все выполняемые задания текущих аттестаций (контрольные работы, практические задания) обучающиеся вывешивают для проверки в личных кабинетах в электронном курсе «Психологическое консультирование». – </w:t>
      </w:r>
      <w:hyperlink r:id="rId22">
        <w:r w:rsidRPr="00D07538">
          <w:rPr>
            <w:rFonts w:ascii="Arial" w:eastAsia="Arial" w:hAnsi="Arial" w:cs="Arial"/>
            <w:sz w:val="24"/>
            <w:szCs w:val="24"/>
          </w:rPr>
          <w:t>URL:https://edu.vsu.ru/course/view.php?id=</w:t>
        </w:r>
      </w:hyperlink>
      <w:r w:rsidRPr="00D07538">
        <w:rPr>
          <w:rFonts w:ascii="Arial" w:eastAsia="Arial" w:hAnsi="Arial" w:cs="Arial"/>
          <w:sz w:val="24"/>
          <w:szCs w:val="24"/>
        </w:rPr>
        <w:t>10395 (портал «Электронный универси- тет ВГУ». – Moodle:</w:t>
      </w:r>
      <w:hyperlink r:id="rId23">
        <w:r w:rsidRPr="00D07538">
          <w:rPr>
            <w:rFonts w:ascii="Arial" w:eastAsia="Arial" w:hAnsi="Arial" w:cs="Arial"/>
            <w:sz w:val="24"/>
            <w:szCs w:val="24"/>
          </w:rPr>
          <w:t>URL:http://www.edu.vsu.ru/</w:t>
        </w:r>
      </w:hyperlink>
      <w:r w:rsidRPr="00D07538">
        <w:rPr>
          <w:rFonts w:ascii="Arial" w:eastAsia="Arial" w:hAnsi="Arial" w:cs="Arial"/>
          <w:sz w:val="24"/>
          <w:szCs w:val="24"/>
        </w:rPr>
        <w:t>).</w:t>
      </w:r>
    </w:p>
    <w:p w14:paraId="77D2231E" w14:textId="77777777" w:rsidR="00D07538" w:rsidRPr="00D07538" w:rsidRDefault="00D07538" w:rsidP="00D07538">
      <w:pPr>
        <w:widowControl w:val="0"/>
        <w:autoSpaceDE w:val="0"/>
        <w:autoSpaceDN w:val="0"/>
        <w:spacing w:before="1" w:after="0" w:line="240" w:lineRule="auto"/>
        <w:rPr>
          <w:rFonts w:ascii="Arial" w:eastAsia="Arial" w:hAnsi="Arial" w:cs="Arial"/>
          <w:sz w:val="31"/>
          <w:szCs w:val="24"/>
        </w:rPr>
      </w:pPr>
    </w:p>
    <w:p w14:paraId="539A210C" w14:textId="77777777" w:rsidR="00D07538" w:rsidRPr="00D07538" w:rsidRDefault="00D07538" w:rsidP="00D07538">
      <w:pPr>
        <w:widowControl w:val="0"/>
        <w:autoSpaceDE w:val="0"/>
        <w:autoSpaceDN w:val="0"/>
        <w:spacing w:after="0" w:line="240" w:lineRule="auto"/>
        <w:jc w:val="both"/>
        <w:rPr>
          <w:rFonts w:ascii="Arial" w:eastAsia="Arial" w:hAnsi="Arial" w:cs="Arial"/>
          <w:sz w:val="24"/>
          <w:szCs w:val="24"/>
        </w:rPr>
      </w:pPr>
      <w:r w:rsidRPr="00D07538">
        <w:rPr>
          <w:rFonts w:ascii="Arial" w:eastAsia="Arial" w:hAnsi="Arial" w:cs="Arial"/>
          <w:sz w:val="24"/>
          <w:szCs w:val="24"/>
        </w:rPr>
        <w:t>Требования</w:t>
      </w:r>
      <w:r w:rsidRPr="00D07538">
        <w:rPr>
          <w:rFonts w:ascii="Arial" w:eastAsia="Arial" w:hAnsi="Arial" w:cs="Arial"/>
          <w:spacing w:val="-7"/>
          <w:sz w:val="24"/>
          <w:szCs w:val="24"/>
        </w:rPr>
        <w:t xml:space="preserve"> </w:t>
      </w:r>
      <w:r w:rsidRPr="00D07538">
        <w:rPr>
          <w:rFonts w:ascii="Arial" w:eastAsia="Arial" w:hAnsi="Arial" w:cs="Arial"/>
          <w:sz w:val="24"/>
          <w:szCs w:val="24"/>
        </w:rPr>
        <w:t>к</w:t>
      </w:r>
      <w:r w:rsidRPr="00D07538">
        <w:rPr>
          <w:rFonts w:ascii="Arial" w:eastAsia="Arial" w:hAnsi="Arial" w:cs="Arial"/>
          <w:spacing w:val="-3"/>
          <w:sz w:val="24"/>
          <w:szCs w:val="24"/>
        </w:rPr>
        <w:t xml:space="preserve"> </w:t>
      </w:r>
      <w:r w:rsidRPr="00D07538">
        <w:rPr>
          <w:rFonts w:ascii="Arial" w:eastAsia="Arial" w:hAnsi="Arial" w:cs="Arial"/>
          <w:sz w:val="24"/>
          <w:szCs w:val="24"/>
        </w:rPr>
        <w:t>выполнению</w:t>
      </w:r>
      <w:r w:rsidRPr="00D07538">
        <w:rPr>
          <w:rFonts w:ascii="Arial" w:eastAsia="Arial" w:hAnsi="Arial" w:cs="Arial"/>
          <w:spacing w:val="-4"/>
          <w:sz w:val="24"/>
          <w:szCs w:val="24"/>
        </w:rPr>
        <w:t xml:space="preserve"> </w:t>
      </w:r>
      <w:r w:rsidRPr="00D07538">
        <w:rPr>
          <w:rFonts w:ascii="Arial" w:eastAsia="Arial" w:hAnsi="Arial" w:cs="Arial"/>
          <w:sz w:val="24"/>
          <w:szCs w:val="24"/>
        </w:rPr>
        <w:t>заданий</w:t>
      </w:r>
      <w:r w:rsidRPr="00D07538">
        <w:rPr>
          <w:rFonts w:ascii="Arial" w:eastAsia="Arial" w:hAnsi="Arial" w:cs="Arial"/>
          <w:spacing w:val="-5"/>
          <w:sz w:val="24"/>
          <w:szCs w:val="24"/>
        </w:rPr>
        <w:t xml:space="preserve"> </w:t>
      </w:r>
      <w:r w:rsidRPr="00D07538">
        <w:rPr>
          <w:rFonts w:ascii="Arial" w:eastAsia="Arial" w:hAnsi="Arial" w:cs="Arial"/>
          <w:sz w:val="24"/>
          <w:szCs w:val="24"/>
        </w:rPr>
        <w:t>(шкалы</w:t>
      </w:r>
      <w:r w:rsidRPr="00D07538">
        <w:rPr>
          <w:rFonts w:ascii="Arial" w:eastAsia="Arial" w:hAnsi="Arial" w:cs="Arial"/>
          <w:spacing w:val="-6"/>
          <w:sz w:val="24"/>
          <w:szCs w:val="24"/>
        </w:rPr>
        <w:t xml:space="preserve"> </w:t>
      </w:r>
      <w:r w:rsidRPr="00D07538">
        <w:rPr>
          <w:rFonts w:ascii="Arial" w:eastAsia="Arial" w:hAnsi="Arial" w:cs="Arial"/>
          <w:sz w:val="24"/>
          <w:szCs w:val="24"/>
        </w:rPr>
        <w:t>и</w:t>
      </w:r>
      <w:r w:rsidRPr="00D07538">
        <w:rPr>
          <w:rFonts w:ascii="Arial" w:eastAsia="Arial" w:hAnsi="Arial" w:cs="Arial"/>
          <w:spacing w:val="-2"/>
          <w:sz w:val="24"/>
          <w:szCs w:val="24"/>
        </w:rPr>
        <w:t xml:space="preserve"> </w:t>
      </w:r>
      <w:r w:rsidRPr="00D07538">
        <w:rPr>
          <w:rFonts w:ascii="Arial" w:eastAsia="Arial" w:hAnsi="Arial" w:cs="Arial"/>
          <w:sz w:val="24"/>
          <w:szCs w:val="24"/>
        </w:rPr>
        <w:t>критерии</w:t>
      </w:r>
      <w:r w:rsidRPr="00D07538">
        <w:rPr>
          <w:rFonts w:ascii="Arial" w:eastAsia="Arial" w:hAnsi="Arial" w:cs="Arial"/>
          <w:spacing w:val="-3"/>
          <w:sz w:val="24"/>
          <w:szCs w:val="24"/>
        </w:rPr>
        <w:t xml:space="preserve"> </w:t>
      </w:r>
      <w:r w:rsidRPr="00D07538">
        <w:rPr>
          <w:rFonts w:ascii="Arial" w:eastAsia="Arial" w:hAnsi="Arial" w:cs="Arial"/>
          <w:spacing w:val="-2"/>
          <w:sz w:val="24"/>
          <w:szCs w:val="24"/>
        </w:rPr>
        <w:t>оценивания).</w:t>
      </w:r>
    </w:p>
    <w:p w14:paraId="5AF2999B" w14:textId="77777777" w:rsidR="00D07538" w:rsidRPr="00D07538" w:rsidRDefault="00D07538" w:rsidP="00D07538">
      <w:pPr>
        <w:widowControl w:val="0"/>
        <w:autoSpaceDE w:val="0"/>
        <w:autoSpaceDN w:val="0"/>
        <w:spacing w:after="0" w:line="240" w:lineRule="auto"/>
        <w:rPr>
          <w:rFonts w:ascii="Arial" w:eastAsia="Arial" w:hAnsi="Arial" w:cs="Arial"/>
          <w:sz w:val="24"/>
          <w:szCs w:val="24"/>
        </w:rPr>
      </w:pPr>
    </w:p>
    <w:p w14:paraId="27FBBDC1" w14:textId="77777777" w:rsidR="00D07538" w:rsidRPr="00D07538" w:rsidRDefault="00D07538" w:rsidP="00D07538">
      <w:pPr>
        <w:widowControl w:val="0"/>
        <w:autoSpaceDE w:val="0"/>
        <w:autoSpaceDN w:val="0"/>
        <w:spacing w:after="0" w:line="240" w:lineRule="auto"/>
        <w:ind w:right="227"/>
        <w:jc w:val="both"/>
        <w:outlineLvl w:val="0"/>
        <w:rPr>
          <w:rFonts w:ascii="Arial" w:eastAsia="Arial" w:hAnsi="Arial" w:cs="Arial"/>
          <w:b/>
          <w:bCs/>
          <w:sz w:val="24"/>
          <w:szCs w:val="24"/>
        </w:rPr>
      </w:pPr>
      <w:r w:rsidRPr="00D07538">
        <w:rPr>
          <w:rFonts w:ascii="Arial" w:eastAsia="Arial" w:hAnsi="Arial" w:cs="Arial"/>
          <w:b/>
          <w:bCs/>
          <w:sz w:val="24"/>
          <w:szCs w:val="24"/>
        </w:rPr>
        <w:t>Критерии оценки компетенций (результатов обучения) при текущей ат- тестации (контрольной работе):</w:t>
      </w:r>
    </w:p>
    <w:p w14:paraId="7FAB64E9" w14:textId="77777777" w:rsidR="00D07538" w:rsidRPr="00D07538" w:rsidRDefault="00D07538" w:rsidP="00D07538">
      <w:pPr>
        <w:widowControl w:val="0"/>
        <w:numPr>
          <w:ilvl w:val="0"/>
          <w:numId w:val="2"/>
        </w:numPr>
        <w:tabs>
          <w:tab w:val="left" w:pos="1186"/>
        </w:tabs>
        <w:autoSpaceDE w:val="0"/>
        <w:autoSpaceDN w:val="0"/>
        <w:spacing w:after="0" w:line="240" w:lineRule="auto"/>
        <w:ind w:right="221" w:firstLine="719"/>
        <w:jc w:val="both"/>
        <w:rPr>
          <w:rFonts w:ascii="Arial" w:eastAsia="Arial" w:hAnsi="Arial" w:cs="Arial"/>
          <w:sz w:val="24"/>
        </w:rPr>
      </w:pPr>
      <w:r w:rsidRPr="00D07538">
        <w:rPr>
          <w:rFonts w:ascii="Arial" w:eastAsia="Arial" w:hAnsi="Arial" w:cs="Arial"/>
          <w:sz w:val="24"/>
        </w:rPr>
        <w:t>оценка «отлично» выставляется,</w:t>
      </w:r>
      <w:r w:rsidRPr="00D07538">
        <w:rPr>
          <w:rFonts w:ascii="Arial" w:eastAsia="Arial" w:hAnsi="Arial" w:cs="Arial"/>
          <w:spacing w:val="-1"/>
          <w:sz w:val="24"/>
        </w:rPr>
        <w:t xml:space="preserve"> </w:t>
      </w:r>
      <w:r w:rsidRPr="00D07538">
        <w:rPr>
          <w:rFonts w:ascii="Arial" w:eastAsia="Arial" w:hAnsi="Arial" w:cs="Arial"/>
          <w:sz w:val="24"/>
        </w:rPr>
        <w:t>если</w:t>
      </w:r>
      <w:r w:rsidRPr="00D07538">
        <w:rPr>
          <w:rFonts w:ascii="Arial" w:eastAsia="Arial" w:hAnsi="Arial" w:cs="Arial"/>
          <w:spacing w:val="-1"/>
          <w:sz w:val="24"/>
        </w:rPr>
        <w:t xml:space="preserve"> </w:t>
      </w:r>
      <w:r w:rsidRPr="00D07538">
        <w:rPr>
          <w:rFonts w:ascii="Arial" w:eastAsia="Arial" w:hAnsi="Arial" w:cs="Arial"/>
          <w:sz w:val="24"/>
        </w:rPr>
        <w:t>не менее чем на четыре пятых</w:t>
      </w:r>
      <w:r w:rsidRPr="00D07538">
        <w:rPr>
          <w:rFonts w:ascii="Arial" w:eastAsia="Arial" w:hAnsi="Arial" w:cs="Arial"/>
          <w:spacing w:val="-1"/>
          <w:sz w:val="24"/>
        </w:rPr>
        <w:t xml:space="preserve"> </w:t>
      </w:r>
      <w:r w:rsidRPr="00D07538">
        <w:rPr>
          <w:rFonts w:ascii="Arial" w:eastAsia="Arial" w:hAnsi="Arial" w:cs="Arial"/>
          <w:sz w:val="24"/>
        </w:rPr>
        <w:t>всех заданий контрольной работы даны правильные, полные и глубокие ответы, рас- крывающие уверенное знание студентом понятий, законов, закономерностей, принципов, фактов, содержащихся в конкретных материалах по теме; высокую сформированность у него аналитико-синтетических операций и их успешное при- менение при изложении изучаемого материала; умение использовать теоретиче- ские знания при трактовке и объяснении практических ситуаций, а также пред- ставлять собственную профессиональную позицию;</w:t>
      </w:r>
    </w:p>
    <w:p w14:paraId="6D4B29A4" w14:textId="77777777" w:rsidR="00D07538" w:rsidRPr="00D07538" w:rsidRDefault="00D07538" w:rsidP="00D07538">
      <w:pPr>
        <w:widowControl w:val="0"/>
        <w:numPr>
          <w:ilvl w:val="0"/>
          <w:numId w:val="2"/>
        </w:numPr>
        <w:tabs>
          <w:tab w:val="left" w:pos="1196"/>
        </w:tabs>
        <w:autoSpaceDE w:val="0"/>
        <w:autoSpaceDN w:val="0"/>
        <w:spacing w:before="1" w:after="0" w:line="240" w:lineRule="auto"/>
        <w:ind w:right="225" w:firstLine="719"/>
        <w:jc w:val="both"/>
        <w:rPr>
          <w:rFonts w:ascii="Arial" w:eastAsia="Arial" w:hAnsi="Arial" w:cs="Arial"/>
          <w:sz w:val="24"/>
        </w:rPr>
      </w:pPr>
      <w:r w:rsidRPr="00D07538">
        <w:rPr>
          <w:rFonts w:ascii="Arial" w:eastAsia="Arial" w:hAnsi="Arial" w:cs="Arial"/>
          <w:sz w:val="24"/>
        </w:rPr>
        <w:t>оценка «хорошо» выставляется, если не менее чем на две трети всех за- даний контрольной работы даны правильные, полные и глубокие ответы, раскры- вающие достаточное знание студентом понятий, законов, закономерностей, прин- ципов, фактов, содержащихся в конкретных материалах по теме; хорошую сфор- мированность у него аналитико-синтетических операций и в целом их адекватное применение при изложении изучаемого материала; хорошо или недостаточно сформированное умение использовать теоретические знания при трактовке и объяснении практических ситуаций, а также недостаточную ясность собственной профессиональной позиции;</w:t>
      </w:r>
    </w:p>
    <w:p w14:paraId="7789611A" w14:textId="77777777" w:rsidR="00D07538" w:rsidRPr="00D07538" w:rsidRDefault="00D07538" w:rsidP="00D07538">
      <w:pPr>
        <w:widowControl w:val="0"/>
        <w:numPr>
          <w:ilvl w:val="0"/>
          <w:numId w:val="2"/>
        </w:numPr>
        <w:tabs>
          <w:tab w:val="left" w:pos="1230"/>
        </w:tabs>
        <w:autoSpaceDE w:val="0"/>
        <w:autoSpaceDN w:val="0"/>
        <w:spacing w:after="0" w:line="240" w:lineRule="auto"/>
        <w:ind w:right="223" w:firstLine="719"/>
        <w:jc w:val="both"/>
        <w:rPr>
          <w:rFonts w:ascii="Arial" w:eastAsia="Arial" w:hAnsi="Arial" w:cs="Arial"/>
          <w:sz w:val="24"/>
        </w:rPr>
      </w:pPr>
      <w:r w:rsidRPr="00D07538">
        <w:rPr>
          <w:rFonts w:ascii="Arial" w:eastAsia="Arial" w:hAnsi="Arial" w:cs="Arial"/>
          <w:sz w:val="24"/>
        </w:rPr>
        <w:t>оценка «удовлетворительно» выставляется, если правильно выполнено не менее половины всех заданий контрольной работы, при этом допускается не- достаточная полнота и глубина ответов, в которых студентом продемонстрирован необходимый минимум знаний понятий, законов, закономерностей, принципов, фактов, содержащихся в конкретных материалах по теме; слабая сформирован- ность у него аналитико-синтетических операций, затруднения в их применении</w:t>
      </w:r>
      <w:r w:rsidRPr="00D07538">
        <w:rPr>
          <w:rFonts w:ascii="Arial" w:eastAsia="Arial" w:hAnsi="Arial" w:cs="Arial"/>
          <w:spacing w:val="80"/>
          <w:sz w:val="24"/>
        </w:rPr>
        <w:t xml:space="preserve"> </w:t>
      </w:r>
      <w:r w:rsidRPr="00D07538">
        <w:rPr>
          <w:rFonts w:ascii="Arial" w:eastAsia="Arial" w:hAnsi="Arial" w:cs="Arial"/>
          <w:sz w:val="24"/>
        </w:rPr>
        <w:t>при изложении изучаемого материала; фрагментарное использование теоретиче- ских знаний при трактовке и объяснении практических ситуаций, несформирован- ность собственной профессиональной позиции;</w:t>
      </w:r>
    </w:p>
    <w:p w14:paraId="6C5F0B45" w14:textId="77777777" w:rsidR="00D07538" w:rsidRPr="00D07538" w:rsidRDefault="00D07538" w:rsidP="00D07538">
      <w:pPr>
        <w:widowControl w:val="0"/>
        <w:autoSpaceDE w:val="0"/>
        <w:autoSpaceDN w:val="0"/>
        <w:spacing w:after="0" w:line="240" w:lineRule="auto"/>
        <w:jc w:val="both"/>
        <w:rPr>
          <w:rFonts w:ascii="Arial" w:eastAsia="Arial" w:hAnsi="Arial" w:cs="Arial"/>
          <w:sz w:val="24"/>
        </w:rPr>
        <w:sectPr w:rsidR="00D07538" w:rsidRPr="00D07538">
          <w:pgSz w:w="11910" w:h="16840"/>
          <w:pgMar w:top="1040" w:right="620" w:bottom="280" w:left="1440" w:header="720" w:footer="720" w:gutter="0"/>
          <w:cols w:space="720"/>
        </w:sectPr>
      </w:pPr>
    </w:p>
    <w:p w14:paraId="15403467" w14:textId="77777777" w:rsidR="00D07538" w:rsidRPr="00D07538" w:rsidRDefault="00D07538" w:rsidP="00D07538">
      <w:pPr>
        <w:widowControl w:val="0"/>
        <w:numPr>
          <w:ilvl w:val="0"/>
          <w:numId w:val="2"/>
        </w:numPr>
        <w:tabs>
          <w:tab w:val="left" w:pos="1218"/>
        </w:tabs>
        <w:autoSpaceDE w:val="0"/>
        <w:autoSpaceDN w:val="0"/>
        <w:spacing w:before="70" w:after="0" w:line="240" w:lineRule="auto"/>
        <w:ind w:right="221" w:firstLine="719"/>
        <w:jc w:val="both"/>
        <w:rPr>
          <w:rFonts w:ascii="Arial" w:eastAsia="Arial" w:hAnsi="Arial" w:cs="Arial"/>
          <w:sz w:val="24"/>
        </w:rPr>
      </w:pPr>
      <w:r w:rsidRPr="00D07538">
        <w:rPr>
          <w:rFonts w:ascii="Arial" w:eastAsia="Arial" w:hAnsi="Arial" w:cs="Arial"/>
          <w:sz w:val="24"/>
        </w:rPr>
        <w:lastRenderedPageBreak/>
        <w:t>оценка «неудовлетворительно» выставляется, если с минимально необ- ходимым уровнем решения выполнено менее половины всех заданий контроль- ной работы, ответы демонстрируют незнание или поверхностное знание студен- тов понятий, законов, закономерностей, принципов, фактов, содержащихся в кон- кретных материалах по теме; несформированность у него аналитико- синтетических операций; неумение использовать теоретические знания при трак- товке и объяснении практических ситуаций, несформированность собственной профессиональной позиции.</w:t>
      </w:r>
    </w:p>
    <w:p w14:paraId="5B272144" w14:textId="77777777" w:rsidR="00D07538" w:rsidRPr="00D07538" w:rsidRDefault="00D07538" w:rsidP="00D07538">
      <w:pPr>
        <w:widowControl w:val="0"/>
        <w:autoSpaceDE w:val="0"/>
        <w:autoSpaceDN w:val="0"/>
        <w:spacing w:after="0" w:line="240" w:lineRule="auto"/>
        <w:rPr>
          <w:rFonts w:ascii="Arial" w:eastAsia="Arial" w:hAnsi="Arial" w:cs="Arial"/>
          <w:sz w:val="24"/>
          <w:szCs w:val="24"/>
        </w:rPr>
      </w:pPr>
    </w:p>
    <w:p w14:paraId="07342358" w14:textId="77777777" w:rsidR="00D07538" w:rsidRPr="00D07538" w:rsidRDefault="00D07538" w:rsidP="00D07538">
      <w:pPr>
        <w:widowControl w:val="0"/>
        <w:autoSpaceDE w:val="0"/>
        <w:autoSpaceDN w:val="0"/>
        <w:spacing w:after="0" w:line="240" w:lineRule="auto"/>
        <w:jc w:val="both"/>
        <w:outlineLvl w:val="0"/>
        <w:rPr>
          <w:rFonts w:ascii="Arial" w:eastAsia="Arial" w:hAnsi="Arial" w:cs="Arial"/>
          <w:b/>
          <w:bCs/>
          <w:sz w:val="24"/>
          <w:szCs w:val="24"/>
        </w:rPr>
      </w:pPr>
      <w:r w:rsidRPr="00D07538">
        <w:rPr>
          <w:rFonts w:ascii="Arial" w:eastAsia="Arial" w:hAnsi="Arial" w:cs="Arial"/>
          <w:b/>
          <w:bCs/>
          <w:sz w:val="24"/>
          <w:szCs w:val="24"/>
        </w:rPr>
        <w:t>Количественная</w:t>
      </w:r>
      <w:r w:rsidRPr="00D07538">
        <w:rPr>
          <w:rFonts w:ascii="Arial" w:eastAsia="Arial" w:hAnsi="Arial" w:cs="Arial"/>
          <w:b/>
          <w:bCs/>
          <w:spacing w:val="-6"/>
          <w:sz w:val="24"/>
          <w:szCs w:val="24"/>
        </w:rPr>
        <w:t xml:space="preserve"> </w:t>
      </w:r>
      <w:r w:rsidRPr="00D07538">
        <w:rPr>
          <w:rFonts w:ascii="Arial" w:eastAsia="Arial" w:hAnsi="Arial" w:cs="Arial"/>
          <w:b/>
          <w:bCs/>
          <w:sz w:val="24"/>
          <w:szCs w:val="24"/>
        </w:rPr>
        <w:t>шкала</w:t>
      </w:r>
      <w:r w:rsidRPr="00D07538">
        <w:rPr>
          <w:rFonts w:ascii="Arial" w:eastAsia="Arial" w:hAnsi="Arial" w:cs="Arial"/>
          <w:b/>
          <w:bCs/>
          <w:spacing w:val="-6"/>
          <w:sz w:val="24"/>
          <w:szCs w:val="24"/>
        </w:rPr>
        <w:t xml:space="preserve"> </w:t>
      </w:r>
      <w:r w:rsidRPr="00D07538">
        <w:rPr>
          <w:rFonts w:ascii="Arial" w:eastAsia="Arial" w:hAnsi="Arial" w:cs="Arial"/>
          <w:b/>
          <w:bCs/>
          <w:spacing w:val="-2"/>
          <w:sz w:val="24"/>
          <w:szCs w:val="24"/>
        </w:rPr>
        <w:t>оценок:</w:t>
      </w:r>
    </w:p>
    <w:p w14:paraId="763CA12F" w14:textId="77777777" w:rsidR="00D07538" w:rsidRPr="00D07538" w:rsidRDefault="00D07538" w:rsidP="00D07538">
      <w:pPr>
        <w:widowControl w:val="0"/>
        <w:numPr>
          <w:ilvl w:val="0"/>
          <w:numId w:val="2"/>
        </w:numPr>
        <w:tabs>
          <w:tab w:val="left" w:pos="1194"/>
        </w:tabs>
        <w:autoSpaceDE w:val="0"/>
        <w:autoSpaceDN w:val="0"/>
        <w:spacing w:after="0" w:line="240" w:lineRule="auto"/>
        <w:ind w:right="224" w:firstLine="707"/>
        <w:jc w:val="both"/>
        <w:rPr>
          <w:rFonts w:ascii="Arial" w:eastAsia="Arial" w:hAnsi="Arial" w:cs="Arial"/>
          <w:sz w:val="24"/>
        </w:rPr>
      </w:pPr>
      <w:r w:rsidRPr="00D07538">
        <w:rPr>
          <w:rFonts w:ascii="Arial" w:eastAsia="Arial" w:hAnsi="Arial" w:cs="Arial"/>
          <w:sz w:val="24"/>
        </w:rPr>
        <w:t>оценка «отлично» выставляется, если безошибочно выполнено не менее 86% заданий контрольной работы, качество решения которых соответствует кри- терию оценки «отлично»;</w:t>
      </w:r>
    </w:p>
    <w:p w14:paraId="0F008D73" w14:textId="77777777" w:rsidR="00D07538" w:rsidRPr="00D07538" w:rsidRDefault="00D07538" w:rsidP="00D07538">
      <w:pPr>
        <w:widowControl w:val="0"/>
        <w:numPr>
          <w:ilvl w:val="0"/>
          <w:numId w:val="2"/>
        </w:numPr>
        <w:tabs>
          <w:tab w:val="left" w:pos="1201"/>
        </w:tabs>
        <w:autoSpaceDE w:val="0"/>
        <w:autoSpaceDN w:val="0"/>
        <w:spacing w:after="0" w:line="240" w:lineRule="auto"/>
        <w:ind w:right="223" w:firstLine="707"/>
        <w:jc w:val="both"/>
        <w:rPr>
          <w:rFonts w:ascii="Arial" w:eastAsia="Arial" w:hAnsi="Arial" w:cs="Arial"/>
          <w:sz w:val="24"/>
        </w:rPr>
      </w:pPr>
      <w:r w:rsidRPr="00D07538">
        <w:rPr>
          <w:rFonts w:ascii="Arial" w:eastAsia="Arial" w:hAnsi="Arial" w:cs="Arial"/>
          <w:sz w:val="24"/>
        </w:rPr>
        <w:t xml:space="preserve">оценка «хорошо» выставляется, если безошибочно выполнено не менее 7%0 и не более 85% заданий контрольной работы, качество решения которых </w:t>
      </w:r>
      <w:proofErr w:type="gramStart"/>
      <w:r w:rsidRPr="00D07538">
        <w:rPr>
          <w:rFonts w:ascii="Arial" w:eastAsia="Arial" w:hAnsi="Arial" w:cs="Arial"/>
          <w:sz w:val="24"/>
        </w:rPr>
        <w:t>со- ответствует</w:t>
      </w:r>
      <w:proofErr w:type="gramEnd"/>
      <w:r w:rsidRPr="00D07538">
        <w:rPr>
          <w:rFonts w:ascii="Arial" w:eastAsia="Arial" w:hAnsi="Arial" w:cs="Arial"/>
          <w:sz w:val="24"/>
        </w:rPr>
        <w:t xml:space="preserve"> критериям оценки «отлично» или «хорошо»;</w:t>
      </w:r>
    </w:p>
    <w:p w14:paraId="233F348B" w14:textId="77777777" w:rsidR="00D07538" w:rsidRPr="00D07538" w:rsidRDefault="00D07538" w:rsidP="00D07538">
      <w:pPr>
        <w:widowControl w:val="0"/>
        <w:numPr>
          <w:ilvl w:val="0"/>
          <w:numId w:val="2"/>
        </w:numPr>
        <w:tabs>
          <w:tab w:val="left" w:pos="1198"/>
        </w:tabs>
        <w:autoSpaceDE w:val="0"/>
        <w:autoSpaceDN w:val="0"/>
        <w:spacing w:before="1" w:after="0" w:line="240" w:lineRule="auto"/>
        <w:ind w:right="226" w:firstLine="707"/>
        <w:jc w:val="both"/>
        <w:rPr>
          <w:rFonts w:ascii="Arial" w:eastAsia="Arial" w:hAnsi="Arial" w:cs="Arial"/>
          <w:sz w:val="24"/>
        </w:rPr>
      </w:pPr>
      <w:r w:rsidRPr="00D07538">
        <w:rPr>
          <w:rFonts w:ascii="Arial" w:eastAsia="Arial" w:hAnsi="Arial" w:cs="Arial"/>
          <w:sz w:val="24"/>
        </w:rPr>
        <w:t xml:space="preserve">оценка «удовлетворительно» выставляется, если безошибочно </w:t>
      </w:r>
      <w:proofErr w:type="gramStart"/>
      <w:r w:rsidRPr="00D07538">
        <w:rPr>
          <w:rFonts w:ascii="Arial" w:eastAsia="Arial" w:hAnsi="Arial" w:cs="Arial"/>
          <w:sz w:val="24"/>
        </w:rPr>
        <w:t>выполне- но</w:t>
      </w:r>
      <w:proofErr w:type="gramEnd"/>
      <w:r w:rsidRPr="00D07538">
        <w:rPr>
          <w:rFonts w:ascii="Arial" w:eastAsia="Arial" w:hAnsi="Arial" w:cs="Arial"/>
          <w:sz w:val="24"/>
        </w:rPr>
        <w:t xml:space="preserve"> не менее 54% и не более 69% заданий контрольной работы, качество решения которых соответствует критериям оценки «хорошо» или «удовлетворительно»;</w:t>
      </w:r>
    </w:p>
    <w:p w14:paraId="4ACF8213" w14:textId="77777777" w:rsidR="00D07538" w:rsidRPr="00D07538" w:rsidRDefault="00D07538" w:rsidP="00D07538">
      <w:pPr>
        <w:widowControl w:val="0"/>
        <w:numPr>
          <w:ilvl w:val="0"/>
          <w:numId w:val="2"/>
        </w:numPr>
        <w:tabs>
          <w:tab w:val="left" w:pos="1198"/>
        </w:tabs>
        <w:autoSpaceDE w:val="0"/>
        <w:autoSpaceDN w:val="0"/>
        <w:spacing w:after="0" w:line="240" w:lineRule="auto"/>
        <w:ind w:right="224" w:firstLine="707"/>
        <w:jc w:val="both"/>
        <w:rPr>
          <w:rFonts w:ascii="Arial" w:eastAsia="Arial" w:hAnsi="Arial" w:cs="Arial"/>
          <w:sz w:val="24"/>
        </w:rPr>
      </w:pPr>
      <w:r w:rsidRPr="00D07538">
        <w:rPr>
          <w:rFonts w:ascii="Arial" w:eastAsia="Arial" w:hAnsi="Arial" w:cs="Arial"/>
          <w:sz w:val="24"/>
        </w:rPr>
        <w:t>оценка «неудовлетворительно» выставляется, если безошибочно выпол- нено менее 50% заданий контрольной работы, качество решения которых соот- ветствует критериям оценки «удовлетворительно» или «неудовлетворительно».</w:t>
      </w:r>
    </w:p>
    <w:p w14:paraId="15BDFAFB" w14:textId="77777777" w:rsidR="00D07538" w:rsidRPr="00D07538" w:rsidRDefault="00D07538" w:rsidP="00D07538">
      <w:pPr>
        <w:widowControl w:val="0"/>
        <w:autoSpaceDE w:val="0"/>
        <w:autoSpaceDN w:val="0"/>
        <w:spacing w:after="0" w:line="240" w:lineRule="auto"/>
        <w:rPr>
          <w:rFonts w:ascii="Arial" w:eastAsia="Arial" w:hAnsi="Arial" w:cs="Arial"/>
          <w:sz w:val="24"/>
          <w:szCs w:val="24"/>
        </w:rPr>
      </w:pPr>
    </w:p>
    <w:p w14:paraId="34522E20" w14:textId="77777777" w:rsidR="00D07538" w:rsidRPr="00D07538" w:rsidRDefault="00D07538" w:rsidP="00D07538">
      <w:pPr>
        <w:widowControl w:val="0"/>
        <w:autoSpaceDE w:val="0"/>
        <w:autoSpaceDN w:val="0"/>
        <w:spacing w:after="0" w:line="240" w:lineRule="auto"/>
        <w:ind w:right="227"/>
        <w:jc w:val="both"/>
        <w:outlineLvl w:val="0"/>
        <w:rPr>
          <w:rFonts w:ascii="Arial" w:eastAsia="Arial" w:hAnsi="Arial" w:cs="Arial"/>
          <w:b/>
          <w:bCs/>
          <w:sz w:val="24"/>
          <w:szCs w:val="24"/>
        </w:rPr>
      </w:pPr>
      <w:r w:rsidRPr="00D07538">
        <w:rPr>
          <w:rFonts w:ascii="Arial" w:eastAsia="Arial" w:hAnsi="Arial" w:cs="Arial"/>
          <w:b/>
          <w:bCs/>
          <w:sz w:val="24"/>
          <w:szCs w:val="24"/>
        </w:rPr>
        <w:t>Критерии оценки компетенций (результатов обучения) при текущей ат- тестации (выполнении практических заданий):</w:t>
      </w:r>
    </w:p>
    <w:p w14:paraId="4FC04B47" w14:textId="77777777" w:rsidR="00D07538" w:rsidRPr="00D07538" w:rsidRDefault="00D07538" w:rsidP="00D07538">
      <w:pPr>
        <w:widowControl w:val="0"/>
        <w:numPr>
          <w:ilvl w:val="0"/>
          <w:numId w:val="2"/>
        </w:numPr>
        <w:tabs>
          <w:tab w:val="left" w:pos="1196"/>
        </w:tabs>
        <w:autoSpaceDE w:val="0"/>
        <w:autoSpaceDN w:val="0"/>
        <w:spacing w:after="0" w:line="240" w:lineRule="auto"/>
        <w:ind w:right="229" w:firstLine="719"/>
        <w:jc w:val="both"/>
        <w:rPr>
          <w:rFonts w:ascii="Arial" w:eastAsia="Arial" w:hAnsi="Arial" w:cs="Arial"/>
          <w:sz w:val="24"/>
        </w:rPr>
      </w:pPr>
      <w:r w:rsidRPr="00D07538">
        <w:rPr>
          <w:rFonts w:ascii="Arial" w:eastAsia="Arial" w:hAnsi="Arial" w:cs="Arial"/>
          <w:sz w:val="24"/>
        </w:rPr>
        <w:t>оценка «отлично» выставляется, если практическое задание выполнено в полном соответствии с базовыми положениями и требованиями психологического консультирования, предложенное решение адекватно условиям задания, полно и научно обосновано с содержательной точки зрения, профессионально грамотно, соблюдены этические принципы психологического консультирования;</w:t>
      </w:r>
    </w:p>
    <w:p w14:paraId="1F14D1D7" w14:textId="77777777" w:rsidR="00D07538" w:rsidRPr="00D07538" w:rsidRDefault="00D07538" w:rsidP="00D07538">
      <w:pPr>
        <w:widowControl w:val="0"/>
        <w:numPr>
          <w:ilvl w:val="0"/>
          <w:numId w:val="2"/>
        </w:numPr>
        <w:tabs>
          <w:tab w:val="left" w:pos="1203"/>
        </w:tabs>
        <w:autoSpaceDE w:val="0"/>
        <w:autoSpaceDN w:val="0"/>
        <w:spacing w:before="1" w:after="0" w:line="240" w:lineRule="auto"/>
        <w:ind w:right="221" w:firstLine="719"/>
        <w:jc w:val="both"/>
        <w:rPr>
          <w:rFonts w:ascii="Arial" w:eastAsia="Arial" w:hAnsi="Arial" w:cs="Arial"/>
          <w:sz w:val="24"/>
        </w:rPr>
      </w:pPr>
      <w:r w:rsidRPr="00D07538">
        <w:rPr>
          <w:rFonts w:ascii="Arial" w:eastAsia="Arial" w:hAnsi="Arial" w:cs="Arial"/>
          <w:sz w:val="24"/>
        </w:rPr>
        <w:t xml:space="preserve">оценка «хорошо» выставляется, если практическое задание выполнено в полном соответствии с базовыми положениями и требованиями психологического консультирования, предложенное решение адекватно условиям задания, </w:t>
      </w:r>
      <w:proofErr w:type="gramStart"/>
      <w:r w:rsidRPr="00D07538">
        <w:rPr>
          <w:rFonts w:ascii="Arial" w:eastAsia="Arial" w:hAnsi="Arial" w:cs="Arial"/>
          <w:sz w:val="24"/>
        </w:rPr>
        <w:t>доста- точно</w:t>
      </w:r>
      <w:proofErr w:type="gramEnd"/>
      <w:r w:rsidRPr="00D07538">
        <w:rPr>
          <w:rFonts w:ascii="Arial" w:eastAsia="Arial" w:hAnsi="Arial" w:cs="Arial"/>
          <w:sz w:val="24"/>
        </w:rPr>
        <w:t xml:space="preserve"> полно и научно обосновано с содержательной точки зрения, профессио- нально грамотно, допущены незначительные неточности, несущественные нару- шения этических принципов психологического консультирования;</w:t>
      </w:r>
    </w:p>
    <w:p w14:paraId="7CC2DFEC" w14:textId="77777777" w:rsidR="00D07538" w:rsidRPr="00D07538" w:rsidRDefault="00D07538" w:rsidP="00D07538">
      <w:pPr>
        <w:widowControl w:val="0"/>
        <w:numPr>
          <w:ilvl w:val="0"/>
          <w:numId w:val="2"/>
        </w:numPr>
        <w:tabs>
          <w:tab w:val="left" w:pos="1232"/>
        </w:tabs>
        <w:autoSpaceDE w:val="0"/>
        <w:autoSpaceDN w:val="0"/>
        <w:spacing w:after="0" w:line="240" w:lineRule="auto"/>
        <w:ind w:right="221" w:firstLine="719"/>
        <w:jc w:val="both"/>
        <w:rPr>
          <w:rFonts w:ascii="Arial" w:eastAsia="Arial" w:hAnsi="Arial" w:cs="Arial"/>
          <w:sz w:val="24"/>
        </w:rPr>
      </w:pPr>
      <w:r w:rsidRPr="00D07538">
        <w:rPr>
          <w:rFonts w:ascii="Arial" w:eastAsia="Arial" w:hAnsi="Arial" w:cs="Arial"/>
          <w:sz w:val="24"/>
        </w:rPr>
        <w:t xml:space="preserve">оценка «удовлетворительно» выставляется, если практическое задание выполнено с нарушением базовых положений и требований психологического консультирования, предложенное решение не до конца адекватно условиям </w:t>
      </w:r>
      <w:proofErr w:type="gramStart"/>
      <w:r w:rsidRPr="00D07538">
        <w:rPr>
          <w:rFonts w:ascii="Arial" w:eastAsia="Arial" w:hAnsi="Arial" w:cs="Arial"/>
          <w:sz w:val="24"/>
        </w:rPr>
        <w:t>зада- ния</w:t>
      </w:r>
      <w:proofErr w:type="gramEnd"/>
      <w:r w:rsidRPr="00D07538">
        <w:rPr>
          <w:rFonts w:ascii="Arial" w:eastAsia="Arial" w:hAnsi="Arial" w:cs="Arial"/>
          <w:sz w:val="24"/>
        </w:rPr>
        <w:t xml:space="preserve">, недостаточно профессионально грамотно и научно обосновано с содержа- тельной точки зрения, имеет фрагментарный и / или слишком общий характер, допущены существенные нарушения этических принципов психологического кон- </w:t>
      </w:r>
      <w:r w:rsidRPr="00D07538">
        <w:rPr>
          <w:rFonts w:ascii="Arial" w:eastAsia="Arial" w:hAnsi="Arial" w:cs="Arial"/>
          <w:spacing w:val="-2"/>
          <w:sz w:val="24"/>
        </w:rPr>
        <w:t>сультирования;</w:t>
      </w:r>
    </w:p>
    <w:p w14:paraId="5B155120" w14:textId="77777777" w:rsidR="00D07538" w:rsidRPr="00D07538" w:rsidRDefault="00D07538" w:rsidP="00D07538">
      <w:pPr>
        <w:widowControl w:val="0"/>
        <w:numPr>
          <w:ilvl w:val="0"/>
          <w:numId w:val="2"/>
        </w:numPr>
        <w:tabs>
          <w:tab w:val="left" w:pos="1186"/>
        </w:tabs>
        <w:autoSpaceDE w:val="0"/>
        <w:autoSpaceDN w:val="0"/>
        <w:spacing w:before="1" w:after="0" w:line="240" w:lineRule="auto"/>
        <w:ind w:right="221" w:firstLine="719"/>
        <w:jc w:val="both"/>
        <w:rPr>
          <w:rFonts w:ascii="Arial" w:eastAsia="Arial" w:hAnsi="Arial" w:cs="Arial"/>
          <w:sz w:val="24"/>
        </w:rPr>
      </w:pPr>
      <w:r w:rsidRPr="00D07538">
        <w:rPr>
          <w:rFonts w:ascii="Arial" w:eastAsia="Arial" w:hAnsi="Arial" w:cs="Arial"/>
          <w:sz w:val="24"/>
        </w:rPr>
        <w:t>оценка</w:t>
      </w:r>
      <w:r w:rsidRPr="00D07538">
        <w:rPr>
          <w:rFonts w:ascii="Arial" w:eastAsia="Arial" w:hAnsi="Arial" w:cs="Arial"/>
          <w:spacing w:val="-2"/>
          <w:sz w:val="24"/>
        </w:rPr>
        <w:t xml:space="preserve"> </w:t>
      </w:r>
      <w:r w:rsidRPr="00D07538">
        <w:rPr>
          <w:rFonts w:ascii="Arial" w:eastAsia="Arial" w:hAnsi="Arial" w:cs="Arial"/>
          <w:sz w:val="24"/>
        </w:rPr>
        <w:t>«неудовлетворительно»</w:t>
      </w:r>
      <w:r w:rsidRPr="00D07538">
        <w:rPr>
          <w:rFonts w:ascii="Arial" w:eastAsia="Arial" w:hAnsi="Arial" w:cs="Arial"/>
          <w:spacing w:val="-2"/>
          <w:sz w:val="24"/>
        </w:rPr>
        <w:t xml:space="preserve"> </w:t>
      </w:r>
      <w:r w:rsidRPr="00D07538">
        <w:rPr>
          <w:rFonts w:ascii="Arial" w:eastAsia="Arial" w:hAnsi="Arial" w:cs="Arial"/>
          <w:sz w:val="24"/>
        </w:rPr>
        <w:t>выставляется,</w:t>
      </w:r>
      <w:r w:rsidRPr="00D07538">
        <w:rPr>
          <w:rFonts w:ascii="Arial" w:eastAsia="Arial" w:hAnsi="Arial" w:cs="Arial"/>
          <w:spacing w:val="-3"/>
          <w:sz w:val="24"/>
        </w:rPr>
        <w:t xml:space="preserve"> </w:t>
      </w:r>
      <w:r w:rsidRPr="00D07538">
        <w:rPr>
          <w:rFonts w:ascii="Arial" w:eastAsia="Arial" w:hAnsi="Arial" w:cs="Arial"/>
          <w:sz w:val="24"/>
        </w:rPr>
        <w:t>если</w:t>
      </w:r>
      <w:r w:rsidRPr="00D07538">
        <w:rPr>
          <w:rFonts w:ascii="Arial" w:eastAsia="Arial" w:hAnsi="Arial" w:cs="Arial"/>
          <w:spacing w:val="-3"/>
          <w:sz w:val="24"/>
        </w:rPr>
        <w:t xml:space="preserve"> </w:t>
      </w:r>
      <w:r w:rsidRPr="00D07538">
        <w:rPr>
          <w:rFonts w:ascii="Arial" w:eastAsia="Arial" w:hAnsi="Arial" w:cs="Arial"/>
          <w:sz w:val="24"/>
        </w:rPr>
        <w:t>практическое</w:t>
      </w:r>
      <w:r w:rsidRPr="00D07538">
        <w:rPr>
          <w:rFonts w:ascii="Arial" w:eastAsia="Arial" w:hAnsi="Arial" w:cs="Arial"/>
          <w:spacing w:val="-2"/>
          <w:sz w:val="24"/>
        </w:rPr>
        <w:t xml:space="preserve"> </w:t>
      </w:r>
      <w:r w:rsidRPr="00D07538">
        <w:rPr>
          <w:rFonts w:ascii="Arial" w:eastAsia="Arial" w:hAnsi="Arial" w:cs="Arial"/>
          <w:sz w:val="24"/>
        </w:rPr>
        <w:t xml:space="preserve">задание выполнено с нарушением базовых положений и требований психологического консультирования, предложенное решение не адекватно условиям задания, не имеет научного обоснования, профессионально неграмотно, имеет фрагментар- ный характер, не соблюдены этические принципы психологического консультиро- </w:t>
      </w:r>
      <w:r w:rsidRPr="00D07538">
        <w:rPr>
          <w:rFonts w:ascii="Arial" w:eastAsia="Arial" w:hAnsi="Arial" w:cs="Arial"/>
          <w:spacing w:val="-2"/>
          <w:sz w:val="24"/>
        </w:rPr>
        <w:t>вания.</w:t>
      </w:r>
    </w:p>
    <w:p w14:paraId="5BD62425" w14:textId="77777777" w:rsidR="00D07538" w:rsidRPr="00D07538" w:rsidRDefault="00D07538" w:rsidP="00D07538">
      <w:pPr>
        <w:widowControl w:val="0"/>
        <w:autoSpaceDE w:val="0"/>
        <w:autoSpaceDN w:val="0"/>
        <w:spacing w:after="0" w:line="240" w:lineRule="auto"/>
        <w:rPr>
          <w:rFonts w:ascii="Arial" w:eastAsia="Arial" w:hAnsi="Arial" w:cs="Arial"/>
          <w:sz w:val="24"/>
          <w:szCs w:val="24"/>
        </w:rPr>
      </w:pPr>
    </w:p>
    <w:p w14:paraId="41359262" w14:textId="77777777" w:rsidR="00D07538" w:rsidRPr="00D07538" w:rsidRDefault="00D07538" w:rsidP="00D07538">
      <w:pPr>
        <w:widowControl w:val="0"/>
        <w:numPr>
          <w:ilvl w:val="1"/>
          <w:numId w:val="15"/>
        </w:numPr>
        <w:tabs>
          <w:tab w:val="left" w:pos="797"/>
        </w:tabs>
        <w:autoSpaceDE w:val="0"/>
        <w:autoSpaceDN w:val="0"/>
        <w:spacing w:after="0" w:line="240" w:lineRule="auto"/>
        <w:outlineLvl w:val="0"/>
        <w:rPr>
          <w:rFonts w:ascii="Arial" w:eastAsia="Arial" w:hAnsi="Arial" w:cs="Arial"/>
          <w:b/>
          <w:bCs/>
          <w:sz w:val="24"/>
          <w:szCs w:val="24"/>
        </w:rPr>
      </w:pPr>
      <w:r w:rsidRPr="00D07538">
        <w:rPr>
          <w:rFonts w:ascii="Arial" w:eastAsia="Arial" w:hAnsi="Arial" w:cs="Arial"/>
          <w:b/>
          <w:bCs/>
          <w:sz w:val="24"/>
          <w:szCs w:val="24"/>
        </w:rPr>
        <w:t>Промежуточная</w:t>
      </w:r>
      <w:r w:rsidRPr="00D07538">
        <w:rPr>
          <w:rFonts w:ascii="Arial" w:eastAsia="Arial" w:hAnsi="Arial" w:cs="Arial"/>
          <w:b/>
          <w:bCs/>
          <w:spacing w:val="-7"/>
          <w:sz w:val="24"/>
          <w:szCs w:val="24"/>
        </w:rPr>
        <w:t xml:space="preserve"> </w:t>
      </w:r>
      <w:r w:rsidRPr="00D07538">
        <w:rPr>
          <w:rFonts w:ascii="Arial" w:eastAsia="Arial" w:hAnsi="Arial" w:cs="Arial"/>
          <w:b/>
          <w:bCs/>
          <w:spacing w:val="-2"/>
          <w:sz w:val="24"/>
          <w:szCs w:val="24"/>
        </w:rPr>
        <w:t>аттестация</w:t>
      </w:r>
    </w:p>
    <w:p w14:paraId="3F3D8581" w14:textId="77777777" w:rsidR="00D07538" w:rsidRPr="00D07538" w:rsidRDefault="00D07538" w:rsidP="00D07538">
      <w:pPr>
        <w:widowControl w:val="0"/>
        <w:autoSpaceDE w:val="0"/>
        <w:autoSpaceDN w:val="0"/>
        <w:spacing w:after="0" w:line="240" w:lineRule="auto"/>
        <w:rPr>
          <w:rFonts w:ascii="Arial" w:eastAsia="Arial" w:hAnsi="Arial" w:cs="Arial"/>
        </w:rPr>
        <w:sectPr w:rsidR="00D07538" w:rsidRPr="00D07538">
          <w:pgSz w:w="11910" w:h="16840"/>
          <w:pgMar w:top="1040" w:right="620" w:bottom="280" w:left="1440" w:header="720" w:footer="720" w:gutter="0"/>
          <w:cols w:space="720"/>
        </w:sectPr>
      </w:pPr>
    </w:p>
    <w:p w14:paraId="36377FC7" w14:textId="77777777" w:rsidR="00D07538" w:rsidRPr="00D07538" w:rsidRDefault="00D07538" w:rsidP="00D07538">
      <w:pPr>
        <w:widowControl w:val="0"/>
        <w:autoSpaceDE w:val="0"/>
        <w:autoSpaceDN w:val="0"/>
        <w:spacing w:before="70" w:after="0" w:line="240" w:lineRule="auto"/>
        <w:rPr>
          <w:rFonts w:ascii="Arial" w:eastAsia="Arial" w:hAnsi="Arial" w:cs="Arial"/>
          <w:sz w:val="24"/>
          <w:szCs w:val="24"/>
        </w:rPr>
      </w:pPr>
      <w:r w:rsidRPr="00D07538">
        <w:rPr>
          <w:rFonts w:ascii="Arial" w:eastAsia="Arial" w:hAnsi="Arial" w:cs="Arial"/>
          <w:sz w:val="24"/>
          <w:szCs w:val="24"/>
        </w:rPr>
        <w:lastRenderedPageBreak/>
        <w:t xml:space="preserve">Промежуточная аттестация по дисциплине (экзамен) осуществляется с </w:t>
      </w:r>
      <w:proofErr w:type="gramStart"/>
      <w:r w:rsidRPr="00D07538">
        <w:rPr>
          <w:rFonts w:ascii="Arial" w:eastAsia="Arial" w:hAnsi="Arial" w:cs="Arial"/>
          <w:sz w:val="24"/>
          <w:szCs w:val="24"/>
        </w:rPr>
        <w:t>по- мощью</w:t>
      </w:r>
      <w:proofErr w:type="gramEnd"/>
      <w:r w:rsidRPr="00D07538">
        <w:rPr>
          <w:rFonts w:ascii="Arial" w:eastAsia="Arial" w:hAnsi="Arial" w:cs="Arial"/>
          <w:sz w:val="24"/>
          <w:szCs w:val="24"/>
        </w:rPr>
        <w:t xml:space="preserve"> следующих оценочных средств: теоретических вопросов.</w:t>
      </w:r>
    </w:p>
    <w:p w14:paraId="0A2DCDF0" w14:textId="77777777" w:rsidR="00D07538" w:rsidRPr="00D07538" w:rsidRDefault="00D07538" w:rsidP="00D07538">
      <w:pPr>
        <w:widowControl w:val="0"/>
        <w:autoSpaceDE w:val="0"/>
        <w:autoSpaceDN w:val="0"/>
        <w:spacing w:before="4" w:after="1" w:line="240" w:lineRule="auto"/>
        <w:rPr>
          <w:rFonts w:ascii="Arial" w:eastAsia="Arial" w:hAnsi="Arial" w:cs="Arial"/>
          <w:sz w:val="24"/>
          <w:szCs w:val="24"/>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8824"/>
      </w:tblGrid>
      <w:tr w:rsidR="00D07538" w:rsidRPr="00D07538" w14:paraId="6F25D404" w14:textId="77777777" w:rsidTr="00127A33">
        <w:trPr>
          <w:trHeight w:val="230"/>
        </w:trPr>
        <w:tc>
          <w:tcPr>
            <w:tcW w:w="749" w:type="dxa"/>
          </w:tcPr>
          <w:p w14:paraId="1A421F18"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w w:val="99"/>
                <w:sz w:val="20"/>
              </w:rPr>
              <w:t>№</w:t>
            </w:r>
          </w:p>
        </w:tc>
        <w:tc>
          <w:tcPr>
            <w:tcW w:w="8824" w:type="dxa"/>
          </w:tcPr>
          <w:p w14:paraId="75AFAA51" w14:textId="77777777" w:rsidR="00D07538" w:rsidRPr="00D07538" w:rsidRDefault="00D07538" w:rsidP="00D07538">
            <w:pPr>
              <w:spacing w:line="210" w:lineRule="exact"/>
              <w:ind w:right="2113"/>
              <w:jc w:val="center"/>
              <w:rPr>
                <w:rFonts w:ascii="Arial" w:eastAsia="Arial" w:hAnsi="Arial" w:cs="Arial"/>
                <w:sz w:val="20"/>
                <w:lang w:val="ru-RU"/>
              </w:rPr>
            </w:pPr>
            <w:r w:rsidRPr="00D07538">
              <w:rPr>
                <w:rFonts w:ascii="Arial" w:eastAsia="Arial" w:hAnsi="Arial" w:cs="Arial"/>
                <w:sz w:val="20"/>
                <w:lang w:val="ru-RU"/>
              </w:rPr>
              <w:t>Вопросы</w:t>
            </w:r>
            <w:r w:rsidRPr="00D07538">
              <w:rPr>
                <w:rFonts w:ascii="Arial" w:eastAsia="Arial" w:hAnsi="Arial" w:cs="Arial"/>
                <w:spacing w:val="-11"/>
                <w:sz w:val="20"/>
                <w:lang w:val="ru-RU"/>
              </w:rPr>
              <w:t xml:space="preserve"> </w:t>
            </w:r>
            <w:r w:rsidRPr="00D07538">
              <w:rPr>
                <w:rFonts w:ascii="Arial" w:eastAsia="Arial" w:hAnsi="Arial" w:cs="Arial"/>
                <w:sz w:val="20"/>
                <w:lang w:val="ru-RU"/>
              </w:rPr>
              <w:t>к</w:t>
            </w:r>
            <w:r w:rsidRPr="00D07538">
              <w:rPr>
                <w:rFonts w:ascii="Arial" w:eastAsia="Arial" w:hAnsi="Arial" w:cs="Arial"/>
                <w:spacing w:val="-11"/>
                <w:sz w:val="20"/>
                <w:lang w:val="ru-RU"/>
              </w:rPr>
              <w:t xml:space="preserve"> </w:t>
            </w:r>
            <w:r w:rsidRPr="00D07538">
              <w:rPr>
                <w:rFonts w:ascii="Arial" w:eastAsia="Arial" w:hAnsi="Arial" w:cs="Arial"/>
                <w:sz w:val="20"/>
                <w:lang w:val="ru-RU"/>
              </w:rPr>
              <w:t>промежуточной</w:t>
            </w:r>
            <w:r w:rsidRPr="00D07538">
              <w:rPr>
                <w:rFonts w:ascii="Arial" w:eastAsia="Arial" w:hAnsi="Arial" w:cs="Arial"/>
                <w:spacing w:val="-12"/>
                <w:sz w:val="20"/>
                <w:lang w:val="ru-RU"/>
              </w:rPr>
              <w:t xml:space="preserve"> </w:t>
            </w:r>
            <w:r w:rsidRPr="00D07538">
              <w:rPr>
                <w:rFonts w:ascii="Arial" w:eastAsia="Arial" w:hAnsi="Arial" w:cs="Arial"/>
                <w:sz w:val="20"/>
                <w:lang w:val="ru-RU"/>
              </w:rPr>
              <w:t>аттестации</w:t>
            </w:r>
            <w:r w:rsidRPr="00D07538">
              <w:rPr>
                <w:rFonts w:ascii="Arial" w:eastAsia="Arial" w:hAnsi="Arial" w:cs="Arial"/>
                <w:spacing w:val="-12"/>
                <w:sz w:val="20"/>
                <w:lang w:val="ru-RU"/>
              </w:rPr>
              <w:t xml:space="preserve"> </w:t>
            </w:r>
            <w:r w:rsidRPr="00D07538">
              <w:rPr>
                <w:rFonts w:ascii="Arial" w:eastAsia="Arial" w:hAnsi="Arial" w:cs="Arial"/>
                <w:spacing w:val="-2"/>
                <w:sz w:val="20"/>
                <w:lang w:val="ru-RU"/>
              </w:rPr>
              <w:t>(экзамену)</w:t>
            </w:r>
          </w:p>
        </w:tc>
      </w:tr>
      <w:tr w:rsidR="00D07538" w:rsidRPr="00D07538" w14:paraId="65F8BFF7" w14:textId="77777777" w:rsidTr="00127A33">
        <w:trPr>
          <w:trHeight w:val="230"/>
        </w:trPr>
        <w:tc>
          <w:tcPr>
            <w:tcW w:w="749" w:type="dxa"/>
          </w:tcPr>
          <w:p w14:paraId="1943A18E"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w w:val="99"/>
                <w:sz w:val="20"/>
              </w:rPr>
              <w:t>1</w:t>
            </w:r>
          </w:p>
        </w:tc>
        <w:tc>
          <w:tcPr>
            <w:tcW w:w="8824" w:type="dxa"/>
          </w:tcPr>
          <w:p w14:paraId="5299810D" w14:textId="77777777" w:rsidR="00D07538" w:rsidRPr="00D07538" w:rsidRDefault="00D07538" w:rsidP="00D07538">
            <w:pPr>
              <w:spacing w:line="210" w:lineRule="exact"/>
              <w:rPr>
                <w:rFonts w:ascii="Arial" w:eastAsia="Arial" w:hAnsi="Arial" w:cs="Arial"/>
                <w:sz w:val="20"/>
                <w:lang w:val="ru-RU"/>
              </w:rPr>
            </w:pPr>
            <w:r w:rsidRPr="00D07538">
              <w:rPr>
                <w:rFonts w:ascii="Arial" w:eastAsia="Arial" w:hAnsi="Arial" w:cs="Arial"/>
                <w:sz w:val="20"/>
                <w:lang w:val="ru-RU"/>
              </w:rPr>
              <w:t>Цели</w:t>
            </w:r>
            <w:r w:rsidRPr="00D07538">
              <w:rPr>
                <w:rFonts w:ascii="Arial" w:eastAsia="Arial" w:hAnsi="Arial" w:cs="Arial"/>
                <w:spacing w:val="-9"/>
                <w:sz w:val="20"/>
                <w:lang w:val="ru-RU"/>
              </w:rPr>
              <w:t xml:space="preserve"> </w:t>
            </w:r>
            <w:r w:rsidRPr="00D07538">
              <w:rPr>
                <w:rFonts w:ascii="Arial" w:eastAsia="Arial" w:hAnsi="Arial" w:cs="Arial"/>
                <w:sz w:val="20"/>
                <w:lang w:val="ru-RU"/>
              </w:rPr>
              <w:t>и</w:t>
            </w:r>
            <w:r w:rsidRPr="00D07538">
              <w:rPr>
                <w:rFonts w:ascii="Arial" w:eastAsia="Arial" w:hAnsi="Arial" w:cs="Arial"/>
                <w:spacing w:val="-9"/>
                <w:sz w:val="20"/>
                <w:lang w:val="ru-RU"/>
              </w:rPr>
              <w:t xml:space="preserve"> </w:t>
            </w:r>
            <w:r w:rsidRPr="00D07538">
              <w:rPr>
                <w:rFonts w:ascii="Arial" w:eastAsia="Arial" w:hAnsi="Arial" w:cs="Arial"/>
                <w:sz w:val="20"/>
                <w:lang w:val="ru-RU"/>
              </w:rPr>
              <w:t>задачи</w:t>
            </w:r>
            <w:r w:rsidRPr="00D07538">
              <w:rPr>
                <w:rFonts w:ascii="Arial" w:eastAsia="Arial" w:hAnsi="Arial" w:cs="Arial"/>
                <w:spacing w:val="-10"/>
                <w:sz w:val="20"/>
                <w:lang w:val="ru-RU"/>
              </w:rPr>
              <w:t xml:space="preserve"> </w:t>
            </w:r>
            <w:r w:rsidRPr="00D07538">
              <w:rPr>
                <w:rFonts w:ascii="Arial" w:eastAsia="Arial" w:hAnsi="Arial" w:cs="Arial"/>
                <w:sz w:val="20"/>
                <w:lang w:val="ru-RU"/>
              </w:rPr>
              <w:t>психологического</w:t>
            </w:r>
            <w:r w:rsidRPr="00D07538">
              <w:rPr>
                <w:rFonts w:ascii="Arial" w:eastAsia="Arial" w:hAnsi="Arial" w:cs="Arial"/>
                <w:spacing w:val="-7"/>
                <w:sz w:val="20"/>
                <w:lang w:val="ru-RU"/>
              </w:rPr>
              <w:t xml:space="preserve"> </w:t>
            </w:r>
            <w:r w:rsidRPr="00D07538">
              <w:rPr>
                <w:rFonts w:ascii="Arial" w:eastAsia="Arial" w:hAnsi="Arial" w:cs="Arial"/>
                <w:spacing w:val="-2"/>
                <w:sz w:val="20"/>
                <w:lang w:val="ru-RU"/>
              </w:rPr>
              <w:t>консультирования.</w:t>
            </w:r>
          </w:p>
        </w:tc>
      </w:tr>
      <w:tr w:rsidR="00D07538" w:rsidRPr="00D07538" w14:paraId="7452B809" w14:textId="77777777" w:rsidTr="00127A33">
        <w:trPr>
          <w:trHeight w:val="229"/>
        </w:trPr>
        <w:tc>
          <w:tcPr>
            <w:tcW w:w="749" w:type="dxa"/>
          </w:tcPr>
          <w:p w14:paraId="12E94452"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w w:val="99"/>
                <w:sz w:val="20"/>
              </w:rPr>
              <w:t>2</w:t>
            </w:r>
          </w:p>
        </w:tc>
        <w:tc>
          <w:tcPr>
            <w:tcW w:w="8824" w:type="dxa"/>
          </w:tcPr>
          <w:p w14:paraId="19EEAC3F" w14:textId="77777777" w:rsidR="00D07538" w:rsidRPr="00D07538" w:rsidRDefault="00D07538" w:rsidP="00D07538">
            <w:pPr>
              <w:spacing w:line="210" w:lineRule="exact"/>
              <w:rPr>
                <w:rFonts w:ascii="Arial" w:eastAsia="Arial" w:hAnsi="Arial" w:cs="Arial"/>
                <w:sz w:val="20"/>
                <w:lang w:val="ru-RU"/>
              </w:rPr>
            </w:pPr>
            <w:r w:rsidRPr="00D07538">
              <w:rPr>
                <w:rFonts w:ascii="Arial" w:eastAsia="Arial" w:hAnsi="Arial" w:cs="Arial"/>
                <w:sz w:val="20"/>
                <w:lang w:val="ru-RU"/>
              </w:rPr>
              <w:t>Подходы</w:t>
            </w:r>
            <w:r w:rsidRPr="00D07538">
              <w:rPr>
                <w:rFonts w:ascii="Arial" w:eastAsia="Arial" w:hAnsi="Arial" w:cs="Arial"/>
                <w:spacing w:val="-11"/>
                <w:sz w:val="20"/>
                <w:lang w:val="ru-RU"/>
              </w:rPr>
              <w:t xml:space="preserve"> </w:t>
            </w:r>
            <w:r w:rsidRPr="00D07538">
              <w:rPr>
                <w:rFonts w:ascii="Arial" w:eastAsia="Arial" w:hAnsi="Arial" w:cs="Arial"/>
                <w:sz w:val="20"/>
                <w:lang w:val="ru-RU"/>
              </w:rPr>
              <w:t>к</w:t>
            </w:r>
            <w:r w:rsidRPr="00D07538">
              <w:rPr>
                <w:rFonts w:ascii="Arial" w:eastAsia="Arial" w:hAnsi="Arial" w:cs="Arial"/>
                <w:spacing w:val="-12"/>
                <w:sz w:val="20"/>
                <w:lang w:val="ru-RU"/>
              </w:rPr>
              <w:t xml:space="preserve"> </w:t>
            </w:r>
            <w:r w:rsidRPr="00D07538">
              <w:rPr>
                <w:rFonts w:ascii="Arial" w:eastAsia="Arial" w:hAnsi="Arial" w:cs="Arial"/>
                <w:sz w:val="20"/>
                <w:lang w:val="ru-RU"/>
              </w:rPr>
              <w:t>психологическому</w:t>
            </w:r>
            <w:r w:rsidRPr="00D07538">
              <w:rPr>
                <w:rFonts w:ascii="Arial" w:eastAsia="Arial" w:hAnsi="Arial" w:cs="Arial"/>
                <w:spacing w:val="-12"/>
                <w:sz w:val="20"/>
                <w:lang w:val="ru-RU"/>
              </w:rPr>
              <w:t xml:space="preserve"> </w:t>
            </w:r>
            <w:r w:rsidRPr="00D07538">
              <w:rPr>
                <w:rFonts w:ascii="Arial" w:eastAsia="Arial" w:hAnsi="Arial" w:cs="Arial"/>
                <w:sz w:val="20"/>
                <w:lang w:val="ru-RU"/>
              </w:rPr>
              <w:t>консультированию</w:t>
            </w:r>
            <w:r w:rsidRPr="00D07538">
              <w:rPr>
                <w:rFonts w:ascii="Arial" w:eastAsia="Arial" w:hAnsi="Arial" w:cs="Arial"/>
                <w:spacing w:val="-11"/>
                <w:sz w:val="20"/>
                <w:lang w:val="ru-RU"/>
              </w:rPr>
              <w:t xml:space="preserve"> </w:t>
            </w:r>
            <w:r w:rsidRPr="00D07538">
              <w:rPr>
                <w:rFonts w:ascii="Arial" w:eastAsia="Arial" w:hAnsi="Arial" w:cs="Arial"/>
                <w:sz w:val="20"/>
                <w:lang w:val="ru-RU"/>
              </w:rPr>
              <w:t>в</w:t>
            </w:r>
            <w:r w:rsidRPr="00D07538">
              <w:rPr>
                <w:rFonts w:ascii="Arial" w:eastAsia="Arial" w:hAnsi="Arial" w:cs="Arial"/>
                <w:spacing w:val="-9"/>
                <w:sz w:val="20"/>
                <w:lang w:val="ru-RU"/>
              </w:rPr>
              <w:t xml:space="preserve"> </w:t>
            </w:r>
            <w:r w:rsidRPr="00D07538">
              <w:rPr>
                <w:rFonts w:ascii="Arial" w:eastAsia="Arial" w:hAnsi="Arial" w:cs="Arial"/>
                <w:sz w:val="20"/>
                <w:lang w:val="ru-RU"/>
              </w:rPr>
              <w:t>отечественной</w:t>
            </w:r>
            <w:r w:rsidRPr="00D07538">
              <w:rPr>
                <w:rFonts w:ascii="Arial" w:eastAsia="Arial" w:hAnsi="Arial" w:cs="Arial"/>
                <w:spacing w:val="-12"/>
                <w:sz w:val="20"/>
                <w:lang w:val="ru-RU"/>
              </w:rPr>
              <w:t xml:space="preserve"> </w:t>
            </w:r>
            <w:r w:rsidRPr="00D07538">
              <w:rPr>
                <w:rFonts w:ascii="Arial" w:eastAsia="Arial" w:hAnsi="Arial" w:cs="Arial"/>
                <w:spacing w:val="-2"/>
                <w:sz w:val="20"/>
                <w:lang w:val="ru-RU"/>
              </w:rPr>
              <w:t>психологии.</w:t>
            </w:r>
          </w:p>
        </w:tc>
      </w:tr>
      <w:tr w:rsidR="00D07538" w:rsidRPr="00D07538" w14:paraId="43F2C53B" w14:textId="77777777" w:rsidTr="00127A33">
        <w:trPr>
          <w:trHeight w:val="230"/>
        </w:trPr>
        <w:tc>
          <w:tcPr>
            <w:tcW w:w="749" w:type="dxa"/>
          </w:tcPr>
          <w:p w14:paraId="246B3898"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w w:val="99"/>
                <w:sz w:val="20"/>
              </w:rPr>
              <w:t>3</w:t>
            </w:r>
          </w:p>
        </w:tc>
        <w:tc>
          <w:tcPr>
            <w:tcW w:w="8824" w:type="dxa"/>
          </w:tcPr>
          <w:p w14:paraId="4066D47E" w14:textId="77777777" w:rsidR="00D07538" w:rsidRPr="00D07538" w:rsidRDefault="00D07538" w:rsidP="00D07538">
            <w:pPr>
              <w:spacing w:line="210" w:lineRule="exact"/>
              <w:rPr>
                <w:rFonts w:ascii="Arial" w:eastAsia="Arial" w:hAnsi="Arial" w:cs="Arial"/>
                <w:sz w:val="20"/>
                <w:lang w:val="ru-RU"/>
              </w:rPr>
            </w:pPr>
            <w:r w:rsidRPr="00D07538">
              <w:rPr>
                <w:rFonts w:ascii="Arial" w:eastAsia="Arial" w:hAnsi="Arial" w:cs="Arial"/>
                <w:sz w:val="20"/>
                <w:lang w:val="ru-RU"/>
              </w:rPr>
              <w:t>Сущность</w:t>
            </w:r>
            <w:r w:rsidRPr="00D07538">
              <w:rPr>
                <w:rFonts w:ascii="Arial" w:eastAsia="Arial" w:hAnsi="Arial" w:cs="Arial"/>
                <w:spacing w:val="-10"/>
                <w:sz w:val="20"/>
                <w:lang w:val="ru-RU"/>
              </w:rPr>
              <w:t xml:space="preserve"> </w:t>
            </w:r>
            <w:r w:rsidRPr="00D07538">
              <w:rPr>
                <w:rFonts w:ascii="Arial" w:eastAsia="Arial" w:hAnsi="Arial" w:cs="Arial"/>
                <w:sz w:val="20"/>
                <w:lang w:val="ru-RU"/>
              </w:rPr>
              <w:t>психологического</w:t>
            </w:r>
            <w:r w:rsidRPr="00D07538">
              <w:rPr>
                <w:rFonts w:ascii="Arial" w:eastAsia="Arial" w:hAnsi="Arial" w:cs="Arial"/>
                <w:spacing w:val="-10"/>
                <w:sz w:val="20"/>
                <w:lang w:val="ru-RU"/>
              </w:rPr>
              <w:t xml:space="preserve"> </w:t>
            </w:r>
            <w:r w:rsidRPr="00D07538">
              <w:rPr>
                <w:rFonts w:ascii="Arial" w:eastAsia="Arial" w:hAnsi="Arial" w:cs="Arial"/>
                <w:sz w:val="20"/>
                <w:lang w:val="ru-RU"/>
              </w:rPr>
              <w:t>консультирования</w:t>
            </w:r>
            <w:r w:rsidRPr="00D07538">
              <w:rPr>
                <w:rFonts w:ascii="Arial" w:eastAsia="Arial" w:hAnsi="Arial" w:cs="Arial"/>
                <w:spacing w:val="-8"/>
                <w:sz w:val="20"/>
                <w:lang w:val="ru-RU"/>
              </w:rPr>
              <w:t xml:space="preserve"> </w:t>
            </w:r>
            <w:r w:rsidRPr="00D07538">
              <w:rPr>
                <w:rFonts w:ascii="Arial" w:eastAsia="Arial" w:hAnsi="Arial" w:cs="Arial"/>
                <w:sz w:val="20"/>
                <w:lang w:val="ru-RU"/>
              </w:rPr>
              <w:t>и</w:t>
            </w:r>
            <w:r w:rsidRPr="00D07538">
              <w:rPr>
                <w:rFonts w:ascii="Arial" w:eastAsia="Arial" w:hAnsi="Arial" w:cs="Arial"/>
                <w:spacing w:val="-11"/>
                <w:sz w:val="20"/>
                <w:lang w:val="ru-RU"/>
              </w:rPr>
              <w:t xml:space="preserve"> </w:t>
            </w:r>
            <w:r w:rsidRPr="00D07538">
              <w:rPr>
                <w:rFonts w:ascii="Arial" w:eastAsia="Arial" w:hAnsi="Arial" w:cs="Arial"/>
                <w:sz w:val="20"/>
                <w:lang w:val="ru-RU"/>
              </w:rPr>
              <w:t>его</w:t>
            </w:r>
            <w:r w:rsidRPr="00D07538">
              <w:rPr>
                <w:rFonts w:ascii="Arial" w:eastAsia="Arial" w:hAnsi="Arial" w:cs="Arial"/>
                <w:spacing w:val="-10"/>
                <w:sz w:val="20"/>
                <w:lang w:val="ru-RU"/>
              </w:rPr>
              <w:t xml:space="preserve"> </w:t>
            </w:r>
            <w:r w:rsidRPr="00D07538">
              <w:rPr>
                <w:rFonts w:ascii="Arial" w:eastAsia="Arial" w:hAnsi="Arial" w:cs="Arial"/>
                <w:sz w:val="20"/>
                <w:lang w:val="ru-RU"/>
              </w:rPr>
              <w:t>отличия</w:t>
            </w:r>
            <w:r w:rsidRPr="00D07538">
              <w:rPr>
                <w:rFonts w:ascii="Arial" w:eastAsia="Arial" w:hAnsi="Arial" w:cs="Arial"/>
                <w:spacing w:val="-7"/>
                <w:sz w:val="20"/>
                <w:lang w:val="ru-RU"/>
              </w:rPr>
              <w:t xml:space="preserve"> </w:t>
            </w:r>
            <w:r w:rsidRPr="00D07538">
              <w:rPr>
                <w:rFonts w:ascii="Arial" w:eastAsia="Arial" w:hAnsi="Arial" w:cs="Arial"/>
                <w:sz w:val="20"/>
                <w:lang w:val="ru-RU"/>
              </w:rPr>
              <w:t>от</w:t>
            </w:r>
            <w:r w:rsidRPr="00D07538">
              <w:rPr>
                <w:rFonts w:ascii="Arial" w:eastAsia="Arial" w:hAnsi="Arial" w:cs="Arial"/>
                <w:spacing w:val="-10"/>
                <w:sz w:val="20"/>
                <w:lang w:val="ru-RU"/>
              </w:rPr>
              <w:t xml:space="preserve"> </w:t>
            </w:r>
            <w:r w:rsidRPr="00D07538">
              <w:rPr>
                <w:rFonts w:ascii="Arial" w:eastAsia="Arial" w:hAnsi="Arial" w:cs="Arial"/>
                <w:spacing w:val="-2"/>
                <w:sz w:val="20"/>
                <w:lang w:val="ru-RU"/>
              </w:rPr>
              <w:t>психотерапии.</w:t>
            </w:r>
          </w:p>
        </w:tc>
      </w:tr>
      <w:tr w:rsidR="00D07538" w:rsidRPr="00D07538" w14:paraId="116020E1" w14:textId="77777777" w:rsidTr="00127A33">
        <w:trPr>
          <w:trHeight w:val="230"/>
        </w:trPr>
        <w:tc>
          <w:tcPr>
            <w:tcW w:w="749" w:type="dxa"/>
          </w:tcPr>
          <w:p w14:paraId="53855202"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w w:val="99"/>
                <w:sz w:val="20"/>
              </w:rPr>
              <w:t>4</w:t>
            </w:r>
          </w:p>
        </w:tc>
        <w:tc>
          <w:tcPr>
            <w:tcW w:w="8824" w:type="dxa"/>
          </w:tcPr>
          <w:p w14:paraId="3CA7EDF2"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z w:val="20"/>
              </w:rPr>
              <w:t>Требования</w:t>
            </w:r>
            <w:r w:rsidRPr="00D07538">
              <w:rPr>
                <w:rFonts w:ascii="Arial" w:eastAsia="Arial" w:hAnsi="Arial" w:cs="Arial"/>
                <w:spacing w:val="-8"/>
                <w:sz w:val="20"/>
              </w:rPr>
              <w:t xml:space="preserve"> </w:t>
            </w:r>
            <w:r w:rsidRPr="00D07538">
              <w:rPr>
                <w:rFonts w:ascii="Arial" w:eastAsia="Arial" w:hAnsi="Arial" w:cs="Arial"/>
                <w:sz w:val="20"/>
              </w:rPr>
              <w:t>к</w:t>
            </w:r>
            <w:r w:rsidRPr="00D07538">
              <w:rPr>
                <w:rFonts w:ascii="Arial" w:eastAsia="Arial" w:hAnsi="Arial" w:cs="Arial"/>
                <w:spacing w:val="-9"/>
                <w:sz w:val="20"/>
              </w:rPr>
              <w:t xml:space="preserve"> </w:t>
            </w:r>
            <w:r w:rsidRPr="00D07538">
              <w:rPr>
                <w:rFonts w:ascii="Arial" w:eastAsia="Arial" w:hAnsi="Arial" w:cs="Arial"/>
                <w:sz w:val="20"/>
              </w:rPr>
              <w:t>личности</w:t>
            </w:r>
            <w:r w:rsidRPr="00D07538">
              <w:rPr>
                <w:rFonts w:ascii="Arial" w:eastAsia="Arial" w:hAnsi="Arial" w:cs="Arial"/>
                <w:spacing w:val="-8"/>
                <w:sz w:val="20"/>
              </w:rPr>
              <w:t xml:space="preserve"> </w:t>
            </w:r>
            <w:r w:rsidRPr="00D07538">
              <w:rPr>
                <w:rFonts w:ascii="Arial" w:eastAsia="Arial" w:hAnsi="Arial" w:cs="Arial"/>
                <w:spacing w:val="-2"/>
                <w:sz w:val="20"/>
              </w:rPr>
              <w:t>консультанта.</w:t>
            </w:r>
          </w:p>
        </w:tc>
      </w:tr>
      <w:tr w:rsidR="00D07538" w:rsidRPr="00D07538" w14:paraId="41DC9A29" w14:textId="77777777" w:rsidTr="00127A33">
        <w:trPr>
          <w:trHeight w:val="230"/>
        </w:trPr>
        <w:tc>
          <w:tcPr>
            <w:tcW w:w="749" w:type="dxa"/>
          </w:tcPr>
          <w:p w14:paraId="2FDA018D"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w w:val="99"/>
                <w:sz w:val="20"/>
              </w:rPr>
              <w:t>5</w:t>
            </w:r>
          </w:p>
        </w:tc>
        <w:tc>
          <w:tcPr>
            <w:tcW w:w="8824" w:type="dxa"/>
          </w:tcPr>
          <w:p w14:paraId="597A3F56"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z w:val="20"/>
              </w:rPr>
              <w:t>Модель</w:t>
            </w:r>
            <w:r w:rsidRPr="00D07538">
              <w:rPr>
                <w:rFonts w:ascii="Arial" w:eastAsia="Arial" w:hAnsi="Arial" w:cs="Arial"/>
                <w:spacing w:val="-12"/>
                <w:sz w:val="20"/>
              </w:rPr>
              <w:t xml:space="preserve"> </w:t>
            </w:r>
            <w:r w:rsidRPr="00D07538">
              <w:rPr>
                <w:rFonts w:ascii="Arial" w:eastAsia="Arial" w:hAnsi="Arial" w:cs="Arial"/>
                <w:sz w:val="20"/>
              </w:rPr>
              <w:t>эффективного</w:t>
            </w:r>
            <w:r w:rsidRPr="00D07538">
              <w:rPr>
                <w:rFonts w:ascii="Arial" w:eastAsia="Arial" w:hAnsi="Arial" w:cs="Arial"/>
                <w:spacing w:val="-12"/>
                <w:sz w:val="20"/>
              </w:rPr>
              <w:t xml:space="preserve"> </w:t>
            </w:r>
            <w:r w:rsidRPr="00D07538">
              <w:rPr>
                <w:rFonts w:ascii="Arial" w:eastAsia="Arial" w:hAnsi="Arial" w:cs="Arial"/>
                <w:spacing w:val="-2"/>
                <w:sz w:val="20"/>
              </w:rPr>
              <w:t>консультанта.</w:t>
            </w:r>
          </w:p>
        </w:tc>
      </w:tr>
      <w:tr w:rsidR="00D07538" w:rsidRPr="00D07538" w14:paraId="654F03FD" w14:textId="77777777" w:rsidTr="00127A33">
        <w:trPr>
          <w:trHeight w:val="230"/>
        </w:trPr>
        <w:tc>
          <w:tcPr>
            <w:tcW w:w="749" w:type="dxa"/>
          </w:tcPr>
          <w:p w14:paraId="47130184"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w w:val="99"/>
                <w:sz w:val="20"/>
              </w:rPr>
              <w:t>6</w:t>
            </w:r>
          </w:p>
        </w:tc>
        <w:tc>
          <w:tcPr>
            <w:tcW w:w="8824" w:type="dxa"/>
          </w:tcPr>
          <w:p w14:paraId="3F2E1100" w14:textId="77777777" w:rsidR="00D07538" w:rsidRPr="00D07538" w:rsidRDefault="00D07538" w:rsidP="00D07538">
            <w:pPr>
              <w:spacing w:line="210" w:lineRule="exact"/>
              <w:rPr>
                <w:rFonts w:ascii="Arial" w:eastAsia="Arial" w:hAnsi="Arial" w:cs="Arial"/>
                <w:sz w:val="20"/>
                <w:lang w:val="ru-RU"/>
              </w:rPr>
            </w:pPr>
            <w:r w:rsidRPr="00D07538">
              <w:rPr>
                <w:rFonts w:ascii="Arial" w:eastAsia="Arial" w:hAnsi="Arial" w:cs="Arial"/>
                <w:sz w:val="20"/>
                <w:lang w:val="ru-RU"/>
              </w:rPr>
              <w:t>Влияние</w:t>
            </w:r>
            <w:r w:rsidRPr="00D07538">
              <w:rPr>
                <w:rFonts w:ascii="Arial" w:eastAsia="Arial" w:hAnsi="Arial" w:cs="Arial"/>
                <w:spacing w:val="-12"/>
                <w:sz w:val="20"/>
                <w:lang w:val="ru-RU"/>
              </w:rPr>
              <w:t xml:space="preserve"> </w:t>
            </w:r>
            <w:r w:rsidRPr="00D07538">
              <w:rPr>
                <w:rFonts w:ascii="Arial" w:eastAsia="Arial" w:hAnsi="Arial" w:cs="Arial"/>
                <w:sz w:val="20"/>
                <w:lang w:val="ru-RU"/>
              </w:rPr>
              <w:t>профессиональной</w:t>
            </w:r>
            <w:r w:rsidRPr="00D07538">
              <w:rPr>
                <w:rFonts w:ascii="Arial" w:eastAsia="Arial" w:hAnsi="Arial" w:cs="Arial"/>
                <w:spacing w:val="-12"/>
                <w:sz w:val="20"/>
                <w:lang w:val="ru-RU"/>
              </w:rPr>
              <w:t xml:space="preserve"> </w:t>
            </w:r>
            <w:r w:rsidRPr="00D07538">
              <w:rPr>
                <w:rFonts w:ascii="Arial" w:eastAsia="Arial" w:hAnsi="Arial" w:cs="Arial"/>
                <w:sz w:val="20"/>
                <w:lang w:val="ru-RU"/>
              </w:rPr>
              <w:t>деятельности</w:t>
            </w:r>
            <w:r w:rsidRPr="00D07538">
              <w:rPr>
                <w:rFonts w:ascii="Arial" w:eastAsia="Arial" w:hAnsi="Arial" w:cs="Arial"/>
                <w:spacing w:val="-10"/>
                <w:sz w:val="20"/>
                <w:lang w:val="ru-RU"/>
              </w:rPr>
              <w:t xml:space="preserve"> </w:t>
            </w:r>
            <w:r w:rsidRPr="00D07538">
              <w:rPr>
                <w:rFonts w:ascii="Arial" w:eastAsia="Arial" w:hAnsi="Arial" w:cs="Arial"/>
                <w:sz w:val="20"/>
                <w:lang w:val="ru-RU"/>
              </w:rPr>
              <w:t>на</w:t>
            </w:r>
            <w:r w:rsidRPr="00D07538">
              <w:rPr>
                <w:rFonts w:ascii="Arial" w:eastAsia="Arial" w:hAnsi="Arial" w:cs="Arial"/>
                <w:spacing w:val="-10"/>
                <w:sz w:val="20"/>
                <w:lang w:val="ru-RU"/>
              </w:rPr>
              <w:t xml:space="preserve"> </w:t>
            </w:r>
            <w:r w:rsidRPr="00D07538">
              <w:rPr>
                <w:rFonts w:ascii="Arial" w:eastAsia="Arial" w:hAnsi="Arial" w:cs="Arial"/>
                <w:sz w:val="20"/>
                <w:lang w:val="ru-RU"/>
              </w:rPr>
              <w:t>личность</w:t>
            </w:r>
            <w:r w:rsidRPr="00D07538">
              <w:rPr>
                <w:rFonts w:ascii="Arial" w:eastAsia="Arial" w:hAnsi="Arial" w:cs="Arial"/>
                <w:spacing w:val="-12"/>
                <w:sz w:val="20"/>
                <w:lang w:val="ru-RU"/>
              </w:rPr>
              <w:t xml:space="preserve"> </w:t>
            </w:r>
            <w:r w:rsidRPr="00D07538">
              <w:rPr>
                <w:rFonts w:ascii="Arial" w:eastAsia="Arial" w:hAnsi="Arial" w:cs="Arial"/>
                <w:spacing w:val="-2"/>
                <w:sz w:val="20"/>
                <w:lang w:val="ru-RU"/>
              </w:rPr>
              <w:t>консультанта.</w:t>
            </w:r>
          </w:p>
        </w:tc>
      </w:tr>
      <w:tr w:rsidR="00D07538" w:rsidRPr="00D07538" w14:paraId="47F16E18" w14:textId="77777777" w:rsidTr="00127A33">
        <w:trPr>
          <w:trHeight w:val="230"/>
        </w:trPr>
        <w:tc>
          <w:tcPr>
            <w:tcW w:w="749" w:type="dxa"/>
          </w:tcPr>
          <w:p w14:paraId="2358FCB2"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w w:val="99"/>
                <w:sz w:val="20"/>
              </w:rPr>
              <w:t>7</w:t>
            </w:r>
          </w:p>
        </w:tc>
        <w:tc>
          <w:tcPr>
            <w:tcW w:w="8824" w:type="dxa"/>
          </w:tcPr>
          <w:p w14:paraId="27E2EED7" w14:textId="77777777" w:rsidR="00D07538" w:rsidRPr="00D07538" w:rsidRDefault="00D07538" w:rsidP="00D07538">
            <w:pPr>
              <w:spacing w:line="210" w:lineRule="exact"/>
              <w:rPr>
                <w:rFonts w:ascii="Arial" w:eastAsia="Arial" w:hAnsi="Arial" w:cs="Arial"/>
                <w:sz w:val="20"/>
                <w:lang w:val="ru-RU"/>
              </w:rPr>
            </w:pPr>
            <w:r w:rsidRPr="00D07538">
              <w:rPr>
                <w:rFonts w:ascii="Arial" w:eastAsia="Arial" w:hAnsi="Arial" w:cs="Arial"/>
                <w:sz w:val="20"/>
                <w:lang w:val="ru-RU"/>
              </w:rPr>
              <w:t>Этические</w:t>
            </w:r>
            <w:r w:rsidRPr="00D07538">
              <w:rPr>
                <w:rFonts w:ascii="Arial" w:eastAsia="Arial" w:hAnsi="Arial" w:cs="Arial"/>
                <w:spacing w:val="-9"/>
                <w:sz w:val="20"/>
                <w:lang w:val="ru-RU"/>
              </w:rPr>
              <w:t xml:space="preserve"> </w:t>
            </w:r>
            <w:r w:rsidRPr="00D07538">
              <w:rPr>
                <w:rFonts w:ascii="Arial" w:eastAsia="Arial" w:hAnsi="Arial" w:cs="Arial"/>
                <w:sz w:val="20"/>
                <w:lang w:val="ru-RU"/>
              </w:rPr>
              <w:t>принципы</w:t>
            </w:r>
            <w:r w:rsidRPr="00D07538">
              <w:rPr>
                <w:rFonts w:ascii="Arial" w:eastAsia="Arial" w:hAnsi="Arial" w:cs="Arial"/>
                <w:spacing w:val="-9"/>
                <w:sz w:val="20"/>
                <w:lang w:val="ru-RU"/>
              </w:rPr>
              <w:t xml:space="preserve"> </w:t>
            </w:r>
            <w:r w:rsidRPr="00D07538">
              <w:rPr>
                <w:rFonts w:ascii="Arial" w:eastAsia="Arial" w:hAnsi="Arial" w:cs="Arial"/>
                <w:sz w:val="20"/>
                <w:lang w:val="ru-RU"/>
              </w:rPr>
              <w:t>в</w:t>
            </w:r>
            <w:r w:rsidRPr="00D07538">
              <w:rPr>
                <w:rFonts w:ascii="Arial" w:eastAsia="Arial" w:hAnsi="Arial" w:cs="Arial"/>
                <w:spacing w:val="-9"/>
                <w:sz w:val="20"/>
                <w:lang w:val="ru-RU"/>
              </w:rPr>
              <w:t xml:space="preserve"> </w:t>
            </w:r>
            <w:r w:rsidRPr="00D07538">
              <w:rPr>
                <w:rFonts w:ascii="Arial" w:eastAsia="Arial" w:hAnsi="Arial" w:cs="Arial"/>
                <w:sz w:val="20"/>
                <w:lang w:val="ru-RU"/>
              </w:rPr>
              <w:t>психологическом</w:t>
            </w:r>
            <w:r w:rsidRPr="00D07538">
              <w:rPr>
                <w:rFonts w:ascii="Arial" w:eastAsia="Arial" w:hAnsi="Arial" w:cs="Arial"/>
                <w:spacing w:val="-9"/>
                <w:sz w:val="20"/>
                <w:lang w:val="ru-RU"/>
              </w:rPr>
              <w:t xml:space="preserve"> </w:t>
            </w:r>
            <w:r w:rsidRPr="00D07538">
              <w:rPr>
                <w:rFonts w:ascii="Arial" w:eastAsia="Arial" w:hAnsi="Arial" w:cs="Arial"/>
                <w:spacing w:val="-2"/>
                <w:sz w:val="20"/>
                <w:lang w:val="ru-RU"/>
              </w:rPr>
              <w:t>консультировании.</w:t>
            </w:r>
          </w:p>
        </w:tc>
      </w:tr>
      <w:tr w:rsidR="00D07538" w:rsidRPr="00D07538" w14:paraId="62B7DD5F" w14:textId="77777777" w:rsidTr="00127A33">
        <w:trPr>
          <w:trHeight w:val="230"/>
        </w:trPr>
        <w:tc>
          <w:tcPr>
            <w:tcW w:w="749" w:type="dxa"/>
          </w:tcPr>
          <w:p w14:paraId="14196D35"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w w:val="99"/>
                <w:sz w:val="20"/>
              </w:rPr>
              <w:t>8</w:t>
            </w:r>
          </w:p>
        </w:tc>
        <w:tc>
          <w:tcPr>
            <w:tcW w:w="8824" w:type="dxa"/>
          </w:tcPr>
          <w:p w14:paraId="2E7F3F9B" w14:textId="77777777" w:rsidR="00D07538" w:rsidRPr="00D07538" w:rsidRDefault="00D07538" w:rsidP="00D07538">
            <w:pPr>
              <w:spacing w:line="210" w:lineRule="exact"/>
              <w:rPr>
                <w:rFonts w:ascii="Arial" w:eastAsia="Arial" w:hAnsi="Arial" w:cs="Arial"/>
                <w:sz w:val="20"/>
                <w:lang w:val="ru-RU"/>
              </w:rPr>
            </w:pPr>
            <w:r w:rsidRPr="00D07538">
              <w:rPr>
                <w:rFonts w:ascii="Arial" w:eastAsia="Arial" w:hAnsi="Arial" w:cs="Arial"/>
                <w:sz w:val="20"/>
                <w:lang w:val="ru-RU"/>
              </w:rPr>
              <w:t>Структура</w:t>
            </w:r>
            <w:r w:rsidRPr="00D07538">
              <w:rPr>
                <w:rFonts w:ascii="Arial" w:eastAsia="Arial" w:hAnsi="Arial" w:cs="Arial"/>
                <w:spacing w:val="-10"/>
                <w:sz w:val="20"/>
                <w:lang w:val="ru-RU"/>
              </w:rPr>
              <w:t xml:space="preserve"> </w:t>
            </w:r>
            <w:r w:rsidRPr="00D07538">
              <w:rPr>
                <w:rFonts w:ascii="Arial" w:eastAsia="Arial" w:hAnsi="Arial" w:cs="Arial"/>
                <w:sz w:val="20"/>
                <w:lang w:val="ru-RU"/>
              </w:rPr>
              <w:t>процесса</w:t>
            </w:r>
            <w:r w:rsidRPr="00D07538">
              <w:rPr>
                <w:rFonts w:ascii="Arial" w:eastAsia="Arial" w:hAnsi="Arial" w:cs="Arial"/>
                <w:spacing w:val="-9"/>
                <w:sz w:val="20"/>
                <w:lang w:val="ru-RU"/>
              </w:rPr>
              <w:t xml:space="preserve"> </w:t>
            </w:r>
            <w:r w:rsidRPr="00D07538">
              <w:rPr>
                <w:rFonts w:ascii="Arial" w:eastAsia="Arial" w:hAnsi="Arial" w:cs="Arial"/>
                <w:sz w:val="20"/>
                <w:lang w:val="ru-RU"/>
              </w:rPr>
              <w:t>консультирования</w:t>
            </w:r>
            <w:r w:rsidRPr="00D07538">
              <w:rPr>
                <w:rFonts w:ascii="Arial" w:eastAsia="Arial" w:hAnsi="Arial" w:cs="Arial"/>
                <w:spacing w:val="-11"/>
                <w:sz w:val="20"/>
                <w:lang w:val="ru-RU"/>
              </w:rPr>
              <w:t xml:space="preserve"> </w:t>
            </w:r>
            <w:r w:rsidRPr="00D07538">
              <w:rPr>
                <w:rFonts w:ascii="Arial" w:eastAsia="Arial" w:hAnsi="Arial" w:cs="Arial"/>
                <w:sz w:val="20"/>
                <w:lang w:val="ru-RU"/>
              </w:rPr>
              <w:t>(по</w:t>
            </w:r>
            <w:r w:rsidRPr="00D07538">
              <w:rPr>
                <w:rFonts w:ascii="Arial" w:eastAsia="Arial" w:hAnsi="Arial" w:cs="Arial"/>
                <w:spacing w:val="-9"/>
                <w:sz w:val="20"/>
                <w:lang w:val="ru-RU"/>
              </w:rPr>
              <w:t xml:space="preserve"> </w:t>
            </w:r>
            <w:r w:rsidRPr="00D07538">
              <w:rPr>
                <w:rFonts w:ascii="Arial" w:eastAsia="Arial" w:hAnsi="Arial" w:cs="Arial"/>
                <w:sz w:val="20"/>
                <w:lang w:val="ru-RU"/>
              </w:rPr>
              <w:t>Р.</w:t>
            </w:r>
            <w:r w:rsidRPr="00D07538">
              <w:rPr>
                <w:rFonts w:ascii="Arial" w:eastAsia="Arial" w:hAnsi="Arial" w:cs="Arial"/>
                <w:spacing w:val="-9"/>
                <w:sz w:val="20"/>
                <w:lang w:val="ru-RU"/>
              </w:rPr>
              <w:t xml:space="preserve"> </w:t>
            </w:r>
            <w:r w:rsidRPr="00D07538">
              <w:rPr>
                <w:rFonts w:ascii="Arial" w:eastAsia="Arial" w:hAnsi="Arial" w:cs="Arial"/>
                <w:spacing w:val="-2"/>
                <w:sz w:val="20"/>
                <w:lang w:val="ru-RU"/>
              </w:rPr>
              <w:t>Кочюнасу).</w:t>
            </w:r>
          </w:p>
        </w:tc>
      </w:tr>
      <w:tr w:rsidR="00D07538" w:rsidRPr="00D07538" w14:paraId="0AA0F998" w14:textId="77777777" w:rsidTr="00127A33">
        <w:trPr>
          <w:trHeight w:val="230"/>
        </w:trPr>
        <w:tc>
          <w:tcPr>
            <w:tcW w:w="749" w:type="dxa"/>
          </w:tcPr>
          <w:p w14:paraId="42B46AF7"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w w:val="99"/>
                <w:sz w:val="20"/>
              </w:rPr>
              <w:t>9</w:t>
            </w:r>
          </w:p>
        </w:tc>
        <w:tc>
          <w:tcPr>
            <w:tcW w:w="8824" w:type="dxa"/>
          </w:tcPr>
          <w:p w14:paraId="1E785D53" w14:textId="77777777" w:rsidR="00D07538" w:rsidRPr="00D07538" w:rsidRDefault="00D07538" w:rsidP="00D07538">
            <w:pPr>
              <w:spacing w:line="210" w:lineRule="exact"/>
              <w:rPr>
                <w:rFonts w:ascii="Arial" w:eastAsia="Arial" w:hAnsi="Arial" w:cs="Arial"/>
                <w:sz w:val="20"/>
                <w:lang w:val="ru-RU"/>
              </w:rPr>
            </w:pPr>
            <w:r w:rsidRPr="00D07538">
              <w:rPr>
                <w:rFonts w:ascii="Arial" w:eastAsia="Arial" w:hAnsi="Arial" w:cs="Arial"/>
                <w:sz w:val="20"/>
                <w:lang w:val="ru-RU"/>
              </w:rPr>
              <w:t>Основные</w:t>
            </w:r>
            <w:r w:rsidRPr="00D07538">
              <w:rPr>
                <w:rFonts w:ascii="Arial" w:eastAsia="Arial" w:hAnsi="Arial" w:cs="Arial"/>
                <w:spacing w:val="-12"/>
                <w:sz w:val="20"/>
                <w:lang w:val="ru-RU"/>
              </w:rPr>
              <w:t xml:space="preserve"> </w:t>
            </w:r>
            <w:r w:rsidRPr="00D07538">
              <w:rPr>
                <w:rFonts w:ascii="Arial" w:eastAsia="Arial" w:hAnsi="Arial" w:cs="Arial"/>
                <w:sz w:val="20"/>
                <w:lang w:val="ru-RU"/>
              </w:rPr>
              <w:t>этапы</w:t>
            </w:r>
            <w:r w:rsidRPr="00D07538">
              <w:rPr>
                <w:rFonts w:ascii="Arial" w:eastAsia="Arial" w:hAnsi="Arial" w:cs="Arial"/>
                <w:spacing w:val="-11"/>
                <w:sz w:val="20"/>
                <w:lang w:val="ru-RU"/>
              </w:rPr>
              <w:t xml:space="preserve"> </w:t>
            </w:r>
            <w:r w:rsidRPr="00D07538">
              <w:rPr>
                <w:rFonts w:ascii="Arial" w:eastAsia="Arial" w:hAnsi="Arial" w:cs="Arial"/>
                <w:sz w:val="20"/>
                <w:lang w:val="ru-RU"/>
              </w:rPr>
              <w:t>психологического</w:t>
            </w:r>
            <w:r w:rsidRPr="00D07538">
              <w:rPr>
                <w:rFonts w:ascii="Arial" w:eastAsia="Arial" w:hAnsi="Arial" w:cs="Arial"/>
                <w:spacing w:val="-11"/>
                <w:sz w:val="20"/>
                <w:lang w:val="ru-RU"/>
              </w:rPr>
              <w:t xml:space="preserve"> </w:t>
            </w:r>
            <w:r w:rsidRPr="00D07538">
              <w:rPr>
                <w:rFonts w:ascii="Arial" w:eastAsia="Arial" w:hAnsi="Arial" w:cs="Arial"/>
                <w:sz w:val="20"/>
                <w:lang w:val="ru-RU"/>
              </w:rPr>
              <w:t>консультирования</w:t>
            </w:r>
            <w:r w:rsidRPr="00D07538">
              <w:rPr>
                <w:rFonts w:ascii="Arial" w:eastAsia="Arial" w:hAnsi="Arial" w:cs="Arial"/>
                <w:spacing w:val="-11"/>
                <w:sz w:val="20"/>
                <w:lang w:val="ru-RU"/>
              </w:rPr>
              <w:t xml:space="preserve"> </w:t>
            </w:r>
            <w:r w:rsidRPr="00D07538">
              <w:rPr>
                <w:rFonts w:ascii="Arial" w:eastAsia="Arial" w:hAnsi="Arial" w:cs="Arial"/>
                <w:sz w:val="20"/>
                <w:lang w:val="ru-RU"/>
              </w:rPr>
              <w:t>(по</w:t>
            </w:r>
            <w:r w:rsidRPr="00D07538">
              <w:rPr>
                <w:rFonts w:ascii="Arial" w:eastAsia="Arial" w:hAnsi="Arial" w:cs="Arial"/>
                <w:spacing w:val="-9"/>
                <w:sz w:val="20"/>
                <w:lang w:val="ru-RU"/>
              </w:rPr>
              <w:t xml:space="preserve"> </w:t>
            </w:r>
            <w:r w:rsidRPr="00D07538">
              <w:rPr>
                <w:rFonts w:ascii="Arial" w:eastAsia="Arial" w:hAnsi="Arial" w:cs="Arial"/>
                <w:sz w:val="20"/>
                <w:lang w:val="ru-RU"/>
              </w:rPr>
              <w:t>Р.С.</w:t>
            </w:r>
            <w:r w:rsidRPr="00D07538">
              <w:rPr>
                <w:rFonts w:ascii="Arial" w:eastAsia="Arial" w:hAnsi="Arial" w:cs="Arial"/>
                <w:spacing w:val="-10"/>
                <w:sz w:val="20"/>
                <w:lang w:val="ru-RU"/>
              </w:rPr>
              <w:t xml:space="preserve"> </w:t>
            </w:r>
            <w:r w:rsidRPr="00D07538">
              <w:rPr>
                <w:rFonts w:ascii="Arial" w:eastAsia="Arial" w:hAnsi="Arial" w:cs="Arial"/>
                <w:spacing w:val="-2"/>
                <w:sz w:val="20"/>
                <w:lang w:val="ru-RU"/>
              </w:rPr>
              <w:t>Немову).</w:t>
            </w:r>
          </w:p>
        </w:tc>
      </w:tr>
      <w:tr w:rsidR="00D07538" w:rsidRPr="00D07538" w14:paraId="1374D5D4" w14:textId="77777777" w:rsidTr="00127A33">
        <w:trPr>
          <w:trHeight w:val="230"/>
        </w:trPr>
        <w:tc>
          <w:tcPr>
            <w:tcW w:w="749" w:type="dxa"/>
          </w:tcPr>
          <w:p w14:paraId="5C93F7C9"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5"/>
                <w:sz w:val="20"/>
              </w:rPr>
              <w:t>10</w:t>
            </w:r>
          </w:p>
        </w:tc>
        <w:tc>
          <w:tcPr>
            <w:tcW w:w="8824" w:type="dxa"/>
          </w:tcPr>
          <w:p w14:paraId="3395C35F" w14:textId="77777777" w:rsidR="00D07538" w:rsidRPr="00D07538" w:rsidRDefault="00D07538" w:rsidP="00D07538">
            <w:pPr>
              <w:spacing w:line="210" w:lineRule="exact"/>
              <w:rPr>
                <w:rFonts w:ascii="Arial" w:eastAsia="Arial" w:hAnsi="Arial" w:cs="Arial"/>
                <w:sz w:val="20"/>
                <w:lang w:val="ru-RU"/>
              </w:rPr>
            </w:pPr>
            <w:r w:rsidRPr="00D07538">
              <w:rPr>
                <w:rFonts w:ascii="Arial" w:eastAsia="Arial" w:hAnsi="Arial" w:cs="Arial"/>
                <w:sz w:val="20"/>
                <w:lang w:val="ru-RU"/>
              </w:rPr>
              <w:t>Процесс</w:t>
            </w:r>
            <w:r w:rsidRPr="00D07538">
              <w:rPr>
                <w:rFonts w:ascii="Arial" w:eastAsia="Arial" w:hAnsi="Arial" w:cs="Arial"/>
                <w:spacing w:val="-11"/>
                <w:sz w:val="20"/>
                <w:lang w:val="ru-RU"/>
              </w:rPr>
              <w:t xml:space="preserve"> </w:t>
            </w:r>
            <w:r w:rsidRPr="00D07538">
              <w:rPr>
                <w:rFonts w:ascii="Arial" w:eastAsia="Arial" w:hAnsi="Arial" w:cs="Arial"/>
                <w:sz w:val="20"/>
                <w:lang w:val="ru-RU"/>
              </w:rPr>
              <w:t>психологического</w:t>
            </w:r>
            <w:r w:rsidRPr="00D07538">
              <w:rPr>
                <w:rFonts w:ascii="Arial" w:eastAsia="Arial" w:hAnsi="Arial" w:cs="Arial"/>
                <w:spacing w:val="-12"/>
                <w:sz w:val="20"/>
                <w:lang w:val="ru-RU"/>
              </w:rPr>
              <w:t xml:space="preserve"> </w:t>
            </w:r>
            <w:r w:rsidRPr="00D07538">
              <w:rPr>
                <w:rFonts w:ascii="Arial" w:eastAsia="Arial" w:hAnsi="Arial" w:cs="Arial"/>
                <w:sz w:val="20"/>
                <w:lang w:val="ru-RU"/>
              </w:rPr>
              <w:t>консультирования.</w:t>
            </w:r>
            <w:r w:rsidRPr="00D07538">
              <w:rPr>
                <w:rFonts w:ascii="Arial" w:eastAsia="Arial" w:hAnsi="Arial" w:cs="Arial"/>
                <w:spacing w:val="-11"/>
                <w:sz w:val="20"/>
                <w:lang w:val="ru-RU"/>
              </w:rPr>
              <w:t xml:space="preserve"> </w:t>
            </w:r>
            <w:r w:rsidRPr="00D07538">
              <w:rPr>
                <w:rFonts w:ascii="Arial" w:eastAsia="Arial" w:hAnsi="Arial" w:cs="Arial"/>
                <w:sz w:val="20"/>
                <w:lang w:val="ru-RU"/>
              </w:rPr>
              <w:t>Первая</w:t>
            </w:r>
            <w:r w:rsidRPr="00D07538">
              <w:rPr>
                <w:rFonts w:ascii="Arial" w:eastAsia="Arial" w:hAnsi="Arial" w:cs="Arial"/>
                <w:spacing w:val="-11"/>
                <w:sz w:val="20"/>
                <w:lang w:val="ru-RU"/>
              </w:rPr>
              <w:t xml:space="preserve"> </w:t>
            </w:r>
            <w:r w:rsidRPr="00D07538">
              <w:rPr>
                <w:rFonts w:ascii="Arial" w:eastAsia="Arial" w:hAnsi="Arial" w:cs="Arial"/>
                <w:sz w:val="20"/>
                <w:lang w:val="ru-RU"/>
              </w:rPr>
              <w:t>встреча</w:t>
            </w:r>
            <w:r w:rsidRPr="00D07538">
              <w:rPr>
                <w:rFonts w:ascii="Arial" w:eastAsia="Arial" w:hAnsi="Arial" w:cs="Arial"/>
                <w:spacing w:val="-13"/>
                <w:sz w:val="20"/>
                <w:lang w:val="ru-RU"/>
              </w:rPr>
              <w:t xml:space="preserve"> </w:t>
            </w:r>
            <w:r w:rsidRPr="00D07538">
              <w:rPr>
                <w:rFonts w:ascii="Arial" w:eastAsia="Arial" w:hAnsi="Arial" w:cs="Arial"/>
                <w:sz w:val="20"/>
                <w:lang w:val="ru-RU"/>
              </w:rPr>
              <w:t>с</w:t>
            </w:r>
            <w:r w:rsidRPr="00D07538">
              <w:rPr>
                <w:rFonts w:ascii="Arial" w:eastAsia="Arial" w:hAnsi="Arial" w:cs="Arial"/>
                <w:spacing w:val="-9"/>
                <w:sz w:val="20"/>
                <w:lang w:val="ru-RU"/>
              </w:rPr>
              <w:t xml:space="preserve"> </w:t>
            </w:r>
            <w:r w:rsidRPr="00D07538">
              <w:rPr>
                <w:rFonts w:ascii="Arial" w:eastAsia="Arial" w:hAnsi="Arial" w:cs="Arial"/>
                <w:spacing w:val="-2"/>
                <w:sz w:val="20"/>
                <w:lang w:val="ru-RU"/>
              </w:rPr>
              <w:t>клиентом.</w:t>
            </w:r>
          </w:p>
        </w:tc>
      </w:tr>
      <w:tr w:rsidR="00D07538" w:rsidRPr="00D07538" w14:paraId="5E77CEB0" w14:textId="77777777" w:rsidTr="00127A33">
        <w:trPr>
          <w:trHeight w:val="230"/>
        </w:trPr>
        <w:tc>
          <w:tcPr>
            <w:tcW w:w="749" w:type="dxa"/>
          </w:tcPr>
          <w:p w14:paraId="043BCFFB"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5"/>
                <w:sz w:val="20"/>
              </w:rPr>
              <w:t>11</w:t>
            </w:r>
          </w:p>
        </w:tc>
        <w:tc>
          <w:tcPr>
            <w:tcW w:w="8824" w:type="dxa"/>
          </w:tcPr>
          <w:p w14:paraId="05A678E0"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z w:val="20"/>
              </w:rPr>
              <w:t>Построение</w:t>
            </w:r>
            <w:r w:rsidRPr="00D07538">
              <w:rPr>
                <w:rFonts w:ascii="Arial" w:eastAsia="Arial" w:hAnsi="Arial" w:cs="Arial"/>
                <w:spacing w:val="-13"/>
                <w:sz w:val="20"/>
              </w:rPr>
              <w:t xml:space="preserve"> </w:t>
            </w:r>
            <w:r w:rsidRPr="00D07538">
              <w:rPr>
                <w:rFonts w:ascii="Arial" w:eastAsia="Arial" w:hAnsi="Arial" w:cs="Arial"/>
                <w:sz w:val="20"/>
              </w:rPr>
              <w:t>отношений</w:t>
            </w:r>
            <w:r w:rsidRPr="00D07538">
              <w:rPr>
                <w:rFonts w:ascii="Arial" w:eastAsia="Arial" w:hAnsi="Arial" w:cs="Arial"/>
                <w:spacing w:val="-13"/>
                <w:sz w:val="20"/>
              </w:rPr>
              <w:t xml:space="preserve"> </w:t>
            </w:r>
            <w:r w:rsidRPr="00D07538">
              <w:rPr>
                <w:rFonts w:ascii="Arial" w:eastAsia="Arial" w:hAnsi="Arial" w:cs="Arial"/>
                <w:spacing w:val="-2"/>
                <w:sz w:val="20"/>
              </w:rPr>
              <w:t>консультирования.</w:t>
            </w:r>
          </w:p>
        </w:tc>
      </w:tr>
      <w:tr w:rsidR="00D07538" w:rsidRPr="00D07538" w14:paraId="2365A58A" w14:textId="77777777" w:rsidTr="00127A33">
        <w:trPr>
          <w:trHeight w:val="230"/>
        </w:trPr>
        <w:tc>
          <w:tcPr>
            <w:tcW w:w="749" w:type="dxa"/>
          </w:tcPr>
          <w:p w14:paraId="35412150"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5"/>
                <w:sz w:val="20"/>
              </w:rPr>
              <w:t>12</w:t>
            </w:r>
          </w:p>
        </w:tc>
        <w:tc>
          <w:tcPr>
            <w:tcW w:w="8824" w:type="dxa"/>
          </w:tcPr>
          <w:p w14:paraId="1EA7B8B4" w14:textId="77777777" w:rsidR="00D07538" w:rsidRPr="00D07538" w:rsidRDefault="00D07538" w:rsidP="00D07538">
            <w:pPr>
              <w:spacing w:line="210" w:lineRule="exact"/>
              <w:rPr>
                <w:rFonts w:ascii="Arial" w:eastAsia="Arial" w:hAnsi="Arial" w:cs="Arial"/>
                <w:sz w:val="20"/>
                <w:lang w:val="ru-RU"/>
              </w:rPr>
            </w:pPr>
            <w:r w:rsidRPr="00D07538">
              <w:rPr>
                <w:rFonts w:ascii="Arial" w:eastAsia="Arial" w:hAnsi="Arial" w:cs="Arial"/>
                <w:sz w:val="20"/>
                <w:lang w:val="ru-RU"/>
              </w:rPr>
              <w:t>Причины</w:t>
            </w:r>
            <w:r w:rsidRPr="00D07538">
              <w:rPr>
                <w:rFonts w:ascii="Arial" w:eastAsia="Arial" w:hAnsi="Arial" w:cs="Arial"/>
                <w:spacing w:val="-10"/>
                <w:sz w:val="20"/>
                <w:lang w:val="ru-RU"/>
              </w:rPr>
              <w:t xml:space="preserve"> </w:t>
            </w:r>
            <w:r w:rsidRPr="00D07538">
              <w:rPr>
                <w:rFonts w:ascii="Arial" w:eastAsia="Arial" w:hAnsi="Arial" w:cs="Arial"/>
                <w:sz w:val="20"/>
                <w:lang w:val="ru-RU"/>
              </w:rPr>
              <w:t>отказа</w:t>
            </w:r>
            <w:r w:rsidRPr="00D07538">
              <w:rPr>
                <w:rFonts w:ascii="Arial" w:eastAsia="Arial" w:hAnsi="Arial" w:cs="Arial"/>
                <w:spacing w:val="-10"/>
                <w:sz w:val="20"/>
                <w:lang w:val="ru-RU"/>
              </w:rPr>
              <w:t xml:space="preserve"> </w:t>
            </w:r>
            <w:r w:rsidRPr="00D07538">
              <w:rPr>
                <w:rFonts w:ascii="Arial" w:eastAsia="Arial" w:hAnsi="Arial" w:cs="Arial"/>
                <w:sz w:val="20"/>
                <w:lang w:val="ru-RU"/>
              </w:rPr>
              <w:t>консультанта</w:t>
            </w:r>
            <w:r w:rsidRPr="00D07538">
              <w:rPr>
                <w:rFonts w:ascii="Arial" w:eastAsia="Arial" w:hAnsi="Arial" w:cs="Arial"/>
                <w:spacing w:val="-10"/>
                <w:sz w:val="20"/>
                <w:lang w:val="ru-RU"/>
              </w:rPr>
              <w:t xml:space="preserve"> </w:t>
            </w:r>
            <w:r w:rsidRPr="00D07538">
              <w:rPr>
                <w:rFonts w:ascii="Arial" w:eastAsia="Arial" w:hAnsi="Arial" w:cs="Arial"/>
                <w:sz w:val="20"/>
                <w:lang w:val="ru-RU"/>
              </w:rPr>
              <w:t>от</w:t>
            </w:r>
            <w:r w:rsidRPr="00D07538">
              <w:rPr>
                <w:rFonts w:ascii="Arial" w:eastAsia="Arial" w:hAnsi="Arial" w:cs="Arial"/>
                <w:spacing w:val="-10"/>
                <w:sz w:val="20"/>
                <w:lang w:val="ru-RU"/>
              </w:rPr>
              <w:t xml:space="preserve"> </w:t>
            </w:r>
            <w:r w:rsidRPr="00D07538">
              <w:rPr>
                <w:rFonts w:ascii="Arial" w:eastAsia="Arial" w:hAnsi="Arial" w:cs="Arial"/>
                <w:sz w:val="20"/>
                <w:lang w:val="ru-RU"/>
              </w:rPr>
              <w:t>процесса</w:t>
            </w:r>
            <w:r w:rsidRPr="00D07538">
              <w:rPr>
                <w:rFonts w:ascii="Arial" w:eastAsia="Arial" w:hAnsi="Arial" w:cs="Arial"/>
                <w:spacing w:val="-10"/>
                <w:sz w:val="20"/>
                <w:lang w:val="ru-RU"/>
              </w:rPr>
              <w:t xml:space="preserve"> </w:t>
            </w:r>
            <w:r w:rsidRPr="00D07538">
              <w:rPr>
                <w:rFonts w:ascii="Arial" w:eastAsia="Arial" w:hAnsi="Arial" w:cs="Arial"/>
                <w:spacing w:val="-2"/>
                <w:sz w:val="20"/>
                <w:lang w:val="ru-RU"/>
              </w:rPr>
              <w:t>консультирования.</w:t>
            </w:r>
          </w:p>
        </w:tc>
      </w:tr>
      <w:tr w:rsidR="00D07538" w:rsidRPr="00D07538" w14:paraId="5FE8DC57" w14:textId="77777777" w:rsidTr="00127A33">
        <w:trPr>
          <w:trHeight w:val="230"/>
        </w:trPr>
        <w:tc>
          <w:tcPr>
            <w:tcW w:w="749" w:type="dxa"/>
          </w:tcPr>
          <w:p w14:paraId="0D8C51F0" w14:textId="77777777" w:rsidR="00D07538" w:rsidRPr="00D07538" w:rsidRDefault="00D07538" w:rsidP="00D07538">
            <w:pPr>
              <w:spacing w:line="211" w:lineRule="exact"/>
              <w:rPr>
                <w:rFonts w:ascii="Arial" w:eastAsia="Arial" w:hAnsi="Arial" w:cs="Arial"/>
                <w:sz w:val="20"/>
              </w:rPr>
            </w:pPr>
            <w:r w:rsidRPr="00D07538">
              <w:rPr>
                <w:rFonts w:ascii="Arial" w:eastAsia="Arial" w:hAnsi="Arial" w:cs="Arial"/>
                <w:spacing w:val="-5"/>
                <w:sz w:val="20"/>
              </w:rPr>
              <w:t>13</w:t>
            </w:r>
          </w:p>
        </w:tc>
        <w:tc>
          <w:tcPr>
            <w:tcW w:w="8824" w:type="dxa"/>
          </w:tcPr>
          <w:p w14:paraId="5B301D82" w14:textId="77777777" w:rsidR="00D07538" w:rsidRPr="00D07538" w:rsidRDefault="00D07538" w:rsidP="00D07538">
            <w:pPr>
              <w:spacing w:line="211" w:lineRule="exact"/>
              <w:rPr>
                <w:rFonts w:ascii="Arial" w:eastAsia="Arial" w:hAnsi="Arial" w:cs="Arial"/>
                <w:sz w:val="20"/>
                <w:lang w:val="ru-RU"/>
              </w:rPr>
            </w:pPr>
            <w:r w:rsidRPr="00D07538">
              <w:rPr>
                <w:rFonts w:ascii="Arial" w:eastAsia="Arial" w:hAnsi="Arial" w:cs="Arial"/>
                <w:sz w:val="20"/>
                <w:lang w:val="ru-RU"/>
              </w:rPr>
              <w:t>Оценка</w:t>
            </w:r>
            <w:r w:rsidRPr="00D07538">
              <w:rPr>
                <w:rFonts w:ascii="Arial" w:eastAsia="Arial" w:hAnsi="Arial" w:cs="Arial"/>
                <w:spacing w:val="-13"/>
                <w:sz w:val="20"/>
                <w:lang w:val="ru-RU"/>
              </w:rPr>
              <w:t xml:space="preserve"> </w:t>
            </w:r>
            <w:r w:rsidRPr="00D07538">
              <w:rPr>
                <w:rFonts w:ascii="Arial" w:eastAsia="Arial" w:hAnsi="Arial" w:cs="Arial"/>
                <w:sz w:val="20"/>
                <w:lang w:val="ru-RU"/>
              </w:rPr>
              <w:t>проблем</w:t>
            </w:r>
            <w:r w:rsidRPr="00D07538">
              <w:rPr>
                <w:rFonts w:ascii="Arial" w:eastAsia="Arial" w:hAnsi="Arial" w:cs="Arial"/>
                <w:spacing w:val="-12"/>
                <w:sz w:val="20"/>
                <w:lang w:val="ru-RU"/>
              </w:rPr>
              <w:t xml:space="preserve"> </w:t>
            </w:r>
            <w:r w:rsidRPr="00D07538">
              <w:rPr>
                <w:rFonts w:ascii="Arial" w:eastAsia="Arial" w:hAnsi="Arial" w:cs="Arial"/>
                <w:sz w:val="20"/>
                <w:lang w:val="ru-RU"/>
              </w:rPr>
              <w:t>клиентов.</w:t>
            </w:r>
            <w:r w:rsidRPr="00D07538">
              <w:rPr>
                <w:rFonts w:ascii="Arial" w:eastAsia="Arial" w:hAnsi="Arial" w:cs="Arial"/>
                <w:spacing w:val="-13"/>
                <w:sz w:val="20"/>
                <w:lang w:val="ru-RU"/>
              </w:rPr>
              <w:t xml:space="preserve"> </w:t>
            </w:r>
            <w:r w:rsidRPr="00D07538">
              <w:rPr>
                <w:rFonts w:ascii="Arial" w:eastAsia="Arial" w:hAnsi="Arial" w:cs="Arial"/>
                <w:sz w:val="20"/>
                <w:lang w:val="ru-RU"/>
              </w:rPr>
              <w:t>Вербализация</w:t>
            </w:r>
            <w:r w:rsidRPr="00D07538">
              <w:rPr>
                <w:rFonts w:ascii="Arial" w:eastAsia="Arial" w:hAnsi="Arial" w:cs="Arial"/>
                <w:spacing w:val="-12"/>
                <w:sz w:val="20"/>
                <w:lang w:val="ru-RU"/>
              </w:rPr>
              <w:t xml:space="preserve"> </w:t>
            </w:r>
            <w:r w:rsidRPr="00D07538">
              <w:rPr>
                <w:rFonts w:ascii="Arial" w:eastAsia="Arial" w:hAnsi="Arial" w:cs="Arial"/>
                <w:spacing w:val="-2"/>
                <w:sz w:val="20"/>
                <w:lang w:val="ru-RU"/>
              </w:rPr>
              <w:t>проблем.</w:t>
            </w:r>
          </w:p>
        </w:tc>
      </w:tr>
      <w:tr w:rsidR="00D07538" w:rsidRPr="00D07538" w14:paraId="2B5EA545" w14:textId="77777777" w:rsidTr="00127A33">
        <w:trPr>
          <w:trHeight w:val="230"/>
        </w:trPr>
        <w:tc>
          <w:tcPr>
            <w:tcW w:w="749" w:type="dxa"/>
          </w:tcPr>
          <w:p w14:paraId="0359E6D3"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5"/>
                <w:sz w:val="20"/>
              </w:rPr>
              <w:t>14</w:t>
            </w:r>
          </w:p>
        </w:tc>
        <w:tc>
          <w:tcPr>
            <w:tcW w:w="8824" w:type="dxa"/>
          </w:tcPr>
          <w:p w14:paraId="2AF8F1BD" w14:textId="77777777" w:rsidR="00D07538" w:rsidRPr="00D07538" w:rsidRDefault="00D07538" w:rsidP="00D07538">
            <w:pPr>
              <w:spacing w:line="210" w:lineRule="exact"/>
              <w:rPr>
                <w:rFonts w:ascii="Arial" w:eastAsia="Arial" w:hAnsi="Arial" w:cs="Arial"/>
                <w:sz w:val="20"/>
                <w:lang w:val="ru-RU"/>
              </w:rPr>
            </w:pPr>
            <w:r w:rsidRPr="00D07538">
              <w:rPr>
                <w:rFonts w:ascii="Arial" w:eastAsia="Arial" w:hAnsi="Arial" w:cs="Arial"/>
                <w:sz w:val="20"/>
                <w:lang w:val="ru-RU"/>
              </w:rPr>
              <w:t>Оценка</w:t>
            </w:r>
            <w:r w:rsidRPr="00D07538">
              <w:rPr>
                <w:rFonts w:ascii="Arial" w:eastAsia="Arial" w:hAnsi="Arial" w:cs="Arial"/>
                <w:spacing w:val="-13"/>
                <w:sz w:val="20"/>
                <w:lang w:val="ru-RU"/>
              </w:rPr>
              <w:t xml:space="preserve"> </w:t>
            </w:r>
            <w:r w:rsidRPr="00D07538">
              <w:rPr>
                <w:rFonts w:ascii="Arial" w:eastAsia="Arial" w:hAnsi="Arial" w:cs="Arial"/>
                <w:sz w:val="20"/>
                <w:lang w:val="ru-RU"/>
              </w:rPr>
              <w:t>проблем</w:t>
            </w:r>
            <w:r w:rsidRPr="00D07538">
              <w:rPr>
                <w:rFonts w:ascii="Arial" w:eastAsia="Arial" w:hAnsi="Arial" w:cs="Arial"/>
                <w:spacing w:val="-11"/>
                <w:sz w:val="20"/>
                <w:lang w:val="ru-RU"/>
              </w:rPr>
              <w:t xml:space="preserve"> </w:t>
            </w:r>
            <w:r w:rsidRPr="00D07538">
              <w:rPr>
                <w:rFonts w:ascii="Arial" w:eastAsia="Arial" w:hAnsi="Arial" w:cs="Arial"/>
                <w:sz w:val="20"/>
                <w:lang w:val="ru-RU"/>
              </w:rPr>
              <w:t>клиентов.</w:t>
            </w:r>
            <w:r w:rsidRPr="00D07538">
              <w:rPr>
                <w:rFonts w:ascii="Arial" w:eastAsia="Arial" w:hAnsi="Arial" w:cs="Arial"/>
                <w:spacing w:val="-13"/>
                <w:sz w:val="20"/>
                <w:lang w:val="ru-RU"/>
              </w:rPr>
              <w:t xml:space="preserve"> </w:t>
            </w:r>
            <w:r w:rsidRPr="00D07538">
              <w:rPr>
                <w:rFonts w:ascii="Arial" w:eastAsia="Arial" w:hAnsi="Arial" w:cs="Arial"/>
                <w:sz w:val="20"/>
                <w:lang w:val="ru-RU"/>
              </w:rPr>
              <w:t>Психологический</w:t>
            </w:r>
            <w:r w:rsidRPr="00D07538">
              <w:rPr>
                <w:rFonts w:ascii="Arial" w:eastAsia="Arial" w:hAnsi="Arial" w:cs="Arial"/>
                <w:spacing w:val="-13"/>
                <w:sz w:val="20"/>
                <w:lang w:val="ru-RU"/>
              </w:rPr>
              <w:t xml:space="preserve"> </w:t>
            </w:r>
            <w:r w:rsidRPr="00D07538">
              <w:rPr>
                <w:rFonts w:ascii="Arial" w:eastAsia="Arial" w:hAnsi="Arial" w:cs="Arial"/>
                <w:spacing w:val="-2"/>
                <w:sz w:val="20"/>
                <w:lang w:val="ru-RU"/>
              </w:rPr>
              <w:t>анамнез.</w:t>
            </w:r>
          </w:p>
        </w:tc>
      </w:tr>
      <w:tr w:rsidR="00D07538" w:rsidRPr="00D07538" w14:paraId="19F6445B" w14:textId="77777777" w:rsidTr="00127A33">
        <w:trPr>
          <w:trHeight w:val="230"/>
        </w:trPr>
        <w:tc>
          <w:tcPr>
            <w:tcW w:w="749" w:type="dxa"/>
          </w:tcPr>
          <w:p w14:paraId="68F71816"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5"/>
                <w:sz w:val="20"/>
              </w:rPr>
              <w:t>15</w:t>
            </w:r>
          </w:p>
        </w:tc>
        <w:tc>
          <w:tcPr>
            <w:tcW w:w="8824" w:type="dxa"/>
          </w:tcPr>
          <w:p w14:paraId="6A6403E4" w14:textId="77777777" w:rsidR="00D07538" w:rsidRPr="00D07538" w:rsidRDefault="00D07538" w:rsidP="00D07538">
            <w:pPr>
              <w:spacing w:line="210" w:lineRule="exact"/>
              <w:rPr>
                <w:rFonts w:ascii="Arial" w:eastAsia="Arial" w:hAnsi="Arial" w:cs="Arial"/>
                <w:sz w:val="20"/>
                <w:lang w:val="ru-RU"/>
              </w:rPr>
            </w:pPr>
            <w:r w:rsidRPr="00D07538">
              <w:rPr>
                <w:rFonts w:ascii="Arial" w:eastAsia="Arial" w:hAnsi="Arial" w:cs="Arial"/>
                <w:sz w:val="20"/>
                <w:lang w:val="ru-RU"/>
              </w:rPr>
              <w:t>Использование</w:t>
            </w:r>
            <w:r w:rsidRPr="00D07538">
              <w:rPr>
                <w:rFonts w:ascii="Arial" w:eastAsia="Arial" w:hAnsi="Arial" w:cs="Arial"/>
                <w:spacing w:val="-8"/>
                <w:sz w:val="20"/>
                <w:lang w:val="ru-RU"/>
              </w:rPr>
              <w:t xml:space="preserve"> </w:t>
            </w:r>
            <w:r w:rsidRPr="00D07538">
              <w:rPr>
                <w:rFonts w:ascii="Arial" w:eastAsia="Arial" w:hAnsi="Arial" w:cs="Arial"/>
                <w:sz w:val="20"/>
                <w:lang w:val="ru-RU"/>
              </w:rPr>
              <w:t>тестов</w:t>
            </w:r>
            <w:r w:rsidRPr="00D07538">
              <w:rPr>
                <w:rFonts w:ascii="Arial" w:eastAsia="Arial" w:hAnsi="Arial" w:cs="Arial"/>
                <w:spacing w:val="-7"/>
                <w:sz w:val="20"/>
                <w:lang w:val="ru-RU"/>
              </w:rPr>
              <w:t xml:space="preserve"> </w:t>
            </w:r>
            <w:r w:rsidRPr="00D07538">
              <w:rPr>
                <w:rFonts w:ascii="Arial" w:eastAsia="Arial" w:hAnsi="Arial" w:cs="Arial"/>
                <w:sz w:val="20"/>
                <w:lang w:val="ru-RU"/>
              </w:rPr>
              <w:t>в</w:t>
            </w:r>
            <w:r w:rsidRPr="00D07538">
              <w:rPr>
                <w:rFonts w:ascii="Arial" w:eastAsia="Arial" w:hAnsi="Arial" w:cs="Arial"/>
                <w:spacing w:val="-10"/>
                <w:sz w:val="20"/>
                <w:lang w:val="ru-RU"/>
              </w:rPr>
              <w:t xml:space="preserve"> </w:t>
            </w:r>
            <w:r w:rsidRPr="00D07538">
              <w:rPr>
                <w:rFonts w:ascii="Arial" w:eastAsia="Arial" w:hAnsi="Arial" w:cs="Arial"/>
                <w:sz w:val="20"/>
                <w:lang w:val="ru-RU"/>
              </w:rPr>
              <w:t>процессе</w:t>
            </w:r>
            <w:r w:rsidRPr="00D07538">
              <w:rPr>
                <w:rFonts w:ascii="Arial" w:eastAsia="Arial" w:hAnsi="Arial" w:cs="Arial"/>
                <w:spacing w:val="-9"/>
                <w:sz w:val="20"/>
                <w:lang w:val="ru-RU"/>
              </w:rPr>
              <w:t xml:space="preserve"> </w:t>
            </w:r>
            <w:r w:rsidRPr="00D07538">
              <w:rPr>
                <w:rFonts w:ascii="Arial" w:eastAsia="Arial" w:hAnsi="Arial" w:cs="Arial"/>
                <w:spacing w:val="-2"/>
                <w:sz w:val="20"/>
                <w:lang w:val="ru-RU"/>
              </w:rPr>
              <w:t>консультирования.</w:t>
            </w:r>
          </w:p>
        </w:tc>
      </w:tr>
      <w:tr w:rsidR="00D07538" w:rsidRPr="00D07538" w14:paraId="6E687C0A" w14:textId="77777777" w:rsidTr="00127A33">
        <w:trPr>
          <w:trHeight w:val="230"/>
        </w:trPr>
        <w:tc>
          <w:tcPr>
            <w:tcW w:w="749" w:type="dxa"/>
          </w:tcPr>
          <w:p w14:paraId="17A91A92"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5"/>
                <w:sz w:val="20"/>
              </w:rPr>
              <w:t>16</w:t>
            </w:r>
          </w:p>
        </w:tc>
        <w:tc>
          <w:tcPr>
            <w:tcW w:w="8824" w:type="dxa"/>
          </w:tcPr>
          <w:p w14:paraId="4D6D1FC4" w14:textId="77777777" w:rsidR="00D07538" w:rsidRPr="00D07538" w:rsidRDefault="00D07538" w:rsidP="00D07538">
            <w:pPr>
              <w:spacing w:line="210" w:lineRule="exact"/>
              <w:rPr>
                <w:rFonts w:ascii="Arial" w:eastAsia="Arial" w:hAnsi="Arial" w:cs="Arial"/>
                <w:sz w:val="20"/>
                <w:lang w:val="ru-RU"/>
              </w:rPr>
            </w:pPr>
            <w:r w:rsidRPr="00D07538">
              <w:rPr>
                <w:rFonts w:ascii="Arial" w:eastAsia="Arial" w:hAnsi="Arial" w:cs="Arial"/>
                <w:sz w:val="20"/>
                <w:lang w:val="ru-RU"/>
              </w:rPr>
              <w:t>Оценка</w:t>
            </w:r>
            <w:r w:rsidRPr="00D07538">
              <w:rPr>
                <w:rFonts w:ascii="Arial" w:eastAsia="Arial" w:hAnsi="Arial" w:cs="Arial"/>
                <w:spacing w:val="-10"/>
                <w:sz w:val="20"/>
                <w:lang w:val="ru-RU"/>
              </w:rPr>
              <w:t xml:space="preserve"> </w:t>
            </w:r>
            <w:r w:rsidRPr="00D07538">
              <w:rPr>
                <w:rFonts w:ascii="Arial" w:eastAsia="Arial" w:hAnsi="Arial" w:cs="Arial"/>
                <w:sz w:val="20"/>
                <w:lang w:val="ru-RU"/>
              </w:rPr>
              <w:t>проблем</w:t>
            </w:r>
            <w:r w:rsidRPr="00D07538">
              <w:rPr>
                <w:rFonts w:ascii="Arial" w:eastAsia="Arial" w:hAnsi="Arial" w:cs="Arial"/>
                <w:spacing w:val="-9"/>
                <w:sz w:val="20"/>
                <w:lang w:val="ru-RU"/>
              </w:rPr>
              <w:t xml:space="preserve"> </w:t>
            </w:r>
            <w:r w:rsidRPr="00D07538">
              <w:rPr>
                <w:rFonts w:ascii="Arial" w:eastAsia="Arial" w:hAnsi="Arial" w:cs="Arial"/>
                <w:sz w:val="20"/>
                <w:lang w:val="ru-RU"/>
              </w:rPr>
              <w:t>клиентов.</w:t>
            </w:r>
            <w:r w:rsidRPr="00D07538">
              <w:rPr>
                <w:rFonts w:ascii="Arial" w:eastAsia="Arial" w:hAnsi="Arial" w:cs="Arial"/>
                <w:spacing w:val="-10"/>
                <w:sz w:val="20"/>
                <w:lang w:val="ru-RU"/>
              </w:rPr>
              <w:t xml:space="preserve"> </w:t>
            </w:r>
            <w:r w:rsidRPr="00D07538">
              <w:rPr>
                <w:rFonts w:ascii="Arial" w:eastAsia="Arial" w:hAnsi="Arial" w:cs="Arial"/>
                <w:sz w:val="20"/>
                <w:lang w:val="ru-RU"/>
              </w:rPr>
              <w:t>Диагностический</w:t>
            </w:r>
            <w:r w:rsidRPr="00D07538">
              <w:rPr>
                <w:rFonts w:ascii="Arial" w:eastAsia="Arial" w:hAnsi="Arial" w:cs="Arial"/>
                <w:spacing w:val="-11"/>
                <w:sz w:val="20"/>
                <w:lang w:val="ru-RU"/>
              </w:rPr>
              <w:t xml:space="preserve"> </w:t>
            </w:r>
            <w:r w:rsidRPr="00D07538">
              <w:rPr>
                <w:rFonts w:ascii="Arial" w:eastAsia="Arial" w:hAnsi="Arial" w:cs="Arial"/>
                <w:sz w:val="20"/>
                <w:lang w:val="ru-RU"/>
              </w:rPr>
              <w:t>подход</w:t>
            </w:r>
            <w:r w:rsidRPr="00D07538">
              <w:rPr>
                <w:rFonts w:ascii="Arial" w:eastAsia="Arial" w:hAnsi="Arial" w:cs="Arial"/>
                <w:spacing w:val="-11"/>
                <w:sz w:val="20"/>
                <w:lang w:val="ru-RU"/>
              </w:rPr>
              <w:t xml:space="preserve"> </w:t>
            </w:r>
            <w:r w:rsidRPr="00D07538">
              <w:rPr>
                <w:rFonts w:ascii="Arial" w:eastAsia="Arial" w:hAnsi="Arial" w:cs="Arial"/>
                <w:sz w:val="20"/>
                <w:lang w:val="ru-RU"/>
              </w:rPr>
              <w:t>в</w:t>
            </w:r>
            <w:r w:rsidRPr="00D07538">
              <w:rPr>
                <w:rFonts w:ascii="Arial" w:eastAsia="Arial" w:hAnsi="Arial" w:cs="Arial"/>
                <w:spacing w:val="-8"/>
                <w:sz w:val="20"/>
                <w:lang w:val="ru-RU"/>
              </w:rPr>
              <w:t xml:space="preserve"> </w:t>
            </w:r>
            <w:r w:rsidRPr="00D07538">
              <w:rPr>
                <w:rFonts w:ascii="Arial" w:eastAsia="Arial" w:hAnsi="Arial" w:cs="Arial"/>
                <w:spacing w:val="-2"/>
                <w:sz w:val="20"/>
                <w:lang w:val="ru-RU"/>
              </w:rPr>
              <w:t>консультировании.</w:t>
            </w:r>
          </w:p>
        </w:tc>
      </w:tr>
      <w:tr w:rsidR="00D07538" w:rsidRPr="00D07538" w14:paraId="6036FF8E" w14:textId="77777777" w:rsidTr="00127A33">
        <w:trPr>
          <w:trHeight w:val="230"/>
        </w:trPr>
        <w:tc>
          <w:tcPr>
            <w:tcW w:w="749" w:type="dxa"/>
          </w:tcPr>
          <w:p w14:paraId="396B83AB"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5"/>
                <w:sz w:val="20"/>
              </w:rPr>
              <w:t>17</w:t>
            </w:r>
          </w:p>
        </w:tc>
        <w:tc>
          <w:tcPr>
            <w:tcW w:w="8824" w:type="dxa"/>
          </w:tcPr>
          <w:p w14:paraId="6CA710A8" w14:textId="77777777" w:rsidR="00D07538" w:rsidRPr="00D07538" w:rsidRDefault="00D07538" w:rsidP="00D07538">
            <w:pPr>
              <w:spacing w:line="210" w:lineRule="exact"/>
              <w:rPr>
                <w:rFonts w:ascii="Arial" w:eastAsia="Arial" w:hAnsi="Arial" w:cs="Arial"/>
                <w:sz w:val="20"/>
                <w:lang w:val="ru-RU"/>
              </w:rPr>
            </w:pPr>
            <w:r w:rsidRPr="00D07538">
              <w:rPr>
                <w:rFonts w:ascii="Arial" w:eastAsia="Arial" w:hAnsi="Arial" w:cs="Arial"/>
                <w:sz w:val="20"/>
                <w:lang w:val="ru-RU"/>
              </w:rPr>
              <w:t>Процедуры</w:t>
            </w:r>
            <w:r w:rsidRPr="00D07538">
              <w:rPr>
                <w:rFonts w:ascii="Arial" w:eastAsia="Arial" w:hAnsi="Arial" w:cs="Arial"/>
                <w:spacing w:val="-9"/>
                <w:sz w:val="20"/>
                <w:lang w:val="ru-RU"/>
              </w:rPr>
              <w:t xml:space="preserve"> </w:t>
            </w:r>
            <w:r w:rsidRPr="00D07538">
              <w:rPr>
                <w:rFonts w:ascii="Arial" w:eastAsia="Arial" w:hAnsi="Arial" w:cs="Arial"/>
                <w:sz w:val="20"/>
                <w:lang w:val="ru-RU"/>
              </w:rPr>
              <w:t>и</w:t>
            </w:r>
            <w:r w:rsidRPr="00D07538">
              <w:rPr>
                <w:rFonts w:ascii="Arial" w:eastAsia="Arial" w:hAnsi="Arial" w:cs="Arial"/>
                <w:spacing w:val="-13"/>
                <w:sz w:val="20"/>
                <w:lang w:val="ru-RU"/>
              </w:rPr>
              <w:t xml:space="preserve"> </w:t>
            </w:r>
            <w:r w:rsidRPr="00D07538">
              <w:rPr>
                <w:rFonts w:ascii="Arial" w:eastAsia="Arial" w:hAnsi="Arial" w:cs="Arial"/>
                <w:sz w:val="20"/>
                <w:lang w:val="ru-RU"/>
              </w:rPr>
              <w:t>техники</w:t>
            </w:r>
            <w:r w:rsidRPr="00D07538">
              <w:rPr>
                <w:rFonts w:ascii="Arial" w:eastAsia="Arial" w:hAnsi="Arial" w:cs="Arial"/>
                <w:spacing w:val="-12"/>
                <w:sz w:val="20"/>
                <w:lang w:val="ru-RU"/>
              </w:rPr>
              <w:t xml:space="preserve"> </w:t>
            </w:r>
            <w:r w:rsidRPr="00D07538">
              <w:rPr>
                <w:rFonts w:ascii="Arial" w:eastAsia="Arial" w:hAnsi="Arial" w:cs="Arial"/>
                <w:sz w:val="20"/>
                <w:lang w:val="ru-RU"/>
              </w:rPr>
              <w:t>консультирования.</w:t>
            </w:r>
            <w:r w:rsidRPr="00D07538">
              <w:rPr>
                <w:rFonts w:ascii="Arial" w:eastAsia="Arial" w:hAnsi="Arial" w:cs="Arial"/>
                <w:spacing w:val="-11"/>
                <w:sz w:val="20"/>
                <w:lang w:val="ru-RU"/>
              </w:rPr>
              <w:t xml:space="preserve"> </w:t>
            </w:r>
            <w:r w:rsidRPr="00D07538">
              <w:rPr>
                <w:rFonts w:ascii="Arial" w:eastAsia="Arial" w:hAnsi="Arial" w:cs="Arial"/>
                <w:sz w:val="20"/>
                <w:lang w:val="ru-RU"/>
              </w:rPr>
              <w:t>Постановка</w:t>
            </w:r>
            <w:r w:rsidRPr="00D07538">
              <w:rPr>
                <w:rFonts w:ascii="Arial" w:eastAsia="Arial" w:hAnsi="Arial" w:cs="Arial"/>
                <w:spacing w:val="-11"/>
                <w:sz w:val="20"/>
                <w:lang w:val="ru-RU"/>
              </w:rPr>
              <w:t xml:space="preserve"> </w:t>
            </w:r>
            <w:r w:rsidRPr="00D07538">
              <w:rPr>
                <w:rFonts w:ascii="Arial" w:eastAsia="Arial" w:hAnsi="Arial" w:cs="Arial"/>
                <w:spacing w:val="-2"/>
                <w:sz w:val="20"/>
                <w:lang w:val="ru-RU"/>
              </w:rPr>
              <w:t>вопросов.</w:t>
            </w:r>
          </w:p>
        </w:tc>
      </w:tr>
      <w:tr w:rsidR="00D07538" w:rsidRPr="00D07538" w14:paraId="785597D6" w14:textId="77777777" w:rsidTr="00127A33">
        <w:trPr>
          <w:trHeight w:val="230"/>
        </w:trPr>
        <w:tc>
          <w:tcPr>
            <w:tcW w:w="749" w:type="dxa"/>
          </w:tcPr>
          <w:p w14:paraId="38F6D49C"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5"/>
                <w:sz w:val="20"/>
              </w:rPr>
              <w:t>18</w:t>
            </w:r>
          </w:p>
        </w:tc>
        <w:tc>
          <w:tcPr>
            <w:tcW w:w="8824" w:type="dxa"/>
          </w:tcPr>
          <w:p w14:paraId="70473F55" w14:textId="77777777" w:rsidR="00D07538" w:rsidRPr="00D07538" w:rsidRDefault="00D07538" w:rsidP="00D07538">
            <w:pPr>
              <w:spacing w:line="210" w:lineRule="exact"/>
              <w:rPr>
                <w:rFonts w:ascii="Arial" w:eastAsia="Arial" w:hAnsi="Arial" w:cs="Arial"/>
                <w:sz w:val="20"/>
                <w:lang w:val="ru-RU"/>
              </w:rPr>
            </w:pPr>
            <w:r w:rsidRPr="00D07538">
              <w:rPr>
                <w:rFonts w:ascii="Arial" w:eastAsia="Arial" w:hAnsi="Arial" w:cs="Arial"/>
                <w:sz w:val="20"/>
                <w:lang w:val="ru-RU"/>
              </w:rPr>
              <w:t>Ободрение</w:t>
            </w:r>
            <w:r w:rsidRPr="00D07538">
              <w:rPr>
                <w:rFonts w:ascii="Arial" w:eastAsia="Arial" w:hAnsi="Arial" w:cs="Arial"/>
                <w:spacing w:val="-10"/>
                <w:sz w:val="20"/>
                <w:lang w:val="ru-RU"/>
              </w:rPr>
              <w:t xml:space="preserve"> </w:t>
            </w:r>
            <w:r w:rsidRPr="00D07538">
              <w:rPr>
                <w:rFonts w:ascii="Arial" w:eastAsia="Arial" w:hAnsi="Arial" w:cs="Arial"/>
                <w:sz w:val="20"/>
                <w:lang w:val="ru-RU"/>
              </w:rPr>
              <w:t>и</w:t>
            </w:r>
            <w:r w:rsidRPr="00D07538">
              <w:rPr>
                <w:rFonts w:ascii="Arial" w:eastAsia="Arial" w:hAnsi="Arial" w:cs="Arial"/>
                <w:spacing w:val="-8"/>
                <w:sz w:val="20"/>
                <w:lang w:val="ru-RU"/>
              </w:rPr>
              <w:t xml:space="preserve"> </w:t>
            </w:r>
            <w:r w:rsidRPr="00D07538">
              <w:rPr>
                <w:rFonts w:ascii="Arial" w:eastAsia="Arial" w:hAnsi="Arial" w:cs="Arial"/>
                <w:sz w:val="20"/>
                <w:lang w:val="ru-RU"/>
              </w:rPr>
              <w:t>успокаивание</w:t>
            </w:r>
            <w:r w:rsidRPr="00D07538">
              <w:rPr>
                <w:rFonts w:ascii="Arial" w:eastAsia="Arial" w:hAnsi="Arial" w:cs="Arial"/>
                <w:spacing w:val="-11"/>
                <w:sz w:val="20"/>
                <w:lang w:val="ru-RU"/>
              </w:rPr>
              <w:t xml:space="preserve"> </w:t>
            </w:r>
            <w:r w:rsidRPr="00D07538">
              <w:rPr>
                <w:rFonts w:ascii="Arial" w:eastAsia="Arial" w:hAnsi="Arial" w:cs="Arial"/>
                <w:sz w:val="20"/>
                <w:lang w:val="ru-RU"/>
              </w:rPr>
              <w:t>как</w:t>
            </w:r>
            <w:r w:rsidRPr="00D07538">
              <w:rPr>
                <w:rFonts w:ascii="Arial" w:eastAsia="Arial" w:hAnsi="Arial" w:cs="Arial"/>
                <w:spacing w:val="-12"/>
                <w:sz w:val="20"/>
                <w:lang w:val="ru-RU"/>
              </w:rPr>
              <w:t xml:space="preserve"> </w:t>
            </w:r>
            <w:r w:rsidRPr="00D07538">
              <w:rPr>
                <w:rFonts w:ascii="Arial" w:eastAsia="Arial" w:hAnsi="Arial" w:cs="Arial"/>
                <w:sz w:val="20"/>
                <w:lang w:val="ru-RU"/>
              </w:rPr>
              <w:t>техники</w:t>
            </w:r>
            <w:r w:rsidRPr="00D07538">
              <w:rPr>
                <w:rFonts w:ascii="Arial" w:eastAsia="Arial" w:hAnsi="Arial" w:cs="Arial"/>
                <w:spacing w:val="-12"/>
                <w:sz w:val="20"/>
                <w:lang w:val="ru-RU"/>
              </w:rPr>
              <w:t xml:space="preserve"> </w:t>
            </w:r>
            <w:r w:rsidRPr="00D07538">
              <w:rPr>
                <w:rFonts w:ascii="Arial" w:eastAsia="Arial" w:hAnsi="Arial" w:cs="Arial"/>
                <w:sz w:val="20"/>
                <w:lang w:val="ru-RU"/>
              </w:rPr>
              <w:t>психологического</w:t>
            </w:r>
            <w:r w:rsidRPr="00D07538">
              <w:rPr>
                <w:rFonts w:ascii="Arial" w:eastAsia="Arial" w:hAnsi="Arial" w:cs="Arial"/>
                <w:spacing w:val="-9"/>
                <w:sz w:val="20"/>
                <w:lang w:val="ru-RU"/>
              </w:rPr>
              <w:t xml:space="preserve"> </w:t>
            </w:r>
            <w:r w:rsidRPr="00D07538">
              <w:rPr>
                <w:rFonts w:ascii="Arial" w:eastAsia="Arial" w:hAnsi="Arial" w:cs="Arial"/>
                <w:spacing w:val="-2"/>
                <w:sz w:val="20"/>
                <w:lang w:val="ru-RU"/>
              </w:rPr>
              <w:t>консультирования.</w:t>
            </w:r>
          </w:p>
        </w:tc>
      </w:tr>
      <w:tr w:rsidR="00D07538" w:rsidRPr="00D07538" w14:paraId="05B79779" w14:textId="77777777" w:rsidTr="00127A33">
        <w:trPr>
          <w:trHeight w:val="229"/>
        </w:trPr>
        <w:tc>
          <w:tcPr>
            <w:tcW w:w="749" w:type="dxa"/>
          </w:tcPr>
          <w:p w14:paraId="06AEE59B"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5"/>
                <w:sz w:val="20"/>
              </w:rPr>
              <w:t>19</w:t>
            </w:r>
          </w:p>
        </w:tc>
        <w:tc>
          <w:tcPr>
            <w:tcW w:w="8824" w:type="dxa"/>
          </w:tcPr>
          <w:p w14:paraId="7EAB1E55" w14:textId="77777777" w:rsidR="00D07538" w:rsidRPr="00D07538" w:rsidRDefault="00D07538" w:rsidP="00D07538">
            <w:pPr>
              <w:spacing w:line="210" w:lineRule="exact"/>
              <w:rPr>
                <w:rFonts w:ascii="Arial" w:eastAsia="Arial" w:hAnsi="Arial" w:cs="Arial"/>
                <w:sz w:val="20"/>
                <w:lang w:val="ru-RU"/>
              </w:rPr>
            </w:pPr>
            <w:r w:rsidRPr="00D07538">
              <w:rPr>
                <w:rFonts w:ascii="Arial" w:eastAsia="Arial" w:hAnsi="Arial" w:cs="Arial"/>
                <w:sz w:val="20"/>
                <w:lang w:val="ru-RU"/>
              </w:rPr>
              <w:t>Техники</w:t>
            </w:r>
            <w:r w:rsidRPr="00D07538">
              <w:rPr>
                <w:rFonts w:ascii="Arial" w:eastAsia="Arial" w:hAnsi="Arial" w:cs="Arial"/>
                <w:spacing w:val="-14"/>
                <w:sz w:val="20"/>
                <w:lang w:val="ru-RU"/>
              </w:rPr>
              <w:t xml:space="preserve"> </w:t>
            </w:r>
            <w:r w:rsidRPr="00D07538">
              <w:rPr>
                <w:rFonts w:ascii="Arial" w:eastAsia="Arial" w:hAnsi="Arial" w:cs="Arial"/>
                <w:sz w:val="20"/>
                <w:lang w:val="ru-RU"/>
              </w:rPr>
              <w:t>консультирования:</w:t>
            </w:r>
            <w:r w:rsidRPr="00D07538">
              <w:rPr>
                <w:rFonts w:ascii="Arial" w:eastAsia="Arial" w:hAnsi="Arial" w:cs="Arial"/>
                <w:spacing w:val="-12"/>
                <w:sz w:val="20"/>
                <w:lang w:val="ru-RU"/>
              </w:rPr>
              <w:t xml:space="preserve"> </w:t>
            </w:r>
            <w:r w:rsidRPr="00D07538">
              <w:rPr>
                <w:rFonts w:ascii="Arial" w:eastAsia="Arial" w:hAnsi="Arial" w:cs="Arial"/>
                <w:sz w:val="20"/>
                <w:lang w:val="ru-RU"/>
              </w:rPr>
              <w:t>перефразирование</w:t>
            </w:r>
            <w:r w:rsidRPr="00D07538">
              <w:rPr>
                <w:rFonts w:ascii="Arial" w:eastAsia="Arial" w:hAnsi="Arial" w:cs="Arial"/>
                <w:spacing w:val="-8"/>
                <w:sz w:val="20"/>
                <w:lang w:val="ru-RU"/>
              </w:rPr>
              <w:t xml:space="preserve"> </w:t>
            </w:r>
            <w:r w:rsidRPr="00D07538">
              <w:rPr>
                <w:rFonts w:ascii="Arial" w:eastAsia="Arial" w:hAnsi="Arial" w:cs="Arial"/>
                <w:sz w:val="20"/>
                <w:lang w:val="ru-RU"/>
              </w:rPr>
              <w:t>и</w:t>
            </w:r>
            <w:r w:rsidRPr="00D07538">
              <w:rPr>
                <w:rFonts w:ascii="Arial" w:eastAsia="Arial" w:hAnsi="Arial" w:cs="Arial"/>
                <w:spacing w:val="-14"/>
                <w:sz w:val="20"/>
                <w:lang w:val="ru-RU"/>
              </w:rPr>
              <w:t xml:space="preserve"> </w:t>
            </w:r>
            <w:r w:rsidRPr="00D07538">
              <w:rPr>
                <w:rFonts w:ascii="Arial" w:eastAsia="Arial" w:hAnsi="Arial" w:cs="Arial"/>
                <w:spacing w:val="-2"/>
                <w:sz w:val="20"/>
                <w:lang w:val="ru-RU"/>
              </w:rPr>
              <w:t>обобщение.</w:t>
            </w:r>
          </w:p>
        </w:tc>
      </w:tr>
      <w:tr w:rsidR="00D07538" w:rsidRPr="00D07538" w14:paraId="514643BB" w14:textId="77777777" w:rsidTr="00127A33">
        <w:trPr>
          <w:trHeight w:val="230"/>
        </w:trPr>
        <w:tc>
          <w:tcPr>
            <w:tcW w:w="749" w:type="dxa"/>
          </w:tcPr>
          <w:p w14:paraId="6F3AA258"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5"/>
                <w:sz w:val="20"/>
              </w:rPr>
              <w:t>20</w:t>
            </w:r>
          </w:p>
        </w:tc>
        <w:tc>
          <w:tcPr>
            <w:tcW w:w="8824" w:type="dxa"/>
          </w:tcPr>
          <w:p w14:paraId="3772FC4F" w14:textId="77777777" w:rsidR="00D07538" w:rsidRPr="00D07538" w:rsidRDefault="00D07538" w:rsidP="00D07538">
            <w:pPr>
              <w:spacing w:line="210" w:lineRule="exact"/>
              <w:rPr>
                <w:rFonts w:ascii="Arial" w:eastAsia="Arial" w:hAnsi="Arial" w:cs="Arial"/>
                <w:sz w:val="20"/>
                <w:lang w:val="ru-RU"/>
              </w:rPr>
            </w:pPr>
            <w:r w:rsidRPr="00D07538">
              <w:rPr>
                <w:rFonts w:ascii="Arial" w:eastAsia="Arial" w:hAnsi="Arial" w:cs="Arial"/>
                <w:sz w:val="20"/>
                <w:lang w:val="ru-RU"/>
              </w:rPr>
              <w:t>Отражение</w:t>
            </w:r>
            <w:r w:rsidRPr="00D07538">
              <w:rPr>
                <w:rFonts w:ascii="Arial" w:eastAsia="Arial" w:hAnsi="Arial" w:cs="Arial"/>
                <w:spacing w:val="-12"/>
                <w:sz w:val="20"/>
                <w:lang w:val="ru-RU"/>
              </w:rPr>
              <w:t xml:space="preserve"> </w:t>
            </w:r>
            <w:r w:rsidRPr="00D07538">
              <w:rPr>
                <w:rFonts w:ascii="Arial" w:eastAsia="Arial" w:hAnsi="Arial" w:cs="Arial"/>
                <w:sz w:val="20"/>
                <w:lang w:val="ru-RU"/>
              </w:rPr>
              <w:t>чувств</w:t>
            </w:r>
            <w:r w:rsidRPr="00D07538">
              <w:rPr>
                <w:rFonts w:ascii="Arial" w:eastAsia="Arial" w:hAnsi="Arial" w:cs="Arial"/>
                <w:spacing w:val="-9"/>
                <w:sz w:val="20"/>
                <w:lang w:val="ru-RU"/>
              </w:rPr>
              <w:t xml:space="preserve"> </w:t>
            </w:r>
            <w:r w:rsidRPr="00D07538">
              <w:rPr>
                <w:rFonts w:ascii="Arial" w:eastAsia="Arial" w:hAnsi="Arial" w:cs="Arial"/>
                <w:sz w:val="20"/>
                <w:lang w:val="ru-RU"/>
              </w:rPr>
              <w:t>как</w:t>
            </w:r>
            <w:r w:rsidRPr="00D07538">
              <w:rPr>
                <w:rFonts w:ascii="Arial" w:eastAsia="Arial" w:hAnsi="Arial" w:cs="Arial"/>
                <w:spacing w:val="-11"/>
                <w:sz w:val="20"/>
                <w:lang w:val="ru-RU"/>
              </w:rPr>
              <w:t xml:space="preserve"> </w:t>
            </w:r>
            <w:r w:rsidRPr="00D07538">
              <w:rPr>
                <w:rFonts w:ascii="Arial" w:eastAsia="Arial" w:hAnsi="Arial" w:cs="Arial"/>
                <w:sz w:val="20"/>
                <w:lang w:val="ru-RU"/>
              </w:rPr>
              <w:t>техника</w:t>
            </w:r>
            <w:r w:rsidRPr="00D07538">
              <w:rPr>
                <w:rFonts w:ascii="Arial" w:eastAsia="Arial" w:hAnsi="Arial" w:cs="Arial"/>
                <w:spacing w:val="-10"/>
                <w:sz w:val="20"/>
                <w:lang w:val="ru-RU"/>
              </w:rPr>
              <w:t xml:space="preserve"> </w:t>
            </w:r>
            <w:r w:rsidRPr="00D07538">
              <w:rPr>
                <w:rFonts w:ascii="Arial" w:eastAsia="Arial" w:hAnsi="Arial" w:cs="Arial"/>
                <w:sz w:val="20"/>
                <w:lang w:val="ru-RU"/>
              </w:rPr>
              <w:t>психологического</w:t>
            </w:r>
            <w:r w:rsidRPr="00D07538">
              <w:rPr>
                <w:rFonts w:ascii="Arial" w:eastAsia="Arial" w:hAnsi="Arial" w:cs="Arial"/>
                <w:spacing w:val="-11"/>
                <w:sz w:val="20"/>
                <w:lang w:val="ru-RU"/>
              </w:rPr>
              <w:t xml:space="preserve"> </w:t>
            </w:r>
            <w:r w:rsidRPr="00D07538">
              <w:rPr>
                <w:rFonts w:ascii="Arial" w:eastAsia="Arial" w:hAnsi="Arial" w:cs="Arial"/>
                <w:spacing w:val="-2"/>
                <w:sz w:val="20"/>
                <w:lang w:val="ru-RU"/>
              </w:rPr>
              <w:t>консультирования.</w:t>
            </w:r>
          </w:p>
        </w:tc>
      </w:tr>
      <w:tr w:rsidR="00D07538" w:rsidRPr="00D07538" w14:paraId="66344DC2" w14:textId="77777777" w:rsidTr="00127A33">
        <w:trPr>
          <w:trHeight w:val="230"/>
        </w:trPr>
        <w:tc>
          <w:tcPr>
            <w:tcW w:w="749" w:type="dxa"/>
          </w:tcPr>
          <w:p w14:paraId="0FA13F65"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5"/>
                <w:sz w:val="20"/>
              </w:rPr>
              <w:t>21</w:t>
            </w:r>
          </w:p>
        </w:tc>
        <w:tc>
          <w:tcPr>
            <w:tcW w:w="8824" w:type="dxa"/>
          </w:tcPr>
          <w:p w14:paraId="3809ACBB" w14:textId="77777777" w:rsidR="00D07538" w:rsidRPr="00D07538" w:rsidRDefault="00D07538" w:rsidP="00D07538">
            <w:pPr>
              <w:spacing w:line="210" w:lineRule="exact"/>
              <w:rPr>
                <w:rFonts w:ascii="Arial" w:eastAsia="Arial" w:hAnsi="Arial" w:cs="Arial"/>
                <w:sz w:val="20"/>
                <w:lang w:val="ru-RU"/>
              </w:rPr>
            </w:pPr>
            <w:r w:rsidRPr="00D07538">
              <w:rPr>
                <w:rFonts w:ascii="Arial" w:eastAsia="Arial" w:hAnsi="Arial" w:cs="Arial"/>
                <w:sz w:val="20"/>
                <w:lang w:val="ru-RU"/>
              </w:rPr>
              <w:t>Паузы</w:t>
            </w:r>
            <w:r w:rsidRPr="00D07538">
              <w:rPr>
                <w:rFonts w:ascii="Arial" w:eastAsia="Arial" w:hAnsi="Arial" w:cs="Arial"/>
                <w:spacing w:val="-11"/>
                <w:sz w:val="20"/>
                <w:lang w:val="ru-RU"/>
              </w:rPr>
              <w:t xml:space="preserve"> </w:t>
            </w:r>
            <w:r w:rsidRPr="00D07538">
              <w:rPr>
                <w:rFonts w:ascii="Arial" w:eastAsia="Arial" w:hAnsi="Arial" w:cs="Arial"/>
                <w:sz w:val="20"/>
                <w:lang w:val="ru-RU"/>
              </w:rPr>
              <w:t>молчания</w:t>
            </w:r>
            <w:r w:rsidRPr="00D07538">
              <w:rPr>
                <w:rFonts w:ascii="Arial" w:eastAsia="Arial" w:hAnsi="Arial" w:cs="Arial"/>
                <w:spacing w:val="-8"/>
                <w:sz w:val="20"/>
                <w:lang w:val="ru-RU"/>
              </w:rPr>
              <w:t xml:space="preserve"> </w:t>
            </w:r>
            <w:r w:rsidRPr="00D07538">
              <w:rPr>
                <w:rFonts w:ascii="Arial" w:eastAsia="Arial" w:hAnsi="Arial" w:cs="Arial"/>
                <w:sz w:val="20"/>
                <w:lang w:val="ru-RU"/>
              </w:rPr>
              <w:t>как</w:t>
            </w:r>
            <w:r w:rsidRPr="00D07538">
              <w:rPr>
                <w:rFonts w:ascii="Arial" w:eastAsia="Arial" w:hAnsi="Arial" w:cs="Arial"/>
                <w:spacing w:val="-10"/>
                <w:sz w:val="20"/>
                <w:lang w:val="ru-RU"/>
              </w:rPr>
              <w:t xml:space="preserve"> </w:t>
            </w:r>
            <w:r w:rsidRPr="00D07538">
              <w:rPr>
                <w:rFonts w:ascii="Arial" w:eastAsia="Arial" w:hAnsi="Arial" w:cs="Arial"/>
                <w:sz w:val="20"/>
                <w:lang w:val="ru-RU"/>
              </w:rPr>
              <w:t>техника</w:t>
            </w:r>
            <w:r w:rsidRPr="00D07538">
              <w:rPr>
                <w:rFonts w:ascii="Arial" w:eastAsia="Arial" w:hAnsi="Arial" w:cs="Arial"/>
                <w:spacing w:val="-9"/>
                <w:sz w:val="20"/>
                <w:lang w:val="ru-RU"/>
              </w:rPr>
              <w:t xml:space="preserve"> </w:t>
            </w:r>
            <w:r w:rsidRPr="00D07538">
              <w:rPr>
                <w:rFonts w:ascii="Arial" w:eastAsia="Arial" w:hAnsi="Arial" w:cs="Arial"/>
                <w:sz w:val="20"/>
                <w:lang w:val="ru-RU"/>
              </w:rPr>
              <w:t>психологического</w:t>
            </w:r>
            <w:r w:rsidRPr="00D07538">
              <w:rPr>
                <w:rFonts w:ascii="Arial" w:eastAsia="Arial" w:hAnsi="Arial" w:cs="Arial"/>
                <w:spacing w:val="-11"/>
                <w:sz w:val="20"/>
                <w:lang w:val="ru-RU"/>
              </w:rPr>
              <w:t xml:space="preserve"> </w:t>
            </w:r>
            <w:r w:rsidRPr="00D07538">
              <w:rPr>
                <w:rFonts w:ascii="Arial" w:eastAsia="Arial" w:hAnsi="Arial" w:cs="Arial"/>
                <w:spacing w:val="-2"/>
                <w:sz w:val="20"/>
                <w:lang w:val="ru-RU"/>
              </w:rPr>
              <w:t>консультирования.</w:t>
            </w:r>
          </w:p>
        </w:tc>
      </w:tr>
      <w:tr w:rsidR="00D07538" w:rsidRPr="00D07538" w14:paraId="405920B3" w14:textId="77777777" w:rsidTr="00127A33">
        <w:trPr>
          <w:trHeight w:val="230"/>
        </w:trPr>
        <w:tc>
          <w:tcPr>
            <w:tcW w:w="749" w:type="dxa"/>
          </w:tcPr>
          <w:p w14:paraId="7F9804C8"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5"/>
                <w:sz w:val="20"/>
              </w:rPr>
              <w:t>22</w:t>
            </w:r>
          </w:p>
        </w:tc>
        <w:tc>
          <w:tcPr>
            <w:tcW w:w="8824" w:type="dxa"/>
          </w:tcPr>
          <w:p w14:paraId="05FC6FC9" w14:textId="77777777" w:rsidR="00D07538" w:rsidRPr="00D07538" w:rsidRDefault="00D07538" w:rsidP="00D07538">
            <w:pPr>
              <w:spacing w:line="210" w:lineRule="exact"/>
              <w:rPr>
                <w:rFonts w:ascii="Arial" w:eastAsia="Arial" w:hAnsi="Arial" w:cs="Arial"/>
                <w:sz w:val="20"/>
                <w:lang w:val="ru-RU"/>
              </w:rPr>
            </w:pPr>
            <w:r w:rsidRPr="00D07538">
              <w:rPr>
                <w:rFonts w:ascii="Arial" w:eastAsia="Arial" w:hAnsi="Arial" w:cs="Arial"/>
                <w:sz w:val="20"/>
                <w:lang w:val="ru-RU"/>
              </w:rPr>
              <w:t>Интерпретация</w:t>
            </w:r>
            <w:r w:rsidRPr="00D07538">
              <w:rPr>
                <w:rFonts w:ascii="Arial" w:eastAsia="Arial" w:hAnsi="Arial" w:cs="Arial"/>
                <w:spacing w:val="-14"/>
                <w:sz w:val="20"/>
                <w:lang w:val="ru-RU"/>
              </w:rPr>
              <w:t xml:space="preserve"> </w:t>
            </w:r>
            <w:r w:rsidRPr="00D07538">
              <w:rPr>
                <w:rFonts w:ascii="Arial" w:eastAsia="Arial" w:hAnsi="Arial" w:cs="Arial"/>
                <w:sz w:val="20"/>
                <w:lang w:val="ru-RU"/>
              </w:rPr>
              <w:t>как</w:t>
            </w:r>
            <w:r w:rsidRPr="00D07538">
              <w:rPr>
                <w:rFonts w:ascii="Arial" w:eastAsia="Arial" w:hAnsi="Arial" w:cs="Arial"/>
                <w:spacing w:val="-14"/>
                <w:sz w:val="20"/>
                <w:lang w:val="ru-RU"/>
              </w:rPr>
              <w:t xml:space="preserve"> </w:t>
            </w:r>
            <w:r w:rsidRPr="00D07538">
              <w:rPr>
                <w:rFonts w:ascii="Arial" w:eastAsia="Arial" w:hAnsi="Arial" w:cs="Arial"/>
                <w:sz w:val="20"/>
                <w:lang w:val="ru-RU"/>
              </w:rPr>
              <w:t>техника</w:t>
            </w:r>
            <w:r w:rsidRPr="00D07538">
              <w:rPr>
                <w:rFonts w:ascii="Arial" w:eastAsia="Arial" w:hAnsi="Arial" w:cs="Arial"/>
                <w:spacing w:val="-14"/>
                <w:sz w:val="20"/>
                <w:lang w:val="ru-RU"/>
              </w:rPr>
              <w:t xml:space="preserve"> </w:t>
            </w:r>
            <w:r w:rsidRPr="00D07538">
              <w:rPr>
                <w:rFonts w:ascii="Arial" w:eastAsia="Arial" w:hAnsi="Arial" w:cs="Arial"/>
                <w:sz w:val="20"/>
                <w:lang w:val="ru-RU"/>
              </w:rPr>
              <w:t>психологического</w:t>
            </w:r>
            <w:r w:rsidRPr="00D07538">
              <w:rPr>
                <w:rFonts w:ascii="Arial" w:eastAsia="Arial" w:hAnsi="Arial" w:cs="Arial"/>
                <w:spacing w:val="-13"/>
                <w:sz w:val="20"/>
                <w:lang w:val="ru-RU"/>
              </w:rPr>
              <w:t xml:space="preserve"> </w:t>
            </w:r>
            <w:r w:rsidRPr="00D07538">
              <w:rPr>
                <w:rFonts w:ascii="Arial" w:eastAsia="Arial" w:hAnsi="Arial" w:cs="Arial"/>
                <w:spacing w:val="-2"/>
                <w:sz w:val="20"/>
                <w:lang w:val="ru-RU"/>
              </w:rPr>
              <w:t>консультирования.</w:t>
            </w:r>
          </w:p>
        </w:tc>
      </w:tr>
      <w:tr w:rsidR="00D07538" w:rsidRPr="00D07538" w14:paraId="45CF221B" w14:textId="77777777" w:rsidTr="00127A33">
        <w:trPr>
          <w:trHeight w:val="230"/>
        </w:trPr>
        <w:tc>
          <w:tcPr>
            <w:tcW w:w="749" w:type="dxa"/>
          </w:tcPr>
          <w:p w14:paraId="36485316"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5"/>
                <w:sz w:val="20"/>
              </w:rPr>
              <w:t>23</w:t>
            </w:r>
          </w:p>
        </w:tc>
        <w:tc>
          <w:tcPr>
            <w:tcW w:w="8824" w:type="dxa"/>
          </w:tcPr>
          <w:p w14:paraId="0FA84797" w14:textId="77777777" w:rsidR="00D07538" w:rsidRPr="00D07538" w:rsidRDefault="00D07538" w:rsidP="00D07538">
            <w:pPr>
              <w:spacing w:line="210" w:lineRule="exact"/>
              <w:rPr>
                <w:rFonts w:ascii="Arial" w:eastAsia="Arial" w:hAnsi="Arial" w:cs="Arial"/>
                <w:sz w:val="20"/>
                <w:lang w:val="ru-RU"/>
              </w:rPr>
            </w:pPr>
            <w:r w:rsidRPr="00D07538">
              <w:rPr>
                <w:rFonts w:ascii="Arial" w:eastAsia="Arial" w:hAnsi="Arial" w:cs="Arial"/>
                <w:sz w:val="20"/>
                <w:lang w:val="ru-RU"/>
              </w:rPr>
              <w:t>Конфронтация</w:t>
            </w:r>
            <w:r w:rsidRPr="00D07538">
              <w:rPr>
                <w:rFonts w:ascii="Arial" w:eastAsia="Arial" w:hAnsi="Arial" w:cs="Arial"/>
                <w:spacing w:val="-10"/>
                <w:sz w:val="20"/>
                <w:lang w:val="ru-RU"/>
              </w:rPr>
              <w:t xml:space="preserve"> </w:t>
            </w:r>
            <w:r w:rsidRPr="00D07538">
              <w:rPr>
                <w:rFonts w:ascii="Arial" w:eastAsia="Arial" w:hAnsi="Arial" w:cs="Arial"/>
                <w:sz w:val="20"/>
                <w:lang w:val="ru-RU"/>
              </w:rPr>
              <w:t>как</w:t>
            </w:r>
            <w:r w:rsidRPr="00D07538">
              <w:rPr>
                <w:rFonts w:ascii="Arial" w:eastAsia="Arial" w:hAnsi="Arial" w:cs="Arial"/>
                <w:spacing w:val="-11"/>
                <w:sz w:val="20"/>
                <w:lang w:val="ru-RU"/>
              </w:rPr>
              <w:t xml:space="preserve"> </w:t>
            </w:r>
            <w:r w:rsidRPr="00D07538">
              <w:rPr>
                <w:rFonts w:ascii="Arial" w:eastAsia="Arial" w:hAnsi="Arial" w:cs="Arial"/>
                <w:sz w:val="20"/>
                <w:lang w:val="ru-RU"/>
              </w:rPr>
              <w:t>техника</w:t>
            </w:r>
            <w:r w:rsidRPr="00D07538">
              <w:rPr>
                <w:rFonts w:ascii="Arial" w:eastAsia="Arial" w:hAnsi="Arial" w:cs="Arial"/>
                <w:spacing w:val="-12"/>
                <w:sz w:val="20"/>
                <w:lang w:val="ru-RU"/>
              </w:rPr>
              <w:t xml:space="preserve"> </w:t>
            </w:r>
            <w:r w:rsidRPr="00D07538">
              <w:rPr>
                <w:rFonts w:ascii="Arial" w:eastAsia="Arial" w:hAnsi="Arial" w:cs="Arial"/>
                <w:sz w:val="20"/>
                <w:lang w:val="ru-RU"/>
              </w:rPr>
              <w:t>психологического</w:t>
            </w:r>
            <w:r w:rsidRPr="00D07538">
              <w:rPr>
                <w:rFonts w:ascii="Arial" w:eastAsia="Arial" w:hAnsi="Arial" w:cs="Arial"/>
                <w:spacing w:val="-12"/>
                <w:sz w:val="20"/>
                <w:lang w:val="ru-RU"/>
              </w:rPr>
              <w:t xml:space="preserve"> </w:t>
            </w:r>
            <w:r w:rsidRPr="00D07538">
              <w:rPr>
                <w:rFonts w:ascii="Arial" w:eastAsia="Arial" w:hAnsi="Arial" w:cs="Arial"/>
                <w:spacing w:val="-2"/>
                <w:sz w:val="20"/>
                <w:lang w:val="ru-RU"/>
              </w:rPr>
              <w:t>консультирования.</w:t>
            </w:r>
          </w:p>
        </w:tc>
      </w:tr>
      <w:tr w:rsidR="00D07538" w:rsidRPr="00D07538" w14:paraId="4CC9D7C3" w14:textId="77777777" w:rsidTr="00127A33">
        <w:trPr>
          <w:trHeight w:val="230"/>
        </w:trPr>
        <w:tc>
          <w:tcPr>
            <w:tcW w:w="749" w:type="dxa"/>
          </w:tcPr>
          <w:p w14:paraId="365C2CC4"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5"/>
                <w:sz w:val="20"/>
              </w:rPr>
              <w:t>24</w:t>
            </w:r>
          </w:p>
        </w:tc>
        <w:tc>
          <w:tcPr>
            <w:tcW w:w="8824" w:type="dxa"/>
          </w:tcPr>
          <w:p w14:paraId="092E3592" w14:textId="77777777" w:rsidR="00D07538" w:rsidRPr="00D07538" w:rsidRDefault="00D07538" w:rsidP="00D07538">
            <w:pPr>
              <w:spacing w:line="210" w:lineRule="exact"/>
              <w:rPr>
                <w:rFonts w:ascii="Arial" w:eastAsia="Arial" w:hAnsi="Arial" w:cs="Arial"/>
                <w:sz w:val="20"/>
                <w:lang w:val="ru-RU"/>
              </w:rPr>
            </w:pPr>
            <w:r w:rsidRPr="00D07538">
              <w:rPr>
                <w:rFonts w:ascii="Arial" w:eastAsia="Arial" w:hAnsi="Arial" w:cs="Arial"/>
                <w:sz w:val="20"/>
                <w:lang w:val="ru-RU"/>
              </w:rPr>
              <w:t>Самораскрытие</w:t>
            </w:r>
            <w:r w:rsidRPr="00D07538">
              <w:rPr>
                <w:rFonts w:ascii="Arial" w:eastAsia="Arial" w:hAnsi="Arial" w:cs="Arial"/>
                <w:spacing w:val="-14"/>
                <w:sz w:val="20"/>
                <w:lang w:val="ru-RU"/>
              </w:rPr>
              <w:t xml:space="preserve"> </w:t>
            </w:r>
            <w:r w:rsidRPr="00D07538">
              <w:rPr>
                <w:rFonts w:ascii="Arial" w:eastAsia="Arial" w:hAnsi="Arial" w:cs="Arial"/>
                <w:sz w:val="20"/>
                <w:lang w:val="ru-RU"/>
              </w:rPr>
              <w:t>консультанта</w:t>
            </w:r>
            <w:r w:rsidRPr="00D07538">
              <w:rPr>
                <w:rFonts w:ascii="Arial" w:eastAsia="Arial" w:hAnsi="Arial" w:cs="Arial"/>
                <w:spacing w:val="-13"/>
                <w:sz w:val="20"/>
                <w:lang w:val="ru-RU"/>
              </w:rPr>
              <w:t xml:space="preserve"> </w:t>
            </w:r>
            <w:r w:rsidRPr="00D07538">
              <w:rPr>
                <w:rFonts w:ascii="Arial" w:eastAsia="Arial" w:hAnsi="Arial" w:cs="Arial"/>
                <w:sz w:val="20"/>
                <w:lang w:val="ru-RU"/>
              </w:rPr>
              <w:t>как</w:t>
            </w:r>
            <w:r w:rsidRPr="00D07538">
              <w:rPr>
                <w:rFonts w:ascii="Arial" w:eastAsia="Arial" w:hAnsi="Arial" w:cs="Arial"/>
                <w:spacing w:val="-14"/>
                <w:sz w:val="20"/>
                <w:lang w:val="ru-RU"/>
              </w:rPr>
              <w:t xml:space="preserve"> </w:t>
            </w:r>
            <w:r w:rsidRPr="00D07538">
              <w:rPr>
                <w:rFonts w:ascii="Arial" w:eastAsia="Arial" w:hAnsi="Arial" w:cs="Arial"/>
                <w:sz w:val="20"/>
                <w:lang w:val="ru-RU"/>
              </w:rPr>
              <w:t>процедура</w:t>
            </w:r>
            <w:r w:rsidRPr="00D07538">
              <w:rPr>
                <w:rFonts w:ascii="Arial" w:eastAsia="Arial" w:hAnsi="Arial" w:cs="Arial"/>
                <w:spacing w:val="-14"/>
                <w:sz w:val="20"/>
                <w:lang w:val="ru-RU"/>
              </w:rPr>
              <w:t xml:space="preserve"> </w:t>
            </w:r>
            <w:r w:rsidRPr="00D07538">
              <w:rPr>
                <w:rFonts w:ascii="Arial" w:eastAsia="Arial" w:hAnsi="Arial" w:cs="Arial"/>
                <w:sz w:val="20"/>
                <w:lang w:val="ru-RU"/>
              </w:rPr>
              <w:t>психологического</w:t>
            </w:r>
            <w:r w:rsidRPr="00D07538">
              <w:rPr>
                <w:rFonts w:ascii="Arial" w:eastAsia="Arial" w:hAnsi="Arial" w:cs="Arial"/>
                <w:spacing w:val="-13"/>
                <w:sz w:val="20"/>
                <w:lang w:val="ru-RU"/>
              </w:rPr>
              <w:t xml:space="preserve"> </w:t>
            </w:r>
            <w:r w:rsidRPr="00D07538">
              <w:rPr>
                <w:rFonts w:ascii="Arial" w:eastAsia="Arial" w:hAnsi="Arial" w:cs="Arial"/>
                <w:spacing w:val="-2"/>
                <w:sz w:val="20"/>
                <w:lang w:val="ru-RU"/>
              </w:rPr>
              <w:t>консультирования.</w:t>
            </w:r>
          </w:p>
        </w:tc>
      </w:tr>
      <w:tr w:rsidR="00D07538" w:rsidRPr="00D07538" w14:paraId="13AAED57" w14:textId="77777777" w:rsidTr="00127A33">
        <w:trPr>
          <w:trHeight w:val="230"/>
        </w:trPr>
        <w:tc>
          <w:tcPr>
            <w:tcW w:w="749" w:type="dxa"/>
          </w:tcPr>
          <w:p w14:paraId="766736BE"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5"/>
                <w:sz w:val="20"/>
              </w:rPr>
              <w:t>25</w:t>
            </w:r>
          </w:p>
        </w:tc>
        <w:tc>
          <w:tcPr>
            <w:tcW w:w="8824" w:type="dxa"/>
          </w:tcPr>
          <w:p w14:paraId="70AC0E3B"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2"/>
                <w:sz w:val="20"/>
              </w:rPr>
              <w:t>Общая</w:t>
            </w:r>
            <w:r w:rsidRPr="00D07538">
              <w:rPr>
                <w:rFonts w:ascii="Arial" w:eastAsia="Arial" w:hAnsi="Arial" w:cs="Arial"/>
                <w:spacing w:val="7"/>
                <w:sz w:val="20"/>
              </w:rPr>
              <w:t xml:space="preserve"> </w:t>
            </w:r>
            <w:r w:rsidRPr="00D07538">
              <w:rPr>
                <w:rFonts w:ascii="Arial" w:eastAsia="Arial" w:hAnsi="Arial" w:cs="Arial"/>
                <w:spacing w:val="-2"/>
                <w:sz w:val="20"/>
              </w:rPr>
              <w:t>характеристика</w:t>
            </w:r>
            <w:r w:rsidRPr="00D07538">
              <w:rPr>
                <w:rFonts w:ascii="Arial" w:eastAsia="Arial" w:hAnsi="Arial" w:cs="Arial"/>
                <w:spacing w:val="8"/>
                <w:sz w:val="20"/>
              </w:rPr>
              <w:t xml:space="preserve"> </w:t>
            </w:r>
            <w:r w:rsidRPr="00D07538">
              <w:rPr>
                <w:rFonts w:ascii="Arial" w:eastAsia="Arial" w:hAnsi="Arial" w:cs="Arial"/>
                <w:spacing w:val="-2"/>
                <w:sz w:val="20"/>
              </w:rPr>
              <w:t>консультативного</w:t>
            </w:r>
            <w:r w:rsidRPr="00D07538">
              <w:rPr>
                <w:rFonts w:ascii="Arial" w:eastAsia="Arial" w:hAnsi="Arial" w:cs="Arial"/>
                <w:spacing w:val="10"/>
                <w:sz w:val="20"/>
              </w:rPr>
              <w:t xml:space="preserve"> </w:t>
            </w:r>
            <w:r w:rsidRPr="00D07538">
              <w:rPr>
                <w:rFonts w:ascii="Arial" w:eastAsia="Arial" w:hAnsi="Arial" w:cs="Arial"/>
                <w:spacing w:val="-2"/>
                <w:sz w:val="20"/>
              </w:rPr>
              <w:t>контакта.</w:t>
            </w:r>
          </w:p>
        </w:tc>
      </w:tr>
      <w:tr w:rsidR="00D07538" w:rsidRPr="00D07538" w14:paraId="249960DE" w14:textId="77777777" w:rsidTr="00127A33">
        <w:trPr>
          <w:trHeight w:val="230"/>
        </w:trPr>
        <w:tc>
          <w:tcPr>
            <w:tcW w:w="749" w:type="dxa"/>
          </w:tcPr>
          <w:p w14:paraId="1F5FD87B"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5"/>
                <w:sz w:val="20"/>
              </w:rPr>
              <w:t>26</w:t>
            </w:r>
          </w:p>
        </w:tc>
        <w:tc>
          <w:tcPr>
            <w:tcW w:w="8824" w:type="dxa"/>
          </w:tcPr>
          <w:p w14:paraId="3B00B12A" w14:textId="77777777" w:rsidR="00D07538" w:rsidRPr="00D07538" w:rsidRDefault="00D07538" w:rsidP="00D07538">
            <w:pPr>
              <w:spacing w:line="210" w:lineRule="exact"/>
              <w:rPr>
                <w:rFonts w:ascii="Arial" w:eastAsia="Arial" w:hAnsi="Arial" w:cs="Arial"/>
                <w:sz w:val="20"/>
                <w:lang w:val="ru-RU"/>
              </w:rPr>
            </w:pPr>
            <w:r w:rsidRPr="00D07538">
              <w:rPr>
                <w:rFonts w:ascii="Arial" w:eastAsia="Arial" w:hAnsi="Arial" w:cs="Arial"/>
                <w:sz w:val="20"/>
                <w:lang w:val="ru-RU"/>
              </w:rPr>
              <w:t>Терапевтический</w:t>
            </w:r>
            <w:r w:rsidRPr="00D07538">
              <w:rPr>
                <w:rFonts w:ascii="Arial" w:eastAsia="Arial" w:hAnsi="Arial" w:cs="Arial"/>
                <w:spacing w:val="-14"/>
                <w:sz w:val="20"/>
                <w:lang w:val="ru-RU"/>
              </w:rPr>
              <w:t xml:space="preserve"> </w:t>
            </w:r>
            <w:r w:rsidRPr="00D07538">
              <w:rPr>
                <w:rFonts w:ascii="Arial" w:eastAsia="Arial" w:hAnsi="Arial" w:cs="Arial"/>
                <w:sz w:val="20"/>
                <w:lang w:val="ru-RU"/>
              </w:rPr>
              <w:t>климат.</w:t>
            </w:r>
            <w:r w:rsidRPr="00D07538">
              <w:rPr>
                <w:rFonts w:ascii="Arial" w:eastAsia="Arial" w:hAnsi="Arial" w:cs="Arial"/>
                <w:spacing w:val="-14"/>
                <w:sz w:val="20"/>
                <w:lang w:val="ru-RU"/>
              </w:rPr>
              <w:t xml:space="preserve"> </w:t>
            </w:r>
            <w:r w:rsidRPr="00D07538">
              <w:rPr>
                <w:rFonts w:ascii="Arial" w:eastAsia="Arial" w:hAnsi="Arial" w:cs="Arial"/>
                <w:sz w:val="20"/>
                <w:lang w:val="ru-RU"/>
              </w:rPr>
              <w:t>Физические</w:t>
            </w:r>
            <w:r w:rsidRPr="00D07538">
              <w:rPr>
                <w:rFonts w:ascii="Arial" w:eastAsia="Arial" w:hAnsi="Arial" w:cs="Arial"/>
                <w:spacing w:val="-14"/>
                <w:sz w:val="20"/>
                <w:lang w:val="ru-RU"/>
              </w:rPr>
              <w:t xml:space="preserve"> </w:t>
            </w:r>
            <w:r w:rsidRPr="00D07538">
              <w:rPr>
                <w:rFonts w:ascii="Arial" w:eastAsia="Arial" w:hAnsi="Arial" w:cs="Arial"/>
                <w:sz w:val="20"/>
                <w:lang w:val="ru-RU"/>
              </w:rPr>
              <w:t>компоненты</w:t>
            </w:r>
            <w:r w:rsidRPr="00D07538">
              <w:rPr>
                <w:rFonts w:ascii="Arial" w:eastAsia="Arial" w:hAnsi="Arial" w:cs="Arial"/>
                <w:spacing w:val="-14"/>
                <w:sz w:val="20"/>
                <w:lang w:val="ru-RU"/>
              </w:rPr>
              <w:t xml:space="preserve"> </w:t>
            </w:r>
            <w:r w:rsidRPr="00D07538">
              <w:rPr>
                <w:rFonts w:ascii="Arial" w:eastAsia="Arial" w:hAnsi="Arial" w:cs="Arial"/>
                <w:sz w:val="20"/>
                <w:lang w:val="ru-RU"/>
              </w:rPr>
              <w:t>терапевтического</w:t>
            </w:r>
            <w:r w:rsidRPr="00D07538">
              <w:rPr>
                <w:rFonts w:ascii="Arial" w:eastAsia="Arial" w:hAnsi="Arial" w:cs="Arial"/>
                <w:spacing w:val="-13"/>
                <w:sz w:val="20"/>
                <w:lang w:val="ru-RU"/>
              </w:rPr>
              <w:t xml:space="preserve"> </w:t>
            </w:r>
            <w:r w:rsidRPr="00D07538">
              <w:rPr>
                <w:rFonts w:ascii="Arial" w:eastAsia="Arial" w:hAnsi="Arial" w:cs="Arial"/>
                <w:spacing w:val="-2"/>
                <w:sz w:val="20"/>
                <w:lang w:val="ru-RU"/>
              </w:rPr>
              <w:t>климата.</w:t>
            </w:r>
          </w:p>
        </w:tc>
      </w:tr>
      <w:tr w:rsidR="00D07538" w:rsidRPr="00D07538" w14:paraId="2E5AEF74" w14:textId="77777777" w:rsidTr="00127A33">
        <w:trPr>
          <w:trHeight w:val="230"/>
        </w:trPr>
        <w:tc>
          <w:tcPr>
            <w:tcW w:w="749" w:type="dxa"/>
          </w:tcPr>
          <w:p w14:paraId="2B25D880"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5"/>
                <w:sz w:val="20"/>
              </w:rPr>
              <w:t>27</w:t>
            </w:r>
          </w:p>
        </w:tc>
        <w:tc>
          <w:tcPr>
            <w:tcW w:w="8824" w:type="dxa"/>
          </w:tcPr>
          <w:p w14:paraId="65EF74A6" w14:textId="77777777" w:rsidR="00D07538" w:rsidRPr="00D07538" w:rsidRDefault="00D07538" w:rsidP="00D07538">
            <w:pPr>
              <w:spacing w:line="210" w:lineRule="exact"/>
              <w:rPr>
                <w:rFonts w:ascii="Arial" w:eastAsia="Arial" w:hAnsi="Arial" w:cs="Arial"/>
                <w:sz w:val="20"/>
                <w:lang w:val="ru-RU"/>
              </w:rPr>
            </w:pPr>
            <w:r w:rsidRPr="00D07538">
              <w:rPr>
                <w:rFonts w:ascii="Arial" w:eastAsia="Arial" w:hAnsi="Arial" w:cs="Arial"/>
                <w:spacing w:val="-2"/>
                <w:sz w:val="20"/>
                <w:lang w:val="ru-RU"/>
              </w:rPr>
              <w:t>Терапевтический</w:t>
            </w:r>
            <w:r w:rsidRPr="00D07538">
              <w:rPr>
                <w:rFonts w:ascii="Arial" w:eastAsia="Arial" w:hAnsi="Arial" w:cs="Arial"/>
                <w:spacing w:val="9"/>
                <w:sz w:val="20"/>
                <w:lang w:val="ru-RU"/>
              </w:rPr>
              <w:t xml:space="preserve"> </w:t>
            </w:r>
            <w:r w:rsidRPr="00D07538">
              <w:rPr>
                <w:rFonts w:ascii="Arial" w:eastAsia="Arial" w:hAnsi="Arial" w:cs="Arial"/>
                <w:spacing w:val="-2"/>
                <w:sz w:val="20"/>
                <w:lang w:val="ru-RU"/>
              </w:rPr>
              <w:t>климат.</w:t>
            </w:r>
            <w:r w:rsidRPr="00D07538">
              <w:rPr>
                <w:rFonts w:ascii="Arial" w:eastAsia="Arial" w:hAnsi="Arial" w:cs="Arial"/>
                <w:spacing w:val="13"/>
                <w:sz w:val="20"/>
                <w:lang w:val="ru-RU"/>
              </w:rPr>
              <w:t xml:space="preserve"> </w:t>
            </w:r>
            <w:r w:rsidRPr="00D07538">
              <w:rPr>
                <w:rFonts w:ascii="Arial" w:eastAsia="Arial" w:hAnsi="Arial" w:cs="Arial"/>
                <w:spacing w:val="-2"/>
                <w:sz w:val="20"/>
                <w:lang w:val="ru-RU"/>
              </w:rPr>
              <w:t>Эмоциональные</w:t>
            </w:r>
            <w:r w:rsidRPr="00D07538">
              <w:rPr>
                <w:rFonts w:ascii="Arial" w:eastAsia="Arial" w:hAnsi="Arial" w:cs="Arial"/>
                <w:spacing w:val="7"/>
                <w:sz w:val="20"/>
                <w:lang w:val="ru-RU"/>
              </w:rPr>
              <w:t xml:space="preserve"> </w:t>
            </w:r>
            <w:r w:rsidRPr="00D07538">
              <w:rPr>
                <w:rFonts w:ascii="Arial" w:eastAsia="Arial" w:hAnsi="Arial" w:cs="Arial"/>
                <w:spacing w:val="-2"/>
                <w:sz w:val="20"/>
                <w:lang w:val="ru-RU"/>
              </w:rPr>
              <w:t>проблемы</w:t>
            </w:r>
            <w:r w:rsidRPr="00D07538">
              <w:rPr>
                <w:rFonts w:ascii="Arial" w:eastAsia="Arial" w:hAnsi="Arial" w:cs="Arial"/>
                <w:spacing w:val="9"/>
                <w:sz w:val="20"/>
                <w:lang w:val="ru-RU"/>
              </w:rPr>
              <w:t xml:space="preserve"> </w:t>
            </w:r>
            <w:r w:rsidRPr="00D07538">
              <w:rPr>
                <w:rFonts w:ascii="Arial" w:eastAsia="Arial" w:hAnsi="Arial" w:cs="Arial"/>
                <w:spacing w:val="-2"/>
                <w:sz w:val="20"/>
                <w:lang w:val="ru-RU"/>
              </w:rPr>
              <w:t>терапевтического</w:t>
            </w:r>
            <w:r w:rsidRPr="00D07538">
              <w:rPr>
                <w:rFonts w:ascii="Arial" w:eastAsia="Arial" w:hAnsi="Arial" w:cs="Arial"/>
                <w:spacing w:val="7"/>
                <w:sz w:val="20"/>
                <w:lang w:val="ru-RU"/>
              </w:rPr>
              <w:t xml:space="preserve"> </w:t>
            </w:r>
            <w:r w:rsidRPr="00D07538">
              <w:rPr>
                <w:rFonts w:ascii="Arial" w:eastAsia="Arial" w:hAnsi="Arial" w:cs="Arial"/>
                <w:spacing w:val="-2"/>
                <w:sz w:val="20"/>
                <w:lang w:val="ru-RU"/>
              </w:rPr>
              <w:t>климата.</w:t>
            </w:r>
          </w:p>
        </w:tc>
      </w:tr>
      <w:tr w:rsidR="00D07538" w:rsidRPr="00D07538" w14:paraId="09DBD92A" w14:textId="77777777" w:rsidTr="00127A33">
        <w:trPr>
          <w:trHeight w:val="230"/>
        </w:trPr>
        <w:tc>
          <w:tcPr>
            <w:tcW w:w="749" w:type="dxa"/>
          </w:tcPr>
          <w:p w14:paraId="71A1053C"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5"/>
                <w:sz w:val="20"/>
              </w:rPr>
              <w:t>28</w:t>
            </w:r>
          </w:p>
        </w:tc>
        <w:tc>
          <w:tcPr>
            <w:tcW w:w="8824" w:type="dxa"/>
          </w:tcPr>
          <w:p w14:paraId="4952D5AB"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2"/>
                <w:sz w:val="20"/>
              </w:rPr>
              <w:t>Навыки</w:t>
            </w:r>
            <w:r w:rsidRPr="00D07538">
              <w:rPr>
                <w:rFonts w:ascii="Arial" w:eastAsia="Arial" w:hAnsi="Arial" w:cs="Arial"/>
                <w:spacing w:val="5"/>
                <w:sz w:val="20"/>
              </w:rPr>
              <w:t xml:space="preserve"> </w:t>
            </w:r>
            <w:r w:rsidRPr="00D07538">
              <w:rPr>
                <w:rFonts w:ascii="Arial" w:eastAsia="Arial" w:hAnsi="Arial" w:cs="Arial"/>
                <w:spacing w:val="-2"/>
                <w:sz w:val="20"/>
              </w:rPr>
              <w:t>поддержания</w:t>
            </w:r>
            <w:r w:rsidRPr="00D07538">
              <w:rPr>
                <w:rFonts w:ascii="Arial" w:eastAsia="Arial" w:hAnsi="Arial" w:cs="Arial"/>
                <w:spacing w:val="10"/>
                <w:sz w:val="20"/>
              </w:rPr>
              <w:t xml:space="preserve"> </w:t>
            </w:r>
            <w:r w:rsidRPr="00D07538">
              <w:rPr>
                <w:rFonts w:ascii="Arial" w:eastAsia="Arial" w:hAnsi="Arial" w:cs="Arial"/>
                <w:spacing w:val="-2"/>
                <w:sz w:val="20"/>
              </w:rPr>
              <w:t>консультативного</w:t>
            </w:r>
            <w:r w:rsidRPr="00D07538">
              <w:rPr>
                <w:rFonts w:ascii="Arial" w:eastAsia="Arial" w:hAnsi="Arial" w:cs="Arial"/>
                <w:spacing w:val="8"/>
                <w:sz w:val="20"/>
              </w:rPr>
              <w:t xml:space="preserve"> </w:t>
            </w:r>
            <w:r w:rsidRPr="00D07538">
              <w:rPr>
                <w:rFonts w:ascii="Arial" w:eastAsia="Arial" w:hAnsi="Arial" w:cs="Arial"/>
                <w:spacing w:val="-2"/>
                <w:sz w:val="20"/>
              </w:rPr>
              <w:t>контакта.</w:t>
            </w:r>
          </w:p>
        </w:tc>
      </w:tr>
      <w:tr w:rsidR="00D07538" w:rsidRPr="00D07538" w14:paraId="7C232D89" w14:textId="77777777" w:rsidTr="00127A33">
        <w:trPr>
          <w:trHeight w:val="230"/>
        </w:trPr>
        <w:tc>
          <w:tcPr>
            <w:tcW w:w="749" w:type="dxa"/>
          </w:tcPr>
          <w:p w14:paraId="5226E424"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5"/>
                <w:sz w:val="20"/>
              </w:rPr>
              <w:t>29</w:t>
            </w:r>
          </w:p>
        </w:tc>
        <w:tc>
          <w:tcPr>
            <w:tcW w:w="8824" w:type="dxa"/>
          </w:tcPr>
          <w:p w14:paraId="390B28A6" w14:textId="77777777" w:rsidR="00D07538" w:rsidRPr="00D07538" w:rsidRDefault="00D07538" w:rsidP="00D07538">
            <w:pPr>
              <w:spacing w:line="210" w:lineRule="exact"/>
              <w:rPr>
                <w:rFonts w:ascii="Arial" w:eastAsia="Arial" w:hAnsi="Arial" w:cs="Arial"/>
                <w:sz w:val="20"/>
                <w:lang w:val="ru-RU"/>
              </w:rPr>
            </w:pPr>
            <w:r w:rsidRPr="00D07538">
              <w:rPr>
                <w:rFonts w:ascii="Arial" w:eastAsia="Arial" w:hAnsi="Arial" w:cs="Arial"/>
                <w:sz w:val="20"/>
                <w:lang w:val="ru-RU"/>
              </w:rPr>
              <w:t>Проблема</w:t>
            </w:r>
            <w:r w:rsidRPr="00D07538">
              <w:rPr>
                <w:rFonts w:ascii="Arial" w:eastAsia="Arial" w:hAnsi="Arial" w:cs="Arial"/>
                <w:spacing w:val="-11"/>
                <w:sz w:val="20"/>
                <w:lang w:val="ru-RU"/>
              </w:rPr>
              <w:t xml:space="preserve"> </w:t>
            </w:r>
            <w:r w:rsidRPr="00D07538">
              <w:rPr>
                <w:rFonts w:ascii="Arial" w:eastAsia="Arial" w:hAnsi="Arial" w:cs="Arial"/>
                <w:sz w:val="20"/>
                <w:lang w:val="ru-RU"/>
              </w:rPr>
              <w:t>переноса</w:t>
            </w:r>
            <w:r w:rsidRPr="00D07538">
              <w:rPr>
                <w:rFonts w:ascii="Arial" w:eastAsia="Arial" w:hAnsi="Arial" w:cs="Arial"/>
                <w:spacing w:val="-11"/>
                <w:sz w:val="20"/>
                <w:lang w:val="ru-RU"/>
              </w:rPr>
              <w:t xml:space="preserve"> </w:t>
            </w:r>
            <w:r w:rsidRPr="00D07538">
              <w:rPr>
                <w:rFonts w:ascii="Arial" w:eastAsia="Arial" w:hAnsi="Arial" w:cs="Arial"/>
                <w:sz w:val="20"/>
                <w:lang w:val="ru-RU"/>
              </w:rPr>
              <w:t>в</w:t>
            </w:r>
            <w:r w:rsidRPr="00D07538">
              <w:rPr>
                <w:rFonts w:ascii="Arial" w:eastAsia="Arial" w:hAnsi="Arial" w:cs="Arial"/>
                <w:spacing w:val="-12"/>
                <w:sz w:val="20"/>
                <w:lang w:val="ru-RU"/>
              </w:rPr>
              <w:t xml:space="preserve"> </w:t>
            </w:r>
            <w:r w:rsidRPr="00D07538">
              <w:rPr>
                <w:rFonts w:ascii="Arial" w:eastAsia="Arial" w:hAnsi="Arial" w:cs="Arial"/>
                <w:sz w:val="20"/>
                <w:lang w:val="ru-RU"/>
              </w:rPr>
              <w:t>психологическом</w:t>
            </w:r>
            <w:r w:rsidRPr="00D07538">
              <w:rPr>
                <w:rFonts w:ascii="Arial" w:eastAsia="Arial" w:hAnsi="Arial" w:cs="Arial"/>
                <w:spacing w:val="-9"/>
                <w:sz w:val="20"/>
                <w:lang w:val="ru-RU"/>
              </w:rPr>
              <w:t xml:space="preserve"> </w:t>
            </w:r>
            <w:r w:rsidRPr="00D07538">
              <w:rPr>
                <w:rFonts w:ascii="Arial" w:eastAsia="Arial" w:hAnsi="Arial" w:cs="Arial"/>
                <w:spacing w:val="-2"/>
                <w:sz w:val="20"/>
                <w:lang w:val="ru-RU"/>
              </w:rPr>
              <w:t>консультировании.</w:t>
            </w:r>
          </w:p>
        </w:tc>
      </w:tr>
      <w:tr w:rsidR="00D07538" w:rsidRPr="00D07538" w14:paraId="04122683" w14:textId="77777777" w:rsidTr="00127A33">
        <w:trPr>
          <w:trHeight w:val="230"/>
        </w:trPr>
        <w:tc>
          <w:tcPr>
            <w:tcW w:w="749" w:type="dxa"/>
          </w:tcPr>
          <w:p w14:paraId="6C96DAAD"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5"/>
                <w:sz w:val="20"/>
              </w:rPr>
              <w:t>30</w:t>
            </w:r>
          </w:p>
        </w:tc>
        <w:tc>
          <w:tcPr>
            <w:tcW w:w="8824" w:type="dxa"/>
          </w:tcPr>
          <w:p w14:paraId="72500D10" w14:textId="77777777" w:rsidR="00D07538" w:rsidRPr="00D07538" w:rsidRDefault="00D07538" w:rsidP="00D07538">
            <w:pPr>
              <w:spacing w:line="210" w:lineRule="exact"/>
              <w:rPr>
                <w:rFonts w:ascii="Arial" w:eastAsia="Arial" w:hAnsi="Arial" w:cs="Arial"/>
                <w:sz w:val="20"/>
                <w:lang w:val="ru-RU"/>
              </w:rPr>
            </w:pPr>
            <w:r w:rsidRPr="00D07538">
              <w:rPr>
                <w:rFonts w:ascii="Arial" w:eastAsia="Arial" w:hAnsi="Arial" w:cs="Arial"/>
                <w:sz w:val="20"/>
                <w:lang w:val="ru-RU"/>
              </w:rPr>
              <w:t>Проблема</w:t>
            </w:r>
            <w:r w:rsidRPr="00D07538">
              <w:rPr>
                <w:rFonts w:ascii="Arial" w:eastAsia="Arial" w:hAnsi="Arial" w:cs="Arial"/>
                <w:spacing w:val="-12"/>
                <w:sz w:val="20"/>
                <w:lang w:val="ru-RU"/>
              </w:rPr>
              <w:t xml:space="preserve"> </w:t>
            </w:r>
            <w:r w:rsidRPr="00D07538">
              <w:rPr>
                <w:rFonts w:ascii="Arial" w:eastAsia="Arial" w:hAnsi="Arial" w:cs="Arial"/>
                <w:sz w:val="20"/>
                <w:lang w:val="ru-RU"/>
              </w:rPr>
              <w:t>контрпереноса</w:t>
            </w:r>
            <w:r w:rsidRPr="00D07538">
              <w:rPr>
                <w:rFonts w:ascii="Arial" w:eastAsia="Arial" w:hAnsi="Arial" w:cs="Arial"/>
                <w:spacing w:val="-12"/>
                <w:sz w:val="20"/>
                <w:lang w:val="ru-RU"/>
              </w:rPr>
              <w:t xml:space="preserve"> </w:t>
            </w:r>
            <w:r w:rsidRPr="00D07538">
              <w:rPr>
                <w:rFonts w:ascii="Arial" w:eastAsia="Arial" w:hAnsi="Arial" w:cs="Arial"/>
                <w:sz w:val="20"/>
                <w:lang w:val="ru-RU"/>
              </w:rPr>
              <w:t>в</w:t>
            </w:r>
            <w:r w:rsidRPr="00D07538">
              <w:rPr>
                <w:rFonts w:ascii="Arial" w:eastAsia="Arial" w:hAnsi="Arial" w:cs="Arial"/>
                <w:spacing w:val="-13"/>
                <w:sz w:val="20"/>
                <w:lang w:val="ru-RU"/>
              </w:rPr>
              <w:t xml:space="preserve"> </w:t>
            </w:r>
            <w:r w:rsidRPr="00D07538">
              <w:rPr>
                <w:rFonts w:ascii="Arial" w:eastAsia="Arial" w:hAnsi="Arial" w:cs="Arial"/>
                <w:sz w:val="20"/>
                <w:lang w:val="ru-RU"/>
              </w:rPr>
              <w:t>психологическом</w:t>
            </w:r>
            <w:r w:rsidRPr="00D07538">
              <w:rPr>
                <w:rFonts w:ascii="Arial" w:eastAsia="Arial" w:hAnsi="Arial" w:cs="Arial"/>
                <w:spacing w:val="-12"/>
                <w:sz w:val="20"/>
                <w:lang w:val="ru-RU"/>
              </w:rPr>
              <w:t xml:space="preserve"> </w:t>
            </w:r>
            <w:r w:rsidRPr="00D07538">
              <w:rPr>
                <w:rFonts w:ascii="Arial" w:eastAsia="Arial" w:hAnsi="Arial" w:cs="Arial"/>
                <w:spacing w:val="-2"/>
                <w:sz w:val="20"/>
                <w:lang w:val="ru-RU"/>
              </w:rPr>
              <w:t>консультировании.</w:t>
            </w:r>
          </w:p>
        </w:tc>
      </w:tr>
      <w:tr w:rsidR="00D07538" w:rsidRPr="00D07538" w14:paraId="0B24B4D9" w14:textId="77777777" w:rsidTr="00127A33">
        <w:trPr>
          <w:trHeight w:val="230"/>
        </w:trPr>
        <w:tc>
          <w:tcPr>
            <w:tcW w:w="749" w:type="dxa"/>
          </w:tcPr>
          <w:p w14:paraId="475C2144"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5"/>
                <w:sz w:val="20"/>
              </w:rPr>
              <w:t>31</w:t>
            </w:r>
          </w:p>
        </w:tc>
        <w:tc>
          <w:tcPr>
            <w:tcW w:w="8824" w:type="dxa"/>
          </w:tcPr>
          <w:p w14:paraId="347517F4" w14:textId="77777777" w:rsidR="00D07538" w:rsidRPr="00D07538" w:rsidRDefault="00D07538" w:rsidP="00D07538">
            <w:pPr>
              <w:spacing w:line="210" w:lineRule="exact"/>
              <w:rPr>
                <w:rFonts w:ascii="Arial" w:eastAsia="Arial" w:hAnsi="Arial" w:cs="Arial"/>
                <w:sz w:val="20"/>
                <w:lang w:val="ru-RU"/>
              </w:rPr>
            </w:pPr>
            <w:r w:rsidRPr="00D07538">
              <w:rPr>
                <w:rFonts w:ascii="Arial" w:eastAsia="Arial" w:hAnsi="Arial" w:cs="Arial"/>
                <w:sz w:val="20"/>
                <w:lang w:val="ru-RU"/>
              </w:rPr>
              <w:t>Роль</w:t>
            </w:r>
            <w:r w:rsidRPr="00D07538">
              <w:rPr>
                <w:rFonts w:ascii="Arial" w:eastAsia="Arial" w:hAnsi="Arial" w:cs="Arial"/>
                <w:spacing w:val="-10"/>
                <w:sz w:val="20"/>
                <w:lang w:val="ru-RU"/>
              </w:rPr>
              <w:t xml:space="preserve"> </w:t>
            </w:r>
            <w:r w:rsidRPr="00D07538">
              <w:rPr>
                <w:rFonts w:ascii="Arial" w:eastAsia="Arial" w:hAnsi="Arial" w:cs="Arial"/>
                <w:sz w:val="20"/>
                <w:lang w:val="ru-RU"/>
              </w:rPr>
              <w:t>вербального</w:t>
            </w:r>
            <w:r w:rsidRPr="00D07538">
              <w:rPr>
                <w:rFonts w:ascii="Arial" w:eastAsia="Arial" w:hAnsi="Arial" w:cs="Arial"/>
                <w:spacing w:val="-8"/>
                <w:sz w:val="20"/>
                <w:lang w:val="ru-RU"/>
              </w:rPr>
              <w:t xml:space="preserve"> </w:t>
            </w:r>
            <w:r w:rsidRPr="00D07538">
              <w:rPr>
                <w:rFonts w:ascii="Arial" w:eastAsia="Arial" w:hAnsi="Arial" w:cs="Arial"/>
                <w:sz w:val="20"/>
                <w:lang w:val="ru-RU"/>
              </w:rPr>
              <w:t>общения</w:t>
            </w:r>
            <w:r w:rsidRPr="00D07538">
              <w:rPr>
                <w:rFonts w:ascii="Arial" w:eastAsia="Arial" w:hAnsi="Arial" w:cs="Arial"/>
                <w:spacing w:val="-9"/>
                <w:sz w:val="20"/>
                <w:lang w:val="ru-RU"/>
              </w:rPr>
              <w:t xml:space="preserve"> </w:t>
            </w:r>
            <w:r w:rsidRPr="00D07538">
              <w:rPr>
                <w:rFonts w:ascii="Arial" w:eastAsia="Arial" w:hAnsi="Arial" w:cs="Arial"/>
                <w:sz w:val="20"/>
                <w:lang w:val="ru-RU"/>
              </w:rPr>
              <w:t>в</w:t>
            </w:r>
            <w:r w:rsidRPr="00D07538">
              <w:rPr>
                <w:rFonts w:ascii="Arial" w:eastAsia="Arial" w:hAnsi="Arial" w:cs="Arial"/>
                <w:spacing w:val="-9"/>
                <w:sz w:val="20"/>
                <w:lang w:val="ru-RU"/>
              </w:rPr>
              <w:t xml:space="preserve"> </w:t>
            </w:r>
            <w:r w:rsidRPr="00D07538">
              <w:rPr>
                <w:rFonts w:ascii="Arial" w:eastAsia="Arial" w:hAnsi="Arial" w:cs="Arial"/>
                <w:sz w:val="20"/>
                <w:lang w:val="ru-RU"/>
              </w:rPr>
              <w:t>психологическом</w:t>
            </w:r>
            <w:r w:rsidRPr="00D07538">
              <w:rPr>
                <w:rFonts w:ascii="Arial" w:eastAsia="Arial" w:hAnsi="Arial" w:cs="Arial"/>
                <w:spacing w:val="-8"/>
                <w:sz w:val="20"/>
                <w:lang w:val="ru-RU"/>
              </w:rPr>
              <w:t xml:space="preserve"> </w:t>
            </w:r>
            <w:r w:rsidRPr="00D07538">
              <w:rPr>
                <w:rFonts w:ascii="Arial" w:eastAsia="Arial" w:hAnsi="Arial" w:cs="Arial"/>
                <w:spacing w:val="-2"/>
                <w:sz w:val="20"/>
                <w:lang w:val="ru-RU"/>
              </w:rPr>
              <w:t>консультировании.</w:t>
            </w:r>
          </w:p>
        </w:tc>
      </w:tr>
      <w:tr w:rsidR="00D07538" w:rsidRPr="00D07538" w14:paraId="7460A1FC" w14:textId="77777777" w:rsidTr="00127A33">
        <w:trPr>
          <w:trHeight w:val="230"/>
        </w:trPr>
        <w:tc>
          <w:tcPr>
            <w:tcW w:w="749" w:type="dxa"/>
          </w:tcPr>
          <w:p w14:paraId="1A3AAE12"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5"/>
                <w:sz w:val="20"/>
              </w:rPr>
              <w:t>32</w:t>
            </w:r>
          </w:p>
        </w:tc>
        <w:tc>
          <w:tcPr>
            <w:tcW w:w="8824" w:type="dxa"/>
          </w:tcPr>
          <w:p w14:paraId="583495B8"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2"/>
                <w:sz w:val="20"/>
              </w:rPr>
              <w:t>Консультирование</w:t>
            </w:r>
            <w:r w:rsidRPr="00D07538">
              <w:rPr>
                <w:rFonts w:ascii="Arial" w:eastAsia="Arial" w:hAnsi="Arial" w:cs="Arial"/>
                <w:spacing w:val="10"/>
                <w:sz w:val="20"/>
              </w:rPr>
              <w:t xml:space="preserve"> </w:t>
            </w:r>
            <w:r w:rsidRPr="00D07538">
              <w:rPr>
                <w:rFonts w:ascii="Arial" w:eastAsia="Arial" w:hAnsi="Arial" w:cs="Arial"/>
                <w:spacing w:val="-2"/>
                <w:sz w:val="20"/>
              </w:rPr>
              <w:t>тревожных</w:t>
            </w:r>
            <w:r w:rsidRPr="00D07538">
              <w:rPr>
                <w:rFonts w:ascii="Arial" w:eastAsia="Arial" w:hAnsi="Arial" w:cs="Arial"/>
                <w:spacing w:val="10"/>
                <w:sz w:val="20"/>
              </w:rPr>
              <w:t xml:space="preserve"> </w:t>
            </w:r>
            <w:r w:rsidRPr="00D07538">
              <w:rPr>
                <w:rFonts w:ascii="Arial" w:eastAsia="Arial" w:hAnsi="Arial" w:cs="Arial"/>
                <w:spacing w:val="-2"/>
                <w:sz w:val="20"/>
              </w:rPr>
              <w:t>клиентов.</w:t>
            </w:r>
          </w:p>
        </w:tc>
      </w:tr>
      <w:tr w:rsidR="00D07538" w:rsidRPr="00D07538" w14:paraId="03C97ED8" w14:textId="77777777" w:rsidTr="00127A33">
        <w:trPr>
          <w:trHeight w:val="230"/>
        </w:trPr>
        <w:tc>
          <w:tcPr>
            <w:tcW w:w="749" w:type="dxa"/>
          </w:tcPr>
          <w:p w14:paraId="3A334133"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5"/>
                <w:sz w:val="20"/>
              </w:rPr>
              <w:t>33</w:t>
            </w:r>
          </w:p>
        </w:tc>
        <w:tc>
          <w:tcPr>
            <w:tcW w:w="8824" w:type="dxa"/>
          </w:tcPr>
          <w:p w14:paraId="5B5916B8" w14:textId="77777777" w:rsidR="00D07538" w:rsidRPr="00D07538" w:rsidRDefault="00D07538" w:rsidP="00D07538">
            <w:pPr>
              <w:spacing w:line="210" w:lineRule="exact"/>
              <w:rPr>
                <w:rFonts w:ascii="Arial" w:eastAsia="Arial" w:hAnsi="Arial" w:cs="Arial"/>
                <w:sz w:val="20"/>
                <w:lang w:val="ru-RU"/>
              </w:rPr>
            </w:pPr>
            <w:r w:rsidRPr="00D07538">
              <w:rPr>
                <w:rFonts w:ascii="Arial" w:eastAsia="Arial" w:hAnsi="Arial" w:cs="Arial"/>
                <w:sz w:val="20"/>
                <w:lang w:val="ru-RU"/>
              </w:rPr>
              <w:t>Консультирование</w:t>
            </w:r>
            <w:r w:rsidRPr="00D07538">
              <w:rPr>
                <w:rFonts w:ascii="Arial" w:eastAsia="Arial" w:hAnsi="Arial" w:cs="Arial"/>
                <w:spacing w:val="-9"/>
                <w:sz w:val="20"/>
                <w:lang w:val="ru-RU"/>
              </w:rPr>
              <w:t xml:space="preserve"> </w:t>
            </w:r>
            <w:r w:rsidRPr="00D07538">
              <w:rPr>
                <w:rFonts w:ascii="Arial" w:eastAsia="Arial" w:hAnsi="Arial" w:cs="Arial"/>
                <w:sz w:val="20"/>
                <w:lang w:val="ru-RU"/>
              </w:rPr>
              <w:t>при</w:t>
            </w:r>
            <w:r w:rsidRPr="00D07538">
              <w:rPr>
                <w:rFonts w:ascii="Arial" w:eastAsia="Arial" w:hAnsi="Arial" w:cs="Arial"/>
                <w:spacing w:val="-8"/>
                <w:sz w:val="20"/>
                <w:lang w:val="ru-RU"/>
              </w:rPr>
              <w:t xml:space="preserve"> </w:t>
            </w:r>
            <w:r w:rsidRPr="00D07538">
              <w:rPr>
                <w:rFonts w:ascii="Arial" w:eastAsia="Arial" w:hAnsi="Arial" w:cs="Arial"/>
                <w:sz w:val="20"/>
                <w:lang w:val="ru-RU"/>
              </w:rPr>
              <w:t>реакциях</w:t>
            </w:r>
            <w:r w:rsidRPr="00D07538">
              <w:rPr>
                <w:rFonts w:ascii="Arial" w:eastAsia="Arial" w:hAnsi="Arial" w:cs="Arial"/>
                <w:spacing w:val="-9"/>
                <w:sz w:val="20"/>
                <w:lang w:val="ru-RU"/>
              </w:rPr>
              <w:t xml:space="preserve"> </w:t>
            </w:r>
            <w:r w:rsidRPr="00D07538">
              <w:rPr>
                <w:rFonts w:ascii="Arial" w:eastAsia="Arial" w:hAnsi="Arial" w:cs="Arial"/>
                <w:sz w:val="20"/>
                <w:lang w:val="ru-RU"/>
              </w:rPr>
              <w:t>страха</w:t>
            </w:r>
            <w:r w:rsidRPr="00D07538">
              <w:rPr>
                <w:rFonts w:ascii="Arial" w:eastAsia="Arial" w:hAnsi="Arial" w:cs="Arial"/>
                <w:spacing w:val="-10"/>
                <w:sz w:val="20"/>
                <w:lang w:val="ru-RU"/>
              </w:rPr>
              <w:t xml:space="preserve"> </w:t>
            </w:r>
            <w:r w:rsidRPr="00D07538">
              <w:rPr>
                <w:rFonts w:ascii="Arial" w:eastAsia="Arial" w:hAnsi="Arial" w:cs="Arial"/>
                <w:sz w:val="20"/>
                <w:lang w:val="ru-RU"/>
              </w:rPr>
              <w:t>и</w:t>
            </w:r>
            <w:r w:rsidRPr="00D07538">
              <w:rPr>
                <w:rFonts w:ascii="Arial" w:eastAsia="Arial" w:hAnsi="Arial" w:cs="Arial"/>
                <w:spacing w:val="-9"/>
                <w:sz w:val="20"/>
                <w:lang w:val="ru-RU"/>
              </w:rPr>
              <w:t xml:space="preserve"> </w:t>
            </w:r>
            <w:r w:rsidRPr="00D07538">
              <w:rPr>
                <w:rFonts w:ascii="Arial" w:eastAsia="Arial" w:hAnsi="Arial" w:cs="Arial"/>
                <w:spacing w:val="-2"/>
                <w:sz w:val="20"/>
                <w:lang w:val="ru-RU"/>
              </w:rPr>
              <w:t>фобиях.</w:t>
            </w:r>
          </w:p>
        </w:tc>
      </w:tr>
      <w:tr w:rsidR="00D07538" w:rsidRPr="00D07538" w14:paraId="5DE24F90" w14:textId="77777777" w:rsidTr="00127A33">
        <w:trPr>
          <w:trHeight w:val="230"/>
        </w:trPr>
        <w:tc>
          <w:tcPr>
            <w:tcW w:w="749" w:type="dxa"/>
          </w:tcPr>
          <w:p w14:paraId="6413CA75"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5"/>
                <w:sz w:val="20"/>
              </w:rPr>
              <w:t>34</w:t>
            </w:r>
          </w:p>
        </w:tc>
        <w:tc>
          <w:tcPr>
            <w:tcW w:w="8824" w:type="dxa"/>
          </w:tcPr>
          <w:p w14:paraId="664AC7DD" w14:textId="77777777" w:rsidR="00D07538" w:rsidRPr="00D07538" w:rsidRDefault="00D07538" w:rsidP="00D07538">
            <w:pPr>
              <w:spacing w:line="210" w:lineRule="exact"/>
              <w:rPr>
                <w:rFonts w:ascii="Arial" w:eastAsia="Arial" w:hAnsi="Arial" w:cs="Arial"/>
                <w:sz w:val="20"/>
                <w:lang w:val="ru-RU"/>
              </w:rPr>
            </w:pPr>
            <w:r w:rsidRPr="00D07538">
              <w:rPr>
                <w:rFonts w:ascii="Arial" w:eastAsia="Arial" w:hAnsi="Arial" w:cs="Arial"/>
                <w:sz w:val="20"/>
                <w:lang w:val="ru-RU"/>
              </w:rPr>
              <w:t>Консультирование</w:t>
            </w:r>
            <w:r w:rsidRPr="00D07538">
              <w:rPr>
                <w:rFonts w:ascii="Arial" w:eastAsia="Arial" w:hAnsi="Arial" w:cs="Arial"/>
                <w:spacing w:val="-13"/>
                <w:sz w:val="20"/>
                <w:lang w:val="ru-RU"/>
              </w:rPr>
              <w:t xml:space="preserve"> </w:t>
            </w:r>
            <w:r w:rsidRPr="00D07538">
              <w:rPr>
                <w:rFonts w:ascii="Arial" w:eastAsia="Arial" w:hAnsi="Arial" w:cs="Arial"/>
                <w:sz w:val="20"/>
                <w:lang w:val="ru-RU"/>
              </w:rPr>
              <w:t>враждебно</w:t>
            </w:r>
            <w:r w:rsidRPr="00D07538">
              <w:rPr>
                <w:rFonts w:ascii="Arial" w:eastAsia="Arial" w:hAnsi="Arial" w:cs="Arial"/>
                <w:spacing w:val="-14"/>
                <w:sz w:val="20"/>
                <w:lang w:val="ru-RU"/>
              </w:rPr>
              <w:t xml:space="preserve"> </w:t>
            </w:r>
            <w:r w:rsidRPr="00D07538">
              <w:rPr>
                <w:rFonts w:ascii="Arial" w:eastAsia="Arial" w:hAnsi="Arial" w:cs="Arial"/>
                <w:sz w:val="20"/>
                <w:lang w:val="ru-RU"/>
              </w:rPr>
              <w:t>настроенных</w:t>
            </w:r>
            <w:r w:rsidRPr="00D07538">
              <w:rPr>
                <w:rFonts w:ascii="Arial" w:eastAsia="Arial" w:hAnsi="Arial" w:cs="Arial"/>
                <w:spacing w:val="-13"/>
                <w:sz w:val="20"/>
                <w:lang w:val="ru-RU"/>
              </w:rPr>
              <w:t xml:space="preserve"> </w:t>
            </w:r>
            <w:r w:rsidRPr="00D07538">
              <w:rPr>
                <w:rFonts w:ascii="Arial" w:eastAsia="Arial" w:hAnsi="Arial" w:cs="Arial"/>
                <w:sz w:val="20"/>
                <w:lang w:val="ru-RU"/>
              </w:rPr>
              <w:t>и</w:t>
            </w:r>
            <w:r w:rsidRPr="00D07538">
              <w:rPr>
                <w:rFonts w:ascii="Arial" w:eastAsia="Arial" w:hAnsi="Arial" w:cs="Arial"/>
                <w:spacing w:val="-14"/>
                <w:sz w:val="20"/>
                <w:lang w:val="ru-RU"/>
              </w:rPr>
              <w:t xml:space="preserve"> </w:t>
            </w:r>
            <w:r w:rsidRPr="00D07538">
              <w:rPr>
                <w:rFonts w:ascii="Arial" w:eastAsia="Arial" w:hAnsi="Arial" w:cs="Arial"/>
                <w:sz w:val="20"/>
                <w:lang w:val="ru-RU"/>
              </w:rPr>
              <w:t>агрессивных</w:t>
            </w:r>
            <w:r w:rsidRPr="00D07538">
              <w:rPr>
                <w:rFonts w:ascii="Arial" w:eastAsia="Arial" w:hAnsi="Arial" w:cs="Arial"/>
                <w:spacing w:val="-13"/>
                <w:sz w:val="20"/>
                <w:lang w:val="ru-RU"/>
              </w:rPr>
              <w:t xml:space="preserve"> </w:t>
            </w:r>
            <w:r w:rsidRPr="00D07538">
              <w:rPr>
                <w:rFonts w:ascii="Arial" w:eastAsia="Arial" w:hAnsi="Arial" w:cs="Arial"/>
                <w:spacing w:val="-2"/>
                <w:sz w:val="20"/>
                <w:lang w:val="ru-RU"/>
              </w:rPr>
              <w:t>клиентов.</w:t>
            </w:r>
          </w:p>
        </w:tc>
      </w:tr>
      <w:tr w:rsidR="00D07538" w:rsidRPr="00D07538" w14:paraId="66E58CE2" w14:textId="77777777" w:rsidTr="00127A33">
        <w:trPr>
          <w:trHeight w:val="230"/>
        </w:trPr>
        <w:tc>
          <w:tcPr>
            <w:tcW w:w="749" w:type="dxa"/>
          </w:tcPr>
          <w:p w14:paraId="4E131ED4"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5"/>
                <w:sz w:val="20"/>
              </w:rPr>
              <w:t>35</w:t>
            </w:r>
          </w:p>
        </w:tc>
        <w:tc>
          <w:tcPr>
            <w:tcW w:w="8824" w:type="dxa"/>
          </w:tcPr>
          <w:p w14:paraId="4E928AD9"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2"/>
                <w:sz w:val="20"/>
              </w:rPr>
              <w:t>Особенности</w:t>
            </w:r>
            <w:r w:rsidRPr="00D07538">
              <w:rPr>
                <w:rFonts w:ascii="Arial" w:eastAsia="Arial" w:hAnsi="Arial" w:cs="Arial"/>
                <w:spacing w:val="5"/>
                <w:sz w:val="20"/>
              </w:rPr>
              <w:t xml:space="preserve"> </w:t>
            </w:r>
            <w:r w:rsidRPr="00D07538">
              <w:rPr>
                <w:rFonts w:ascii="Arial" w:eastAsia="Arial" w:hAnsi="Arial" w:cs="Arial"/>
                <w:spacing w:val="-2"/>
                <w:sz w:val="20"/>
              </w:rPr>
              <w:t>консультирования</w:t>
            </w:r>
            <w:r w:rsidRPr="00D07538">
              <w:rPr>
                <w:rFonts w:ascii="Arial" w:eastAsia="Arial" w:hAnsi="Arial" w:cs="Arial"/>
                <w:spacing w:val="10"/>
                <w:sz w:val="20"/>
              </w:rPr>
              <w:t xml:space="preserve"> </w:t>
            </w:r>
            <w:r w:rsidRPr="00D07538">
              <w:rPr>
                <w:rFonts w:ascii="Arial" w:eastAsia="Arial" w:hAnsi="Arial" w:cs="Arial"/>
                <w:spacing w:val="-2"/>
                <w:sz w:val="20"/>
              </w:rPr>
              <w:t>плачущих</w:t>
            </w:r>
            <w:r w:rsidRPr="00D07538">
              <w:rPr>
                <w:rFonts w:ascii="Arial" w:eastAsia="Arial" w:hAnsi="Arial" w:cs="Arial"/>
                <w:spacing w:val="8"/>
                <w:sz w:val="20"/>
              </w:rPr>
              <w:t xml:space="preserve"> </w:t>
            </w:r>
            <w:r w:rsidRPr="00D07538">
              <w:rPr>
                <w:rFonts w:ascii="Arial" w:eastAsia="Arial" w:hAnsi="Arial" w:cs="Arial"/>
                <w:spacing w:val="-2"/>
                <w:sz w:val="20"/>
              </w:rPr>
              <w:t>клиентов.</w:t>
            </w:r>
          </w:p>
        </w:tc>
      </w:tr>
      <w:tr w:rsidR="00D07538" w:rsidRPr="00D07538" w14:paraId="5C8A3002" w14:textId="77777777" w:rsidTr="00127A33">
        <w:trPr>
          <w:trHeight w:val="230"/>
        </w:trPr>
        <w:tc>
          <w:tcPr>
            <w:tcW w:w="749" w:type="dxa"/>
          </w:tcPr>
          <w:p w14:paraId="0F5AA314"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5"/>
                <w:sz w:val="20"/>
              </w:rPr>
              <w:t>36</w:t>
            </w:r>
          </w:p>
        </w:tc>
        <w:tc>
          <w:tcPr>
            <w:tcW w:w="8824" w:type="dxa"/>
          </w:tcPr>
          <w:p w14:paraId="232EFC1A"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2"/>
                <w:sz w:val="20"/>
              </w:rPr>
              <w:t>Консультирование</w:t>
            </w:r>
            <w:r w:rsidRPr="00D07538">
              <w:rPr>
                <w:rFonts w:ascii="Arial" w:eastAsia="Arial" w:hAnsi="Arial" w:cs="Arial"/>
                <w:spacing w:val="11"/>
                <w:sz w:val="20"/>
              </w:rPr>
              <w:t xml:space="preserve"> </w:t>
            </w:r>
            <w:r w:rsidRPr="00D07538">
              <w:rPr>
                <w:rFonts w:ascii="Arial" w:eastAsia="Arial" w:hAnsi="Arial" w:cs="Arial"/>
                <w:spacing w:val="-2"/>
                <w:sz w:val="20"/>
              </w:rPr>
              <w:t>истерических</w:t>
            </w:r>
            <w:r w:rsidRPr="00D07538">
              <w:rPr>
                <w:rFonts w:ascii="Arial" w:eastAsia="Arial" w:hAnsi="Arial" w:cs="Arial"/>
                <w:spacing w:val="13"/>
                <w:sz w:val="20"/>
              </w:rPr>
              <w:t xml:space="preserve"> </w:t>
            </w:r>
            <w:r w:rsidRPr="00D07538">
              <w:rPr>
                <w:rFonts w:ascii="Arial" w:eastAsia="Arial" w:hAnsi="Arial" w:cs="Arial"/>
                <w:spacing w:val="-2"/>
                <w:sz w:val="20"/>
              </w:rPr>
              <w:t>личностей.</w:t>
            </w:r>
          </w:p>
        </w:tc>
      </w:tr>
      <w:tr w:rsidR="00D07538" w:rsidRPr="00D07538" w14:paraId="785AB237" w14:textId="77777777" w:rsidTr="00127A33">
        <w:trPr>
          <w:trHeight w:val="230"/>
        </w:trPr>
        <w:tc>
          <w:tcPr>
            <w:tcW w:w="749" w:type="dxa"/>
          </w:tcPr>
          <w:p w14:paraId="3C60B044"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5"/>
                <w:sz w:val="20"/>
              </w:rPr>
              <w:t>37</w:t>
            </w:r>
          </w:p>
        </w:tc>
        <w:tc>
          <w:tcPr>
            <w:tcW w:w="8824" w:type="dxa"/>
          </w:tcPr>
          <w:p w14:paraId="6456FDFD" w14:textId="77777777" w:rsidR="00D07538" w:rsidRPr="00D07538" w:rsidRDefault="00D07538" w:rsidP="00D07538">
            <w:pPr>
              <w:spacing w:line="210" w:lineRule="exact"/>
              <w:rPr>
                <w:rFonts w:ascii="Arial" w:eastAsia="Arial" w:hAnsi="Arial" w:cs="Arial"/>
                <w:sz w:val="20"/>
                <w:lang w:val="ru-RU"/>
              </w:rPr>
            </w:pPr>
            <w:r w:rsidRPr="00D07538">
              <w:rPr>
                <w:rFonts w:ascii="Arial" w:eastAsia="Arial" w:hAnsi="Arial" w:cs="Arial"/>
                <w:sz w:val="20"/>
                <w:lang w:val="ru-RU"/>
              </w:rPr>
              <w:t>Консультирование</w:t>
            </w:r>
            <w:r w:rsidRPr="00D07538">
              <w:rPr>
                <w:rFonts w:ascii="Arial" w:eastAsia="Arial" w:hAnsi="Arial" w:cs="Arial"/>
                <w:spacing w:val="-11"/>
                <w:sz w:val="20"/>
                <w:lang w:val="ru-RU"/>
              </w:rPr>
              <w:t xml:space="preserve"> </w:t>
            </w:r>
            <w:r w:rsidRPr="00D07538">
              <w:rPr>
                <w:rFonts w:ascii="Arial" w:eastAsia="Arial" w:hAnsi="Arial" w:cs="Arial"/>
                <w:sz w:val="20"/>
                <w:lang w:val="ru-RU"/>
              </w:rPr>
              <w:t>в</w:t>
            </w:r>
            <w:r w:rsidRPr="00D07538">
              <w:rPr>
                <w:rFonts w:ascii="Arial" w:eastAsia="Arial" w:hAnsi="Arial" w:cs="Arial"/>
                <w:spacing w:val="-12"/>
                <w:sz w:val="20"/>
                <w:lang w:val="ru-RU"/>
              </w:rPr>
              <w:t xml:space="preserve"> </w:t>
            </w:r>
            <w:r w:rsidRPr="00D07538">
              <w:rPr>
                <w:rFonts w:ascii="Arial" w:eastAsia="Arial" w:hAnsi="Arial" w:cs="Arial"/>
                <w:sz w:val="20"/>
                <w:lang w:val="ru-RU"/>
              </w:rPr>
              <w:t>случае</w:t>
            </w:r>
            <w:r w:rsidRPr="00D07538">
              <w:rPr>
                <w:rFonts w:ascii="Arial" w:eastAsia="Arial" w:hAnsi="Arial" w:cs="Arial"/>
                <w:spacing w:val="-13"/>
                <w:sz w:val="20"/>
                <w:lang w:val="ru-RU"/>
              </w:rPr>
              <w:t xml:space="preserve"> </w:t>
            </w:r>
            <w:r w:rsidRPr="00D07538">
              <w:rPr>
                <w:rFonts w:ascii="Arial" w:eastAsia="Arial" w:hAnsi="Arial" w:cs="Arial"/>
                <w:sz w:val="20"/>
                <w:lang w:val="ru-RU"/>
              </w:rPr>
              <w:t>сексуального</w:t>
            </w:r>
            <w:r w:rsidRPr="00D07538">
              <w:rPr>
                <w:rFonts w:ascii="Arial" w:eastAsia="Arial" w:hAnsi="Arial" w:cs="Arial"/>
                <w:spacing w:val="-10"/>
                <w:sz w:val="20"/>
                <w:lang w:val="ru-RU"/>
              </w:rPr>
              <w:t xml:space="preserve"> </w:t>
            </w:r>
            <w:r w:rsidRPr="00D07538">
              <w:rPr>
                <w:rFonts w:ascii="Arial" w:eastAsia="Arial" w:hAnsi="Arial" w:cs="Arial"/>
                <w:sz w:val="20"/>
                <w:lang w:val="ru-RU"/>
              </w:rPr>
              <w:t>злоупотребления</w:t>
            </w:r>
            <w:r w:rsidRPr="00D07538">
              <w:rPr>
                <w:rFonts w:ascii="Arial" w:eastAsia="Arial" w:hAnsi="Arial" w:cs="Arial"/>
                <w:spacing w:val="-12"/>
                <w:sz w:val="20"/>
                <w:lang w:val="ru-RU"/>
              </w:rPr>
              <w:t xml:space="preserve"> </w:t>
            </w:r>
            <w:r w:rsidRPr="00D07538">
              <w:rPr>
                <w:rFonts w:ascii="Arial" w:eastAsia="Arial" w:hAnsi="Arial" w:cs="Arial"/>
                <w:sz w:val="20"/>
                <w:lang w:val="ru-RU"/>
              </w:rPr>
              <w:t>в</w:t>
            </w:r>
            <w:r w:rsidRPr="00D07538">
              <w:rPr>
                <w:rFonts w:ascii="Arial" w:eastAsia="Arial" w:hAnsi="Arial" w:cs="Arial"/>
                <w:spacing w:val="-10"/>
                <w:sz w:val="20"/>
                <w:lang w:val="ru-RU"/>
              </w:rPr>
              <w:t xml:space="preserve"> </w:t>
            </w:r>
            <w:r w:rsidRPr="00D07538">
              <w:rPr>
                <w:rFonts w:ascii="Arial" w:eastAsia="Arial" w:hAnsi="Arial" w:cs="Arial"/>
                <w:spacing w:val="-2"/>
                <w:sz w:val="20"/>
                <w:lang w:val="ru-RU"/>
              </w:rPr>
              <w:t>детстве.</w:t>
            </w:r>
          </w:p>
        </w:tc>
      </w:tr>
      <w:tr w:rsidR="00D07538" w:rsidRPr="00D07538" w14:paraId="59EE5A06" w14:textId="77777777" w:rsidTr="00127A33">
        <w:trPr>
          <w:trHeight w:val="230"/>
        </w:trPr>
        <w:tc>
          <w:tcPr>
            <w:tcW w:w="749" w:type="dxa"/>
          </w:tcPr>
          <w:p w14:paraId="4A73E9FB"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5"/>
                <w:sz w:val="20"/>
              </w:rPr>
              <w:t>38</w:t>
            </w:r>
          </w:p>
        </w:tc>
        <w:tc>
          <w:tcPr>
            <w:tcW w:w="8824" w:type="dxa"/>
          </w:tcPr>
          <w:p w14:paraId="5BE421B7" w14:textId="77777777" w:rsidR="00D07538" w:rsidRPr="00D07538" w:rsidRDefault="00D07538" w:rsidP="00D07538">
            <w:pPr>
              <w:spacing w:line="210" w:lineRule="exact"/>
              <w:rPr>
                <w:rFonts w:ascii="Arial" w:eastAsia="Arial" w:hAnsi="Arial" w:cs="Arial"/>
                <w:sz w:val="20"/>
                <w:lang w:val="ru-RU"/>
              </w:rPr>
            </w:pPr>
            <w:r w:rsidRPr="00D07538">
              <w:rPr>
                <w:rFonts w:ascii="Arial" w:eastAsia="Arial" w:hAnsi="Arial" w:cs="Arial"/>
                <w:sz w:val="20"/>
                <w:lang w:val="ru-RU"/>
              </w:rPr>
              <w:t>Консультирование</w:t>
            </w:r>
            <w:r w:rsidRPr="00D07538">
              <w:rPr>
                <w:rFonts w:ascii="Arial" w:eastAsia="Arial" w:hAnsi="Arial" w:cs="Arial"/>
                <w:spacing w:val="-12"/>
                <w:sz w:val="20"/>
                <w:lang w:val="ru-RU"/>
              </w:rPr>
              <w:t xml:space="preserve"> </w:t>
            </w:r>
            <w:r w:rsidRPr="00D07538">
              <w:rPr>
                <w:rFonts w:ascii="Arial" w:eastAsia="Arial" w:hAnsi="Arial" w:cs="Arial"/>
                <w:sz w:val="20"/>
                <w:lang w:val="ru-RU"/>
              </w:rPr>
              <w:t>клиентов</w:t>
            </w:r>
            <w:r w:rsidRPr="00D07538">
              <w:rPr>
                <w:rFonts w:ascii="Arial" w:eastAsia="Arial" w:hAnsi="Arial" w:cs="Arial"/>
                <w:spacing w:val="-13"/>
                <w:sz w:val="20"/>
                <w:lang w:val="ru-RU"/>
              </w:rPr>
              <w:t xml:space="preserve"> </w:t>
            </w:r>
            <w:r w:rsidRPr="00D07538">
              <w:rPr>
                <w:rFonts w:ascii="Arial" w:eastAsia="Arial" w:hAnsi="Arial" w:cs="Arial"/>
                <w:sz w:val="20"/>
                <w:lang w:val="ru-RU"/>
              </w:rPr>
              <w:t>с</w:t>
            </w:r>
            <w:r w:rsidRPr="00D07538">
              <w:rPr>
                <w:rFonts w:ascii="Arial" w:eastAsia="Arial" w:hAnsi="Arial" w:cs="Arial"/>
                <w:spacing w:val="-13"/>
                <w:sz w:val="20"/>
                <w:lang w:val="ru-RU"/>
              </w:rPr>
              <w:t xml:space="preserve"> </w:t>
            </w:r>
            <w:r w:rsidRPr="00D07538">
              <w:rPr>
                <w:rFonts w:ascii="Arial" w:eastAsia="Arial" w:hAnsi="Arial" w:cs="Arial"/>
                <w:sz w:val="20"/>
                <w:lang w:val="ru-RU"/>
              </w:rPr>
              <w:t>соматическими</w:t>
            </w:r>
            <w:r w:rsidRPr="00D07538">
              <w:rPr>
                <w:rFonts w:ascii="Arial" w:eastAsia="Arial" w:hAnsi="Arial" w:cs="Arial"/>
                <w:spacing w:val="-12"/>
                <w:sz w:val="20"/>
                <w:lang w:val="ru-RU"/>
              </w:rPr>
              <w:t xml:space="preserve"> </w:t>
            </w:r>
            <w:r w:rsidRPr="00D07538">
              <w:rPr>
                <w:rFonts w:ascii="Arial" w:eastAsia="Arial" w:hAnsi="Arial" w:cs="Arial"/>
                <w:spacing w:val="-2"/>
                <w:sz w:val="20"/>
                <w:lang w:val="ru-RU"/>
              </w:rPr>
              <w:t>расстройствами.</w:t>
            </w:r>
          </w:p>
        </w:tc>
      </w:tr>
      <w:tr w:rsidR="00D07538" w:rsidRPr="00D07538" w14:paraId="785589A3" w14:textId="77777777" w:rsidTr="00127A33">
        <w:trPr>
          <w:trHeight w:val="230"/>
        </w:trPr>
        <w:tc>
          <w:tcPr>
            <w:tcW w:w="749" w:type="dxa"/>
          </w:tcPr>
          <w:p w14:paraId="28006B47"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5"/>
                <w:sz w:val="20"/>
              </w:rPr>
              <w:t>39</w:t>
            </w:r>
          </w:p>
        </w:tc>
        <w:tc>
          <w:tcPr>
            <w:tcW w:w="8824" w:type="dxa"/>
          </w:tcPr>
          <w:p w14:paraId="33204721" w14:textId="77777777" w:rsidR="00D07538" w:rsidRPr="00D07538" w:rsidRDefault="00D07538" w:rsidP="00D07538">
            <w:pPr>
              <w:spacing w:line="210" w:lineRule="exact"/>
              <w:rPr>
                <w:rFonts w:ascii="Arial" w:eastAsia="Arial" w:hAnsi="Arial" w:cs="Arial"/>
                <w:sz w:val="20"/>
                <w:lang w:val="ru-RU"/>
              </w:rPr>
            </w:pPr>
            <w:r w:rsidRPr="00D07538">
              <w:rPr>
                <w:rFonts w:ascii="Arial" w:eastAsia="Arial" w:hAnsi="Arial" w:cs="Arial"/>
                <w:sz w:val="20"/>
                <w:lang w:val="ru-RU"/>
              </w:rPr>
              <w:t>Консультирование</w:t>
            </w:r>
            <w:r w:rsidRPr="00D07538">
              <w:rPr>
                <w:rFonts w:ascii="Arial" w:eastAsia="Arial" w:hAnsi="Arial" w:cs="Arial"/>
                <w:spacing w:val="-9"/>
                <w:sz w:val="20"/>
                <w:lang w:val="ru-RU"/>
              </w:rPr>
              <w:t xml:space="preserve"> </w:t>
            </w:r>
            <w:r w:rsidRPr="00D07538">
              <w:rPr>
                <w:rFonts w:ascii="Arial" w:eastAsia="Arial" w:hAnsi="Arial" w:cs="Arial"/>
                <w:sz w:val="20"/>
                <w:lang w:val="ru-RU"/>
              </w:rPr>
              <w:t>в</w:t>
            </w:r>
            <w:r w:rsidRPr="00D07538">
              <w:rPr>
                <w:rFonts w:ascii="Arial" w:eastAsia="Arial" w:hAnsi="Arial" w:cs="Arial"/>
                <w:spacing w:val="-10"/>
                <w:sz w:val="20"/>
                <w:lang w:val="ru-RU"/>
              </w:rPr>
              <w:t xml:space="preserve"> </w:t>
            </w:r>
            <w:r w:rsidRPr="00D07538">
              <w:rPr>
                <w:rFonts w:ascii="Arial" w:eastAsia="Arial" w:hAnsi="Arial" w:cs="Arial"/>
                <w:sz w:val="20"/>
                <w:lang w:val="ru-RU"/>
              </w:rPr>
              <w:t>случае</w:t>
            </w:r>
            <w:r w:rsidRPr="00D07538">
              <w:rPr>
                <w:rFonts w:ascii="Arial" w:eastAsia="Arial" w:hAnsi="Arial" w:cs="Arial"/>
                <w:spacing w:val="-11"/>
                <w:sz w:val="20"/>
                <w:lang w:val="ru-RU"/>
              </w:rPr>
              <w:t xml:space="preserve"> </w:t>
            </w:r>
            <w:r w:rsidRPr="00D07538">
              <w:rPr>
                <w:rFonts w:ascii="Arial" w:eastAsia="Arial" w:hAnsi="Arial" w:cs="Arial"/>
                <w:sz w:val="20"/>
                <w:lang w:val="ru-RU"/>
              </w:rPr>
              <w:t>смерти</w:t>
            </w:r>
            <w:r w:rsidRPr="00D07538">
              <w:rPr>
                <w:rFonts w:ascii="Arial" w:eastAsia="Arial" w:hAnsi="Arial" w:cs="Arial"/>
                <w:spacing w:val="-11"/>
                <w:sz w:val="20"/>
                <w:lang w:val="ru-RU"/>
              </w:rPr>
              <w:t xml:space="preserve"> </w:t>
            </w:r>
            <w:r w:rsidRPr="00D07538">
              <w:rPr>
                <w:rFonts w:ascii="Arial" w:eastAsia="Arial" w:hAnsi="Arial" w:cs="Arial"/>
                <w:sz w:val="20"/>
                <w:lang w:val="ru-RU"/>
              </w:rPr>
              <w:t>близкого</w:t>
            </w:r>
            <w:r w:rsidRPr="00D07538">
              <w:rPr>
                <w:rFonts w:ascii="Arial" w:eastAsia="Arial" w:hAnsi="Arial" w:cs="Arial"/>
                <w:spacing w:val="-8"/>
                <w:sz w:val="20"/>
                <w:lang w:val="ru-RU"/>
              </w:rPr>
              <w:t xml:space="preserve"> </w:t>
            </w:r>
            <w:r w:rsidRPr="00D07538">
              <w:rPr>
                <w:rFonts w:ascii="Arial" w:eastAsia="Arial" w:hAnsi="Arial" w:cs="Arial"/>
                <w:spacing w:val="-2"/>
                <w:sz w:val="20"/>
                <w:lang w:val="ru-RU"/>
              </w:rPr>
              <w:t>человека.</w:t>
            </w:r>
          </w:p>
        </w:tc>
      </w:tr>
      <w:tr w:rsidR="00D07538" w:rsidRPr="00D07538" w14:paraId="09F969CD" w14:textId="77777777" w:rsidTr="00127A33">
        <w:trPr>
          <w:trHeight w:val="229"/>
        </w:trPr>
        <w:tc>
          <w:tcPr>
            <w:tcW w:w="749" w:type="dxa"/>
          </w:tcPr>
          <w:p w14:paraId="048E2B74"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5"/>
                <w:sz w:val="20"/>
              </w:rPr>
              <w:t>40</w:t>
            </w:r>
          </w:p>
        </w:tc>
        <w:tc>
          <w:tcPr>
            <w:tcW w:w="8824" w:type="dxa"/>
          </w:tcPr>
          <w:p w14:paraId="5D25B0B8" w14:textId="77777777" w:rsidR="00D07538" w:rsidRPr="00D07538" w:rsidRDefault="00D07538" w:rsidP="00D07538">
            <w:pPr>
              <w:spacing w:line="210" w:lineRule="exact"/>
              <w:rPr>
                <w:rFonts w:ascii="Arial" w:eastAsia="Arial" w:hAnsi="Arial" w:cs="Arial"/>
                <w:sz w:val="20"/>
                <w:lang w:val="ru-RU"/>
              </w:rPr>
            </w:pPr>
            <w:r w:rsidRPr="00D07538">
              <w:rPr>
                <w:rFonts w:ascii="Arial" w:eastAsia="Arial" w:hAnsi="Arial" w:cs="Arial"/>
                <w:sz w:val="20"/>
                <w:lang w:val="ru-RU"/>
              </w:rPr>
              <w:t>Психологическая</w:t>
            </w:r>
            <w:r w:rsidRPr="00D07538">
              <w:rPr>
                <w:rFonts w:ascii="Arial" w:eastAsia="Arial" w:hAnsi="Arial" w:cs="Arial"/>
                <w:spacing w:val="-9"/>
                <w:sz w:val="20"/>
                <w:lang w:val="ru-RU"/>
              </w:rPr>
              <w:t xml:space="preserve"> </w:t>
            </w:r>
            <w:r w:rsidRPr="00D07538">
              <w:rPr>
                <w:rFonts w:ascii="Arial" w:eastAsia="Arial" w:hAnsi="Arial" w:cs="Arial"/>
                <w:sz w:val="20"/>
                <w:lang w:val="ru-RU"/>
              </w:rPr>
              <w:t>помощь</w:t>
            </w:r>
            <w:r w:rsidRPr="00D07538">
              <w:rPr>
                <w:rFonts w:ascii="Arial" w:eastAsia="Arial" w:hAnsi="Arial" w:cs="Arial"/>
                <w:spacing w:val="-9"/>
                <w:sz w:val="20"/>
                <w:lang w:val="ru-RU"/>
              </w:rPr>
              <w:t xml:space="preserve"> </w:t>
            </w:r>
            <w:r w:rsidRPr="00D07538">
              <w:rPr>
                <w:rFonts w:ascii="Arial" w:eastAsia="Arial" w:hAnsi="Arial" w:cs="Arial"/>
                <w:sz w:val="20"/>
                <w:lang w:val="ru-RU"/>
              </w:rPr>
              <w:t>клиентам</w:t>
            </w:r>
            <w:r w:rsidRPr="00D07538">
              <w:rPr>
                <w:rFonts w:ascii="Arial" w:eastAsia="Arial" w:hAnsi="Arial" w:cs="Arial"/>
                <w:spacing w:val="-10"/>
                <w:sz w:val="20"/>
                <w:lang w:val="ru-RU"/>
              </w:rPr>
              <w:t xml:space="preserve"> </w:t>
            </w:r>
            <w:r w:rsidRPr="00D07538">
              <w:rPr>
                <w:rFonts w:ascii="Arial" w:eastAsia="Arial" w:hAnsi="Arial" w:cs="Arial"/>
                <w:sz w:val="20"/>
                <w:lang w:val="ru-RU"/>
              </w:rPr>
              <w:t>с</w:t>
            </w:r>
            <w:r w:rsidRPr="00D07538">
              <w:rPr>
                <w:rFonts w:ascii="Arial" w:eastAsia="Arial" w:hAnsi="Arial" w:cs="Arial"/>
                <w:spacing w:val="-7"/>
                <w:sz w:val="20"/>
                <w:lang w:val="ru-RU"/>
              </w:rPr>
              <w:t xml:space="preserve"> </w:t>
            </w:r>
            <w:r w:rsidRPr="00D07538">
              <w:rPr>
                <w:rFonts w:ascii="Arial" w:eastAsia="Arial" w:hAnsi="Arial" w:cs="Arial"/>
                <w:spacing w:val="-2"/>
                <w:sz w:val="20"/>
                <w:lang w:val="ru-RU"/>
              </w:rPr>
              <w:t>депрессией.</w:t>
            </w:r>
          </w:p>
        </w:tc>
      </w:tr>
      <w:tr w:rsidR="00D07538" w:rsidRPr="00D07538" w14:paraId="31DC9681" w14:textId="77777777" w:rsidTr="00127A33">
        <w:trPr>
          <w:trHeight w:val="230"/>
        </w:trPr>
        <w:tc>
          <w:tcPr>
            <w:tcW w:w="749" w:type="dxa"/>
          </w:tcPr>
          <w:p w14:paraId="405C809D"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5"/>
                <w:sz w:val="20"/>
              </w:rPr>
              <w:t>41</w:t>
            </w:r>
          </w:p>
        </w:tc>
        <w:tc>
          <w:tcPr>
            <w:tcW w:w="8824" w:type="dxa"/>
          </w:tcPr>
          <w:p w14:paraId="37BEE825" w14:textId="77777777" w:rsidR="00D07538" w:rsidRPr="00D07538" w:rsidRDefault="00D07538" w:rsidP="00D07538">
            <w:pPr>
              <w:spacing w:line="210" w:lineRule="exact"/>
              <w:rPr>
                <w:rFonts w:ascii="Arial" w:eastAsia="Arial" w:hAnsi="Arial" w:cs="Arial"/>
                <w:sz w:val="20"/>
                <w:lang w:val="ru-RU"/>
              </w:rPr>
            </w:pPr>
            <w:r w:rsidRPr="00D07538">
              <w:rPr>
                <w:rFonts w:ascii="Arial" w:eastAsia="Arial" w:hAnsi="Arial" w:cs="Arial"/>
                <w:sz w:val="20"/>
                <w:lang w:val="ru-RU"/>
              </w:rPr>
              <w:t>Особенности</w:t>
            </w:r>
            <w:r w:rsidRPr="00D07538">
              <w:rPr>
                <w:rFonts w:ascii="Arial" w:eastAsia="Arial" w:hAnsi="Arial" w:cs="Arial"/>
                <w:spacing w:val="-14"/>
                <w:sz w:val="20"/>
                <w:lang w:val="ru-RU"/>
              </w:rPr>
              <w:t xml:space="preserve"> </w:t>
            </w:r>
            <w:r w:rsidRPr="00D07538">
              <w:rPr>
                <w:rFonts w:ascii="Arial" w:eastAsia="Arial" w:hAnsi="Arial" w:cs="Arial"/>
                <w:sz w:val="20"/>
                <w:lang w:val="ru-RU"/>
              </w:rPr>
              <w:t>консультирования</w:t>
            </w:r>
            <w:r w:rsidRPr="00D07538">
              <w:rPr>
                <w:rFonts w:ascii="Arial" w:eastAsia="Arial" w:hAnsi="Arial" w:cs="Arial"/>
                <w:spacing w:val="-11"/>
                <w:sz w:val="20"/>
                <w:lang w:val="ru-RU"/>
              </w:rPr>
              <w:t xml:space="preserve"> </w:t>
            </w:r>
            <w:r w:rsidRPr="00D07538">
              <w:rPr>
                <w:rFonts w:ascii="Arial" w:eastAsia="Arial" w:hAnsi="Arial" w:cs="Arial"/>
                <w:sz w:val="20"/>
                <w:lang w:val="ru-RU"/>
              </w:rPr>
              <w:t>при</w:t>
            </w:r>
            <w:r w:rsidRPr="00D07538">
              <w:rPr>
                <w:rFonts w:ascii="Arial" w:eastAsia="Arial" w:hAnsi="Arial" w:cs="Arial"/>
                <w:spacing w:val="-14"/>
                <w:sz w:val="20"/>
                <w:lang w:val="ru-RU"/>
              </w:rPr>
              <w:t xml:space="preserve"> </w:t>
            </w:r>
            <w:r w:rsidRPr="00D07538">
              <w:rPr>
                <w:rFonts w:ascii="Arial" w:eastAsia="Arial" w:hAnsi="Arial" w:cs="Arial"/>
                <w:sz w:val="20"/>
                <w:lang w:val="ru-RU"/>
              </w:rPr>
              <w:t>суицидных</w:t>
            </w:r>
            <w:r w:rsidRPr="00D07538">
              <w:rPr>
                <w:rFonts w:ascii="Arial" w:eastAsia="Arial" w:hAnsi="Arial" w:cs="Arial"/>
                <w:spacing w:val="-12"/>
                <w:sz w:val="20"/>
                <w:lang w:val="ru-RU"/>
              </w:rPr>
              <w:t xml:space="preserve"> </w:t>
            </w:r>
            <w:r w:rsidRPr="00D07538">
              <w:rPr>
                <w:rFonts w:ascii="Arial" w:eastAsia="Arial" w:hAnsi="Arial" w:cs="Arial"/>
                <w:spacing w:val="-2"/>
                <w:sz w:val="20"/>
                <w:lang w:val="ru-RU"/>
              </w:rPr>
              <w:t>намерениях.</w:t>
            </w:r>
          </w:p>
        </w:tc>
      </w:tr>
      <w:tr w:rsidR="00D07538" w:rsidRPr="00D07538" w14:paraId="7E95A070" w14:textId="77777777" w:rsidTr="00127A33">
        <w:trPr>
          <w:trHeight w:val="230"/>
        </w:trPr>
        <w:tc>
          <w:tcPr>
            <w:tcW w:w="749" w:type="dxa"/>
          </w:tcPr>
          <w:p w14:paraId="76869C24" w14:textId="77777777" w:rsidR="00D07538" w:rsidRPr="00D07538" w:rsidRDefault="00D07538" w:rsidP="00D07538">
            <w:pPr>
              <w:spacing w:line="211" w:lineRule="exact"/>
              <w:rPr>
                <w:rFonts w:ascii="Arial" w:eastAsia="Arial" w:hAnsi="Arial" w:cs="Arial"/>
                <w:sz w:val="20"/>
              </w:rPr>
            </w:pPr>
            <w:r w:rsidRPr="00D07538">
              <w:rPr>
                <w:rFonts w:ascii="Arial" w:eastAsia="Arial" w:hAnsi="Arial" w:cs="Arial"/>
                <w:spacing w:val="-5"/>
                <w:sz w:val="20"/>
              </w:rPr>
              <w:t>42</w:t>
            </w:r>
          </w:p>
        </w:tc>
        <w:tc>
          <w:tcPr>
            <w:tcW w:w="8824" w:type="dxa"/>
          </w:tcPr>
          <w:p w14:paraId="252103A5" w14:textId="77777777" w:rsidR="00D07538" w:rsidRPr="00D07538" w:rsidRDefault="00D07538" w:rsidP="00D07538">
            <w:pPr>
              <w:spacing w:line="211" w:lineRule="exact"/>
              <w:rPr>
                <w:rFonts w:ascii="Arial" w:eastAsia="Arial" w:hAnsi="Arial" w:cs="Arial"/>
                <w:sz w:val="20"/>
              </w:rPr>
            </w:pPr>
            <w:r w:rsidRPr="00D07538">
              <w:rPr>
                <w:rFonts w:ascii="Arial" w:eastAsia="Arial" w:hAnsi="Arial" w:cs="Arial"/>
                <w:sz w:val="20"/>
              </w:rPr>
              <w:t>Функции</w:t>
            </w:r>
            <w:r w:rsidRPr="00D07538">
              <w:rPr>
                <w:rFonts w:ascii="Arial" w:eastAsia="Arial" w:hAnsi="Arial" w:cs="Arial"/>
                <w:spacing w:val="-11"/>
                <w:sz w:val="20"/>
              </w:rPr>
              <w:t xml:space="preserve"> </w:t>
            </w:r>
            <w:r w:rsidRPr="00D07538">
              <w:rPr>
                <w:rFonts w:ascii="Arial" w:eastAsia="Arial" w:hAnsi="Arial" w:cs="Arial"/>
                <w:sz w:val="20"/>
              </w:rPr>
              <w:t>завершения</w:t>
            </w:r>
            <w:r w:rsidRPr="00D07538">
              <w:rPr>
                <w:rFonts w:ascii="Arial" w:eastAsia="Arial" w:hAnsi="Arial" w:cs="Arial"/>
                <w:spacing w:val="-12"/>
                <w:sz w:val="20"/>
              </w:rPr>
              <w:t xml:space="preserve"> </w:t>
            </w:r>
            <w:r w:rsidRPr="00D07538">
              <w:rPr>
                <w:rFonts w:ascii="Arial" w:eastAsia="Arial" w:hAnsi="Arial" w:cs="Arial"/>
                <w:sz w:val="20"/>
              </w:rPr>
              <w:t>отношений</w:t>
            </w:r>
            <w:r w:rsidRPr="00D07538">
              <w:rPr>
                <w:rFonts w:ascii="Arial" w:eastAsia="Arial" w:hAnsi="Arial" w:cs="Arial"/>
                <w:spacing w:val="-13"/>
                <w:sz w:val="20"/>
              </w:rPr>
              <w:t xml:space="preserve"> </w:t>
            </w:r>
            <w:r w:rsidRPr="00D07538">
              <w:rPr>
                <w:rFonts w:ascii="Arial" w:eastAsia="Arial" w:hAnsi="Arial" w:cs="Arial"/>
                <w:spacing w:val="-2"/>
                <w:sz w:val="20"/>
              </w:rPr>
              <w:t>консультирования.</w:t>
            </w:r>
          </w:p>
        </w:tc>
      </w:tr>
      <w:tr w:rsidR="00D07538" w:rsidRPr="00D07538" w14:paraId="183A9587" w14:textId="77777777" w:rsidTr="00127A33">
        <w:trPr>
          <w:trHeight w:val="230"/>
        </w:trPr>
        <w:tc>
          <w:tcPr>
            <w:tcW w:w="749" w:type="dxa"/>
          </w:tcPr>
          <w:p w14:paraId="4D38DE2D"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5"/>
                <w:sz w:val="20"/>
              </w:rPr>
              <w:t>43</w:t>
            </w:r>
          </w:p>
        </w:tc>
        <w:tc>
          <w:tcPr>
            <w:tcW w:w="8824" w:type="dxa"/>
          </w:tcPr>
          <w:p w14:paraId="19B036FF" w14:textId="77777777" w:rsidR="00D07538" w:rsidRPr="00D07538" w:rsidRDefault="00D07538" w:rsidP="00D07538">
            <w:pPr>
              <w:spacing w:line="210" w:lineRule="exact"/>
              <w:rPr>
                <w:rFonts w:ascii="Arial" w:eastAsia="Arial" w:hAnsi="Arial" w:cs="Arial"/>
                <w:sz w:val="20"/>
                <w:lang w:val="ru-RU"/>
              </w:rPr>
            </w:pPr>
            <w:r w:rsidRPr="00D07538">
              <w:rPr>
                <w:rFonts w:ascii="Arial" w:eastAsia="Arial" w:hAnsi="Arial" w:cs="Arial"/>
                <w:sz w:val="20"/>
                <w:lang w:val="ru-RU"/>
              </w:rPr>
              <w:t>Проблемы,</w:t>
            </w:r>
            <w:r w:rsidRPr="00D07538">
              <w:rPr>
                <w:rFonts w:ascii="Arial" w:eastAsia="Arial" w:hAnsi="Arial" w:cs="Arial"/>
                <w:spacing w:val="-11"/>
                <w:sz w:val="20"/>
                <w:lang w:val="ru-RU"/>
              </w:rPr>
              <w:t xml:space="preserve"> </w:t>
            </w:r>
            <w:r w:rsidRPr="00D07538">
              <w:rPr>
                <w:rFonts w:ascii="Arial" w:eastAsia="Arial" w:hAnsi="Arial" w:cs="Arial"/>
                <w:sz w:val="20"/>
                <w:lang w:val="ru-RU"/>
              </w:rPr>
              <w:t>связанные</w:t>
            </w:r>
            <w:r w:rsidRPr="00D07538">
              <w:rPr>
                <w:rFonts w:ascii="Arial" w:eastAsia="Arial" w:hAnsi="Arial" w:cs="Arial"/>
                <w:spacing w:val="-11"/>
                <w:sz w:val="20"/>
                <w:lang w:val="ru-RU"/>
              </w:rPr>
              <w:t xml:space="preserve"> </w:t>
            </w:r>
            <w:r w:rsidRPr="00D07538">
              <w:rPr>
                <w:rFonts w:ascii="Arial" w:eastAsia="Arial" w:hAnsi="Arial" w:cs="Arial"/>
                <w:sz w:val="20"/>
                <w:lang w:val="ru-RU"/>
              </w:rPr>
              <w:t>с</w:t>
            </w:r>
            <w:r w:rsidRPr="00D07538">
              <w:rPr>
                <w:rFonts w:ascii="Arial" w:eastAsia="Arial" w:hAnsi="Arial" w:cs="Arial"/>
                <w:spacing w:val="-11"/>
                <w:sz w:val="20"/>
                <w:lang w:val="ru-RU"/>
              </w:rPr>
              <w:t xml:space="preserve"> </w:t>
            </w:r>
            <w:r w:rsidRPr="00D07538">
              <w:rPr>
                <w:rFonts w:ascii="Arial" w:eastAsia="Arial" w:hAnsi="Arial" w:cs="Arial"/>
                <w:sz w:val="20"/>
                <w:lang w:val="ru-RU"/>
              </w:rPr>
              <w:t>завершением</w:t>
            </w:r>
            <w:r w:rsidRPr="00D07538">
              <w:rPr>
                <w:rFonts w:ascii="Arial" w:eastAsia="Arial" w:hAnsi="Arial" w:cs="Arial"/>
                <w:spacing w:val="-10"/>
                <w:sz w:val="20"/>
                <w:lang w:val="ru-RU"/>
              </w:rPr>
              <w:t xml:space="preserve"> </w:t>
            </w:r>
            <w:r w:rsidRPr="00D07538">
              <w:rPr>
                <w:rFonts w:ascii="Arial" w:eastAsia="Arial" w:hAnsi="Arial" w:cs="Arial"/>
                <w:sz w:val="20"/>
                <w:lang w:val="ru-RU"/>
              </w:rPr>
              <w:t>отношений</w:t>
            </w:r>
            <w:r w:rsidRPr="00D07538">
              <w:rPr>
                <w:rFonts w:ascii="Arial" w:eastAsia="Arial" w:hAnsi="Arial" w:cs="Arial"/>
                <w:spacing w:val="-11"/>
                <w:sz w:val="20"/>
                <w:lang w:val="ru-RU"/>
              </w:rPr>
              <w:t xml:space="preserve"> </w:t>
            </w:r>
            <w:r w:rsidRPr="00D07538">
              <w:rPr>
                <w:rFonts w:ascii="Arial" w:eastAsia="Arial" w:hAnsi="Arial" w:cs="Arial"/>
                <w:spacing w:val="-2"/>
                <w:sz w:val="20"/>
                <w:lang w:val="ru-RU"/>
              </w:rPr>
              <w:t>консультирования.</w:t>
            </w:r>
          </w:p>
        </w:tc>
      </w:tr>
      <w:tr w:rsidR="00D07538" w:rsidRPr="00D07538" w14:paraId="63EBA076" w14:textId="77777777" w:rsidTr="00127A33">
        <w:trPr>
          <w:trHeight w:val="230"/>
        </w:trPr>
        <w:tc>
          <w:tcPr>
            <w:tcW w:w="749" w:type="dxa"/>
          </w:tcPr>
          <w:p w14:paraId="1A871B0F"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5"/>
                <w:sz w:val="20"/>
              </w:rPr>
              <w:t>44</w:t>
            </w:r>
          </w:p>
        </w:tc>
        <w:tc>
          <w:tcPr>
            <w:tcW w:w="8824" w:type="dxa"/>
          </w:tcPr>
          <w:p w14:paraId="4C25DF12" w14:textId="77777777" w:rsidR="00D07538" w:rsidRPr="00D07538" w:rsidRDefault="00D07538" w:rsidP="00D07538">
            <w:pPr>
              <w:spacing w:line="210" w:lineRule="exact"/>
              <w:rPr>
                <w:rFonts w:ascii="Arial" w:eastAsia="Arial" w:hAnsi="Arial" w:cs="Arial"/>
                <w:sz w:val="20"/>
                <w:lang w:val="ru-RU"/>
              </w:rPr>
            </w:pPr>
            <w:r w:rsidRPr="00D07538">
              <w:rPr>
                <w:rFonts w:ascii="Arial" w:eastAsia="Arial" w:hAnsi="Arial" w:cs="Arial"/>
                <w:spacing w:val="-2"/>
                <w:sz w:val="20"/>
                <w:lang w:val="ru-RU"/>
              </w:rPr>
              <w:t>Сопротивление</w:t>
            </w:r>
            <w:r w:rsidRPr="00D07538">
              <w:rPr>
                <w:rFonts w:ascii="Arial" w:eastAsia="Arial" w:hAnsi="Arial" w:cs="Arial"/>
                <w:spacing w:val="8"/>
                <w:sz w:val="20"/>
                <w:lang w:val="ru-RU"/>
              </w:rPr>
              <w:t xml:space="preserve"> </w:t>
            </w:r>
            <w:r w:rsidRPr="00D07538">
              <w:rPr>
                <w:rFonts w:ascii="Arial" w:eastAsia="Arial" w:hAnsi="Arial" w:cs="Arial"/>
                <w:spacing w:val="-2"/>
                <w:sz w:val="20"/>
                <w:lang w:val="ru-RU"/>
              </w:rPr>
              <w:t>процессу</w:t>
            </w:r>
            <w:r w:rsidRPr="00D07538">
              <w:rPr>
                <w:rFonts w:ascii="Arial" w:eastAsia="Arial" w:hAnsi="Arial" w:cs="Arial"/>
                <w:spacing w:val="5"/>
                <w:sz w:val="20"/>
                <w:lang w:val="ru-RU"/>
              </w:rPr>
              <w:t xml:space="preserve"> </w:t>
            </w:r>
            <w:r w:rsidRPr="00D07538">
              <w:rPr>
                <w:rFonts w:ascii="Arial" w:eastAsia="Arial" w:hAnsi="Arial" w:cs="Arial"/>
                <w:spacing w:val="-2"/>
                <w:sz w:val="20"/>
                <w:lang w:val="ru-RU"/>
              </w:rPr>
              <w:t>завершения.</w:t>
            </w:r>
            <w:r w:rsidRPr="00D07538">
              <w:rPr>
                <w:rFonts w:ascii="Arial" w:eastAsia="Arial" w:hAnsi="Arial" w:cs="Arial"/>
                <w:spacing w:val="6"/>
                <w:sz w:val="20"/>
                <w:lang w:val="ru-RU"/>
              </w:rPr>
              <w:t xml:space="preserve"> </w:t>
            </w:r>
            <w:r w:rsidRPr="00D07538">
              <w:rPr>
                <w:rFonts w:ascii="Arial" w:eastAsia="Arial" w:hAnsi="Arial" w:cs="Arial"/>
                <w:spacing w:val="-2"/>
                <w:sz w:val="20"/>
                <w:lang w:val="ru-RU"/>
              </w:rPr>
              <w:t>Сопротивление</w:t>
            </w:r>
            <w:r w:rsidRPr="00D07538">
              <w:rPr>
                <w:rFonts w:ascii="Arial" w:eastAsia="Arial" w:hAnsi="Arial" w:cs="Arial"/>
                <w:spacing w:val="7"/>
                <w:sz w:val="20"/>
                <w:lang w:val="ru-RU"/>
              </w:rPr>
              <w:t xml:space="preserve"> </w:t>
            </w:r>
            <w:r w:rsidRPr="00D07538">
              <w:rPr>
                <w:rFonts w:ascii="Arial" w:eastAsia="Arial" w:hAnsi="Arial" w:cs="Arial"/>
                <w:spacing w:val="-2"/>
                <w:sz w:val="20"/>
                <w:lang w:val="ru-RU"/>
              </w:rPr>
              <w:t>клиента.</w:t>
            </w:r>
          </w:p>
        </w:tc>
      </w:tr>
      <w:tr w:rsidR="00D07538" w:rsidRPr="00D07538" w14:paraId="7AB53EB9" w14:textId="77777777" w:rsidTr="00127A33">
        <w:trPr>
          <w:trHeight w:val="230"/>
        </w:trPr>
        <w:tc>
          <w:tcPr>
            <w:tcW w:w="749" w:type="dxa"/>
          </w:tcPr>
          <w:p w14:paraId="6177B06C"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5"/>
                <w:sz w:val="20"/>
              </w:rPr>
              <w:t>45</w:t>
            </w:r>
          </w:p>
        </w:tc>
        <w:tc>
          <w:tcPr>
            <w:tcW w:w="8824" w:type="dxa"/>
          </w:tcPr>
          <w:p w14:paraId="47B80C1B" w14:textId="77777777" w:rsidR="00D07538" w:rsidRPr="00D07538" w:rsidRDefault="00D07538" w:rsidP="00D07538">
            <w:pPr>
              <w:spacing w:line="210" w:lineRule="exact"/>
              <w:rPr>
                <w:rFonts w:ascii="Arial" w:eastAsia="Arial" w:hAnsi="Arial" w:cs="Arial"/>
                <w:sz w:val="20"/>
                <w:lang w:val="ru-RU"/>
              </w:rPr>
            </w:pPr>
            <w:r w:rsidRPr="00D07538">
              <w:rPr>
                <w:rFonts w:ascii="Arial" w:eastAsia="Arial" w:hAnsi="Arial" w:cs="Arial"/>
                <w:spacing w:val="-2"/>
                <w:sz w:val="20"/>
                <w:lang w:val="ru-RU"/>
              </w:rPr>
              <w:t>Сопротивление</w:t>
            </w:r>
            <w:r w:rsidRPr="00D07538">
              <w:rPr>
                <w:rFonts w:ascii="Arial" w:eastAsia="Arial" w:hAnsi="Arial" w:cs="Arial"/>
                <w:spacing w:val="9"/>
                <w:sz w:val="20"/>
                <w:lang w:val="ru-RU"/>
              </w:rPr>
              <w:t xml:space="preserve"> </w:t>
            </w:r>
            <w:r w:rsidRPr="00D07538">
              <w:rPr>
                <w:rFonts w:ascii="Arial" w:eastAsia="Arial" w:hAnsi="Arial" w:cs="Arial"/>
                <w:spacing w:val="-2"/>
                <w:sz w:val="20"/>
                <w:lang w:val="ru-RU"/>
              </w:rPr>
              <w:t>процессу</w:t>
            </w:r>
            <w:r w:rsidRPr="00D07538">
              <w:rPr>
                <w:rFonts w:ascii="Arial" w:eastAsia="Arial" w:hAnsi="Arial" w:cs="Arial"/>
                <w:spacing w:val="5"/>
                <w:sz w:val="20"/>
                <w:lang w:val="ru-RU"/>
              </w:rPr>
              <w:t xml:space="preserve"> </w:t>
            </w:r>
            <w:r w:rsidRPr="00D07538">
              <w:rPr>
                <w:rFonts w:ascii="Arial" w:eastAsia="Arial" w:hAnsi="Arial" w:cs="Arial"/>
                <w:spacing w:val="-2"/>
                <w:sz w:val="20"/>
                <w:lang w:val="ru-RU"/>
              </w:rPr>
              <w:t>завершения.</w:t>
            </w:r>
            <w:r w:rsidRPr="00D07538">
              <w:rPr>
                <w:rFonts w:ascii="Arial" w:eastAsia="Arial" w:hAnsi="Arial" w:cs="Arial"/>
                <w:spacing w:val="7"/>
                <w:sz w:val="20"/>
                <w:lang w:val="ru-RU"/>
              </w:rPr>
              <w:t xml:space="preserve"> </w:t>
            </w:r>
            <w:r w:rsidRPr="00D07538">
              <w:rPr>
                <w:rFonts w:ascii="Arial" w:eastAsia="Arial" w:hAnsi="Arial" w:cs="Arial"/>
                <w:spacing w:val="-2"/>
                <w:sz w:val="20"/>
                <w:lang w:val="ru-RU"/>
              </w:rPr>
              <w:t>Сопротивление</w:t>
            </w:r>
            <w:r w:rsidRPr="00D07538">
              <w:rPr>
                <w:rFonts w:ascii="Arial" w:eastAsia="Arial" w:hAnsi="Arial" w:cs="Arial"/>
                <w:spacing w:val="8"/>
                <w:sz w:val="20"/>
                <w:lang w:val="ru-RU"/>
              </w:rPr>
              <w:t xml:space="preserve"> </w:t>
            </w:r>
            <w:r w:rsidRPr="00D07538">
              <w:rPr>
                <w:rFonts w:ascii="Arial" w:eastAsia="Arial" w:hAnsi="Arial" w:cs="Arial"/>
                <w:spacing w:val="-2"/>
                <w:sz w:val="20"/>
                <w:lang w:val="ru-RU"/>
              </w:rPr>
              <w:t>консультанта.</w:t>
            </w:r>
          </w:p>
        </w:tc>
      </w:tr>
      <w:tr w:rsidR="00D07538" w:rsidRPr="00D07538" w14:paraId="3A35DBCE" w14:textId="77777777" w:rsidTr="00127A33">
        <w:trPr>
          <w:trHeight w:val="230"/>
        </w:trPr>
        <w:tc>
          <w:tcPr>
            <w:tcW w:w="749" w:type="dxa"/>
          </w:tcPr>
          <w:p w14:paraId="16343406"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5"/>
                <w:sz w:val="20"/>
              </w:rPr>
              <w:t>46</w:t>
            </w:r>
          </w:p>
        </w:tc>
        <w:tc>
          <w:tcPr>
            <w:tcW w:w="8824" w:type="dxa"/>
          </w:tcPr>
          <w:p w14:paraId="6BBC848C"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w w:val="95"/>
                <w:sz w:val="20"/>
              </w:rPr>
              <w:t>Постконсультационное</w:t>
            </w:r>
            <w:r w:rsidRPr="00D07538">
              <w:rPr>
                <w:rFonts w:ascii="Arial" w:eastAsia="Arial" w:hAnsi="Arial" w:cs="Arial"/>
                <w:spacing w:val="66"/>
                <w:sz w:val="20"/>
              </w:rPr>
              <w:t xml:space="preserve"> </w:t>
            </w:r>
            <w:r w:rsidRPr="00D07538">
              <w:rPr>
                <w:rFonts w:ascii="Arial" w:eastAsia="Arial" w:hAnsi="Arial" w:cs="Arial"/>
                <w:w w:val="95"/>
                <w:sz w:val="20"/>
              </w:rPr>
              <w:t>сопровождение</w:t>
            </w:r>
            <w:r w:rsidRPr="00D07538">
              <w:rPr>
                <w:rFonts w:ascii="Arial" w:eastAsia="Arial" w:hAnsi="Arial" w:cs="Arial"/>
                <w:spacing w:val="70"/>
                <w:sz w:val="20"/>
              </w:rPr>
              <w:t xml:space="preserve"> </w:t>
            </w:r>
            <w:r w:rsidRPr="00D07538">
              <w:rPr>
                <w:rFonts w:ascii="Arial" w:eastAsia="Arial" w:hAnsi="Arial" w:cs="Arial"/>
                <w:spacing w:val="-2"/>
                <w:w w:val="95"/>
                <w:sz w:val="20"/>
              </w:rPr>
              <w:t>клиента.</w:t>
            </w:r>
          </w:p>
        </w:tc>
      </w:tr>
      <w:tr w:rsidR="00D07538" w:rsidRPr="00D07538" w14:paraId="731FB695" w14:textId="77777777" w:rsidTr="00127A33">
        <w:trPr>
          <w:trHeight w:val="230"/>
        </w:trPr>
        <w:tc>
          <w:tcPr>
            <w:tcW w:w="749" w:type="dxa"/>
          </w:tcPr>
          <w:p w14:paraId="3F3E4BDF"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5"/>
                <w:sz w:val="20"/>
              </w:rPr>
              <w:t>47</w:t>
            </w:r>
          </w:p>
        </w:tc>
        <w:tc>
          <w:tcPr>
            <w:tcW w:w="8824" w:type="dxa"/>
          </w:tcPr>
          <w:p w14:paraId="53F18247"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z w:val="20"/>
              </w:rPr>
              <w:t>Психоаналитический</w:t>
            </w:r>
            <w:r w:rsidRPr="00D07538">
              <w:rPr>
                <w:rFonts w:ascii="Arial" w:eastAsia="Arial" w:hAnsi="Arial" w:cs="Arial"/>
                <w:spacing w:val="-12"/>
                <w:sz w:val="20"/>
              </w:rPr>
              <w:t xml:space="preserve"> </w:t>
            </w:r>
            <w:r w:rsidRPr="00D07538">
              <w:rPr>
                <w:rFonts w:ascii="Arial" w:eastAsia="Arial" w:hAnsi="Arial" w:cs="Arial"/>
                <w:sz w:val="20"/>
              </w:rPr>
              <w:t>подход</w:t>
            </w:r>
            <w:r w:rsidRPr="00D07538">
              <w:rPr>
                <w:rFonts w:ascii="Arial" w:eastAsia="Arial" w:hAnsi="Arial" w:cs="Arial"/>
                <w:spacing w:val="-11"/>
                <w:sz w:val="20"/>
              </w:rPr>
              <w:t xml:space="preserve"> </w:t>
            </w:r>
            <w:r w:rsidRPr="00D07538">
              <w:rPr>
                <w:rFonts w:ascii="Arial" w:eastAsia="Arial" w:hAnsi="Arial" w:cs="Arial"/>
                <w:sz w:val="20"/>
              </w:rPr>
              <w:t>в</w:t>
            </w:r>
            <w:r w:rsidRPr="00D07538">
              <w:rPr>
                <w:rFonts w:ascii="Arial" w:eastAsia="Arial" w:hAnsi="Arial" w:cs="Arial"/>
                <w:spacing w:val="-9"/>
                <w:sz w:val="20"/>
              </w:rPr>
              <w:t xml:space="preserve"> </w:t>
            </w:r>
            <w:r w:rsidRPr="00D07538">
              <w:rPr>
                <w:rFonts w:ascii="Arial" w:eastAsia="Arial" w:hAnsi="Arial" w:cs="Arial"/>
                <w:spacing w:val="-2"/>
                <w:sz w:val="20"/>
              </w:rPr>
              <w:t>консультировании.</w:t>
            </w:r>
          </w:p>
        </w:tc>
      </w:tr>
      <w:tr w:rsidR="00D07538" w:rsidRPr="00D07538" w14:paraId="219BFEED" w14:textId="77777777" w:rsidTr="00127A33">
        <w:trPr>
          <w:trHeight w:val="230"/>
        </w:trPr>
        <w:tc>
          <w:tcPr>
            <w:tcW w:w="749" w:type="dxa"/>
          </w:tcPr>
          <w:p w14:paraId="22AC5556"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5"/>
                <w:sz w:val="20"/>
              </w:rPr>
              <w:t>48</w:t>
            </w:r>
          </w:p>
        </w:tc>
        <w:tc>
          <w:tcPr>
            <w:tcW w:w="8824" w:type="dxa"/>
          </w:tcPr>
          <w:p w14:paraId="48528A9A" w14:textId="77777777" w:rsidR="00D07538" w:rsidRPr="00D07538" w:rsidRDefault="00D07538" w:rsidP="00D07538">
            <w:pPr>
              <w:spacing w:line="210" w:lineRule="exact"/>
              <w:rPr>
                <w:rFonts w:ascii="Arial" w:eastAsia="Arial" w:hAnsi="Arial" w:cs="Arial"/>
                <w:sz w:val="20"/>
                <w:lang w:val="ru-RU"/>
              </w:rPr>
            </w:pPr>
            <w:r w:rsidRPr="00D07538">
              <w:rPr>
                <w:rFonts w:ascii="Arial" w:eastAsia="Arial" w:hAnsi="Arial" w:cs="Arial"/>
                <w:sz w:val="20"/>
                <w:lang w:val="ru-RU"/>
              </w:rPr>
              <w:t>Личностно-центрированнй</w:t>
            </w:r>
            <w:r w:rsidRPr="00D07538">
              <w:rPr>
                <w:rFonts w:ascii="Arial" w:eastAsia="Arial" w:hAnsi="Arial" w:cs="Arial"/>
                <w:spacing w:val="-14"/>
                <w:sz w:val="20"/>
                <w:lang w:val="ru-RU"/>
              </w:rPr>
              <w:t xml:space="preserve"> </w:t>
            </w:r>
            <w:r w:rsidRPr="00D07538">
              <w:rPr>
                <w:rFonts w:ascii="Arial" w:eastAsia="Arial" w:hAnsi="Arial" w:cs="Arial"/>
                <w:sz w:val="20"/>
                <w:lang w:val="ru-RU"/>
              </w:rPr>
              <w:t>подход</w:t>
            </w:r>
            <w:r w:rsidRPr="00D07538">
              <w:rPr>
                <w:rFonts w:ascii="Arial" w:eastAsia="Arial" w:hAnsi="Arial" w:cs="Arial"/>
                <w:spacing w:val="-12"/>
                <w:sz w:val="20"/>
                <w:lang w:val="ru-RU"/>
              </w:rPr>
              <w:t xml:space="preserve"> </w:t>
            </w:r>
            <w:r w:rsidRPr="00D07538">
              <w:rPr>
                <w:rFonts w:ascii="Arial" w:eastAsia="Arial" w:hAnsi="Arial" w:cs="Arial"/>
                <w:sz w:val="20"/>
                <w:lang w:val="ru-RU"/>
              </w:rPr>
              <w:t>в</w:t>
            </w:r>
            <w:r w:rsidRPr="00D07538">
              <w:rPr>
                <w:rFonts w:ascii="Arial" w:eastAsia="Arial" w:hAnsi="Arial" w:cs="Arial"/>
                <w:spacing w:val="-12"/>
                <w:sz w:val="20"/>
                <w:lang w:val="ru-RU"/>
              </w:rPr>
              <w:t xml:space="preserve"> </w:t>
            </w:r>
            <w:r w:rsidRPr="00D07538">
              <w:rPr>
                <w:rFonts w:ascii="Arial" w:eastAsia="Arial" w:hAnsi="Arial" w:cs="Arial"/>
                <w:spacing w:val="-2"/>
                <w:sz w:val="20"/>
                <w:lang w:val="ru-RU"/>
              </w:rPr>
              <w:t>консультировании.</w:t>
            </w:r>
          </w:p>
        </w:tc>
      </w:tr>
      <w:tr w:rsidR="00D07538" w:rsidRPr="00D07538" w14:paraId="732714E7" w14:textId="77777777" w:rsidTr="00127A33">
        <w:trPr>
          <w:trHeight w:val="230"/>
        </w:trPr>
        <w:tc>
          <w:tcPr>
            <w:tcW w:w="749" w:type="dxa"/>
          </w:tcPr>
          <w:p w14:paraId="788FA0C9"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5"/>
                <w:sz w:val="20"/>
              </w:rPr>
              <w:t>49</w:t>
            </w:r>
          </w:p>
        </w:tc>
        <w:tc>
          <w:tcPr>
            <w:tcW w:w="8824" w:type="dxa"/>
          </w:tcPr>
          <w:p w14:paraId="3918454B" w14:textId="77777777" w:rsidR="00D07538" w:rsidRPr="00D07538" w:rsidRDefault="00D07538" w:rsidP="00D07538">
            <w:pPr>
              <w:spacing w:line="210" w:lineRule="exact"/>
              <w:rPr>
                <w:rFonts w:ascii="Arial" w:eastAsia="Arial" w:hAnsi="Arial" w:cs="Arial"/>
                <w:sz w:val="20"/>
                <w:lang w:val="ru-RU"/>
              </w:rPr>
            </w:pPr>
            <w:r w:rsidRPr="00D07538">
              <w:rPr>
                <w:rFonts w:ascii="Arial" w:eastAsia="Arial" w:hAnsi="Arial" w:cs="Arial"/>
                <w:sz w:val="20"/>
                <w:lang w:val="ru-RU"/>
              </w:rPr>
              <w:t>Гештальт-т</w:t>
            </w:r>
            <w:r w:rsidRPr="00D07538">
              <w:rPr>
                <w:rFonts w:ascii="Arial" w:eastAsia="Arial" w:hAnsi="Arial" w:cs="Arial"/>
                <w:sz w:val="20"/>
              </w:rPr>
              <w:t>e</w:t>
            </w:r>
            <w:r w:rsidRPr="00D07538">
              <w:rPr>
                <w:rFonts w:ascii="Arial" w:eastAsia="Arial" w:hAnsi="Arial" w:cs="Arial"/>
                <w:sz w:val="20"/>
                <w:lang w:val="ru-RU"/>
              </w:rPr>
              <w:t>рапевтический</w:t>
            </w:r>
            <w:r w:rsidRPr="00D07538">
              <w:rPr>
                <w:rFonts w:ascii="Arial" w:eastAsia="Arial" w:hAnsi="Arial" w:cs="Arial"/>
                <w:spacing w:val="-14"/>
                <w:sz w:val="20"/>
                <w:lang w:val="ru-RU"/>
              </w:rPr>
              <w:t xml:space="preserve"> </w:t>
            </w:r>
            <w:r w:rsidRPr="00D07538">
              <w:rPr>
                <w:rFonts w:ascii="Arial" w:eastAsia="Arial" w:hAnsi="Arial" w:cs="Arial"/>
                <w:sz w:val="20"/>
                <w:lang w:val="ru-RU"/>
              </w:rPr>
              <w:t>подход</w:t>
            </w:r>
            <w:r w:rsidRPr="00D07538">
              <w:rPr>
                <w:rFonts w:ascii="Arial" w:eastAsia="Arial" w:hAnsi="Arial" w:cs="Arial"/>
                <w:spacing w:val="-11"/>
                <w:sz w:val="20"/>
                <w:lang w:val="ru-RU"/>
              </w:rPr>
              <w:t xml:space="preserve"> </w:t>
            </w:r>
            <w:r w:rsidRPr="00D07538">
              <w:rPr>
                <w:rFonts w:ascii="Arial" w:eastAsia="Arial" w:hAnsi="Arial" w:cs="Arial"/>
                <w:sz w:val="20"/>
                <w:lang w:val="ru-RU"/>
              </w:rPr>
              <w:t>в</w:t>
            </w:r>
            <w:r w:rsidRPr="00D07538">
              <w:rPr>
                <w:rFonts w:ascii="Arial" w:eastAsia="Arial" w:hAnsi="Arial" w:cs="Arial"/>
                <w:spacing w:val="-11"/>
                <w:sz w:val="20"/>
                <w:lang w:val="ru-RU"/>
              </w:rPr>
              <w:t xml:space="preserve"> </w:t>
            </w:r>
            <w:r w:rsidRPr="00D07538">
              <w:rPr>
                <w:rFonts w:ascii="Arial" w:eastAsia="Arial" w:hAnsi="Arial" w:cs="Arial"/>
                <w:spacing w:val="-2"/>
                <w:sz w:val="20"/>
                <w:lang w:val="ru-RU"/>
              </w:rPr>
              <w:t>консультировании.</w:t>
            </w:r>
          </w:p>
        </w:tc>
      </w:tr>
      <w:tr w:rsidR="00D07538" w:rsidRPr="00D07538" w14:paraId="7319BFDC" w14:textId="77777777" w:rsidTr="00127A33">
        <w:trPr>
          <w:trHeight w:val="230"/>
        </w:trPr>
        <w:tc>
          <w:tcPr>
            <w:tcW w:w="749" w:type="dxa"/>
          </w:tcPr>
          <w:p w14:paraId="3D59C6C6"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5"/>
                <w:sz w:val="20"/>
              </w:rPr>
              <w:t>50</w:t>
            </w:r>
          </w:p>
        </w:tc>
        <w:tc>
          <w:tcPr>
            <w:tcW w:w="8824" w:type="dxa"/>
          </w:tcPr>
          <w:p w14:paraId="382B604A"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z w:val="20"/>
              </w:rPr>
              <w:t>Экзистенциальный</w:t>
            </w:r>
            <w:r w:rsidRPr="00D07538">
              <w:rPr>
                <w:rFonts w:ascii="Arial" w:eastAsia="Arial" w:hAnsi="Arial" w:cs="Arial"/>
                <w:spacing w:val="-10"/>
                <w:sz w:val="20"/>
              </w:rPr>
              <w:t xml:space="preserve"> </w:t>
            </w:r>
            <w:r w:rsidRPr="00D07538">
              <w:rPr>
                <w:rFonts w:ascii="Arial" w:eastAsia="Arial" w:hAnsi="Arial" w:cs="Arial"/>
                <w:sz w:val="20"/>
              </w:rPr>
              <w:t>подход</w:t>
            </w:r>
            <w:r w:rsidRPr="00D07538">
              <w:rPr>
                <w:rFonts w:ascii="Arial" w:eastAsia="Arial" w:hAnsi="Arial" w:cs="Arial"/>
                <w:spacing w:val="-10"/>
                <w:sz w:val="20"/>
              </w:rPr>
              <w:t xml:space="preserve"> </w:t>
            </w:r>
            <w:r w:rsidRPr="00D07538">
              <w:rPr>
                <w:rFonts w:ascii="Arial" w:eastAsia="Arial" w:hAnsi="Arial" w:cs="Arial"/>
                <w:sz w:val="20"/>
              </w:rPr>
              <w:t>в</w:t>
            </w:r>
            <w:r w:rsidRPr="00D07538">
              <w:rPr>
                <w:rFonts w:ascii="Arial" w:eastAsia="Arial" w:hAnsi="Arial" w:cs="Arial"/>
                <w:spacing w:val="-8"/>
                <w:sz w:val="20"/>
              </w:rPr>
              <w:t xml:space="preserve"> </w:t>
            </w:r>
            <w:r w:rsidRPr="00D07538">
              <w:rPr>
                <w:rFonts w:ascii="Arial" w:eastAsia="Arial" w:hAnsi="Arial" w:cs="Arial"/>
                <w:spacing w:val="-2"/>
                <w:sz w:val="20"/>
              </w:rPr>
              <w:t>консультировании.</w:t>
            </w:r>
          </w:p>
        </w:tc>
      </w:tr>
      <w:tr w:rsidR="00D07538" w:rsidRPr="00D07538" w14:paraId="0F2A3977" w14:textId="77777777" w:rsidTr="00127A33">
        <w:trPr>
          <w:trHeight w:val="230"/>
        </w:trPr>
        <w:tc>
          <w:tcPr>
            <w:tcW w:w="749" w:type="dxa"/>
          </w:tcPr>
          <w:p w14:paraId="3DE257FA"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5"/>
                <w:sz w:val="20"/>
              </w:rPr>
              <w:t>51</w:t>
            </w:r>
          </w:p>
        </w:tc>
        <w:tc>
          <w:tcPr>
            <w:tcW w:w="8824" w:type="dxa"/>
          </w:tcPr>
          <w:p w14:paraId="2F55F1CE"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z w:val="20"/>
              </w:rPr>
              <w:t>Бихевиоральный</w:t>
            </w:r>
            <w:r w:rsidRPr="00D07538">
              <w:rPr>
                <w:rFonts w:ascii="Arial" w:eastAsia="Arial" w:hAnsi="Arial" w:cs="Arial"/>
                <w:spacing w:val="-10"/>
                <w:sz w:val="20"/>
              </w:rPr>
              <w:t xml:space="preserve"> </w:t>
            </w:r>
            <w:r w:rsidRPr="00D07538">
              <w:rPr>
                <w:rFonts w:ascii="Arial" w:eastAsia="Arial" w:hAnsi="Arial" w:cs="Arial"/>
                <w:sz w:val="20"/>
              </w:rPr>
              <w:t>поход</w:t>
            </w:r>
            <w:r w:rsidRPr="00D07538">
              <w:rPr>
                <w:rFonts w:ascii="Arial" w:eastAsia="Arial" w:hAnsi="Arial" w:cs="Arial"/>
                <w:spacing w:val="-10"/>
                <w:sz w:val="20"/>
              </w:rPr>
              <w:t xml:space="preserve"> </w:t>
            </w:r>
            <w:r w:rsidRPr="00D07538">
              <w:rPr>
                <w:rFonts w:ascii="Arial" w:eastAsia="Arial" w:hAnsi="Arial" w:cs="Arial"/>
                <w:sz w:val="20"/>
              </w:rPr>
              <w:t>в</w:t>
            </w:r>
            <w:r w:rsidRPr="00D07538">
              <w:rPr>
                <w:rFonts w:ascii="Arial" w:eastAsia="Arial" w:hAnsi="Arial" w:cs="Arial"/>
                <w:spacing w:val="-6"/>
                <w:sz w:val="20"/>
              </w:rPr>
              <w:t xml:space="preserve"> </w:t>
            </w:r>
            <w:r w:rsidRPr="00D07538">
              <w:rPr>
                <w:rFonts w:ascii="Arial" w:eastAsia="Arial" w:hAnsi="Arial" w:cs="Arial"/>
                <w:spacing w:val="-2"/>
                <w:sz w:val="20"/>
              </w:rPr>
              <w:t>консультировании.</w:t>
            </w:r>
          </w:p>
        </w:tc>
      </w:tr>
      <w:tr w:rsidR="00D07538" w:rsidRPr="00D07538" w14:paraId="186FAEEE" w14:textId="77777777" w:rsidTr="00127A33">
        <w:trPr>
          <w:trHeight w:val="230"/>
        </w:trPr>
        <w:tc>
          <w:tcPr>
            <w:tcW w:w="749" w:type="dxa"/>
          </w:tcPr>
          <w:p w14:paraId="61EB4499"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5"/>
                <w:sz w:val="20"/>
              </w:rPr>
              <w:t>52</w:t>
            </w:r>
          </w:p>
        </w:tc>
        <w:tc>
          <w:tcPr>
            <w:tcW w:w="8824" w:type="dxa"/>
          </w:tcPr>
          <w:p w14:paraId="19B38E88" w14:textId="77777777" w:rsidR="00D07538" w:rsidRPr="00D07538" w:rsidRDefault="00D07538" w:rsidP="00D07538">
            <w:pPr>
              <w:spacing w:line="210" w:lineRule="exact"/>
              <w:rPr>
                <w:rFonts w:ascii="Arial" w:eastAsia="Arial" w:hAnsi="Arial" w:cs="Arial"/>
                <w:sz w:val="20"/>
                <w:lang w:val="ru-RU"/>
              </w:rPr>
            </w:pPr>
            <w:r w:rsidRPr="00D07538">
              <w:rPr>
                <w:rFonts w:ascii="Arial" w:eastAsia="Arial" w:hAnsi="Arial" w:cs="Arial"/>
                <w:sz w:val="20"/>
                <w:lang w:val="ru-RU"/>
              </w:rPr>
              <w:t>Социально-когнитиный</w:t>
            </w:r>
            <w:r w:rsidRPr="00D07538">
              <w:rPr>
                <w:rFonts w:ascii="Arial" w:eastAsia="Arial" w:hAnsi="Arial" w:cs="Arial"/>
                <w:spacing w:val="-12"/>
                <w:sz w:val="20"/>
                <w:lang w:val="ru-RU"/>
              </w:rPr>
              <w:t xml:space="preserve"> </w:t>
            </w:r>
            <w:r w:rsidRPr="00D07538">
              <w:rPr>
                <w:rFonts w:ascii="Arial" w:eastAsia="Arial" w:hAnsi="Arial" w:cs="Arial"/>
                <w:sz w:val="20"/>
                <w:lang w:val="ru-RU"/>
              </w:rPr>
              <w:t>поход</w:t>
            </w:r>
            <w:r w:rsidRPr="00D07538">
              <w:rPr>
                <w:rFonts w:ascii="Arial" w:eastAsia="Arial" w:hAnsi="Arial" w:cs="Arial"/>
                <w:spacing w:val="-12"/>
                <w:sz w:val="20"/>
                <w:lang w:val="ru-RU"/>
              </w:rPr>
              <w:t xml:space="preserve"> </w:t>
            </w:r>
            <w:r w:rsidRPr="00D07538">
              <w:rPr>
                <w:rFonts w:ascii="Arial" w:eastAsia="Arial" w:hAnsi="Arial" w:cs="Arial"/>
                <w:sz w:val="20"/>
                <w:lang w:val="ru-RU"/>
              </w:rPr>
              <w:t>в</w:t>
            </w:r>
            <w:r w:rsidRPr="00D07538">
              <w:rPr>
                <w:rFonts w:ascii="Arial" w:eastAsia="Arial" w:hAnsi="Arial" w:cs="Arial"/>
                <w:spacing w:val="-11"/>
                <w:sz w:val="20"/>
                <w:lang w:val="ru-RU"/>
              </w:rPr>
              <w:t xml:space="preserve"> </w:t>
            </w:r>
            <w:r w:rsidRPr="00D07538">
              <w:rPr>
                <w:rFonts w:ascii="Arial" w:eastAsia="Arial" w:hAnsi="Arial" w:cs="Arial"/>
                <w:spacing w:val="-2"/>
                <w:sz w:val="20"/>
                <w:lang w:val="ru-RU"/>
              </w:rPr>
              <w:t>консультировании.</w:t>
            </w:r>
          </w:p>
        </w:tc>
      </w:tr>
      <w:tr w:rsidR="00D07538" w:rsidRPr="00D07538" w14:paraId="303B0CF7" w14:textId="77777777" w:rsidTr="00127A33">
        <w:trPr>
          <w:trHeight w:val="229"/>
        </w:trPr>
        <w:tc>
          <w:tcPr>
            <w:tcW w:w="749" w:type="dxa"/>
          </w:tcPr>
          <w:p w14:paraId="0F96AACB"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5"/>
                <w:sz w:val="20"/>
              </w:rPr>
              <w:t>53</w:t>
            </w:r>
          </w:p>
        </w:tc>
        <w:tc>
          <w:tcPr>
            <w:tcW w:w="8824" w:type="dxa"/>
          </w:tcPr>
          <w:p w14:paraId="2222E86B"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w w:val="95"/>
                <w:sz w:val="20"/>
              </w:rPr>
              <w:t>Рационально-эмотивное</w:t>
            </w:r>
            <w:r w:rsidRPr="00D07538">
              <w:rPr>
                <w:rFonts w:ascii="Arial" w:eastAsia="Arial" w:hAnsi="Arial" w:cs="Arial"/>
                <w:spacing w:val="73"/>
                <w:sz w:val="20"/>
              </w:rPr>
              <w:t xml:space="preserve"> </w:t>
            </w:r>
            <w:r w:rsidRPr="00D07538">
              <w:rPr>
                <w:rFonts w:ascii="Arial" w:eastAsia="Arial" w:hAnsi="Arial" w:cs="Arial"/>
                <w:w w:val="95"/>
                <w:sz w:val="20"/>
              </w:rPr>
              <w:t>поведенческое</w:t>
            </w:r>
            <w:r w:rsidRPr="00D07538">
              <w:rPr>
                <w:rFonts w:ascii="Arial" w:eastAsia="Arial" w:hAnsi="Arial" w:cs="Arial"/>
                <w:spacing w:val="71"/>
                <w:sz w:val="20"/>
              </w:rPr>
              <w:t xml:space="preserve"> </w:t>
            </w:r>
            <w:r w:rsidRPr="00D07538">
              <w:rPr>
                <w:rFonts w:ascii="Arial" w:eastAsia="Arial" w:hAnsi="Arial" w:cs="Arial"/>
                <w:spacing w:val="-2"/>
                <w:w w:val="95"/>
                <w:sz w:val="20"/>
              </w:rPr>
              <w:t>консультирование.</w:t>
            </w:r>
          </w:p>
        </w:tc>
      </w:tr>
      <w:tr w:rsidR="00D07538" w:rsidRPr="00D07538" w14:paraId="1F5CE0A9" w14:textId="77777777" w:rsidTr="00127A33">
        <w:trPr>
          <w:trHeight w:val="230"/>
        </w:trPr>
        <w:tc>
          <w:tcPr>
            <w:tcW w:w="749" w:type="dxa"/>
          </w:tcPr>
          <w:p w14:paraId="646D2D21" w14:textId="77777777" w:rsidR="00D07538" w:rsidRPr="00D07538" w:rsidRDefault="00D07538" w:rsidP="00D07538">
            <w:pPr>
              <w:spacing w:line="210" w:lineRule="exact"/>
              <w:rPr>
                <w:rFonts w:ascii="Arial" w:eastAsia="Arial" w:hAnsi="Arial" w:cs="Arial"/>
                <w:sz w:val="20"/>
              </w:rPr>
            </w:pPr>
            <w:r w:rsidRPr="00D07538">
              <w:rPr>
                <w:rFonts w:ascii="Arial" w:eastAsia="Arial" w:hAnsi="Arial" w:cs="Arial"/>
                <w:spacing w:val="-5"/>
                <w:sz w:val="20"/>
              </w:rPr>
              <w:t>54</w:t>
            </w:r>
          </w:p>
        </w:tc>
        <w:tc>
          <w:tcPr>
            <w:tcW w:w="8824" w:type="dxa"/>
          </w:tcPr>
          <w:p w14:paraId="4B693D2E" w14:textId="77777777" w:rsidR="00D07538" w:rsidRPr="00D07538" w:rsidRDefault="00D07538" w:rsidP="00D07538">
            <w:pPr>
              <w:spacing w:line="210" w:lineRule="exact"/>
              <w:rPr>
                <w:rFonts w:ascii="Arial" w:eastAsia="Arial" w:hAnsi="Arial" w:cs="Arial"/>
                <w:sz w:val="20"/>
                <w:lang w:val="ru-RU"/>
              </w:rPr>
            </w:pPr>
            <w:r w:rsidRPr="00D07538">
              <w:rPr>
                <w:rFonts w:ascii="Arial" w:eastAsia="Arial" w:hAnsi="Arial" w:cs="Arial"/>
                <w:sz w:val="20"/>
                <w:lang w:val="ru-RU"/>
              </w:rPr>
              <w:t>Когнитивный</w:t>
            </w:r>
            <w:r w:rsidRPr="00D07538">
              <w:rPr>
                <w:rFonts w:ascii="Arial" w:eastAsia="Arial" w:hAnsi="Arial" w:cs="Arial"/>
                <w:spacing w:val="-10"/>
                <w:sz w:val="20"/>
                <w:lang w:val="ru-RU"/>
              </w:rPr>
              <w:t xml:space="preserve"> </w:t>
            </w:r>
            <w:r w:rsidRPr="00D07538">
              <w:rPr>
                <w:rFonts w:ascii="Arial" w:eastAsia="Arial" w:hAnsi="Arial" w:cs="Arial"/>
                <w:sz w:val="20"/>
                <w:lang w:val="ru-RU"/>
              </w:rPr>
              <w:t>и</w:t>
            </w:r>
            <w:r w:rsidRPr="00D07538">
              <w:rPr>
                <w:rFonts w:ascii="Arial" w:eastAsia="Arial" w:hAnsi="Arial" w:cs="Arial"/>
                <w:spacing w:val="-10"/>
                <w:sz w:val="20"/>
                <w:lang w:val="ru-RU"/>
              </w:rPr>
              <w:t xml:space="preserve"> </w:t>
            </w:r>
            <w:r w:rsidRPr="00D07538">
              <w:rPr>
                <w:rFonts w:ascii="Arial" w:eastAsia="Arial" w:hAnsi="Arial" w:cs="Arial"/>
                <w:sz w:val="20"/>
                <w:lang w:val="ru-RU"/>
              </w:rPr>
              <w:t>когнитивно-поведенческий</w:t>
            </w:r>
            <w:r w:rsidRPr="00D07538">
              <w:rPr>
                <w:rFonts w:ascii="Arial" w:eastAsia="Arial" w:hAnsi="Arial" w:cs="Arial"/>
                <w:spacing w:val="-12"/>
                <w:sz w:val="20"/>
                <w:lang w:val="ru-RU"/>
              </w:rPr>
              <w:t xml:space="preserve"> </w:t>
            </w:r>
            <w:r w:rsidRPr="00D07538">
              <w:rPr>
                <w:rFonts w:ascii="Arial" w:eastAsia="Arial" w:hAnsi="Arial" w:cs="Arial"/>
                <w:sz w:val="20"/>
                <w:lang w:val="ru-RU"/>
              </w:rPr>
              <w:t>подход</w:t>
            </w:r>
            <w:r w:rsidRPr="00D07538">
              <w:rPr>
                <w:rFonts w:ascii="Arial" w:eastAsia="Arial" w:hAnsi="Arial" w:cs="Arial"/>
                <w:spacing w:val="-12"/>
                <w:sz w:val="20"/>
                <w:lang w:val="ru-RU"/>
              </w:rPr>
              <w:t xml:space="preserve"> </w:t>
            </w:r>
            <w:r w:rsidRPr="00D07538">
              <w:rPr>
                <w:rFonts w:ascii="Arial" w:eastAsia="Arial" w:hAnsi="Arial" w:cs="Arial"/>
                <w:sz w:val="20"/>
                <w:lang w:val="ru-RU"/>
              </w:rPr>
              <w:t>в</w:t>
            </w:r>
            <w:r w:rsidRPr="00D07538">
              <w:rPr>
                <w:rFonts w:ascii="Arial" w:eastAsia="Arial" w:hAnsi="Arial" w:cs="Arial"/>
                <w:spacing w:val="-9"/>
                <w:sz w:val="20"/>
                <w:lang w:val="ru-RU"/>
              </w:rPr>
              <w:t xml:space="preserve"> </w:t>
            </w:r>
            <w:r w:rsidRPr="00D07538">
              <w:rPr>
                <w:rFonts w:ascii="Arial" w:eastAsia="Arial" w:hAnsi="Arial" w:cs="Arial"/>
                <w:spacing w:val="-2"/>
                <w:sz w:val="20"/>
                <w:lang w:val="ru-RU"/>
              </w:rPr>
              <w:t>консультировании.</w:t>
            </w:r>
          </w:p>
        </w:tc>
      </w:tr>
    </w:tbl>
    <w:p w14:paraId="492369CB" w14:textId="77777777" w:rsidR="00D07538" w:rsidRPr="00D07538" w:rsidRDefault="00D07538" w:rsidP="00D07538">
      <w:pPr>
        <w:widowControl w:val="0"/>
        <w:autoSpaceDE w:val="0"/>
        <w:autoSpaceDN w:val="0"/>
        <w:spacing w:before="41" w:after="0" w:line="240" w:lineRule="auto"/>
        <w:rPr>
          <w:rFonts w:ascii="Arial" w:eastAsia="Arial" w:hAnsi="Arial" w:cs="Arial"/>
          <w:sz w:val="24"/>
          <w:szCs w:val="24"/>
        </w:rPr>
      </w:pPr>
      <w:r w:rsidRPr="00D07538">
        <w:rPr>
          <w:rFonts w:ascii="Arial" w:eastAsia="Arial" w:hAnsi="Arial" w:cs="Arial"/>
          <w:sz w:val="24"/>
          <w:szCs w:val="24"/>
        </w:rPr>
        <w:t>Описание</w:t>
      </w:r>
      <w:r w:rsidRPr="00D07538">
        <w:rPr>
          <w:rFonts w:ascii="Arial" w:eastAsia="Arial" w:hAnsi="Arial" w:cs="Arial"/>
          <w:spacing w:val="-6"/>
          <w:sz w:val="24"/>
          <w:szCs w:val="24"/>
        </w:rPr>
        <w:t xml:space="preserve"> </w:t>
      </w:r>
      <w:r w:rsidRPr="00D07538">
        <w:rPr>
          <w:rFonts w:ascii="Arial" w:eastAsia="Arial" w:hAnsi="Arial" w:cs="Arial"/>
          <w:sz w:val="24"/>
          <w:szCs w:val="24"/>
        </w:rPr>
        <w:t>технологии</w:t>
      </w:r>
      <w:r w:rsidRPr="00D07538">
        <w:rPr>
          <w:rFonts w:ascii="Arial" w:eastAsia="Arial" w:hAnsi="Arial" w:cs="Arial"/>
          <w:spacing w:val="-5"/>
          <w:sz w:val="24"/>
          <w:szCs w:val="24"/>
        </w:rPr>
        <w:t xml:space="preserve"> </w:t>
      </w:r>
      <w:r w:rsidRPr="00D07538">
        <w:rPr>
          <w:rFonts w:ascii="Arial" w:eastAsia="Arial" w:hAnsi="Arial" w:cs="Arial"/>
          <w:spacing w:val="-2"/>
          <w:sz w:val="24"/>
          <w:szCs w:val="24"/>
        </w:rPr>
        <w:t>проведения</w:t>
      </w:r>
    </w:p>
    <w:p w14:paraId="6E9E65A3" w14:textId="77777777" w:rsidR="00D07538" w:rsidRPr="00D07538" w:rsidRDefault="00D07538" w:rsidP="00D07538">
      <w:pPr>
        <w:widowControl w:val="0"/>
        <w:autoSpaceDE w:val="0"/>
        <w:autoSpaceDN w:val="0"/>
        <w:spacing w:after="0" w:line="240" w:lineRule="auto"/>
        <w:rPr>
          <w:rFonts w:ascii="Arial" w:eastAsia="Arial" w:hAnsi="Arial" w:cs="Arial"/>
        </w:rPr>
        <w:sectPr w:rsidR="00D07538" w:rsidRPr="00D07538">
          <w:pgSz w:w="11910" w:h="16840"/>
          <w:pgMar w:top="1040" w:right="620" w:bottom="280" w:left="1440" w:header="720" w:footer="720" w:gutter="0"/>
          <w:cols w:space="720"/>
        </w:sectPr>
      </w:pPr>
    </w:p>
    <w:p w14:paraId="4DAE16B3" w14:textId="77777777" w:rsidR="00D07538" w:rsidRPr="00D07538" w:rsidRDefault="00D07538" w:rsidP="00D07538">
      <w:pPr>
        <w:widowControl w:val="0"/>
        <w:autoSpaceDE w:val="0"/>
        <w:autoSpaceDN w:val="0"/>
        <w:spacing w:before="70" w:after="0" w:line="240" w:lineRule="auto"/>
        <w:ind w:right="227"/>
        <w:jc w:val="both"/>
        <w:rPr>
          <w:rFonts w:ascii="Arial" w:eastAsia="Arial" w:hAnsi="Arial" w:cs="Arial"/>
          <w:sz w:val="24"/>
          <w:szCs w:val="24"/>
        </w:rPr>
      </w:pPr>
      <w:r w:rsidRPr="00D07538">
        <w:rPr>
          <w:rFonts w:ascii="Arial" w:eastAsia="Arial" w:hAnsi="Arial" w:cs="Arial"/>
          <w:sz w:val="24"/>
          <w:szCs w:val="24"/>
        </w:rPr>
        <w:lastRenderedPageBreak/>
        <w:t>Промежуточная аттестация проводится в соответствии с Положением о промежуточной аттестации обучающихся по программам высшего образования. В контрольно-измерительный материал включаются два теоретических вопроса, позволяющих оценить уровень полученных знаний, умений, навыков.</w:t>
      </w:r>
    </w:p>
    <w:p w14:paraId="2AA9ADDD" w14:textId="77777777" w:rsidR="00D07538" w:rsidRPr="00D07538" w:rsidRDefault="00D07538" w:rsidP="00D07538">
      <w:pPr>
        <w:widowControl w:val="0"/>
        <w:autoSpaceDE w:val="0"/>
        <w:autoSpaceDN w:val="0"/>
        <w:spacing w:after="0" w:line="240" w:lineRule="auto"/>
        <w:ind w:right="225"/>
        <w:jc w:val="both"/>
        <w:rPr>
          <w:rFonts w:ascii="Arial" w:eastAsia="Arial" w:hAnsi="Arial" w:cs="Arial"/>
          <w:sz w:val="24"/>
          <w:szCs w:val="24"/>
        </w:rPr>
      </w:pPr>
      <w:r w:rsidRPr="00D07538">
        <w:rPr>
          <w:rFonts w:ascii="Arial" w:eastAsia="Arial" w:hAnsi="Arial" w:cs="Arial"/>
          <w:sz w:val="24"/>
          <w:szCs w:val="24"/>
        </w:rPr>
        <w:t>В условиях применения электронного обучения и дистанционных образова- тельных технологий экзамен проводится с использованием портала «Электрон- ный</w:t>
      </w:r>
      <w:r w:rsidRPr="00D07538">
        <w:rPr>
          <w:rFonts w:ascii="Arial" w:eastAsia="Arial" w:hAnsi="Arial" w:cs="Arial"/>
          <w:spacing w:val="68"/>
          <w:w w:val="150"/>
          <w:sz w:val="24"/>
          <w:szCs w:val="24"/>
        </w:rPr>
        <w:t xml:space="preserve"> </w:t>
      </w:r>
      <w:r w:rsidRPr="00D07538">
        <w:rPr>
          <w:rFonts w:ascii="Arial" w:eastAsia="Arial" w:hAnsi="Arial" w:cs="Arial"/>
          <w:sz w:val="24"/>
          <w:szCs w:val="24"/>
        </w:rPr>
        <w:t>университет</w:t>
      </w:r>
      <w:r w:rsidRPr="00D07538">
        <w:rPr>
          <w:rFonts w:ascii="Arial" w:eastAsia="Arial" w:hAnsi="Arial" w:cs="Arial"/>
          <w:spacing w:val="69"/>
          <w:w w:val="150"/>
          <w:sz w:val="24"/>
          <w:szCs w:val="24"/>
        </w:rPr>
        <w:t xml:space="preserve"> </w:t>
      </w:r>
      <w:r w:rsidRPr="00D07538">
        <w:rPr>
          <w:rFonts w:ascii="Arial" w:eastAsia="Arial" w:hAnsi="Arial" w:cs="Arial"/>
          <w:sz w:val="24"/>
          <w:szCs w:val="24"/>
        </w:rPr>
        <w:t>ВГУ»</w:t>
      </w:r>
      <w:r w:rsidRPr="00D07538">
        <w:rPr>
          <w:rFonts w:ascii="Arial" w:eastAsia="Arial" w:hAnsi="Arial" w:cs="Arial"/>
          <w:spacing w:val="72"/>
          <w:w w:val="150"/>
          <w:sz w:val="24"/>
          <w:szCs w:val="24"/>
        </w:rPr>
        <w:t xml:space="preserve"> </w:t>
      </w:r>
      <w:r w:rsidRPr="00D07538">
        <w:rPr>
          <w:rFonts w:ascii="Arial" w:eastAsia="Arial" w:hAnsi="Arial" w:cs="Arial"/>
          <w:sz w:val="24"/>
          <w:szCs w:val="24"/>
        </w:rPr>
        <w:t>–</w:t>
      </w:r>
      <w:r w:rsidRPr="00D07538">
        <w:rPr>
          <w:rFonts w:ascii="Arial" w:eastAsia="Arial" w:hAnsi="Arial" w:cs="Arial"/>
          <w:spacing w:val="67"/>
          <w:w w:val="150"/>
          <w:sz w:val="24"/>
          <w:szCs w:val="24"/>
        </w:rPr>
        <w:t xml:space="preserve"> </w:t>
      </w:r>
      <w:r w:rsidRPr="00D07538">
        <w:rPr>
          <w:rFonts w:ascii="Arial" w:eastAsia="Arial" w:hAnsi="Arial" w:cs="Arial"/>
          <w:sz w:val="24"/>
          <w:szCs w:val="24"/>
        </w:rPr>
        <w:t>Moodle:</w:t>
      </w:r>
      <w:hyperlink r:id="rId24">
        <w:r w:rsidRPr="00D07538">
          <w:rPr>
            <w:rFonts w:ascii="Arial" w:eastAsia="Arial" w:hAnsi="Arial" w:cs="Arial"/>
            <w:sz w:val="24"/>
            <w:szCs w:val="24"/>
          </w:rPr>
          <w:t>URL:http://www.edu.vsu.ru/</w:t>
        </w:r>
      </w:hyperlink>
      <w:r w:rsidRPr="00D07538">
        <w:rPr>
          <w:rFonts w:ascii="Arial" w:eastAsia="Arial" w:hAnsi="Arial" w:cs="Arial"/>
          <w:sz w:val="24"/>
          <w:szCs w:val="24"/>
        </w:rPr>
        <w:t>,</w:t>
      </w:r>
      <w:r w:rsidRPr="00D07538">
        <w:rPr>
          <w:rFonts w:ascii="Arial" w:eastAsia="Arial" w:hAnsi="Arial" w:cs="Arial"/>
          <w:spacing w:val="69"/>
          <w:w w:val="150"/>
          <w:sz w:val="24"/>
          <w:szCs w:val="24"/>
        </w:rPr>
        <w:t xml:space="preserve"> </w:t>
      </w:r>
      <w:r w:rsidRPr="00D07538">
        <w:rPr>
          <w:rFonts w:ascii="Arial" w:eastAsia="Arial" w:hAnsi="Arial" w:cs="Arial"/>
          <w:sz w:val="24"/>
          <w:szCs w:val="24"/>
        </w:rPr>
        <w:t>электронный</w:t>
      </w:r>
      <w:r w:rsidRPr="00D07538">
        <w:rPr>
          <w:rFonts w:ascii="Arial" w:eastAsia="Arial" w:hAnsi="Arial" w:cs="Arial"/>
          <w:spacing w:val="68"/>
          <w:w w:val="150"/>
          <w:sz w:val="24"/>
          <w:szCs w:val="24"/>
        </w:rPr>
        <w:t xml:space="preserve"> </w:t>
      </w:r>
      <w:r w:rsidRPr="00D07538">
        <w:rPr>
          <w:rFonts w:ascii="Arial" w:eastAsia="Arial" w:hAnsi="Arial" w:cs="Arial"/>
          <w:spacing w:val="-4"/>
          <w:sz w:val="24"/>
          <w:szCs w:val="24"/>
        </w:rPr>
        <w:t>курс</w:t>
      </w:r>
    </w:p>
    <w:p w14:paraId="4A7FD326" w14:textId="77777777" w:rsidR="00D07538" w:rsidRPr="00D07538" w:rsidRDefault="00D07538" w:rsidP="00D07538">
      <w:pPr>
        <w:widowControl w:val="0"/>
        <w:tabs>
          <w:tab w:val="left" w:pos="7435"/>
        </w:tabs>
        <w:autoSpaceDE w:val="0"/>
        <w:autoSpaceDN w:val="0"/>
        <w:spacing w:after="0" w:line="240" w:lineRule="auto"/>
        <w:jc w:val="both"/>
        <w:rPr>
          <w:rFonts w:ascii="Arial" w:eastAsia="Arial" w:hAnsi="Arial" w:cs="Arial"/>
          <w:sz w:val="24"/>
          <w:szCs w:val="24"/>
        </w:rPr>
      </w:pPr>
      <w:r w:rsidRPr="00D07538">
        <w:rPr>
          <w:rFonts w:ascii="Arial" w:eastAsia="Arial" w:hAnsi="Arial" w:cs="Arial"/>
          <w:spacing w:val="-2"/>
          <w:sz w:val="24"/>
          <w:szCs w:val="24"/>
        </w:rPr>
        <w:t>«Психологическое</w:t>
      </w:r>
      <w:r w:rsidRPr="00D07538">
        <w:rPr>
          <w:rFonts w:ascii="Arial" w:eastAsia="Arial" w:hAnsi="Arial" w:cs="Arial"/>
          <w:sz w:val="24"/>
          <w:szCs w:val="24"/>
        </w:rPr>
        <w:tab/>
      </w:r>
      <w:r w:rsidRPr="00D07538">
        <w:rPr>
          <w:rFonts w:ascii="Arial" w:eastAsia="Arial" w:hAnsi="Arial" w:cs="Arial"/>
          <w:spacing w:val="-2"/>
          <w:sz w:val="24"/>
          <w:szCs w:val="24"/>
        </w:rPr>
        <w:t>консультирование»</w:t>
      </w:r>
    </w:p>
    <w:p w14:paraId="24D426CF" w14:textId="77777777" w:rsidR="00D07538" w:rsidRPr="00D07538" w:rsidRDefault="00D07538" w:rsidP="00D07538">
      <w:pPr>
        <w:widowControl w:val="0"/>
        <w:autoSpaceDE w:val="0"/>
        <w:autoSpaceDN w:val="0"/>
        <w:spacing w:after="0" w:line="240" w:lineRule="auto"/>
        <w:ind w:right="221"/>
        <w:jc w:val="both"/>
        <w:rPr>
          <w:rFonts w:ascii="Arial" w:eastAsia="Arial" w:hAnsi="Arial" w:cs="Arial"/>
          <w:sz w:val="24"/>
          <w:szCs w:val="24"/>
        </w:rPr>
      </w:pPr>
      <w:r w:rsidRPr="00D07538">
        <w:rPr>
          <w:rFonts w:ascii="Arial" w:eastAsia="Arial" w:hAnsi="Arial" w:cs="Arial"/>
          <w:sz w:val="24"/>
          <w:szCs w:val="24"/>
        </w:rPr>
        <w:t>(</w:t>
      </w:r>
      <w:hyperlink r:id="rId25">
        <w:r w:rsidRPr="00D07538">
          <w:rPr>
            <w:rFonts w:ascii="Arial" w:eastAsia="Arial" w:hAnsi="Arial" w:cs="Arial"/>
            <w:color w:val="0000FF"/>
            <w:sz w:val="24"/>
            <w:szCs w:val="24"/>
            <w:u w:val="single" w:color="0000FF"/>
          </w:rPr>
          <w:t>URL:https://edu.vsu.ru/course/view.php?id=10395</w:t>
        </w:r>
      </w:hyperlink>
      <w:r w:rsidRPr="00D07538">
        <w:rPr>
          <w:rFonts w:ascii="Arial" w:eastAsia="Arial" w:hAnsi="Arial" w:cs="Arial"/>
          <w:sz w:val="24"/>
          <w:szCs w:val="24"/>
        </w:rPr>
        <w:t>) в форме компьютерного тестиро- вания. При этом перечень вопросов к экзамену не меняется. В этих условиях кон- трольно-измерительные материалы промежуточной аттестации включают в себя тестовые задания закрытого типа с единичным выбором (один правильный ответ) и индивидуальное письменное задание.</w:t>
      </w:r>
    </w:p>
    <w:p w14:paraId="79E18A0B" w14:textId="77777777" w:rsidR="00D07538" w:rsidRPr="00D07538" w:rsidRDefault="00D07538" w:rsidP="00D07538">
      <w:pPr>
        <w:widowControl w:val="0"/>
        <w:autoSpaceDE w:val="0"/>
        <w:autoSpaceDN w:val="0"/>
        <w:spacing w:after="0" w:line="240" w:lineRule="auto"/>
        <w:rPr>
          <w:rFonts w:ascii="Arial" w:eastAsia="Arial" w:hAnsi="Arial" w:cs="Arial"/>
          <w:sz w:val="24"/>
          <w:szCs w:val="24"/>
        </w:rPr>
      </w:pPr>
      <w:r w:rsidRPr="00D07538">
        <w:rPr>
          <w:rFonts w:ascii="Arial" w:eastAsia="Arial" w:hAnsi="Arial" w:cs="Arial"/>
          <w:spacing w:val="-2"/>
          <w:sz w:val="24"/>
          <w:szCs w:val="24"/>
        </w:rPr>
        <w:t>Пример:</w:t>
      </w:r>
    </w:p>
    <w:p w14:paraId="5C79C6B3" w14:textId="77777777" w:rsidR="00D07538" w:rsidRPr="00D07538" w:rsidRDefault="00D07538" w:rsidP="00D07538">
      <w:pPr>
        <w:widowControl w:val="0"/>
        <w:autoSpaceDE w:val="0"/>
        <w:autoSpaceDN w:val="0"/>
        <w:spacing w:before="1" w:after="0" w:line="240" w:lineRule="auto"/>
        <w:rPr>
          <w:rFonts w:ascii="Arial" w:eastAsia="Arial" w:hAnsi="Arial" w:cs="Arial"/>
          <w:sz w:val="24"/>
          <w:szCs w:val="24"/>
        </w:rPr>
      </w:pPr>
      <w:r w:rsidRPr="00D07538">
        <w:rPr>
          <w:rFonts w:ascii="Arial" w:eastAsia="Arial" w:hAnsi="Arial" w:cs="Arial"/>
          <w:sz w:val="24"/>
          <w:szCs w:val="24"/>
        </w:rPr>
        <w:t>1.</w:t>
      </w:r>
      <w:r w:rsidRPr="00D07538">
        <w:rPr>
          <w:rFonts w:ascii="Arial" w:eastAsia="Arial" w:hAnsi="Arial" w:cs="Arial"/>
          <w:spacing w:val="-2"/>
          <w:sz w:val="24"/>
          <w:szCs w:val="24"/>
        </w:rPr>
        <w:t xml:space="preserve"> Тест.</w:t>
      </w:r>
    </w:p>
    <w:p w14:paraId="46C8A0DC" w14:textId="77777777" w:rsidR="00D07538" w:rsidRPr="00D07538" w:rsidRDefault="00D07538" w:rsidP="00D07538">
      <w:pPr>
        <w:widowControl w:val="0"/>
        <w:autoSpaceDE w:val="0"/>
        <w:autoSpaceDN w:val="0"/>
        <w:spacing w:before="2" w:after="0" w:line="240" w:lineRule="auto"/>
        <w:rPr>
          <w:rFonts w:ascii="Arial" w:eastAsia="Arial" w:hAnsi="Arial" w:cs="Arial"/>
          <w:sz w:val="20"/>
        </w:rPr>
      </w:pPr>
      <w:r w:rsidRPr="00D07538">
        <w:rPr>
          <w:rFonts w:ascii="Arial" w:eastAsia="Arial" w:hAnsi="Arial" w:cs="Arial"/>
          <w:spacing w:val="-2"/>
          <w:sz w:val="20"/>
        </w:rPr>
        <w:t>………………………</w:t>
      </w:r>
    </w:p>
    <w:p w14:paraId="19CFFDFA" w14:textId="77777777" w:rsidR="00D07538" w:rsidRPr="00D07538" w:rsidRDefault="00D07538" w:rsidP="00D07538">
      <w:pPr>
        <w:widowControl w:val="0"/>
        <w:autoSpaceDE w:val="0"/>
        <w:autoSpaceDN w:val="0"/>
        <w:spacing w:after="0" w:line="240" w:lineRule="auto"/>
        <w:ind w:right="1119"/>
        <w:rPr>
          <w:rFonts w:ascii="Arial" w:eastAsia="Arial" w:hAnsi="Arial" w:cs="Arial"/>
          <w:sz w:val="20"/>
        </w:rPr>
      </w:pPr>
      <w:r w:rsidRPr="00D07538">
        <w:rPr>
          <w:rFonts w:ascii="Arial" w:eastAsia="Arial" w:hAnsi="Arial" w:cs="Arial"/>
          <w:sz w:val="20"/>
        </w:rPr>
        <w:t>3.</w:t>
      </w:r>
      <w:r w:rsidRPr="00D07538">
        <w:rPr>
          <w:rFonts w:ascii="Arial" w:eastAsia="Arial" w:hAnsi="Arial" w:cs="Arial"/>
          <w:spacing w:val="-7"/>
          <w:sz w:val="20"/>
        </w:rPr>
        <w:t xml:space="preserve"> </w:t>
      </w:r>
      <w:r w:rsidRPr="00D07538">
        <w:rPr>
          <w:rFonts w:ascii="Arial" w:eastAsia="Arial" w:hAnsi="Arial" w:cs="Arial"/>
          <w:sz w:val="20"/>
        </w:rPr>
        <w:t>Основная</w:t>
      </w:r>
      <w:r w:rsidRPr="00D07538">
        <w:rPr>
          <w:rFonts w:ascii="Arial" w:eastAsia="Arial" w:hAnsi="Arial" w:cs="Arial"/>
          <w:spacing w:val="-4"/>
          <w:sz w:val="20"/>
        </w:rPr>
        <w:t xml:space="preserve"> </w:t>
      </w:r>
      <w:r w:rsidRPr="00D07538">
        <w:rPr>
          <w:rFonts w:ascii="Arial" w:eastAsia="Arial" w:hAnsi="Arial" w:cs="Arial"/>
          <w:sz w:val="20"/>
        </w:rPr>
        <w:t>роль</w:t>
      </w:r>
      <w:r w:rsidRPr="00D07538">
        <w:rPr>
          <w:rFonts w:ascii="Arial" w:eastAsia="Arial" w:hAnsi="Arial" w:cs="Arial"/>
          <w:spacing w:val="40"/>
          <w:sz w:val="20"/>
        </w:rPr>
        <w:t xml:space="preserve"> </w:t>
      </w:r>
      <w:r w:rsidRPr="00D07538">
        <w:rPr>
          <w:rFonts w:ascii="Arial" w:eastAsia="Arial" w:hAnsi="Arial" w:cs="Arial"/>
          <w:sz w:val="20"/>
        </w:rPr>
        <w:t>консультанта</w:t>
      </w:r>
      <w:r w:rsidRPr="00D07538">
        <w:rPr>
          <w:rFonts w:ascii="Arial" w:eastAsia="Arial" w:hAnsi="Arial" w:cs="Arial"/>
          <w:spacing w:val="-4"/>
          <w:sz w:val="20"/>
        </w:rPr>
        <w:t xml:space="preserve"> </w:t>
      </w:r>
      <w:r w:rsidRPr="00D07538">
        <w:rPr>
          <w:rFonts w:ascii="Arial" w:eastAsia="Arial" w:hAnsi="Arial" w:cs="Arial"/>
          <w:sz w:val="20"/>
        </w:rPr>
        <w:t>в</w:t>
      </w:r>
      <w:r w:rsidRPr="00D07538">
        <w:rPr>
          <w:rFonts w:ascii="Arial" w:eastAsia="Arial" w:hAnsi="Arial" w:cs="Arial"/>
          <w:spacing w:val="-6"/>
          <w:sz w:val="20"/>
        </w:rPr>
        <w:t xml:space="preserve"> </w:t>
      </w:r>
      <w:r w:rsidRPr="00D07538">
        <w:rPr>
          <w:rFonts w:ascii="Arial" w:eastAsia="Arial" w:hAnsi="Arial" w:cs="Arial"/>
          <w:sz w:val="20"/>
        </w:rPr>
        <w:t>процессе</w:t>
      </w:r>
      <w:r w:rsidRPr="00D07538">
        <w:rPr>
          <w:rFonts w:ascii="Arial" w:eastAsia="Arial" w:hAnsi="Arial" w:cs="Arial"/>
          <w:spacing w:val="-6"/>
          <w:sz w:val="20"/>
        </w:rPr>
        <w:t xml:space="preserve"> </w:t>
      </w:r>
      <w:r w:rsidRPr="00D07538">
        <w:rPr>
          <w:rFonts w:ascii="Arial" w:eastAsia="Arial" w:hAnsi="Arial" w:cs="Arial"/>
          <w:sz w:val="20"/>
        </w:rPr>
        <w:t>психологического</w:t>
      </w:r>
      <w:r w:rsidRPr="00D07538">
        <w:rPr>
          <w:rFonts w:ascii="Arial" w:eastAsia="Arial" w:hAnsi="Arial" w:cs="Arial"/>
          <w:spacing w:val="-4"/>
          <w:sz w:val="20"/>
        </w:rPr>
        <w:t xml:space="preserve"> </w:t>
      </w:r>
      <w:r w:rsidRPr="00D07538">
        <w:rPr>
          <w:rFonts w:ascii="Arial" w:eastAsia="Arial" w:hAnsi="Arial" w:cs="Arial"/>
          <w:sz w:val="20"/>
        </w:rPr>
        <w:t>консультирования</w:t>
      </w:r>
      <w:r w:rsidRPr="00D07538">
        <w:rPr>
          <w:rFonts w:ascii="Arial" w:eastAsia="Arial" w:hAnsi="Arial" w:cs="Arial"/>
          <w:spacing w:val="-6"/>
          <w:sz w:val="20"/>
        </w:rPr>
        <w:t xml:space="preserve"> </w:t>
      </w:r>
      <w:r w:rsidRPr="00D07538">
        <w:rPr>
          <w:rFonts w:ascii="Arial" w:eastAsia="Arial" w:hAnsi="Arial" w:cs="Arial"/>
          <w:sz w:val="20"/>
        </w:rPr>
        <w:t>состоит: а)</w:t>
      </w:r>
      <w:r w:rsidRPr="00D07538">
        <w:rPr>
          <w:rFonts w:ascii="Arial" w:eastAsia="Arial" w:hAnsi="Arial" w:cs="Arial"/>
          <w:spacing w:val="40"/>
          <w:sz w:val="20"/>
        </w:rPr>
        <w:t xml:space="preserve"> </w:t>
      </w:r>
      <w:r w:rsidRPr="00D07538">
        <w:rPr>
          <w:rFonts w:ascii="Arial" w:eastAsia="Arial" w:hAnsi="Arial" w:cs="Arial"/>
          <w:sz w:val="20"/>
        </w:rPr>
        <w:t>в указывании клиенту как ему жить;</w:t>
      </w:r>
    </w:p>
    <w:p w14:paraId="5B4F226E" w14:textId="77777777" w:rsidR="00D07538" w:rsidRPr="00D07538" w:rsidRDefault="00D07538" w:rsidP="00D07538">
      <w:pPr>
        <w:widowControl w:val="0"/>
        <w:autoSpaceDE w:val="0"/>
        <w:autoSpaceDN w:val="0"/>
        <w:spacing w:before="1" w:after="0" w:line="240" w:lineRule="auto"/>
        <w:rPr>
          <w:rFonts w:ascii="Arial" w:eastAsia="Arial" w:hAnsi="Arial" w:cs="Arial"/>
          <w:sz w:val="20"/>
        </w:rPr>
      </w:pPr>
      <w:r w:rsidRPr="00D07538">
        <w:rPr>
          <w:rFonts w:ascii="Arial" w:eastAsia="Arial" w:hAnsi="Arial" w:cs="Arial"/>
          <w:sz w:val="20"/>
        </w:rPr>
        <w:t xml:space="preserve">б) в помощи клиенту выявить внутренние резервы и устранить факторы, мешающие их использо- </w:t>
      </w:r>
      <w:r w:rsidRPr="00D07538">
        <w:rPr>
          <w:rFonts w:ascii="Arial" w:eastAsia="Arial" w:hAnsi="Arial" w:cs="Arial"/>
          <w:spacing w:val="-2"/>
          <w:sz w:val="20"/>
        </w:rPr>
        <w:t>ванию;</w:t>
      </w:r>
    </w:p>
    <w:p w14:paraId="05E8C229" w14:textId="77777777" w:rsidR="00D07538" w:rsidRPr="00D07538" w:rsidRDefault="00D07538" w:rsidP="00D07538">
      <w:pPr>
        <w:widowControl w:val="0"/>
        <w:autoSpaceDE w:val="0"/>
        <w:autoSpaceDN w:val="0"/>
        <w:spacing w:after="0" w:line="228" w:lineRule="exact"/>
        <w:rPr>
          <w:rFonts w:ascii="Arial" w:eastAsia="Arial" w:hAnsi="Arial" w:cs="Arial"/>
          <w:sz w:val="20"/>
        </w:rPr>
      </w:pPr>
      <w:r w:rsidRPr="00D07538">
        <w:rPr>
          <w:rFonts w:ascii="Arial" w:eastAsia="Arial" w:hAnsi="Arial" w:cs="Arial"/>
          <w:sz w:val="20"/>
        </w:rPr>
        <w:t>в)</w:t>
      </w:r>
      <w:r w:rsidRPr="00D07538">
        <w:rPr>
          <w:rFonts w:ascii="Arial" w:eastAsia="Arial" w:hAnsi="Arial" w:cs="Arial"/>
          <w:spacing w:val="-9"/>
          <w:sz w:val="20"/>
        </w:rPr>
        <w:t xml:space="preserve"> </w:t>
      </w:r>
      <w:r w:rsidRPr="00D07538">
        <w:rPr>
          <w:rFonts w:ascii="Arial" w:eastAsia="Arial" w:hAnsi="Arial" w:cs="Arial"/>
          <w:sz w:val="20"/>
        </w:rPr>
        <w:t>в</w:t>
      </w:r>
      <w:r w:rsidRPr="00D07538">
        <w:rPr>
          <w:rFonts w:ascii="Arial" w:eastAsia="Arial" w:hAnsi="Arial" w:cs="Arial"/>
          <w:spacing w:val="-10"/>
          <w:sz w:val="20"/>
        </w:rPr>
        <w:t xml:space="preserve"> </w:t>
      </w:r>
      <w:r w:rsidRPr="00D07538">
        <w:rPr>
          <w:rFonts w:ascii="Arial" w:eastAsia="Arial" w:hAnsi="Arial" w:cs="Arial"/>
          <w:sz w:val="20"/>
        </w:rPr>
        <w:t>рекомендации</w:t>
      </w:r>
      <w:r w:rsidRPr="00D07538">
        <w:rPr>
          <w:rFonts w:ascii="Arial" w:eastAsia="Arial" w:hAnsi="Arial" w:cs="Arial"/>
          <w:spacing w:val="-11"/>
          <w:sz w:val="20"/>
        </w:rPr>
        <w:t xml:space="preserve"> </w:t>
      </w:r>
      <w:r w:rsidRPr="00D07538">
        <w:rPr>
          <w:rFonts w:ascii="Arial" w:eastAsia="Arial" w:hAnsi="Arial" w:cs="Arial"/>
          <w:sz w:val="20"/>
        </w:rPr>
        <w:t>стационарного</w:t>
      </w:r>
      <w:r w:rsidRPr="00D07538">
        <w:rPr>
          <w:rFonts w:ascii="Arial" w:eastAsia="Arial" w:hAnsi="Arial" w:cs="Arial"/>
          <w:spacing w:val="-8"/>
          <w:sz w:val="20"/>
        </w:rPr>
        <w:t xml:space="preserve"> </w:t>
      </w:r>
      <w:r w:rsidRPr="00D07538">
        <w:rPr>
          <w:rFonts w:ascii="Arial" w:eastAsia="Arial" w:hAnsi="Arial" w:cs="Arial"/>
          <w:spacing w:val="-2"/>
          <w:sz w:val="20"/>
        </w:rPr>
        <w:t>лечения.</w:t>
      </w:r>
    </w:p>
    <w:p w14:paraId="4D6D5D76" w14:textId="77777777" w:rsidR="00D07538" w:rsidRPr="00D07538" w:rsidRDefault="00D07538" w:rsidP="00D07538">
      <w:pPr>
        <w:widowControl w:val="0"/>
        <w:autoSpaceDE w:val="0"/>
        <w:autoSpaceDN w:val="0"/>
        <w:spacing w:after="0" w:line="240" w:lineRule="auto"/>
        <w:rPr>
          <w:rFonts w:ascii="Arial" w:eastAsia="Arial" w:hAnsi="Arial" w:cs="Arial"/>
          <w:sz w:val="20"/>
        </w:rPr>
      </w:pPr>
      <w:r w:rsidRPr="00D07538">
        <w:rPr>
          <w:rFonts w:ascii="Arial" w:eastAsia="Arial" w:hAnsi="Arial" w:cs="Arial"/>
          <w:spacing w:val="-2"/>
          <w:sz w:val="20"/>
        </w:rPr>
        <w:t>…………………………</w:t>
      </w:r>
    </w:p>
    <w:p w14:paraId="77A7450A" w14:textId="77777777" w:rsidR="00D07538" w:rsidRPr="00D07538" w:rsidRDefault="00D07538" w:rsidP="00D07538">
      <w:pPr>
        <w:widowControl w:val="0"/>
        <w:autoSpaceDE w:val="0"/>
        <w:autoSpaceDN w:val="0"/>
        <w:spacing w:before="1" w:after="0" w:line="240" w:lineRule="auto"/>
        <w:ind w:right="2555"/>
        <w:rPr>
          <w:rFonts w:ascii="Arial" w:eastAsia="Arial" w:hAnsi="Arial" w:cs="Arial"/>
          <w:sz w:val="20"/>
        </w:rPr>
      </w:pPr>
      <w:r w:rsidRPr="00D07538">
        <w:rPr>
          <w:rFonts w:ascii="Arial" w:eastAsia="Arial" w:hAnsi="Arial" w:cs="Arial"/>
          <w:sz w:val="20"/>
        </w:rPr>
        <w:t>7.</w:t>
      </w:r>
      <w:r w:rsidRPr="00D07538">
        <w:rPr>
          <w:rFonts w:ascii="Arial" w:eastAsia="Arial" w:hAnsi="Arial" w:cs="Arial"/>
          <w:spacing w:val="-7"/>
          <w:sz w:val="20"/>
        </w:rPr>
        <w:t xml:space="preserve"> </w:t>
      </w:r>
      <w:r w:rsidRPr="00D07538">
        <w:rPr>
          <w:rFonts w:ascii="Arial" w:eastAsia="Arial" w:hAnsi="Arial" w:cs="Arial"/>
          <w:sz w:val="20"/>
        </w:rPr>
        <w:t>Качество</w:t>
      </w:r>
      <w:r w:rsidRPr="00D07538">
        <w:rPr>
          <w:rFonts w:ascii="Arial" w:eastAsia="Arial" w:hAnsi="Arial" w:cs="Arial"/>
          <w:spacing w:val="-6"/>
          <w:sz w:val="20"/>
        </w:rPr>
        <w:t xml:space="preserve"> </w:t>
      </w:r>
      <w:r w:rsidRPr="00D07538">
        <w:rPr>
          <w:rFonts w:ascii="Arial" w:eastAsia="Arial" w:hAnsi="Arial" w:cs="Arial"/>
          <w:sz w:val="20"/>
        </w:rPr>
        <w:t>консультативного</w:t>
      </w:r>
      <w:r w:rsidRPr="00D07538">
        <w:rPr>
          <w:rFonts w:ascii="Arial" w:eastAsia="Arial" w:hAnsi="Arial" w:cs="Arial"/>
          <w:spacing w:val="-5"/>
          <w:sz w:val="20"/>
        </w:rPr>
        <w:t xml:space="preserve"> </w:t>
      </w:r>
      <w:r w:rsidRPr="00D07538">
        <w:rPr>
          <w:rFonts w:ascii="Arial" w:eastAsia="Arial" w:hAnsi="Arial" w:cs="Arial"/>
          <w:sz w:val="20"/>
        </w:rPr>
        <w:t>контакта</w:t>
      </w:r>
      <w:r w:rsidRPr="00D07538">
        <w:rPr>
          <w:rFonts w:ascii="Arial" w:eastAsia="Arial" w:hAnsi="Arial" w:cs="Arial"/>
          <w:spacing w:val="-6"/>
          <w:sz w:val="20"/>
        </w:rPr>
        <w:t xml:space="preserve"> </w:t>
      </w:r>
      <w:r w:rsidRPr="00D07538">
        <w:rPr>
          <w:rFonts w:ascii="Arial" w:eastAsia="Arial" w:hAnsi="Arial" w:cs="Arial"/>
          <w:sz w:val="20"/>
        </w:rPr>
        <w:t>зависит</w:t>
      </w:r>
      <w:r w:rsidRPr="00D07538">
        <w:rPr>
          <w:rFonts w:ascii="Arial" w:eastAsia="Arial" w:hAnsi="Arial" w:cs="Arial"/>
          <w:spacing w:val="-6"/>
          <w:sz w:val="20"/>
        </w:rPr>
        <w:t xml:space="preserve"> </w:t>
      </w:r>
      <w:r w:rsidRPr="00D07538">
        <w:rPr>
          <w:rFonts w:ascii="Arial" w:eastAsia="Arial" w:hAnsi="Arial" w:cs="Arial"/>
          <w:sz w:val="20"/>
        </w:rPr>
        <w:t>от</w:t>
      </w:r>
      <w:r w:rsidRPr="00D07538">
        <w:rPr>
          <w:rFonts w:ascii="Arial" w:eastAsia="Arial" w:hAnsi="Arial" w:cs="Arial"/>
          <w:spacing w:val="-5"/>
          <w:sz w:val="20"/>
        </w:rPr>
        <w:t xml:space="preserve"> </w:t>
      </w:r>
      <w:r w:rsidRPr="00D07538">
        <w:rPr>
          <w:rFonts w:ascii="Arial" w:eastAsia="Arial" w:hAnsi="Arial" w:cs="Arial"/>
          <w:sz w:val="20"/>
        </w:rPr>
        <w:t>двух</w:t>
      </w:r>
      <w:r w:rsidRPr="00D07538">
        <w:rPr>
          <w:rFonts w:ascii="Arial" w:eastAsia="Arial" w:hAnsi="Arial" w:cs="Arial"/>
          <w:spacing w:val="-4"/>
          <w:sz w:val="20"/>
        </w:rPr>
        <w:t xml:space="preserve"> </w:t>
      </w:r>
      <w:r w:rsidRPr="00D07538">
        <w:rPr>
          <w:rFonts w:ascii="Arial" w:eastAsia="Arial" w:hAnsi="Arial" w:cs="Arial"/>
          <w:sz w:val="20"/>
        </w:rPr>
        <w:t>важных</w:t>
      </w:r>
      <w:r w:rsidRPr="00D07538">
        <w:rPr>
          <w:rFonts w:ascii="Arial" w:eastAsia="Arial" w:hAnsi="Arial" w:cs="Arial"/>
          <w:spacing w:val="-6"/>
          <w:sz w:val="20"/>
        </w:rPr>
        <w:t xml:space="preserve"> </w:t>
      </w:r>
      <w:r w:rsidRPr="00D07538">
        <w:rPr>
          <w:rFonts w:ascii="Arial" w:eastAsia="Arial" w:hAnsi="Arial" w:cs="Arial"/>
          <w:sz w:val="20"/>
        </w:rPr>
        <w:t>факторов: а) физического и эмоционального компонента;</w:t>
      </w:r>
    </w:p>
    <w:p w14:paraId="67109448" w14:textId="77777777" w:rsidR="00D07538" w:rsidRPr="00D07538" w:rsidRDefault="00D07538" w:rsidP="00D07538">
      <w:pPr>
        <w:widowControl w:val="0"/>
        <w:autoSpaceDE w:val="0"/>
        <w:autoSpaceDN w:val="0"/>
        <w:spacing w:before="1" w:after="0" w:line="240" w:lineRule="auto"/>
        <w:ind w:right="225"/>
        <w:rPr>
          <w:rFonts w:ascii="Arial" w:eastAsia="Arial" w:hAnsi="Arial" w:cs="Arial"/>
          <w:sz w:val="20"/>
        </w:rPr>
      </w:pPr>
      <w:r w:rsidRPr="00D07538">
        <w:rPr>
          <w:rFonts w:ascii="Arial" w:eastAsia="Arial" w:hAnsi="Arial" w:cs="Arial"/>
          <w:sz w:val="20"/>
        </w:rPr>
        <w:t>б) терапевтического климата и</w:t>
      </w:r>
      <w:r w:rsidRPr="00D07538">
        <w:rPr>
          <w:rFonts w:ascii="Arial" w:eastAsia="Arial" w:hAnsi="Arial" w:cs="Arial"/>
          <w:spacing w:val="40"/>
          <w:sz w:val="20"/>
        </w:rPr>
        <w:t xml:space="preserve"> </w:t>
      </w:r>
      <w:r w:rsidRPr="00D07538">
        <w:rPr>
          <w:rFonts w:ascii="Arial" w:eastAsia="Arial" w:hAnsi="Arial" w:cs="Arial"/>
          <w:sz w:val="20"/>
        </w:rPr>
        <w:t>навыков консультанта (вербальных и невербальных) в поддержа- нии общения;</w:t>
      </w:r>
    </w:p>
    <w:p w14:paraId="02156D8B" w14:textId="77777777" w:rsidR="00D07538" w:rsidRPr="00D07538" w:rsidRDefault="00D07538" w:rsidP="00D07538">
      <w:pPr>
        <w:widowControl w:val="0"/>
        <w:autoSpaceDE w:val="0"/>
        <w:autoSpaceDN w:val="0"/>
        <w:spacing w:after="0" w:line="228" w:lineRule="exact"/>
        <w:rPr>
          <w:rFonts w:ascii="Arial" w:eastAsia="Arial" w:hAnsi="Arial" w:cs="Arial"/>
          <w:sz w:val="20"/>
        </w:rPr>
      </w:pPr>
      <w:r w:rsidRPr="00D07538">
        <w:rPr>
          <w:rFonts w:ascii="Arial" w:eastAsia="Arial" w:hAnsi="Arial" w:cs="Arial"/>
          <w:sz w:val="20"/>
        </w:rPr>
        <w:t>в)</w:t>
      </w:r>
      <w:r w:rsidRPr="00D07538">
        <w:rPr>
          <w:rFonts w:ascii="Arial" w:eastAsia="Arial" w:hAnsi="Arial" w:cs="Arial"/>
          <w:spacing w:val="-11"/>
          <w:sz w:val="20"/>
        </w:rPr>
        <w:t xml:space="preserve"> </w:t>
      </w:r>
      <w:r w:rsidRPr="00D07538">
        <w:rPr>
          <w:rFonts w:ascii="Arial" w:eastAsia="Arial" w:hAnsi="Arial" w:cs="Arial"/>
          <w:sz w:val="20"/>
        </w:rPr>
        <w:t>навыков</w:t>
      </w:r>
      <w:r w:rsidRPr="00D07538">
        <w:rPr>
          <w:rFonts w:ascii="Arial" w:eastAsia="Arial" w:hAnsi="Arial" w:cs="Arial"/>
          <w:spacing w:val="-10"/>
          <w:sz w:val="20"/>
        </w:rPr>
        <w:t xml:space="preserve"> </w:t>
      </w:r>
      <w:r w:rsidRPr="00D07538">
        <w:rPr>
          <w:rFonts w:ascii="Arial" w:eastAsia="Arial" w:hAnsi="Arial" w:cs="Arial"/>
          <w:sz w:val="20"/>
        </w:rPr>
        <w:t>делового</w:t>
      </w:r>
      <w:r w:rsidRPr="00D07538">
        <w:rPr>
          <w:rFonts w:ascii="Arial" w:eastAsia="Arial" w:hAnsi="Arial" w:cs="Arial"/>
          <w:spacing w:val="-9"/>
          <w:sz w:val="20"/>
        </w:rPr>
        <w:t xml:space="preserve"> </w:t>
      </w:r>
      <w:r w:rsidRPr="00D07538">
        <w:rPr>
          <w:rFonts w:ascii="Arial" w:eastAsia="Arial" w:hAnsi="Arial" w:cs="Arial"/>
          <w:sz w:val="20"/>
        </w:rPr>
        <w:t>общения</w:t>
      </w:r>
      <w:r w:rsidRPr="00D07538">
        <w:rPr>
          <w:rFonts w:ascii="Arial" w:eastAsia="Arial" w:hAnsi="Arial" w:cs="Arial"/>
          <w:spacing w:val="-9"/>
          <w:sz w:val="20"/>
        </w:rPr>
        <w:t xml:space="preserve"> </w:t>
      </w:r>
      <w:r w:rsidRPr="00D07538">
        <w:rPr>
          <w:rFonts w:ascii="Arial" w:eastAsia="Arial" w:hAnsi="Arial" w:cs="Arial"/>
          <w:sz w:val="20"/>
        </w:rPr>
        <w:t>и</w:t>
      </w:r>
      <w:r w:rsidRPr="00D07538">
        <w:rPr>
          <w:rFonts w:ascii="Arial" w:eastAsia="Arial" w:hAnsi="Arial" w:cs="Arial"/>
          <w:spacing w:val="-12"/>
          <w:sz w:val="20"/>
        </w:rPr>
        <w:t xml:space="preserve"> </w:t>
      </w:r>
      <w:r w:rsidRPr="00D07538">
        <w:rPr>
          <w:rFonts w:ascii="Arial" w:eastAsia="Arial" w:hAnsi="Arial" w:cs="Arial"/>
          <w:sz w:val="20"/>
        </w:rPr>
        <w:t>организационного</w:t>
      </w:r>
      <w:r w:rsidRPr="00D07538">
        <w:rPr>
          <w:rFonts w:ascii="Arial" w:eastAsia="Arial" w:hAnsi="Arial" w:cs="Arial"/>
          <w:spacing w:val="-10"/>
          <w:sz w:val="20"/>
        </w:rPr>
        <w:t xml:space="preserve"> </w:t>
      </w:r>
      <w:r w:rsidRPr="00D07538">
        <w:rPr>
          <w:rFonts w:ascii="Arial" w:eastAsia="Arial" w:hAnsi="Arial" w:cs="Arial"/>
          <w:spacing w:val="-2"/>
          <w:sz w:val="20"/>
        </w:rPr>
        <w:t>консультирования</w:t>
      </w:r>
    </w:p>
    <w:p w14:paraId="0B1829BE" w14:textId="77777777" w:rsidR="00D07538" w:rsidRPr="00D07538" w:rsidRDefault="00D07538" w:rsidP="00D07538">
      <w:pPr>
        <w:widowControl w:val="0"/>
        <w:autoSpaceDE w:val="0"/>
        <w:autoSpaceDN w:val="0"/>
        <w:spacing w:after="0" w:line="240" w:lineRule="auto"/>
        <w:rPr>
          <w:rFonts w:ascii="Arial" w:eastAsia="Arial" w:hAnsi="Arial" w:cs="Arial"/>
          <w:sz w:val="20"/>
        </w:rPr>
      </w:pPr>
      <w:r w:rsidRPr="00D07538">
        <w:rPr>
          <w:rFonts w:ascii="Arial" w:eastAsia="Arial" w:hAnsi="Arial" w:cs="Arial"/>
          <w:spacing w:val="-2"/>
          <w:sz w:val="20"/>
        </w:rPr>
        <w:t>……………………………</w:t>
      </w:r>
    </w:p>
    <w:p w14:paraId="39061300" w14:textId="77777777" w:rsidR="00D07538" w:rsidRPr="00D07538" w:rsidRDefault="00D07538" w:rsidP="00D07538">
      <w:pPr>
        <w:widowControl w:val="0"/>
        <w:numPr>
          <w:ilvl w:val="0"/>
          <w:numId w:val="1"/>
        </w:numPr>
        <w:tabs>
          <w:tab w:val="left" w:pos="613"/>
        </w:tabs>
        <w:autoSpaceDE w:val="0"/>
        <w:autoSpaceDN w:val="0"/>
        <w:spacing w:after="0" w:line="240" w:lineRule="auto"/>
        <w:ind w:right="237"/>
        <w:jc w:val="both"/>
        <w:rPr>
          <w:rFonts w:ascii="Arial" w:eastAsia="Arial" w:hAnsi="Arial" w:cs="Arial"/>
          <w:sz w:val="20"/>
        </w:rPr>
      </w:pPr>
      <w:r w:rsidRPr="00D07538">
        <w:rPr>
          <w:rFonts w:ascii="Arial" w:eastAsia="Arial" w:hAnsi="Arial" w:cs="Arial"/>
          <w:sz w:val="20"/>
        </w:rPr>
        <w:t>Препятствует установлению контакта, эффективного для оказания психологической помощи в процессе консультирования, следующее условие:</w:t>
      </w:r>
    </w:p>
    <w:p w14:paraId="3913C194" w14:textId="77777777" w:rsidR="00D07538" w:rsidRPr="00D07538" w:rsidRDefault="00D07538" w:rsidP="00D07538">
      <w:pPr>
        <w:widowControl w:val="0"/>
        <w:autoSpaceDE w:val="0"/>
        <w:autoSpaceDN w:val="0"/>
        <w:spacing w:before="2" w:after="0" w:line="240" w:lineRule="auto"/>
        <w:ind w:right="1704"/>
        <w:rPr>
          <w:rFonts w:ascii="Arial" w:eastAsia="Arial" w:hAnsi="Arial" w:cs="Arial"/>
          <w:sz w:val="20"/>
        </w:rPr>
      </w:pPr>
      <w:r w:rsidRPr="00D07538">
        <w:rPr>
          <w:rFonts w:ascii="Arial" w:eastAsia="Arial" w:hAnsi="Arial" w:cs="Arial"/>
          <w:sz w:val="20"/>
        </w:rPr>
        <w:t>а)</w:t>
      </w:r>
      <w:r w:rsidRPr="00D07538">
        <w:rPr>
          <w:rFonts w:ascii="Arial" w:eastAsia="Arial" w:hAnsi="Arial" w:cs="Arial"/>
          <w:spacing w:val="-5"/>
          <w:sz w:val="20"/>
        </w:rPr>
        <w:t xml:space="preserve"> </w:t>
      </w:r>
      <w:r w:rsidRPr="00D07538">
        <w:rPr>
          <w:rFonts w:ascii="Arial" w:eastAsia="Arial" w:hAnsi="Arial" w:cs="Arial"/>
          <w:sz w:val="20"/>
        </w:rPr>
        <w:t>клиент</w:t>
      </w:r>
      <w:r w:rsidRPr="00D07538">
        <w:rPr>
          <w:rFonts w:ascii="Arial" w:eastAsia="Arial" w:hAnsi="Arial" w:cs="Arial"/>
          <w:spacing w:val="-4"/>
          <w:sz w:val="20"/>
        </w:rPr>
        <w:t xml:space="preserve"> </w:t>
      </w:r>
      <w:r w:rsidRPr="00D07538">
        <w:rPr>
          <w:rFonts w:ascii="Arial" w:eastAsia="Arial" w:hAnsi="Arial" w:cs="Arial"/>
          <w:sz w:val="20"/>
        </w:rPr>
        <w:t>пребывает</w:t>
      </w:r>
      <w:r w:rsidRPr="00D07538">
        <w:rPr>
          <w:rFonts w:ascii="Arial" w:eastAsia="Arial" w:hAnsi="Arial" w:cs="Arial"/>
          <w:spacing w:val="-4"/>
          <w:sz w:val="20"/>
        </w:rPr>
        <w:t xml:space="preserve"> </w:t>
      </w:r>
      <w:r w:rsidRPr="00D07538">
        <w:rPr>
          <w:rFonts w:ascii="Arial" w:eastAsia="Arial" w:hAnsi="Arial" w:cs="Arial"/>
          <w:sz w:val="20"/>
        </w:rPr>
        <w:t>в</w:t>
      </w:r>
      <w:r w:rsidRPr="00D07538">
        <w:rPr>
          <w:rFonts w:ascii="Arial" w:eastAsia="Arial" w:hAnsi="Arial" w:cs="Arial"/>
          <w:spacing w:val="-5"/>
          <w:sz w:val="20"/>
        </w:rPr>
        <w:t xml:space="preserve"> </w:t>
      </w:r>
      <w:r w:rsidRPr="00D07538">
        <w:rPr>
          <w:rFonts w:ascii="Arial" w:eastAsia="Arial" w:hAnsi="Arial" w:cs="Arial"/>
          <w:sz w:val="20"/>
        </w:rPr>
        <w:t>состоянии</w:t>
      </w:r>
      <w:r w:rsidRPr="00D07538">
        <w:rPr>
          <w:rFonts w:ascii="Arial" w:eastAsia="Arial" w:hAnsi="Arial" w:cs="Arial"/>
          <w:spacing w:val="-6"/>
          <w:sz w:val="20"/>
        </w:rPr>
        <w:t xml:space="preserve"> </w:t>
      </w:r>
      <w:r w:rsidRPr="00D07538">
        <w:rPr>
          <w:rFonts w:ascii="Arial" w:eastAsia="Arial" w:hAnsi="Arial" w:cs="Arial"/>
          <w:sz w:val="20"/>
        </w:rPr>
        <w:t>психического</w:t>
      </w:r>
      <w:r w:rsidRPr="00D07538">
        <w:rPr>
          <w:rFonts w:ascii="Arial" w:eastAsia="Arial" w:hAnsi="Arial" w:cs="Arial"/>
          <w:spacing w:val="-5"/>
          <w:sz w:val="20"/>
        </w:rPr>
        <w:t xml:space="preserve"> </w:t>
      </w:r>
      <w:r w:rsidRPr="00D07538">
        <w:rPr>
          <w:rFonts w:ascii="Arial" w:eastAsia="Arial" w:hAnsi="Arial" w:cs="Arial"/>
          <w:sz w:val="20"/>
        </w:rPr>
        <w:t>расстройства,</w:t>
      </w:r>
      <w:r w:rsidRPr="00D07538">
        <w:rPr>
          <w:rFonts w:ascii="Arial" w:eastAsia="Arial" w:hAnsi="Arial" w:cs="Arial"/>
          <w:spacing w:val="-4"/>
          <w:sz w:val="20"/>
        </w:rPr>
        <w:t xml:space="preserve"> </w:t>
      </w:r>
      <w:r w:rsidRPr="00D07538">
        <w:rPr>
          <w:rFonts w:ascii="Arial" w:eastAsia="Arial" w:hAnsi="Arial" w:cs="Arial"/>
          <w:sz w:val="20"/>
        </w:rPr>
        <w:t>раним</w:t>
      </w:r>
      <w:r w:rsidRPr="00D07538">
        <w:rPr>
          <w:rFonts w:ascii="Arial" w:eastAsia="Arial" w:hAnsi="Arial" w:cs="Arial"/>
          <w:spacing w:val="-5"/>
          <w:sz w:val="20"/>
        </w:rPr>
        <w:t xml:space="preserve"> </w:t>
      </w:r>
      <w:r w:rsidRPr="00D07538">
        <w:rPr>
          <w:rFonts w:ascii="Arial" w:eastAsia="Arial" w:hAnsi="Arial" w:cs="Arial"/>
          <w:sz w:val="20"/>
        </w:rPr>
        <w:t>и</w:t>
      </w:r>
      <w:r w:rsidRPr="00D07538">
        <w:rPr>
          <w:rFonts w:ascii="Arial" w:eastAsia="Arial" w:hAnsi="Arial" w:cs="Arial"/>
          <w:spacing w:val="-4"/>
          <w:sz w:val="20"/>
        </w:rPr>
        <w:t xml:space="preserve"> </w:t>
      </w:r>
      <w:r w:rsidRPr="00D07538">
        <w:rPr>
          <w:rFonts w:ascii="Arial" w:eastAsia="Arial" w:hAnsi="Arial" w:cs="Arial"/>
          <w:sz w:val="20"/>
        </w:rPr>
        <w:t>встревожен; б) консультант испытывает безусловное уважение к клиенту;</w:t>
      </w:r>
    </w:p>
    <w:p w14:paraId="45F62C79" w14:textId="77777777" w:rsidR="00D07538" w:rsidRPr="00D07538" w:rsidRDefault="00D07538" w:rsidP="00D07538">
      <w:pPr>
        <w:widowControl w:val="0"/>
        <w:autoSpaceDE w:val="0"/>
        <w:autoSpaceDN w:val="0"/>
        <w:spacing w:after="0" w:line="228" w:lineRule="exact"/>
        <w:rPr>
          <w:rFonts w:ascii="Arial" w:eastAsia="Arial" w:hAnsi="Arial" w:cs="Arial"/>
          <w:sz w:val="20"/>
        </w:rPr>
      </w:pPr>
      <w:r w:rsidRPr="00D07538">
        <w:rPr>
          <w:rFonts w:ascii="Arial" w:eastAsia="Arial" w:hAnsi="Arial" w:cs="Arial"/>
          <w:sz w:val="20"/>
        </w:rPr>
        <w:t>в)</w:t>
      </w:r>
      <w:r w:rsidRPr="00D07538">
        <w:rPr>
          <w:rFonts w:ascii="Arial" w:eastAsia="Arial" w:hAnsi="Arial" w:cs="Arial"/>
          <w:spacing w:val="-7"/>
          <w:sz w:val="20"/>
        </w:rPr>
        <w:t xml:space="preserve"> </w:t>
      </w:r>
      <w:r w:rsidRPr="00D07538">
        <w:rPr>
          <w:rFonts w:ascii="Arial" w:eastAsia="Arial" w:hAnsi="Arial" w:cs="Arial"/>
          <w:sz w:val="20"/>
        </w:rPr>
        <w:t>консультант</w:t>
      </w:r>
      <w:r w:rsidRPr="00D07538">
        <w:rPr>
          <w:rFonts w:ascii="Arial" w:eastAsia="Arial" w:hAnsi="Arial" w:cs="Arial"/>
          <w:spacing w:val="-8"/>
          <w:sz w:val="20"/>
        </w:rPr>
        <w:t xml:space="preserve"> </w:t>
      </w:r>
      <w:r w:rsidRPr="00D07538">
        <w:rPr>
          <w:rFonts w:ascii="Arial" w:eastAsia="Arial" w:hAnsi="Arial" w:cs="Arial"/>
          <w:sz w:val="20"/>
        </w:rPr>
        <w:t>переживает</w:t>
      </w:r>
      <w:r w:rsidRPr="00D07538">
        <w:rPr>
          <w:rFonts w:ascii="Arial" w:eastAsia="Arial" w:hAnsi="Arial" w:cs="Arial"/>
          <w:spacing w:val="-8"/>
          <w:sz w:val="20"/>
        </w:rPr>
        <w:t xml:space="preserve"> </w:t>
      </w:r>
      <w:r w:rsidRPr="00D07538">
        <w:rPr>
          <w:rFonts w:ascii="Arial" w:eastAsia="Arial" w:hAnsi="Arial" w:cs="Arial"/>
          <w:sz w:val="20"/>
        </w:rPr>
        <w:t>эмпатию,</w:t>
      </w:r>
      <w:r w:rsidRPr="00D07538">
        <w:rPr>
          <w:rFonts w:ascii="Arial" w:eastAsia="Arial" w:hAnsi="Arial" w:cs="Arial"/>
          <w:spacing w:val="-8"/>
          <w:sz w:val="20"/>
        </w:rPr>
        <w:t xml:space="preserve"> </w:t>
      </w:r>
      <w:r w:rsidRPr="00D07538">
        <w:rPr>
          <w:rFonts w:ascii="Arial" w:eastAsia="Arial" w:hAnsi="Arial" w:cs="Arial"/>
          <w:sz w:val="20"/>
        </w:rPr>
        <w:t>приняв</w:t>
      </w:r>
      <w:r w:rsidRPr="00D07538">
        <w:rPr>
          <w:rFonts w:ascii="Arial" w:eastAsia="Arial" w:hAnsi="Arial" w:cs="Arial"/>
          <w:spacing w:val="-7"/>
          <w:sz w:val="20"/>
        </w:rPr>
        <w:t xml:space="preserve"> </w:t>
      </w:r>
      <w:r w:rsidRPr="00D07538">
        <w:rPr>
          <w:rFonts w:ascii="Arial" w:eastAsia="Arial" w:hAnsi="Arial" w:cs="Arial"/>
          <w:sz w:val="20"/>
        </w:rPr>
        <w:t>точку</w:t>
      </w:r>
      <w:r w:rsidRPr="00D07538">
        <w:rPr>
          <w:rFonts w:ascii="Arial" w:eastAsia="Arial" w:hAnsi="Arial" w:cs="Arial"/>
          <w:spacing w:val="-11"/>
          <w:sz w:val="20"/>
        </w:rPr>
        <w:t xml:space="preserve"> </w:t>
      </w:r>
      <w:r w:rsidRPr="00D07538">
        <w:rPr>
          <w:rFonts w:ascii="Arial" w:eastAsia="Arial" w:hAnsi="Arial" w:cs="Arial"/>
          <w:sz w:val="20"/>
        </w:rPr>
        <w:t>зрения</w:t>
      </w:r>
      <w:r w:rsidRPr="00D07538">
        <w:rPr>
          <w:rFonts w:ascii="Arial" w:eastAsia="Arial" w:hAnsi="Arial" w:cs="Arial"/>
          <w:spacing w:val="-6"/>
          <w:sz w:val="20"/>
        </w:rPr>
        <w:t xml:space="preserve"> </w:t>
      </w:r>
      <w:r w:rsidRPr="00D07538">
        <w:rPr>
          <w:rFonts w:ascii="Arial" w:eastAsia="Arial" w:hAnsi="Arial" w:cs="Arial"/>
          <w:sz w:val="20"/>
        </w:rPr>
        <w:t>клиента,</w:t>
      </w:r>
      <w:r w:rsidRPr="00D07538">
        <w:rPr>
          <w:rFonts w:ascii="Arial" w:eastAsia="Arial" w:hAnsi="Arial" w:cs="Arial"/>
          <w:spacing w:val="-6"/>
          <w:sz w:val="20"/>
        </w:rPr>
        <w:t xml:space="preserve"> </w:t>
      </w:r>
      <w:r w:rsidRPr="00D07538">
        <w:rPr>
          <w:rFonts w:ascii="Arial" w:eastAsia="Arial" w:hAnsi="Arial" w:cs="Arial"/>
          <w:sz w:val="20"/>
        </w:rPr>
        <w:t>и</w:t>
      </w:r>
      <w:r w:rsidRPr="00D07538">
        <w:rPr>
          <w:rFonts w:ascii="Arial" w:eastAsia="Arial" w:hAnsi="Arial" w:cs="Arial"/>
          <w:spacing w:val="-7"/>
          <w:sz w:val="20"/>
        </w:rPr>
        <w:t xml:space="preserve"> </w:t>
      </w:r>
      <w:r w:rsidRPr="00D07538">
        <w:rPr>
          <w:rFonts w:ascii="Arial" w:eastAsia="Arial" w:hAnsi="Arial" w:cs="Arial"/>
          <w:sz w:val="20"/>
        </w:rPr>
        <w:t>дает</w:t>
      </w:r>
      <w:r w:rsidRPr="00D07538">
        <w:rPr>
          <w:rFonts w:ascii="Arial" w:eastAsia="Arial" w:hAnsi="Arial" w:cs="Arial"/>
          <w:spacing w:val="-8"/>
          <w:sz w:val="20"/>
        </w:rPr>
        <w:t xml:space="preserve"> </w:t>
      </w:r>
      <w:r w:rsidRPr="00D07538">
        <w:rPr>
          <w:rFonts w:ascii="Arial" w:eastAsia="Arial" w:hAnsi="Arial" w:cs="Arial"/>
          <w:sz w:val="20"/>
        </w:rPr>
        <w:t>это</w:t>
      </w:r>
      <w:r w:rsidRPr="00D07538">
        <w:rPr>
          <w:rFonts w:ascii="Arial" w:eastAsia="Arial" w:hAnsi="Arial" w:cs="Arial"/>
          <w:spacing w:val="-6"/>
          <w:sz w:val="20"/>
        </w:rPr>
        <w:t xml:space="preserve"> </w:t>
      </w:r>
      <w:r w:rsidRPr="00D07538">
        <w:rPr>
          <w:rFonts w:ascii="Arial" w:eastAsia="Arial" w:hAnsi="Arial" w:cs="Arial"/>
          <w:sz w:val="20"/>
        </w:rPr>
        <w:t>ему</w:t>
      </w:r>
      <w:r w:rsidRPr="00D07538">
        <w:rPr>
          <w:rFonts w:ascii="Arial" w:eastAsia="Arial" w:hAnsi="Arial" w:cs="Arial"/>
          <w:spacing w:val="-8"/>
          <w:sz w:val="20"/>
        </w:rPr>
        <w:t xml:space="preserve"> </w:t>
      </w:r>
      <w:r w:rsidRPr="00D07538">
        <w:rPr>
          <w:rFonts w:ascii="Arial" w:eastAsia="Arial" w:hAnsi="Arial" w:cs="Arial"/>
          <w:spacing w:val="-2"/>
          <w:sz w:val="20"/>
        </w:rPr>
        <w:t>понять.</w:t>
      </w:r>
    </w:p>
    <w:p w14:paraId="1014F268" w14:textId="77777777" w:rsidR="00D07538" w:rsidRPr="00D07538" w:rsidRDefault="00D07538" w:rsidP="00D07538">
      <w:pPr>
        <w:widowControl w:val="0"/>
        <w:autoSpaceDE w:val="0"/>
        <w:autoSpaceDN w:val="0"/>
        <w:spacing w:after="0" w:line="240" w:lineRule="auto"/>
        <w:rPr>
          <w:rFonts w:ascii="Arial" w:eastAsia="Arial" w:hAnsi="Arial" w:cs="Arial"/>
          <w:sz w:val="20"/>
        </w:rPr>
      </w:pPr>
      <w:r w:rsidRPr="00D07538">
        <w:rPr>
          <w:rFonts w:ascii="Arial" w:eastAsia="Arial" w:hAnsi="Arial" w:cs="Arial"/>
          <w:spacing w:val="-2"/>
          <w:sz w:val="20"/>
        </w:rPr>
        <w:t>……………………………..</w:t>
      </w:r>
    </w:p>
    <w:p w14:paraId="0EA42819" w14:textId="77777777" w:rsidR="00D07538" w:rsidRPr="00D07538" w:rsidRDefault="00D07538" w:rsidP="00D07538">
      <w:pPr>
        <w:widowControl w:val="0"/>
        <w:autoSpaceDE w:val="0"/>
        <w:autoSpaceDN w:val="0"/>
        <w:spacing w:after="0" w:line="240" w:lineRule="auto"/>
        <w:rPr>
          <w:rFonts w:ascii="Arial" w:eastAsia="Arial" w:hAnsi="Arial" w:cs="Arial"/>
          <w:szCs w:val="24"/>
        </w:rPr>
      </w:pPr>
    </w:p>
    <w:p w14:paraId="4AA2EFEB" w14:textId="77777777" w:rsidR="00D07538" w:rsidRPr="00D07538" w:rsidRDefault="00D07538" w:rsidP="00D07538">
      <w:pPr>
        <w:widowControl w:val="0"/>
        <w:autoSpaceDE w:val="0"/>
        <w:autoSpaceDN w:val="0"/>
        <w:spacing w:before="6" w:after="0" w:line="240" w:lineRule="auto"/>
        <w:rPr>
          <w:rFonts w:ascii="Arial" w:eastAsia="Arial" w:hAnsi="Arial" w:cs="Arial"/>
          <w:sz w:val="25"/>
          <w:szCs w:val="24"/>
        </w:rPr>
      </w:pPr>
    </w:p>
    <w:p w14:paraId="67DAE3FC" w14:textId="77777777" w:rsidR="00D07538" w:rsidRPr="00D07538" w:rsidRDefault="00D07538" w:rsidP="00D07538">
      <w:pPr>
        <w:widowControl w:val="0"/>
        <w:autoSpaceDE w:val="0"/>
        <w:autoSpaceDN w:val="0"/>
        <w:spacing w:after="0" w:line="240" w:lineRule="auto"/>
        <w:rPr>
          <w:rFonts w:ascii="Arial" w:eastAsia="Arial" w:hAnsi="Arial" w:cs="Arial"/>
          <w:sz w:val="24"/>
          <w:szCs w:val="24"/>
        </w:rPr>
      </w:pPr>
      <w:r w:rsidRPr="00D07538">
        <w:rPr>
          <w:rFonts w:ascii="Arial" w:eastAsia="Arial" w:hAnsi="Arial" w:cs="Arial"/>
          <w:sz w:val="24"/>
          <w:szCs w:val="24"/>
        </w:rPr>
        <w:t>Требования</w:t>
      </w:r>
      <w:r w:rsidRPr="00D07538">
        <w:rPr>
          <w:rFonts w:ascii="Arial" w:eastAsia="Arial" w:hAnsi="Arial" w:cs="Arial"/>
          <w:spacing w:val="-6"/>
          <w:sz w:val="24"/>
          <w:szCs w:val="24"/>
        </w:rPr>
        <w:t xml:space="preserve"> </w:t>
      </w:r>
      <w:r w:rsidRPr="00D07538">
        <w:rPr>
          <w:rFonts w:ascii="Arial" w:eastAsia="Arial" w:hAnsi="Arial" w:cs="Arial"/>
          <w:sz w:val="24"/>
          <w:szCs w:val="24"/>
        </w:rPr>
        <w:t>к</w:t>
      </w:r>
      <w:r w:rsidRPr="00D07538">
        <w:rPr>
          <w:rFonts w:ascii="Arial" w:eastAsia="Arial" w:hAnsi="Arial" w:cs="Arial"/>
          <w:spacing w:val="-2"/>
          <w:sz w:val="24"/>
          <w:szCs w:val="24"/>
        </w:rPr>
        <w:t xml:space="preserve"> </w:t>
      </w:r>
      <w:r w:rsidRPr="00D07538">
        <w:rPr>
          <w:rFonts w:ascii="Arial" w:eastAsia="Arial" w:hAnsi="Arial" w:cs="Arial"/>
          <w:sz w:val="24"/>
          <w:szCs w:val="24"/>
        </w:rPr>
        <w:t>выполнению</w:t>
      </w:r>
      <w:r w:rsidRPr="00D07538">
        <w:rPr>
          <w:rFonts w:ascii="Arial" w:eastAsia="Arial" w:hAnsi="Arial" w:cs="Arial"/>
          <w:spacing w:val="-4"/>
          <w:sz w:val="24"/>
          <w:szCs w:val="24"/>
        </w:rPr>
        <w:t xml:space="preserve"> </w:t>
      </w:r>
      <w:r w:rsidRPr="00D07538">
        <w:rPr>
          <w:rFonts w:ascii="Arial" w:eastAsia="Arial" w:hAnsi="Arial" w:cs="Arial"/>
          <w:sz w:val="24"/>
          <w:szCs w:val="24"/>
        </w:rPr>
        <w:t>заданий</w:t>
      </w:r>
      <w:r w:rsidRPr="00D07538">
        <w:rPr>
          <w:rFonts w:ascii="Arial" w:eastAsia="Arial" w:hAnsi="Arial" w:cs="Arial"/>
          <w:spacing w:val="-3"/>
          <w:sz w:val="24"/>
          <w:szCs w:val="24"/>
        </w:rPr>
        <w:t xml:space="preserve"> </w:t>
      </w:r>
      <w:r w:rsidRPr="00D07538">
        <w:rPr>
          <w:rFonts w:ascii="Arial" w:eastAsia="Arial" w:hAnsi="Arial" w:cs="Arial"/>
          <w:sz w:val="24"/>
          <w:szCs w:val="24"/>
        </w:rPr>
        <w:t>(шкалы</w:t>
      </w:r>
      <w:r w:rsidRPr="00D07538">
        <w:rPr>
          <w:rFonts w:ascii="Arial" w:eastAsia="Arial" w:hAnsi="Arial" w:cs="Arial"/>
          <w:spacing w:val="-6"/>
          <w:sz w:val="24"/>
          <w:szCs w:val="24"/>
        </w:rPr>
        <w:t xml:space="preserve"> </w:t>
      </w:r>
      <w:r w:rsidRPr="00D07538">
        <w:rPr>
          <w:rFonts w:ascii="Arial" w:eastAsia="Arial" w:hAnsi="Arial" w:cs="Arial"/>
          <w:sz w:val="24"/>
          <w:szCs w:val="24"/>
        </w:rPr>
        <w:t>и</w:t>
      </w:r>
      <w:r w:rsidRPr="00D07538">
        <w:rPr>
          <w:rFonts w:ascii="Arial" w:eastAsia="Arial" w:hAnsi="Arial" w:cs="Arial"/>
          <w:spacing w:val="-1"/>
          <w:sz w:val="24"/>
          <w:szCs w:val="24"/>
        </w:rPr>
        <w:t xml:space="preserve"> </w:t>
      </w:r>
      <w:r w:rsidRPr="00D07538">
        <w:rPr>
          <w:rFonts w:ascii="Arial" w:eastAsia="Arial" w:hAnsi="Arial" w:cs="Arial"/>
          <w:sz w:val="24"/>
          <w:szCs w:val="24"/>
        </w:rPr>
        <w:t>критерии</w:t>
      </w:r>
      <w:r w:rsidRPr="00D07538">
        <w:rPr>
          <w:rFonts w:ascii="Arial" w:eastAsia="Arial" w:hAnsi="Arial" w:cs="Arial"/>
          <w:spacing w:val="-2"/>
          <w:sz w:val="24"/>
          <w:szCs w:val="24"/>
        </w:rPr>
        <w:t xml:space="preserve"> оценивания).</w:t>
      </w:r>
    </w:p>
    <w:p w14:paraId="53691DAD" w14:textId="77777777" w:rsidR="00D07538" w:rsidRPr="00D07538" w:rsidRDefault="00D07538" w:rsidP="00D07538">
      <w:pPr>
        <w:widowControl w:val="0"/>
        <w:autoSpaceDE w:val="0"/>
        <w:autoSpaceDN w:val="0"/>
        <w:spacing w:before="2" w:after="0" w:line="237" w:lineRule="auto"/>
        <w:ind w:right="218"/>
        <w:rPr>
          <w:rFonts w:ascii="Arial" w:eastAsia="Arial" w:hAnsi="Arial" w:cs="Arial"/>
          <w:b/>
          <w:i/>
          <w:sz w:val="24"/>
          <w:szCs w:val="24"/>
        </w:rPr>
      </w:pPr>
      <w:r w:rsidRPr="00D07538">
        <w:rPr>
          <w:rFonts w:ascii="Arial" w:eastAsia="Arial" w:hAnsi="Arial" w:cs="Arial"/>
          <w:sz w:val="24"/>
          <w:szCs w:val="24"/>
        </w:rPr>
        <w:t xml:space="preserve">Для оценивания результатов обучения на экзамене используются </w:t>
      </w:r>
      <w:proofErr w:type="gramStart"/>
      <w:r w:rsidRPr="00D07538">
        <w:rPr>
          <w:rFonts w:ascii="Arial" w:eastAsia="Arial" w:hAnsi="Arial" w:cs="Arial"/>
          <w:sz w:val="24"/>
          <w:szCs w:val="24"/>
        </w:rPr>
        <w:t>следую- щие</w:t>
      </w:r>
      <w:proofErr w:type="gramEnd"/>
      <w:r w:rsidRPr="00D07538">
        <w:rPr>
          <w:rFonts w:ascii="Arial" w:eastAsia="Arial" w:hAnsi="Arial" w:cs="Arial"/>
          <w:sz w:val="24"/>
          <w:szCs w:val="24"/>
        </w:rPr>
        <w:t xml:space="preserve"> </w:t>
      </w:r>
      <w:r w:rsidRPr="00D07538">
        <w:rPr>
          <w:rFonts w:ascii="Arial" w:eastAsia="Arial" w:hAnsi="Arial" w:cs="Arial"/>
          <w:b/>
          <w:i/>
          <w:sz w:val="24"/>
          <w:szCs w:val="24"/>
        </w:rPr>
        <w:t>показатели:</w:t>
      </w:r>
    </w:p>
    <w:p w14:paraId="02A45B9B" w14:textId="77777777" w:rsidR="00D07538" w:rsidRPr="00D07538" w:rsidRDefault="00D07538" w:rsidP="00D07538">
      <w:pPr>
        <w:widowControl w:val="0"/>
        <w:autoSpaceDE w:val="0"/>
        <w:autoSpaceDN w:val="0"/>
        <w:spacing w:before="1" w:after="0" w:line="240" w:lineRule="auto"/>
        <w:ind w:right="225"/>
        <w:rPr>
          <w:rFonts w:ascii="Arial" w:eastAsia="Arial" w:hAnsi="Arial" w:cs="Arial"/>
          <w:sz w:val="24"/>
          <w:szCs w:val="24"/>
        </w:rPr>
      </w:pPr>
      <w:r w:rsidRPr="00D07538">
        <w:rPr>
          <w:rFonts w:ascii="Arial" w:eastAsia="Arial" w:hAnsi="Arial" w:cs="Arial"/>
          <w:sz w:val="24"/>
          <w:szCs w:val="24"/>
        </w:rPr>
        <w:t xml:space="preserve">Для оценивания результатов обучения на экзамене используются </w:t>
      </w:r>
      <w:proofErr w:type="gramStart"/>
      <w:r w:rsidRPr="00D07538">
        <w:rPr>
          <w:rFonts w:ascii="Arial" w:eastAsia="Arial" w:hAnsi="Arial" w:cs="Arial"/>
          <w:sz w:val="24"/>
          <w:szCs w:val="24"/>
        </w:rPr>
        <w:t>следую- щие</w:t>
      </w:r>
      <w:proofErr w:type="gramEnd"/>
      <w:r w:rsidRPr="00D07538">
        <w:rPr>
          <w:rFonts w:ascii="Arial" w:eastAsia="Arial" w:hAnsi="Arial" w:cs="Arial"/>
          <w:sz w:val="24"/>
          <w:szCs w:val="24"/>
        </w:rPr>
        <w:t xml:space="preserve"> показатели:</w:t>
      </w:r>
    </w:p>
    <w:p w14:paraId="765AF00B" w14:textId="77777777" w:rsidR="00D07538" w:rsidRPr="00D07538" w:rsidRDefault="00D07538" w:rsidP="00D07538">
      <w:pPr>
        <w:widowControl w:val="0"/>
        <w:autoSpaceDE w:val="0"/>
        <w:autoSpaceDN w:val="0"/>
        <w:spacing w:after="0" w:line="240" w:lineRule="auto"/>
        <w:ind w:right="224"/>
        <w:jc w:val="both"/>
        <w:rPr>
          <w:rFonts w:ascii="Arial" w:eastAsia="Arial" w:hAnsi="Arial" w:cs="Arial"/>
          <w:sz w:val="24"/>
        </w:rPr>
      </w:pPr>
      <w:r w:rsidRPr="00D07538">
        <w:rPr>
          <w:rFonts w:ascii="Arial" w:eastAsia="Arial" w:hAnsi="Arial" w:cs="Arial"/>
          <w:sz w:val="24"/>
        </w:rPr>
        <w:t xml:space="preserve">1) знание учебного материала и категориального аппарата, </w:t>
      </w:r>
      <w:proofErr w:type="gramStart"/>
      <w:r w:rsidRPr="00D07538">
        <w:rPr>
          <w:rFonts w:ascii="Arial" w:eastAsia="Arial" w:hAnsi="Arial" w:cs="Arial"/>
          <w:sz w:val="24"/>
        </w:rPr>
        <w:t>методологиче-ских</w:t>
      </w:r>
      <w:proofErr w:type="gramEnd"/>
      <w:r w:rsidRPr="00D07538">
        <w:rPr>
          <w:rFonts w:ascii="Arial" w:eastAsia="Arial" w:hAnsi="Arial" w:cs="Arial"/>
          <w:sz w:val="24"/>
        </w:rPr>
        <w:t xml:space="preserve"> принципов, феноменологию консультативной психологии; стандартные базо-вые процедуры, методы и технологии оказания психологической помощи индиви-ду, группе, организации, лицам с ограниченными возможностями здоровья и нуж-дающимися в инклюзивном образовании; </w:t>
      </w:r>
    </w:p>
    <w:p w14:paraId="19B7D2AF" w14:textId="77777777" w:rsidR="00D07538" w:rsidRPr="00D07538" w:rsidRDefault="00D07538" w:rsidP="00D07538">
      <w:pPr>
        <w:widowControl w:val="0"/>
        <w:autoSpaceDE w:val="0"/>
        <w:autoSpaceDN w:val="0"/>
        <w:spacing w:after="0" w:line="240" w:lineRule="auto"/>
        <w:ind w:right="224"/>
        <w:jc w:val="both"/>
        <w:rPr>
          <w:rFonts w:ascii="Arial" w:eastAsia="Arial" w:hAnsi="Arial" w:cs="Arial"/>
          <w:sz w:val="24"/>
        </w:rPr>
      </w:pPr>
      <w:r w:rsidRPr="00D07538">
        <w:rPr>
          <w:rFonts w:ascii="Arial" w:eastAsia="Arial" w:hAnsi="Arial" w:cs="Arial"/>
          <w:sz w:val="24"/>
        </w:rPr>
        <w:t xml:space="preserve">2) знание технологий разработки психопрофилактических, </w:t>
      </w:r>
      <w:proofErr w:type="gramStart"/>
      <w:r w:rsidRPr="00D07538">
        <w:rPr>
          <w:rFonts w:ascii="Arial" w:eastAsia="Arial" w:hAnsi="Arial" w:cs="Arial"/>
          <w:sz w:val="24"/>
        </w:rPr>
        <w:t>реабилитацион-ных</w:t>
      </w:r>
      <w:proofErr w:type="gramEnd"/>
      <w:r w:rsidRPr="00D07538">
        <w:rPr>
          <w:rFonts w:ascii="Arial" w:eastAsia="Arial" w:hAnsi="Arial" w:cs="Arial"/>
          <w:sz w:val="24"/>
        </w:rPr>
        <w:t>, развивающих и психокоррекционных программ с целью гармонизации психи-ческого функционирования человека</w:t>
      </w:r>
    </w:p>
    <w:p w14:paraId="3C1A315B" w14:textId="77777777" w:rsidR="00D07538" w:rsidRPr="00D07538" w:rsidRDefault="00D07538" w:rsidP="00D07538">
      <w:pPr>
        <w:widowControl w:val="0"/>
        <w:autoSpaceDE w:val="0"/>
        <w:autoSpaceDN w:val="0"/>
        <w:spacing w:after="0" w:line="240" w:lineRule="auto"/>
        <w:ind w:right="224"/>
        <w:jc w:val="both"/>
        <w:rPr>
          <w:rFonts w:ascii="Arial" w:eastAsia="Arial" w:hAnsi="Arial" w:cs="Arial"/>
          <w:sz w:val="24"/>
        </w:rPr>
      </w:pPr>
      <w:r w:rsidRPr="00D07538">
        <w:rPr>
          <w:rFonts w:ascii="Arial" w:eastAsia="Arial" w:hAnsi="Arial" w:cs="Arial"/>
          <w:sz w:val="24"/>
        </w:rPr>
        <w:t xml:space="preserve">3) знание современных достижений в области психологического консульти-рования для поддержания уровня профессионализма и компетенции в том числе за счет понимания и готовности работать под супервизией; путей </w:t>
      </w:r>
      <w:proofErr w:type="gramStart"/>
      <w:r w:rsidRPr="00D07538">
        <w:rPr>
          <w:rFonts w:ascii="Arial" w:eastAsia="Arial" w:hAnsi="Arial" w:cs="Arial"/>
          <w:sz w:val="24"/>
        </w:rPr>
        <w:t>реализации  своей</w:t>
      </w:r>
      <w:proofErr w:type="gramEnd"/>
      <w:r w:rsidRPr="00D07538">
        <w:rPr>
          <w:rFonts w:ascii="Arial" w:eastAsia="Arial" w:hAnsi="Arial" w:cs="Arial"/>
          <w:sz w:val="24"/>
        </w:rPr>
        <w:t xml:space="preserve"> профессиональной деятельности на основе рекомендаций, полученных по результатам супервизии</w:t>
      </w:r>
    </w:p>
    <w:p w14:paraId="53E44939" w14:textId="77777777" w:rsidR="00D07538" w:rsidRPr="00D07538" w:rsidRDefault="00D07538" w:rsidP="00D07538">
      <w:pPr>
        <w:widowControl w:val="0"/>
        <w:autoSpaceDE w:val="0"/>
        <w:autoSpaceDN w:val="0"/>
        <w:spacing w:after="0" w:line="240" w:lineRule="auto"/>
        <w:ind w:right="224"/>
        <w:jc w:val="both"/>
        <w:rPr>
          <w:rFonts w:ascii="Arial" w:eastAsia="Arial" w:hAnsi="Arial" w:cs="Arial"/>
          <w:sz w:val="24"/>
        </w:rPr>
      </w:pPr>
      <w:r w:rsidRPr="00D07538">
        <w:rPr>
          <w:rFonts w:ascii="Arial" w:eastAsia="Arial" w:hAnsi="Arial" w:cs="Arial"/>
          <w:sz w:val="24"/>
        </w:rPr>
        <w:t xml:space="preserve">3) умение подбирать на основе анализа базовые процедуры оказания пси-хологической помощи отдельным лицам, группам населения и (или) организаций, в том числе лицам с ограниченными возможностями здоровья и при организации инклюзивного образования; анализировать сложившуюся практическую ситуацию с точки зрения имеющихся психологических теорий для дальнейшей разработки </w:t>
      </w:r>
      <w:r w:rsidRPr="00D07538">
        <w:rPr>
          <w:rFonts w:ascii="Arial" w:eastAsia="Arial" w:hAnsi="Arial" w:cs="Arial"/>
          <w:sz w:val="24"/>
        </w:rPr>
        <w:lastRenderedPageBreak/>
        <w:t>психопрофилактических, реабилитационных, развивающих и психокоррекционных программ с целью гармонизации психического функционирования человека; ис-пользовать рекомендации супервизора для решения профессиональных задач и составления плана профессионального самосовершенствования;  анализировать и совершенствовать свою профессиональную деятельность на основе рекомен-даций, полученных по результатам супервизии</w:t>
      </w:r>
    </w:p>
    <w:p w14:paraId="77D9EF63" w14:textId="77777777" w:rsidR="00D07538" w:rsidRPr="00D07538" w:rsidRDefault="00D07538" w:rsidP="00D07538">
      <w:pPr>
        <w:widowControl w:val="0"/>
        <w:autoSpaceDE w:val="0"/>
        <w:autoSpaceDN w:val="0"/>
        <w:spacing w:after="0" w:line="240" w:lineRule="auto"/>
        <w:ind w:right="224"/>
        <w:jc w:val="both"/>
        <w:rPr>
          <w:rFonts w:ascii="Arial" w:eastAsia="Arial" w:hAnsi="Arial" w:cs="Arial"/>
          <w:sz w:val="24"/>
          <w:szCs w:val="24"/>
        </w:rPr>
      </w:pPr>
      <w:r w:rsidRPr="00D07538">
        <w:rPr>
          <w:rFonts w:ascii="Arial" w:eastAsia="Arial" w:hAnsi="Arial" w:cs="Arial"/>
          <w:sz w:val="24"/>
        </w:rPr>
        <w:t>4) навыками применения и анализа основных методов и технологий оказа-ния психологической помощи отдельным лицам, группам населения и (или) орга-низаций, в том числе лицам с ограниченными возможностями здоровья и при ор-ганизации инклюзивного образования; разработки психопрофилактических, реаби-литационных, развивающих и психокоррекционных программ с целью гармониза-ции психического функционирования человека; использования рекомендации су-первизора для решения профессиональных задач и составления плана профес-сионального самосовершенствования.</w:t>
      </w:r>
      <w:r w:rsidRPr="00D07538">
        <w:rPr>
          <w:rFonts w:ascii="Arial" w:eastAsia="Arial" w:hAnsi="Arial" w:cs="Arial"/>
          <w:sz w:val="24"/>
          <w:szCs w:val="24"/>
        </w:rPr>
        <w:t xml:space="preserve">Для оценивания результатов обучения на экзамене используется 4- балльная </w:t>
      </w:r>
      <w:r w:rsidRPr="00D07538">
        <w:rPr>
          <w:rFonts w:ascii="Arial" w:eastAsia="Arial" w:hAnsi="Arial" w:cs="Arial"/>
          <w:b/>
          <w:i/>
          <w:sz w:val="24"/>
          <w:szCs w:val="24"/>
        </w:rPr>
        <w:t xml:space="preserve">шкала: </w:t>
      </w:r>
      <w:r w:rsidRPr="00D07538">
        <w:rPr>
          <w:rFonts w:ascii="Arial" w:eastAsia="Arial" w:hAnsi="Arial" w:cs="Arial"/>
          <w:sz w:val="24"/>
          <w:szCs w:val="24"/>
        </w:rPr>
        <w:t xml:space="preserve">«отлично», «хорошо», «удовлетворительно», «неудовлетвори- </w:t>
      </w:r>
      <w:r w:rsidRPr="00D07538">
        <w:rPr>
          <w:rFonts w:ascii="Arial" w:eastAsia="Arial" w:hAnsi="Arial" w:cs="Arial"/>
          <w:spacing w:val="-2"/>
          <w:sz w:val="24"/>
          <w:szCs w:val="24"/>
        </w:rPr>
        <w:t>тельно».</w:t>
      </w:r>
    </w:p>
    <w:p w14:paraId="7EC1A771" w14:textId="77777777" w:rsidR="00D07538" w:rsidRPr="00D07538" w:rsidRDefault="00D07538" w:rsidP="00D07538">
      <w:pPr>
        <w:widowControl w:val="0"/>
        <w:autoSpaceDE w:val="0"/>
        <w:autoSpaceDN w:val="0"/>
        <w:spacing w:after="6" w:line="240" w:lineRule="auto"/>
        <w:ind w:right="225"/>
        <w:jc w:val="both"/>
        <w:rPr>
          <w:rFonts w:ascii="Arial" w:eastAsia="Arial" w:hAnsi="Arial" w:cs="Arial"/>
          <w:sz w:val="24"/>
          <w:szCs w:val="24"/>
        </w:rPr>
      </w:pPr>
      <w:r w:rsidRPr="00D07538">
        <w:rPr>
          <w:rFonts w:ascii="Arial" w:eastAsia="Arial" w:hAnsi="Arial" w:cs="Arial"/>
          <w:sz w:val="24"/>
          <w:szCs w:val="24"/>
        </w:rPr>
        <w:t xml:space="preserve">Соотношение показателей, критериев и шкалы оценивания результатов </w:t>
      </w:r>
      <w:r w:rsidRPr="00D07538">
        <w:rPr>
          <w:rFonts w:ascii="Arial" w:eastAsia="Arial" w:hAnsi="Arial" w:cs="Arial"/>
          <w:spacing w:val="-2"/>
          <w:sz w:val="24"/>
          <w:szCs w:val="24"/>
        </w:rPr>
        <w:t>обучения:</w:t>
      </w: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1"/>
        <w:gridCol w:w="1800"/>
        <w:gridCol w:w="1801"/>
      </w:tblGrid>
      <w:tr w:rsidR="00D07538" w:rsidRPr="00D07538" w14:paraId="573D32E8" w14:textId="77777777" w:rsidTr="00127A33">
        <w:trPr>
          <w:trHeight w:val="690"/>
        </w:trPr>
        <w:tc>
          <w:tcPr>
            <w:tcW w:w="5761" w:type="dxa"/>
          </w:tcPr>
          <w:p w14:paraId="66418B44" w14:textId="77777777" w:rsidR="00D07538" w:rsidRPr="00D07538" w:rsidRDefault="00D07538" w:rsidP="00D07538">
            <w:pPr>
              <w:spacing w:line="229" w:lineRule="exact"/>
              <w:rPr>
                <w:rFonts w:ascii="Arial" w:eastAsia="Arial" w:hAnsi="Arial" w:cs="Arial"/>
                <w:sz w:val="20"/>
              </w:rPr>
            </w:pPr>
            <w:r w:rsidRPr="00D07538">
              <w:rPr>
                <w:rFonts w:ascii="Arial" w:eastAsia="Arial" w:hAnsi="Arial" w:cs="Arial"/>
                <w:sz w:val="20"/>
              </w:rPr>
              <w:t>Критерии</w:t>
            </w:r>
            <w:r w:rsidRPr="00D07538">
              <w:rPr>
                <w:rFonts w:ascii="Arial" w:eastAsia="Arial" w:hAnsi="Arial" w:cs="Arial"/>
                <w:spacing w:val="-12"/>
                <w:sz w:val="20"/>
              </w:rPr>
              <w:t xml:space="preserve"> </w:t>
            </w:r>
            <w:r w:rsidRPr="00D07538">
              <w:rPr>
                <w:rFonts w:ascii="Arial" w:eastAsia="Arial" w:hAnsi="Arial" w:cs="Arial"/>
                <w:sz w:val="20"/>
              </w:rPr>
              <w:t>оценивания</w:t>
            </w:r>
            <w:r w:rsidRPr="00D07538">
              <w:rPr>
                <w:rFonts w:ascii="Arial" w:eastAsia="Arial" w:hAnsi="Arial" w:cs="Arial"/>
                <w:spacing w:val="-10"/>
                <w:sz w:val="20"/>
              </w:rPr>
              <w:t xml:space="preserve"> </w:t>
            </w:r>
            <w:r w:rsidRPr="00D07538">
              <w:rPr>
                <w:rFonts w:ascii="Arial" w:eastAsia="Arial" w:hAnsi="Arial" w:cs="Arial"/>
                <w:spacing w:val="-2"/>
                <w:sz w:val="20"/>
              </w:rPr>
              <w:t>компетенций</w:t>
            </w:r>
          </w:p>
        </w:tc>
        <w:tc>
          <w:tcPr>
            <w:tcW w:w="1800" w:type="dxa"/>
          </w:tcPr>
          <w:p w14:paraId="7B889B39" w14:textId="77777777" w:rsidR="00D07538" w:rsidRPr="00D07538" w:rsidRDefault="00D07538" w:rsidP="00D07538">
            <w:pPr>
              <w:ind w:right="190"/>
              <w:rPr>
                <w:rFonts w:ascii="Arial" w:eastAsia="Arial" w:hAnsi="Arial" w:cs="Arial"/>
                <w:sz w:val="20"/>
              </w:rPr>
            </w:pPr>
            <w:r w:rsidRPr="00D07538">
              <w:rPr>
                <w:rFonts w:ascii="Arial" w:eastAsia="Arial" w:hAnsi="Arial" w:cs="Arial"/>
                <w:sz w:val="20"/>
              </w:rPr>
              <w:t>Уровень</w:t>
            </w:r>
            <w:r w:rsidRPr="00D07538">
              <w:rPr>
                <w:rFonts w:ascii="Arial" w:eastAsia="Arial" w:hAnsi="Arial" w:cs="Arial"/>
                <w:spacing w:val="-14"/>
                <w:sz w:val="20"/>
              </w:rPr>
              <w:t xml:space="preserve"> </w:t>
            </w:r>
            <w:r w:rsidRPr="00D07538">
              <w:rPr>
                <w:rFonts w:ascii="Arial" w:eastAsia="Arial" w:hAnsi="Arial" w:cs="Arial"/>
                <w:sz w:val="20"/>
              </w:rPr>
              <w:t xml:space="preserve">сфор- </w:t>
            </w:r>
            <w:r w:rsidRPr="00D07538">
              <w:rPr>
                <w:rFonts w:ascii="Arial" w:eastAsia="Arial" w:hAnsi="Arial" w:cs="Arial"/>
                <w:spacing w:val="-2"/>
                <w:sz w:val="20"/>
              </w:rPr>
              <w:t>мированности</w:t>
            </w:r>
          </w:p>
          <w:p w14:paraId="42B7CCA6" w14:textId="77777777" w:rsidR="00D07538" w:rsidRPr="00D07538" w:rsidRDefault="00D07538" w:rsidP="00D07538">
            <w:pPr>
              <w:spacing w:line="211" w:lineRule="exact"/>
              <w:rPr>
                <w:rFonts w:ascii="Arial" w:eastAsia="Arial" w:hAnsi="Arial" w:cs="Arial"/>
                <w:sz w:val="20"/>
              </w:rPr>
            </w:pPr>
            <w:r w:rsidRPr="00D07538">
              <w:rPr>
                <w:rFonts w:ascii="Arial" w:eastAsia="Arial" w:hAnsi="Arial" w:cs="Arial"/>
                <w:spacing w:val="-2"/>
                <w:sz w:val="20"/>
              </w:rPr>
              <w:t>компетенций</w:t>
            </w:r>
          </w:p>
        </w:tc>
        <w:tc>
          <w:tcPr>
            <w:tcW w:w="1801" w:type="dxa"/>
          </w:tcPr>
          <w:p w14:paraId="2032C85C" w14:textId="77777777" w:rsidR="00D07538" w:rsidRPr="00D07538" w:rsidRDefault="00D07538" w:rsidP="00D07538">
            <w:pPr>
              <w:spacing w:line="229" w:lineRule="exact"/>
              <w:ind w:right="228"/>
              <w:jc w:val="center"/>
              <w:rPr>
                <w:rFonts w:ascii="Arial" w:eastAsia="Arial" w:hAnsi="Arial" w:cs="Arial"/>
                <w:sz w:val="20"/>
              </w:rPr>
            </w:pPr>
            <w:r w:rsidRPr="00D07538">
              <w:rPr>
                <w:rFonts w:ascii="Arial" w:eastAsia="Arial" w:hAnsi="Arial" w:cs="Arial"/>
                <w:sz w:val="20"/>
              </w:rPr>
              <w:t>Шкала</w:t>
            </w:r>
            <w:r w:rsidRPr="00D07538">
              <w:rPr>
                <w:rFonts w:ascii="Arial" w:eastAsia="Arial" w:hAnsi="Arial" w:cs="Arial"/>
                <w:spacing w:val="-9"/>
                <w:sz w:val="20"/>
              </w:rPr>
              <w:t xml:space="preserve"> </w:t>
            </w:r>
            <w:r w:rsidRPr="00D07538">
              <w:rPr>
                <w:rFonts w:ascii="Arial" w:eastAsia="Arial" w:hAnsi="Arial" w:cs="Arial"/>
                <w:spacing w:val="-2"/>
                <w:sz w:val="20"/>
              </w:rPr>
              <w:t>оценок</w:t>
            </w:r>
          </w:p>
        </w:tc>
      </w:tr>
      <w:tr w:rsidR="00D07538" w:rsidRPr="00D07538" w14:paraId="6516E570" w14:textId="77777777" w:rsidTr="00127A33">
        <w:trPr>
          <w:trHeight w:val="8050"/>
        </w:trPr>
        <w:tc>
          <w:tcPr>
            <w:tcW w:w="5761" w:type="dxa"/>
          </w:tcPr>
          <w:p w14:paraId="61D6E50A" w14:textId="77777777" w:rsidR="00D07538" w:rsidRPr="00D07538" w:rsidRDefault="00D07538" w:rsidP="00D07538">
            <w:pPr>
              <w:ind w:right="95"/>
              <w:jc w:val="both"/>
              <w:rPr>
                <w:rFonts w:ascii="Arial" w:eastAsia="Arial" w:hAnsi="Arial" w:cs="Arial"/>
                <w:sz w:val="20"/>
                <w:lang w:val="ru-RU"/>
              </w:rPr>
            </w:pPr>
            <w:r w:rsidRPr="00D07538">
              <w:rPr>
                <w:rFonts w:ascii="Arial" w:eastAsia="Arial" w:hAnsi="Arial" w:cs="Arial"/>
                <w:sz w:val="20"/>
                <w:lang w:val="ru-RU"/>
              </w:rPr>
              <w:t xml:space="preserve">Полное соответствие </w:t>
            </w:r>
            <w:proofErr w:type="gramStart"/>
            <w:r w:rsidRPr="00D07538">
              <w:rPr>
                <w:rFonts w:ascii="Arial" w:eastAsia="Arial" w:hAnsi="Arial" w:cs="Arial"/>
                <w:sz w:val="20"/>
                <w:lang w:val="ru-RU"/>
              </w:rPr>
              <w:t>ответа</w:t>
            </w:r>
            <w:proofErr w:type="gramEnd"/>
            <w:r w:rsidRPr="00D07538">
              <w:rPr>
                <w:rFonts w:ascii="Arial" w:eastAsia="Arial" w:hAnsi="Arial" w:cs="Arial"/>
                <w:sz w:val="20"/>
                <w:lang w:val="ru-RU"/>
              </w:rPr>
              <w:t xml:space="preserve"> обучающегося всем перечис- ленным показателям по каждому из вопросов контрольно- измерительного материала. Продемонстрированы знание учебного материала и категориального аппарата (верное</w:t>
            </w:r>
            <w:r w:rsidRPr="00D07538">
              <w:rPr>
                <w:rFonts w:ascii="Arial" w:eastAsia="Arial" w:hAnsi="Arial" w:cs="Arial"/>
                <w:spacing w:val="80"/>
                <w:sz w:val="20"/>
                <w:lang w:val="ru-RU"/>
              </w:rPr>
              <w:t xml:space="preserve"> </w:t>
            </w:r>
            <w:r w:rsidRPr="00D07538">
              <w:rPr>
                <w:rFonts w:ascii="Arial" w:eastAsia="Arial" w:hAnsi="Arial" w:cs="Arial"/>
                <w:sz w:val="20"/>
                <w:lang w:val="ru-RU"/>
              </w:rPr>
              <w:t>и глубокое изложение понятий, фактов, закономерностей), базовых методологических и методических параметров практической</w:t>
            </w:r>
            <w:r w:rsidRPr="00D07538">
              <w:rPr>
                <w:rFonts w:ascii="Arial" w:eastAsia="Arial" w:hAnsi="Arial" w:cs="Arial"/>
                <w:spacing w:val="-4"/>
                <w:sz w:val="20"/>
                <w:lang w:val="ru-RU"/>
              </w:rPr>
              <w:t xml:space="preserve"> </w:t>
            </w:r>
            <w:r w:rsidRPr="00D07538">
              <w:rPr>
                <w:rFonts w:ascii="Arial" w:eastAsia="Arial" w:hAnsi="Arial" w:cs="Arial"/>
                <w:sz w:val="20"/>
                <w:lang w:val="ru-RU"/>
              </w:rPr>
              <w:t>деятельности</w:t>
            </w:r>
            <w:r w:rsidRPr="00D07538">
              <w:rPr>
                <w:rFonts w:ascii="Arial" w:eastAsia="Arial" w:hAnsi="Arial" w:cs="Arial"/>
                <w:spacing w:val="-6"/>
                <w:sz w:val="20"/>
                <w:lang w:val="ru-RU"/>
              </w:rPr>
              <w:t xml:space="preserve"> </w:t>
            </w:r>
            <w:r w:rsidRPr="00D07538">
              <w:rPr>
                <w:rFonts w:ascii="Arial" w:eastAsia="Arial" w:hAnsi="Arial" w:cs="Arial"/>
                <w:sz w:val="20"/>
                <w:lang w:val="ru-RU"/>
              </w:rPr>
              <w:t>психолога,</w:t>
            </w:r>
            <w:r w:rsidRPr="00D07538">
              <w:rPr>
                <w:rFonts w:ascii="Arial" w:eastAsia="Arial" w:hAnsi="Arial" w:cs="Arial"/>
                <w:spacing w:val="-4"/>
                <w:sz w:val="20"/>
                <w:lang w:val="ru-RU"/>
              </w:rPr>
              <w:t xml:space="preserve"> </w:t>
            </w:r>
            <w:r w:rsidRPr="00D07538">
              <w:rPr>
                <w:rFonts w:ascii="Arial" w:eastAsia="Arial" w:hAnsi="Arial" w:cs="Arial"/>
                <w:sz w:val="20"/>
                <w:lang w:val="ru-RU"/>
              </w:rPr>
              <w:t>регламентирующих постановку задач в области практической деятельности, профессионально важных качеств его личности; совре- менных достижений в области психологического консуль- тирования с целью повышения уровня профессионализма и компетенции; самостоятельного осуществления процес- са овладения информацией, отобранной и структуриро- ванной для выполнения профессиональных функций, ориентируясь на оценку профессиональной деятельности супервизора.;умения воспроизводить базовые положения теории психологического консультирования и подбирать</w:t>
            </w:r>
            <w:r w:rsidRPr="00D07538">
              <w:rPr>
                <w:rFonts w:ascii="Arial" w:eastAsia="Arial" w:hAnsi="Arial" w:cs="Arial"/>
                <w:spacing w:val="40"/>
                <w:sz w:val="20"/>
                <w:lang w:val="ru-RU"/>
              </w:rPr>
              <w:t xml:space="preserve"> </w:t>
            </w:r>
            <w:r w:rsidRPr="00D07538">
              <w:rPr>
                <w:rFonts w:ascii="Arial" w:eastAsia="Arial" w:hAnsi="Arial" w:cs="Arial"/>
                <w:sz w:val="20"/>
                <w:lang w:val="ru-RU"/>
              </w:rPr>
              <w:t>на основе анализа базовые процедуры оказания психоло- гической помощи отдельным лицам, группам населения и (или) организаций, в том числе лицам с ограниченными возможностями</w:t>
            </w:r>
            <w:r w:rsidRPr="00D07538">
              <w:rPr>
                <w:rFonts w:ascii="Arial" w:eastAsia="Arial" w:hAnsi="Arial" w:cs="Arial"/>
                <w:spacing w:val="-1"/>
                <w:sz w:val="20"/>
                <w:lang w:val="ru-RU"/>
              </w:rPr>
              <w:t xml:space="preserve"> </w:t>
            </w:r>
            <w:r w:rsidRPr="00D07538">
              <w:rPr>
                <w:rFonts w:ascii="Arial" w:eastAsia="Arial" w:hAnsi="Arial" w:cs="Arial"/>
                <w:sz w:val="20"/>
                <w:lang w:val="ru-RU"/>
              </w:rPr>
              <w:t>здоровья и</w:t>
            </w:r>
            <w:r w:rsidRPr="00D07538">
              <w:rPr>
                <w:rFonts w:ascii="Arial" w:eastAsia="Arial" w:hAnsi="Arial" w:cs="Arial"/>
                <w:spacing w:val="-2"/>
                <w:sz w:val="20"/>
                <w:lang w:val="ru-RU"/>
              </w:rPr>
              <w:t xml:space="preserve"> </w:t>
            </w:r>
            <w:r w:rsidRPr="00D07538">
              <w:rPr>
                <w:rFonts w:ascii="Arial" w:eastAsia="Arial" w:hAnsi="Arial" w:cs="Arial"/>
                <w:sz w:val="20"/>
                <w:lang w:val="ru-RU"/>
              </w:rPr>
              <w:t>при организации инклюзивного образования; анализировать сложившуюся практическую ситуацию с точки зрения имеющихся психологических теорий для дальнейшей постановки профессиональных задач; профессионально формулировать задачи в обла- сти</w:t>
            </w:r>
            <w:r w:rsidRPr="00D07538">
              <w:rPr>
                <w:rFonts w:ascii="Arial" w:eastAsia="Arial" w:hAnsi="Arial" w:cs="Arial"/>
                <w:spacing w:val="-3"/>
                <w:sz w:val="20"/>
                <w:lang w:val="ru-RU"/>
              </w:rPr>
              <w:t xml:space="preserve"> </w:t>
            </w:r>
            <w:r w:rsidRPr="00D07538">
              <w:rPr>
                <w:rFonts w:ascii="Arial" w:eastAsia="Arial" w:hAnsi="Arial" w:cs="Arial"/>
                <w:sz w:val="20"/>
                <w:lang w:val="ru-RU"/>
              </w:rPr>
              <w:t>практической</w:t>
            </w:r>
            <w:r w:rsidRPr="00D07538">
              <w:rPr>
                <w:rFonts w:ascii="Arial" w:eastAsia="Arial" w:hAnsi="Arial" w:cs="Arial"/>
                <w:spacing w:val="-2"/>
                <w:sz w:val="20"/>
                <w:lang w:val="ru-RU"/>
              </w:rPr>
              <w:t xml:space="preserve"> </w:t>
            </w:r>
            <w:r w:rsidRPr="00D07538">
              <w:rPr>
                <w:rFonts w:ascii="Arial" w:eastAsia="Arial" w:hAnsi="Arial" w:cs="Arial"/>
                <w:sz w:val="20"/>
                <w:lang w:val="ru-RU"/>
              </w:rPr>
              <w:t>деятельности</w:t>
            </w:r>
            <w:r w:rsidRPr="00D07538">
              <w:rPr>
                <w:rFonts w:ascii="Arial" w:eastAsia="Arial" w:hAnsi="Arial" w:cs="Arial"/>
                <w:spacing w:val="-3"/>
                <w:sz w:val="20"/>
                <w:lang w:val="ru-RU"/>
              </w:rPr>
              <w:t xml:space="preserve"> </w:t>
            </w:r>
            <w:r w:rsidRPr="00D07538">
              <w:rPr>
                <w:rFonts w:ascii="Arial" w:eastAsia="Arial" w:hAnsi="Arial" w:cs="Arial"/>
                <w:sz w:val="20"/>
                <w:lang w:val="ru-RU"/>
              </w:rPr>
              <w:t>психолога</w:t>
            </w:r>
            <w:r w:rsidRPr="00D07538">
              <w:rPr>
                <w:rFonts w:ascii="Arial" w:eastAsia="Arial" w:hAnsi="Arial" w:cs="Arial"/>
                <w:spacing w:val="-1"/>
                <w:sz w:val="20"/>
                <w:lang w:val="ru-RU"/>
              </w:rPr>
              <w:t xml:space="preserve"> </w:t>
            </w:r>
            <w:r w:rsidRPr="00D07538">
              <w:rPr>
                <w:rFonts w:ascii="Arial" w:eastAsia="Arial" w:hAnsi="Arial" w:cs="Arial"/>
                <w:sz w:val="20"/>
                <w:lang w:val="ru-RU"/>
              </w:rPr>
              <w:t>для</w:t>
            </w:r>
            <w:r w:rsidRPr="00D07538">
              <w:rPr>
                <w:rFonts w:ascii="Arial" w:eastAsia="Arial" w:hAnsi="Arial" w:cs="Arial"/>
                <w:spacing w:val="-2"/>
                <w:sz w:val="20"/>
                <w:lang w:val="ru-RU"/>
              </w:rPr>
              <w:t xml:space="preserve"> </w:t>
            </w:r>
            <w:r w:rsidRPr="00D07538">
              <w:rPr>
                <w:rFonts w:ascii="Arial" w:eastAsia="Arial" w:hAnsi="Arial" w:cs="Arial"/>
                <w:sz w:val="20"/>
                <w:lang w:val="ru-RU"/>
              </w:rPr>
              <w:t>раз-работки программ по изучению, развитию и коррекции познава- тельных, личностных и других психологических особенно- стей человека с целью гармонизации его психического функционирования; использовать рекомендации суперви- зора для решения профессиональных задач и повышения уровня компетентности с целью самостоятельного плани- рования деятельности и установления приоритетов при осуществлении</w:t>
            </w:r>
            <w:r w:rsidRPr="00D07538">
              <w:rPr>
                <w:rFonts w:ascii="Arial" w:eastAsia="Arial" w:hAnsi="Arial" w:cs="Arial"/>
                <w:spacing w:val="-6"/>
                <w:sz w:val="20"/>
                <w:lang w:val="ru-RU"/>
              </w:rPr>
              <w:t xml:space="preserve"> </w:t>
            </w:r>
            <w:r w:rsidRPr="00D07538">
              <w:rPr>
                <w:rFonts w:ascii="Arial" w:eastAsia="Arial" w:hAnsi="Arial" w:cs="Arial"/>
                <w:sz w:val="20"/>
                <w:lang w:val="ru-RU"/>
              </w:rPr>
              <w:t>профессиональной</w:t>
            </w:r>
            <w:r w:rsidRPr="00D07538">
              <w:rPr>
                <w:rFonts w:ascii="Arial" w:eastAsia="Arial" w:hAnsi="Arial" w:cs="Arial"/>
                <w:spacing w:val="-2"/>
                <w:sz w:val="20"/>
                <w:lang w:val="ru-RU"/>
              </w:rPr>
              <w:t xml:space="preserve"> </w:t>
            </w:r>
            <w:r w:rsidRPr="00D07538">
              <w:rPr>
                <w:rFonts w:ascii="Arial" w:eastAsia="Arial" w:hAnsi="Arial" w:cs="Arial"/>
                <w:sz w:val="20"/>
                <w:lang w:val="ru-RU"/>
              </w:rPr>
              <w:t>деятельности</w:t>
            </w:r>
            <w:r w:rsidRPr="00D07538">
              <w:rPr>
                <w:rFonts w:ascii="Arial" w:eastAsia="Arial" w:hAnsi="Arial" w:cs="Arial"/>
                <w:spacing w:val="-4"/>
                <w:sz w:val="20"/>
                <w:lang w:val="ru-RU"/>
              </w:rPr>
              <w:t xml:space="preserve"> </w:t>
            </w:r>
            <w:r w:rsidRPr="00D07538">
              <w:rPr>
                <w:rFonts w:ascii="Arial" w:eastAsia="Arial" w:hAnsi="Arial" w:cs="Arial"/>
                <w:spacing w:val="-2"/>
                <w:sz w:val="20"/>
                <w:lang w:val="ru-RU"/>
              </w:rPr>
              <w:t>консуль-</w:t>
            </w:r>
          </w:p>
          <w:p w14:paraId="0C1DAD04" w14:textId="77777777" w:rsidR="00D07538" w:rsidRPr="00D07538" w:rsidRDefault="00D07538" w:rsidP="00D07538">
            <w:pPr>
              <w:spacing w:line="213" w:lineRule="exact"/>
              <w:rPr>
                <w:rFonts w:ascii="Arial" w:eastAsia="Arial" w:hAnsi="Arial" w:cs="Arial"/>
                <w:sz w:val="20"/>
              </w:rPr>
            </w:pPr>
            <w:r w:rsidRPr="00D07538">
              <w:rPr>
                <w:rFonts w:ascii="Arial" w:eastAsia="Arial" w:hAnsi="Arial" w:cs="Arial"/>
                <w:w w:val="95"/>
                <w:sz w:val="20"/>
              </w:rPr>
              <w:t>танта-</w:t>
            </w:r>
            <w:r w:rsidRPr="00D07538">
              <w:rPr>
                <w:rFonts w:ascii="Arial" w:eastAsia="Arial" w:hAnsi="Arial" w:cs="Arial"/>
                <w:spacing w:val="-2"/>
                <w:sz w:val="20"/>
              </w:rPr>
              <w:t>психолога.</w:t>
            </w:r>
          </w:p>
        </w:tc>
        <w:tc>
          <w:tcPr>
            <w:tcW w:w="1800" w:type="dxa"/>
          </w:tcPr>
          <w:p w14:paraId="69833A02" w14:textId="77777777" w:rsidR="00D07538" w:rsidRPr="00D07538" w:rsidRDefault="00D07538" w:rsidP="00D07538">
            <w:pPr>
              <w:rPr>
                <w:rFonts w:ascii="Arial" w:eastAsia="Arial" w:hAnsi="Arial" w:cs="Arial"/>
                <w:sz w:val="20"/>
              </w:rPr>
            </w:pPr>
            <w:r w:rsidRPr="00D07538">
              <w:rPr>
                <w:rFonts w:ascii="Arial" w:eastAsia="Arial" w:hAnsi="Arial" w:cs="Arial"/>
                <w:spacing w:val="-2"/>
                <w:sz w:val="20"/>
              </w:rPr>
              <w:t>Повышенный уровень</w:t>
            </w:r>
          </w:p>
        </w:tc>
        <w:tc>
          <w:tcPr>
            <w:tcW w:w="1801" w:type="dxa"/>
          </w:tcPr>
          <w:p w14:paraId="6A554A79" w14:textId="77777777" w:rsidR="00D07538" w:rsidRPr="00D07538" w:rsidRDefault="00D07538" w:rsidP="00D07538">
            <w:pPr>
              <w:spacing w:line="227" w:lineRule="exact"/>
              <w:ind w:right="225"/>
              <w:jc w:val="center"/>
              <w:rPr>
                <w:rFonts w:ascii="Arial" w:eastAsia="Arial" w:hAnsi="Arial" w:cs="Arial"/>
                <w:sz w:val="20"/>
              </w:rPr>
            </w:pPr>
            <w:r w:rsidRPr="00D07538">
              <w:rPr>
                <w:rFonts w:ascii="Arial" w:eastAsia="Arial" w:hAnsi="Arial" w:cs="Arial"/>
                <w:spacing w:val="-2"/>
                <w:sz w:val="20"/>
              </w:rPr>
              <w:t>Отлично</w:t>
            </w:r>
          </w:p>
        </w:tc>
      </w:tr>
      <w:tr w:rsidR="00D07538" w:rsidRPr="00D07538" w14:paraId="5111D4B4" w14:textId="77777777" w:rsidTr="00127A33">
        <w:trPr>
          <w:trHeight w:val="1610"/>
        </w:trPr>
        <w:tc>
          <w:tcPr>
            <w:tcW w:w="5761" w:type="dxa"/>
          </w:tcPr>
          <w:p w14:paraId="3A6CDF97" w14:textId="77777777" w:rsidR="00D07538" w:rsidRPr="00D07538" w:rsidRDefault="00D07538" w:rsidP="00D07538">
            <w:pPr>
              <w:ind w:right="95"/>
              <w:jc w:val="both"/>
              <w:rPr>
                <w:rFonts w:ascii="Arial" w:eastAsia="Arial" w:hAnsi="Arial" w:cs="Arial"/>
                <w:sz w:val="20"/>
                <w:lang w:val="ru-RU"/>
              </w:rPr>
            </w:pPr>
            <w:r w:rsidRPr="00D07538">
              <w:rPr>
                <w:rFonts w:ascii="Arial" w:eastAsia="Arial" w:hAnsi="Arial" w:cs="Arial"/>
                <w:sz w:val="20"/>
                <w:lang w:val="ru-RU"/>
              </w:rPr>
              <w:t xml:space="preserve">Несоответствие </w:t>
            </w:r>
            <w:proofErr w:type="gramStart"/>
            <w:r w:rsidRPr="00D07538">
              <w:rPr>
                <w:rFonts w:ascii="Arial" w:eastAsia="Arial" w:hAnsi="Arial" w:cs="Arial"/>
                <w:sz w:val="20"/>
                <w:lang w:val="ru-RU"/>
              </w:rPr>
              <w:t>ответа</w:t>
            </w:r>
            <w:proofErr w:type="gramEnd"/>
            <w:r w:rsidRPr="00D07538">
              <w:rPr>
                <w:rFonts w:ascii="Arial" w:eastAsia="Arial" w:hAnsi="Arial" w:cs="Arial"/>
                <w:sz w:val="20"/>
                <w:lang w:val="ru-RU"/>
              </w:rPr>
              <w:t xml:space="preserve"> обучающегося одному из перечис- ленных показателей (к одному из вопросов контрольно- измерительного материала) и правильный ответ на до- полнительный вопрос в пределах программы.</w:t>
            </w:r>
          </w:p>
          <w:p w14:paraId="7DCA7EE4" w14:textId="77777777" w:rsidR="00D07538" w:rsidRPr="00D07538" w:rsidRDefault="00D07538" w:rsidP="00D07538">
            <w:pPr>
              <w:spacing w:line="229" w:lineRule="exact"/>
              <w:rPr>
                <w:rFonts w:ascii="Arial" w:eastAsia="Arial" w:hAnsi="Arial" w:cs="Arial"/>
                <w:sz w:val="20"/>
                <w:lang w:val="ru-RU"/>
              </w:rPr>
            </w:pPr>
            <w:r w:rsidRPr="00D07538">
              <w:rPr>
                <w:rFonts w:ascii="Arial" w:eastAsia="Arial" w:hAnsi="Arial" w:cs="Arial"/>
                <w:spacing w:val="-5"/>
                <w:sz w:val="20"/>
                <w:lang w:val="ru-RU"/>
              </w:rPr>
              <w:t>ИЛИ</w:t>
            </w:r>
          </w:p>
          <w:p w14:paraId="5C72E544" w14:textId="77777777" w:rsidR="00D07538" w:rsidRPr="00D07538" w:rsidRDefault="00D07538" w:rsidP="00D07538">
            <w:pPr>
              <w:spacing w:line="230" w:lineRule="exact"/>
              <w:ind w:right="99"/>
              <w:jc w:val="both"/>
              <w:rPr>
                <w:rFonts w:ascii="Arial" w:eastAsia="Arial" w:hAnsi="Arial" w:cs="Arial"/>
                <w:sz w:val="20"/>
                <w:lang w:val="ru-RU"/>
              </w:rPr>
            </w:pPr>
            <w:r w:rsidRPr="00D07538">
              <w:rPr>
                <w:rFonts w:ascii="Arial" w:eastAsia="Arial" w:hAnsi="Arial" w:cs="Arial"/>
                <w:sz w:val="20"/>
                <w:lang w:val="ru-RU"/>
              </w:rPr>
              <w:t>Несоответствие ответа обучающегося любым двум из пе- речисленных</w:t>
            </w:r>
            <w:r w:rsidRPr="00D07538">
              <w:rPr>
                <w:rFonts w:ascii="Arial" w:eastAsia="Arial" w:hAnsi="Arial" w:cs="Arial"/>
                <w:spacing w:val="34"/>
                <w:sz w:val="20"/>
                <w:lang w:val="ru-RU"/>
              </w:rPr>
              <w:t xml:space="preserve"> </w:t>
            </w:r>
            <w:r w:rsidRPr="00D07538">
              <w:rPr>
                <w:rFonts w:ascii="Arial" w:eastAsia="Arial" w:hAnsi="Arial" w:cs="Arial"/>
                <w:sz w:val="20"/>
                <w:lang w:val="ru-RU"/>
              </w:rPr>
              <w:t>показателей</w:t>
            </w:r>
            <w:r w:rsidRPr="00D07538">
              <w:rPr>
                <w:rFonts w:ascii="Arial" w:eastAsia="Arial" w:hAnsi="Arial" w:cs="Arial"/>
                <w:spacing w:val="33"/>
                <w:sz w:val="20"/>
                <w:lang w:val="ru-RU"/>
              </w:rPr>
              <w:t xml:space="preserve"> </w:t>
            </w:r>
            <w:r w:rsidRPr="00D07538">
              <w:rPr>
                <w:rFonts w:ascii="Arial" w:eastAsia="Arial" w:hAnsi="Arial" w:cs="Arial"/>
                <w:sz w:val="20"/>
                <w:lang w:val="ru-RU"/>
              </w:rPr>
              <w:t>(либо</w:t>
            </w:r>
            <w:r w:rsidRPr="00D07538">
              <w:rPr>
                <w:rFonts w:ascii="Arial" w:eastAsia="Arial" w:hAnsi="Arial" w:cs="Arial"/>
                <w:spacing w:val="33"/>
                <w:sz w:val="20"/>
                <w:lang w:val="ru-RU"/>
              </w:rPr>
              <w:t xml:space="preserve"> </w:t>
            </w:r>
            <w:r w:rsidRPr="00D07538">
              <w:rPr>
                <w:rFonts w:ascii="Arial" w:eastAsia="Arial" w:hAnsi="Arial" w:cs="Arial"/>
                <w:sz w:val="20"/>
                <w:lang w:val="ru-RU"/>
              </w:rPr>
              <w:t>двум</w:t>
            </w:r>
            <w:r w:rsidRPr="00D07538">
              <w:rPr>
                <w:rFonts w:ascii="Arial" w:eastAsia="Arial" w:hAnsi="Arial" w:cs="Arial"/>
                <w:spacing w:val="35"/>
                <w:sz w:val="20"/>
                <w:lang w:val="ru-RU"/>
              </w:rPr>
              <w:t xml:space="preserve"> </w:t>
            </w:r>
            <w:r w:rsidRPr="00D07538">
              <w:rPr>
                <w:rFonts w:ascii="Arial" w:eastAsia="Arial" w:hAnsi="Arial" w:cs="Arial"/>
                <w:sz w:val="20"/>
                <w:lang w:val="ru-RU"/>
              </w:rPr>
              <w:t>к</w:t>
            </w:r>
            <w:r w:rsidRPr="00D07538">
              <w:rPr>
                <w:rFonts w:ascii="Arial" w:eastAsia="Arial" w:hAnsi="Arial" w:cs="Arial"/>
                <w:spacing w:val="33"/>
                <w:sz w:val="20"/>
                <w:lang w:val="ru-RU"/>
              </w:rPr>
              <w:t xml:space="preserve"> </w:t>
            </w:r>
            <w:r w:rsidRPr="00D07538">
              <w:rPr>
                <w:rFonts w:ascii="Arial" w:eastAsia="Arial" w:hAnsi="Arial" w:cs="Arial"/>
                <w:sz w:val="20"/>
                <w:lang w:val="ru-RU"/>
              </w:rPr>
              <w:t>одному</w:t>
            </w:r>
            <w:r w:rsidRPr="00D07538">
              <w:rPr>
                <w:rFonts w:ascii="Arial" w:eastAsia="Arial" w:hAnsi="Arial" w:cs="Arial"/>
                <w:spacing w:val="32"/>
                <w:sz w:val="20"/>
                <w:lang w:val="ru-RU"/>
              </w:rPr>
              <w:t xml:space="preserve"> </w:t>
            </w:r>
            <w:r w:rsidRPr="00D07538">
              <w:rPr>
                <w:rFonts w:ascii="Arial" w:eastAsia="Arial" w:hAnsi="Arial" w:cs="Arial"/>
                <w:spacing w:val="-2"/>
                <w:sz w:val="20"/>
                <w:lang w:val="ru-RU"/>
              </w:rPr>
              <w:t>вопросу,</w:t>
            </w:r>
          </w:p>
        </w:tc>
        <w:tc>
          <w:tcPr>
            <w:tcW w:w="1800" w:type="dxa"/>
          </w:tcPr>
          <w:p w14:paraId="3ED24608" w14:textId="77777777" w:rsidR="00D07538" w:rsidRPr="00D07538" w:rsidRDefault="00D07538" w:rsidP="00D07538">
            <w:pPr>
              <w:ind w:right="481"/>
              <w:rPr>
                <w:rFonts w:ascii="Arial" w:eastAsia="Arial" w:hAnsi="Arial" w:cs="Arial"/>
                <w:sz w:val="20"/>
              </w:rPr>
            </w:pPr>
            <w:r w:rsidRPr="00D07538">
              <w:rPr>
                <w:rFonts w:ascii="Arial" w:eastAsia="Arial" w:hAnsi="Arial" w:cs="Arial"/>
                <w:spacing w:val="-2"/>
                <w:sz w:val="20"/>
              </w:rPr>
              <w:t>Базовый уровень</w:t>
            </w:r>
          </w:p>
        </w:tc>
        <w:tc>
          <w:tcPr>
            <w:tcW w:w="1801" w:type="dxa"/>
          </w:tcPr>
          <w:p w14:paraId="23D58310" w14:textId="77777777" w:rsidR="00D07538" w:rsidRPr="00D07538" w:rsidRDefault="00D07538" w:rsidP="00D07538">
            <w:pPr>
              <w:spacing w:line="227" w:lineRule="exact"/>
              <w:ind w:right="225"/>
              <w:jc w:val="center"/>
              <w:rPr>
                <w:rFonts w:ascii="Arial" w:eastAsia="Arial" w:hAnsi="Arial" w:cs="Arial"/>
                <w:sz w:val="20"/>
              </w:rPr>
            </w:pPr>
            <w:r w:rsidRPr="00D07538">
              <w:rPr>
                <w:rFonts w:ascii="Arial" w:eastAsia="Arial" w:hAnsi="Arial" w:cs="Arial"/>
                <w:spacing w:val="-2"/>
                <w:sz w:val="20"/>
              </w:rPr>
              <w:t>Хорошо</w:t>
            </w:r>
          </w:p>
        </w:tc>
      </w:tr>
    </w:tbl>
    <w:p w14:paraId="3419D9B4" w14:textId="77777777" w:rsidR="00D07538" w:rsidRPr="00D07538" w:rsidRDefault="00D07538" w:rsidP="00D07538">
      <w:pPr>
        <w:widowControl w:val="0"/>
        <w:autoSpaceDE w:val="0"/>
        <w:autoSpaceDN w:val="0"/>
        <w:spacing w:after="0" w:line="227" w:lineRule="exact"/>
        <w:jc w:val="center"/>
        <w:rPr>
          <w:rFonts w:ascii="Arial" w:eastAsia="Arial" w:hAnsi="Arial" w:cs="Arial"/>
          <w:sz w:val="20"/>
        </w:rPr>
        <w:sectPr w:rsidR="00D07538" w:rsidRPr="00D07538">
          <w:pgSz w:w="11910" w:h="16840"/>
          <w:pgMar w:top="1040" w:right="620" w:bottom="280" w:left="1440" w:header="720" w:footer="720" w:gutter="0"/>
          <w:cols w:space="720"/>
        </w:sect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1"/>
        <w:gridCol w:w="1800"/>
        <w:gridCol w:w="1801"/>
      </w:tblGrid>
      <w:tr w:rsidR="00D07538" w:rsidRPr="00D07538" w14:paraId="748CC22D" w14:textId="77777777" w:rsidTr="00127A33">
        <w:trPr>
          <w:trHeight w:val="8511"/>
        </w:trPr>
        <w:tc>
          <w:tcPr>
            <w:tcW w:w="5761" w:type="dxa"/>
          </w:tcPr>
          <w:p w14:paraId="5EC19FD6" w14:textId="77777777" w:rsidR="00D07538" w:rsidRPr="00D07538" w:rsidRDefault="00D07538" w:rsidP="00D07538">
            <w:pPr>
              <w:ind w:right="99"/>
              <w:jc w:val="both"/>
              <w:rPr>
                <w:rFonts w:ascii="Arial" w:eastAsia="Arial" w:hAnsi="Arial" w:cs="Arial"/>
                <w:sz w:val="20"/>
                <w:lang w:val="ru-RU"/>
              </w:rPr>
            </w:pPr>
            <w:r w:rsidRPr="00D07538">
              <w:rPr>
                <w:rFonts w:ascii="Arial" w:eastAsia="Arial" w:hAnsi="Arial" w:cs="Arial"/>
                <w:sz w:val="20"/>
                <w:lang w:val="ru-RU"/>
              </w:rPr>
              <w:lastRenderedPageBreak/>
              <w:t>либо по одному к каждому вопросу контрольно- измерительного материала) и правильные ответы на два дополнительных вопроса в пределах программы.</w:t>
            </w:r>
          </w:p>
          <w:p w14:paraId="451DBF97" w14:textId="77777777" w:rsidR="00D07538" w:rsidRPr="00D07538" w:rsidRDefault="00D07538" w:rsidP="00D07538">
            <w:pPr>
              <w:ind w:right="95"/>
              <w:jc w:val="both"/>
              <w:rPr>
                <w:rFonts w:ascii="Arial" w:eastAsia="Arial" w:hAnsi="Arial" w:cs="Arial"/>
                <w:sz w:val="20"/>
                <w:lang w:val="ru-RU"/>
              </w:rPr>
            </w:pPr>
            <w:r w:rsidRPr="00D07538">
              <w:rPr>
                <w:rFonts w:ascii="Arial" w:eastAsia="Arial" w:hAnsi="Arial" w:cs="Arial"/>
                <w:sz w:val="20"/>
                <w:lang w:val="ru-RU"/>
              </w:rPr>
              <w:t>В ответе на основные вопросы контрольно- измерительного материала содержатся отдельные пробе- лы в знании учебного материала и категориального аппа- рата (верное и глубокое изложение понятий, фактов, зако- номерностей), базовых методологических и методических параметров практической деятельности психолога, регла- ментирующих постановку задач в области практической деятельности, профессионально важных качеств его лич- ности; современных достижений в области психологиче- ского консультирования с целью повышения уровня про- фессионализма и компетенции; самостоятельного осу- ществления процесса овладения информацией, отобран- ной и структурированной для выполнения профессио- нальных функций, ориентируясь на оценку профессио- нальной деятельности супервизора; умения воспроизво- дить базовые положения теории психологического кон- сультирования и подбирать на основе анализа базовые процедуры оказания психологической помощи отдельным лицам, группам населения и (или) организаций, в том чис- ле</w:t>
            </w:r>
            <w:r w:rsidRPr="00D07538">
              <w:rPr>
                <w:rFonts w:ascii="Arial" w:eastAsia="Arial" w:hAnsi="Arial" w:cs="Arial"/>
                <w:spacing w:val="-4"/>
                <w:sz w:val="20"/>
                <w:lang w:val="ru-RU"/>
              </w:rPr>
              <w:t xml:space="preserve"> </w:t>
            </w:r>
            <w:r w:rsidRPr="00D07538">
              <w:rPr>
                <w:rFonts w:ascii="Arial" w:eastAsia="Arial" w:hAnsi="Arial" w:cs="Arial"/>
                <w:sz w:val="20"/>
                <w:lang w:val="ru-RU"/>
              </w:rPr>
              <w:t>лицам</w:t>
            </w:r>
            <w:r w:rsidRPr="00D07538">
              <w:rPr>
                <w:rFonts w:ascii="Arial" w:eastAsia="Arial" w:hAnsi="Arial" w:cs="Arial"/>
                <w:spacing w:val="-4"/>
                <w:sz w:val="20"/>
                <w:lang w:val="ru-RU"/>
              </w:rPr>
              <w:t xml:space="preserve"> </w:t>
            </w:r>
            <w:r w:rsidRPr="00D07538">
              <w:rPr>
                <w:rFonts w:ascii="Arial" w:eastAsia="Arial" w:hAnsi="Arial" w:cs="Arial"/>
                <w:sz w:val="20"/>
                <w:lang w:val="ru-RU"/>
              </w:rPr>
              <w:t>с</w:t>
            </w:r>
            <w:r w:rsidRPr="00D07538">
              <w:rPr>
                <w:rFonts w:ascii="Arial" w:eastAsia="Arial" w:hAnsi="Arial" w:cs="Arial"/>
                <w:spacing w:val="-3"/>
                <w:sz w:val="20"/>
                <w:lang w:val="ru-RU"/>
              </w:rPr>
              <w:t xml:space="preserve"> </w:t>
            </w:r>
            <w:r w:rsidRPr="00D07538">
              <w:rPr>
                <w:rFonts w:ascii="Arial" w:eastAsia="Arial" w:hAnsi="Arial" w:cs="Arial"/>
                <w:sz w:val="20"/>
                <w:lang w:val="ru-RU"/>
              </w:rPr>
              <w:t>ограниченными</w:t>
            </w:r>
            <w:r w:rsidRPr="00D07538">
              <w:rPr>
                <w:rFonts w:ascii="Arial" w:eastAsia="Arial" w:hAnsi="Arial" w:cs="Arial"/>
                <w:spacing w:val="-5"/>
                <w:sz w:val="20"/>
                <w:lang w:val="ru-RU"/>
              </w:rPr>
              <w:t xml:space="preserve"> </w:t>
            </w:r>
            <w:r w:rsidRPr="00D07538">
              <w:rPr>
                <w:rFonts w:ascii="Arial" w:eastAsia="Arial" w:hAnsi="Arial" w:cs="Arial"/>
                <w:sz w:val="20"/>
                <w:lang w:val="ru-RU"/>
              </w:rPr>
              <w:t>возможностями</w:t>
            </w:r>
            <w:r w:rsidRPr="00D07538">
              <w:rPr>
                <w:rFonts w:ascii="Arial" w:eastAsia="Arial" w:hAnsi="Arial" w:cs="Arial"/>
                <w:spacing w:val="-5"/>
                <w:sz w:val="20"/>
                <w:lang w:val="ru-RU"/>
              </w:rPr>
              <w:t xml:space="preserve"> </w:t>
            </w:r>
            <w:r w:rsidRPr="00D07538">
              <w:rPr>
                <w:rFonts w:ascii="Arial" w:eastAsia="Arial" w:hAnsi="Arial" w:cs="Arial"/>
                <w:sz w:val="20"/>
                <w:lang w:val="ru-RU"/>
              </w:rPr>
              <w:t>здоровья</w:t>
            </w:r>
            <w:r w:rsidRPr="00D07538">
              <w:rPr>
                <w:rFonts w:ascii="Arial" w:eastAsia="Arial" w:hAnsi="Arial" w:cs="Arial"/>
                <w:spacing w:val="-3"/>
                <w:sz w:val="20"/>
                <w:lang w:val="ru-RU"/>
              </w:rPr>
              <w:t xml:space="preserve"> </w:t>
            </w:r>
            <w:r w:rsidRPr="00D07538">
              <w:rPr>
                <w:rFonts w:ascii="Arial" w:eastAsia="Arial" w:hAnsi="Arial" w:cs="Arial"/>
                <w:sz w:val="20"/>
                <w:lang w:val="ru-RU"/>
              </w:rPr>
              <w:t>и</w:t>
            </w:r>
            <w:r w:rsidRPr="00D07538">
              <w:rPr>
                <w:rFonts w:ascii="Arial" w:eastAsia="Arial" w:hAnsi="Arial" w:cs="Arial"/>
                <w:spacing w:val="-5"/>
                <w:sz w:val="20"/>
                <w:lang w:val="ru-RU"/>
              </w:rPr>
              <w:t xml:space="preserve"> </w:t>
            </w:r>
            <w:r w:rsidRPr="00D07538">
              <w:rPr>
                <w:rFonts w:ascii="Arial" w:eastAsia="Arial" w:hAnsi="Arial" w:cs="Arial"/>
                <w:sz w:val="20"/>
                <w:lang w:val="ru-RU"/>
              </w:rPr>
              <w:t>при организации инклюзивного образования; анализировать сложившуюся практическую ситуацию с точки зрения имеющихся психологических теорий для дальнейшей по- становки профессиональных задач; профессионально формулировать задачи в области практической деятель- ности психолога для разработки программ по изучению, развитию и коррекции познавательных, личностных и дру- гих психологических особенностей человека с целью гар- монизации его психического функционирования; исполь- зовать рекомендации супервизора для решения профес- сиональных задач и повышения уровня компетентности с целью</w:t>
            </w:r>
            <w:r w:rsidRPr="00D07538">
              <w:rPr>
                <w:rFonts w:ascii="Arial" w:eastAsia="Arial" w:hAnsi="Arial" w:cs="Arial"/>
                <w:spacing w:val="58"/>
                <w:sz w:val="20"/>
                <w:lang w:val="ru-RU"/>
              </w:rPr>
              <w:t xml:space="preserve"> </w:t>
            </w:r>
            <w:r w:rsidRPr="00D07538">
              <w:rPr>
                <w:rFonts w:ascii="Arial" w:eastAsia="Arial" w:hAnsi="Arial" w:cs="Arial"/>
                <w:sz w:val="20"/>
                <w:lang w:val="ru-RU"/>
              </w:rPr>
              <w:t>самостоятельного</w:t>
            </w:r>
            <w:r w:rsidRPr="00D07538">
              <w:rPr>
                <w:rFonts w:ascii="Arial" w:eastAsia="Arial" w:hAnsi="Arial" w:cs="Arial"/>
                <w:spacing w:val="61"/>
                <w:sz w:val="20"/>
                <w:lang w:val="ru-RU"/>
              </w:rPr>
              <w:t xml:space="preserve"> </w:t>
            </w:r>
            <w:r w:rsidRPr="00D07538">
              <w:rPr>
                <w:rFonts w:ascii="Arial" w:eastAsia="Arial" w:hAnsi="Arial" w:cs="Arial"/>
                <w:sz w:val="20"/>
                <w:lang w:val="ru-RU"/>
              </w:rPr>
              <w:t>планирования</w:t>
            </w:r>
            <w:r w:rsidRPr="00D07538">
              <w:rPr>
                <w:rFonts w:ascii="Arial" w:eastAsia="Arial" w:hAnsi="Arial" w:cs="Arial"/>
                <w:spacing w:val="60"/>
                <w:sz w:val="20"/>
                <w:lang w:val="ru-RU"/>
              </w:rPr>
              <w:t xml:space="preserve"> </w:t>
            </w:r>
            <w:r w:rsidRPr="00D07538">
              <w:rPr>
                <w:rFonts w:ascii="Arial" w:eastAsia="Arial" w:hAnsi="Arial" w:cs="Arial"/>
                <w:sz w:val="20"/>
                <w:lang w:val="ru-RU"/>
              </w:rPr>
              <w:t>деятельности</w:t>
            </w:r>
            <w:r w:rsidRPr="00D07538">
              <w:rPr>
                <w:rFonts w:ascii="Arial" w:eastAsia="Arial" w:hAnsi="Arial" w:cs="Arial"/>
                <w:spacing w:val="60"/>
                <w:sz w:val="20"/>
                <w:lang w:val="ru-RU"/>
              </w:rPr>
              <w:t xml:space="preserve"> </w:t>
            </w:r>
            <w:r w:rsidRPr="00D07538">
              <w:rPr>
                <w:rFonts w:ascii="Arial" w:eastAsia="Arial" w:hAnsi="Arial" w:cs="Arial"/>
                <w:spacing w:val="-10"/>
                <w:sz w:val="20"/>
                <w:lang w:val="ru-RU"/>
              </w:rPr>
              <w:t>и</w:t>
            </w:r>
          </w:p>
          <w:p w14:paraId="214BDE72" w14:textId="77777777" w:rsidR="00D07538" w:rsidRPr="00D07538" w:rsidRDefault="00D07538" w:rsidP="00D07538">
            <w:pPr>
              <w:spacing w:line="228" w:lineRule="exact"/>
              <w:ind w:right="100"/>
              <w:jc w:val="both"/>
              <w:rPr>
                <w:rFonts w:ascii="Arial" w:eastAsia="Arial" w:hAnsi="Arial" w:cs="Arial"/>
                <w:sz w:val="20"/>
                <w:lang w:val="ru-RU"/>
              </w:rPr>
            </w:pPr>
            <w:r w:rsidRPr="00D07538">
              <w:rPr>
                <w:rFonts w:ascii="Arial" w:eastAsia="Arial" w:hAnsi="Arial" w:cs="Arial"/>
                <w:sz w:val="20"/>
                <w:lang w:val="ru-RU"/>
              </w:rPr>
              <w:t>установления приоритетов при осуществлении професси- ональной деятельности консультанта-психолога.</w:t>
            </w:r>
          </w:p>
        </w:tc>
        <w:tc>
          <w:tcPr>
            <w:tcW w:w="1800" w:type="dxa"/>
          </w:tcPr>
          <w:p w14:paraId="76A1860A" w14:textId="77777777" w:rsidR="00D07538" w:rsidRPr="00D07538" w:rsidRDefault="00D07538" w:rsidP="00D07538">
            <w:pPr>
              <w:rPr>
                <w:rFonts w:ascii="Times New Roman" w:eastAsia="Arial" w:hAnsi="Arial" w:cs="Arial"/>
                <w:sz w:val="18"/>
                <w:lang w:val="ru-RU"/>
              </w:rPr>
            </w:pPr>
          </w:p>
        </w:tc>
        <w:tc>
          <w:tcPr>
            <w:tcW w:w="1801" w:type="dxa"/>
          </w:tcPr>
          <w:p w14:paraId="2DA02A8A" w14:textId="77777777" w:rsidR="00D07538" w:rsidRPr="00D07538" w:rsidRDefault="00D07538" w:rsidP="00D07538">
            <w:pPr>
              <w:rPr>
                <w:rFonts w:ascii="Times New Roman" w:eastAsia="Arial" w:hAnsi="Arial" w:cs="Arial"/>
                <w:sz w:val="18"/>
                <w:lang w:val="ru-RU"/>
              </w:rPr>
            </w:pPr>
          </w:p>
        </w:tc>
      </w:tr>
      <w:tr w:rsidR="00D07538" w:rsidRPr="00D07538" w14:paraId="73FD075B" w14:textId="77777777" w:rsidTr="00127A33">
        <w:trPr>
          <w:trHeight w:val="5981"/>
        </w:trPr>
        <w:tc>
          <w:tcPr>
            <w:tcW w:w="5761" w:type="dxa"/>
          </w:tcPr>
          <w:p w14:paraId="57023494" w14:textId="77777777" w:rsidR="00D07538" w:rsidRPr="00D07538" w:rsidRDefault="00D07538" w:rsidP="00D07538">
            <w:pPr>
              <w:ind w:right="97"/>
              <w:jc w:val="both"/>
              <w:rPr>
                <w:rFonts w:ascii="Arial" w:eastAsia="Arial" w:hAnsi="Arial" w:cs="Arial"/>
                <w:sz w:val="20"/>
                <w:lang w:val="ru-RU"/>
              </w:rPr>
            </w:pPr>
            <w:r w:rsidRPr="00D07538">
              <w:rPr>
                <w:rFonts w:ascii="Arial" w:eastAsia="Arial" w:hAnsi="Arial" w:cs="Arial"/>
                <w:sz w:val="20"/>
                <w:lang w:val="ru-RU"/>
              </w:rPr>
              <w:t xml:space="preserve">Несоответствие </w:t>
            </w:r>
            <w:proofErr w:type="gramStart"/>
            <w:r w:rsidRPr="00D07538">
              <w:rPr>
                <w:rFonts w:ascii="Arial" w:eastAsia="Arial" w:hAnsi="Arial" w:cs="Arial"/>
                <w:sz w:val="20"/>
                <w:lang w:val="ru-RU"/>
              </w:rPr>
              <w:t>ответа</w:t>
            </w:r>
            <w:proofErr w:type="gramEnd"/>
            <w:r w:rsidRPr="00D07538">
              <w:rPr>
                <w:rFonts w:ascii="Arial" w:eastAsia="Arial" w:hAnsi="Arial" w:cs="Arial"/>
                <w:sz w:val="20"/>
                <w:lang w:val="ru-RU"/>
              </w:rPr>
              <w:t xml:space="preserve"> обучающегося любым двум из пе- речисленных показателей и неправильный ответ на до- полнительный вопрос в пределах программы.</w:t>
            </w:r>
          </w:p>
          <w:p w14:paraId="0AA7F1E7" w14:textId="77777777" w:rsidR="00D07538" w:rsidRPr="00D07538" w:rsidRDefault="00D07538" w:rsidP="00D07538">
            <w:pPr>
              <w:rPr>
                <w:rFonts w:ascii="Arial" w:eastAsia="Arial" w:hAnsi="Arial" w:cs="Arial"/>
                <w:sz w:val="20"/>
                <w:lang w:val="ru-RU"/>
              </w:rPr>
            </w:pPr>
            <w:r w:rsidRPr="00D07538">
              <w:rPr>
                <w:rFonts w:ascii="Arial" w:eastAsia="Arial" w:hAnsi="Arial" w:cs="Arial"/>
                <w:spacing w:val="-5"/>
                <w:sz w:val="20"/>
                <w:lang w:val="ru-RU"/>
              </w:rPr>
              <w:t>ИЛИ</w:t>
            </w:r>
          </w:p>
          <w:p w14:paraId="67F7E01D" w14:textId="77777777" w:rsidR="00D07538" w:rsidRPr="00D07538" w:rsidRDefault="00D07538" w:rsidP="00D07538">
            <w:pPr>
              <w:ind w:right="97"/>
              <w:jc w:val="both"/>
              <w:rPr>
                <w:rFonts w:ascii="Arial" w:eastAsia="Arial" w:hAnsi="Arial" w:cs="Arial"/>
                <w:sz w:val="20"/>
                <w:lang w:val="ru-RU"/>
              </w:rPr>
            </w:pPr>
            <w:r w:rsidRPr="00D07538">
              <w:rPr>
                <w:rFonts w:ascii="Arial" w:eastAsia="Arial" w:hAnsi="Arial" w:cs="Arial"/>
                <w:sz w:val="20"/>
                <w:lang w:val="ru-RU"/>
              </w:rPr>
              <w:t xml:space="preserve">Несоответствие </w:t>
            </w:r>
            <w:proofErr w:type="gramStart"/>
            <w:r w:rsidRPr="00D07538">
              <w:rPr>
                <w:rFonts w:ascii="Arial" w:eastAsia="Arial" w:hAnsi="Arial" w:cs="Arial"/>
                <w:sz w:val="20"/>
                <w:lang w:val="ru-RU"/>
              </w:rPr>
              <w:t>ответа</w:t>
            </w:r>
            <w:proofErr w:type="gramEnd"/>
            <w:r w:rsidRPr="00D07538">
              <w:rPr>
                <w:rFonts w:ascii="Arial" w:eastAsia="Arial" w:hAnsi="Arial" w:cs="Arial"/>
                <w:sz w:val="20"/>
                <w:lang w:val="ru-RU"/>
              </w:rPr>
              <w:t xml:space="preserve"> обучающегося любым трем из пе- речисленных показателей (в различных комбинациях по отношению к вопросам контрольно-измерительного мате- </w:t>
            </w:r>
            <w:r w:rsidRPr="00D07538">
              <w:rPr>
                <w:rFonts w:ascii="Arial" w:eastAsia="Arial" w:hAnsi="Arial" w:cs="Arial"/>
                <w:spacing w:val="-2"/>
                <w:sz w:val="20"/>
                <w:lang w:val="ru-RU"/>
              </w:rPr>
              <w:t>риала).</w:t>
            </w:r>
          </w:p>
          <w:p w14:paraId="2B5DB764" w14:textId="77777777" w:rsidR="00D07538" w:rsidRPr="00D07538" w:rsidRDefault="00D07538" w:rsidP="00D07538">
            <w:pPr>
              <w:ind w:right="95"/>
              <w:jc w:val="both"/>
              <w:rPr>
                <w:rFonts w:ascii="Arial" w:eastAsia="Arial" w:hAnsi="Arial" w:cs="Arial"/>
                <w:sz w:val="20"/>
                <w:lang w:val="ru-RU"/>
              </w:rPr>
            </w:pPr>
            <w:r w:rsidRPr="00D07538">
              <w:rPr>
                <w:rFonts w:ascii="Arial" w:eastAsia="Arial" w:hAnsi="Arial" w:cs="Arial"/>
                <w:sz w:val="20"/>
                <w:lang w:val="ru-RU"/>
              </w:rPr>
              <w:t>В ответе на основные вопросы контрольно- измерительного материала содержатся частичные знания учебного материала и категориального аппарата (верное</w:t>
            </w:r>
            <w:r w:rsidRPr="00D07538">
              <w:rPr>
                <w:rFonts w:ascii="Arial" w:eastAsia="Arial" w:hAnsi="Arial" w:cs="Arial"/>
                <w:spacing w:val="80"/>
                <w:sz w:val="20"/>
                <w:lang w:val="ru-RU"/>
              </w:rPr>
              <w:t xml:space="preserve"> </w:t>
            </w:r>
            <w:r w:rsidRPr="00D07538">
              <w:rPr>
                <w:rFonts w:ascii="Arial" w:eastAsia="Arial" w:hAnsi="Arial" w:cs="Arial"/>
                <w:sz w:val="20"/>
                <w:lang w:val="ru-RU"/>
              </w:rPr>
              <w:t>и глубокое изложение понятий, фактов, закономерностей), базовых методологических и методических параметров практической</w:t>
            </w:r>
            <w:r w:rsidRPr="00D07538">
              <w:rPr>
                <w:rFonts w:ascii="Arial" w:eastAsia="Arial" w:hAnsi="Arial" w:cs="Arial"/>
                <w:spacing w:val="-4"/>
                <w:sz w:val="20"/>
                <w:lang w:val="ru-RU"/>
              </w:rPr>
              <w:t xml:space="preserve"> </w:t>
            </w:r>
            <w:r w:rsidRPr="00D07538">
              <w:rPr>
                <w:rFonts w:ascii="Arial" w:eastAsia="Arial" w:hAnsi="Arial" w:cs="Arial"/>
                <w:sz w:val="20"/>
                <w:lang w:val="ru-RU"/>
              </w:rPr>
              <w:t>деятельности</w:t>
            </w:r>
            <w:r w:rsidRPr="00D07538">
              <w:rPr>
                <w:rFonts w:ascii="Arial" w:eastAsia="Arial" w:hAnsi="Arial" w:cs="Arial"/>
                <w:spacing w:val="-6"/>
                <w:sz w:val="20"/>
                <w:lang w:val="ru-RU"/>
              </w:rPr>
              <w:t xml:space="preserve"> </w:t>
            </w:r>
            <w:r w:rsidRPr="00D07538">
              <w:rPr>
                <w:rFonts w:ascii="Arial" w:eastAsia="Arial" w:hAnsi="Arial" w:cs="Arial"/>
                <w:sz w:val="20"/>
                <w:lang w:val="ru-RU"/>
              </w:rPr>
              <w:t>психолога,</w:t>
            </w:r>
            <w:r w:rsidRPr="00D07538">
              <w:rPr>
                <w:rFonts w:ascii="Arial" w:eastAsia="Arial" w:hAnsi="Arial" w:cs="Arial"/>
                <w:spacing w:val="-4"/>
                <w:sz w:val="20"/>
                <w:lang w:val="ru-RU"/>
              </w:rPr>
              <w:t xml:space="preserve"> </w:t>
            </w:r>
            <w:r w:rsidRPr="00D07538">
              <w:rPr>
                <w:rFonts w:ascii="Arial" w:eastAsia="Arial" w:hAnsi="Arial" w:cs="Arial"/>
                <w:sz w:val="20"/>
                <w:lang w:val="ru-RU"/>
              </w:rPr>
              <w:t>регламентирующих постановку задач в области практической деятельности, профессионально важных качеств его личности; совре- менных достижений в области психологического консуль- тирования с целью повышения уровня профессионализма и компетенции; самостоятельного осуществления процес- са овладения информацией, отобранной и структуриро- ванной для выполнения профессиональных функций, ориентируясь на оценку профессиональной деятельности супервизора.;умения воспроизводить базовые положения теории психологического консультирования и подбирать</w:t>
            </w:r>
            <w:r w:rsidRPr="00D07538">
              <w:rPr>
                <w:rFonts w:ascii="Arial" w:eastAsia="Arial" w:hAnsi="Arial" w:cs="Arial"/>
                <w:spacing w:val="40"/>
                <w:sz w:val="20"/>
                <w:lang w:val="ru-RU"/>
              </w:rPr>
              <w:t xml:space="preserve"> </w:t>
            </w:r>
            <w:r w:rsidRPr="00D07538">
              <w:rPr>
                <w:rFonts w:ascii="Arial" w:eastAsia="Arial" w:hAnsi="Arial" w:cs="Arial"/>
                <w:sz w:val="20"/>
                <w:lang w:val="ru-RU"/>
              </w:rPr>
              <w:t>на</w:t>
            </w:r>
            <w:r w:rsidRPr="00D07538">
              <w:rPr>
                <w:rFonts w:ascii="Arial" w:eastAsia="Arial" w:hAnsi="Arial" w:cs="Arial"/>
                <w:spacing w:val="4"/>
                <w:sz w:val="20"/>
                <w:lang w:val="ru-RU"/>
              </w:rPr>
              <w:t xml:space="preserve"> </w:t>
            </w:r>
            <w:r w:rsidRPr="00D07538">
              <w:rPr>
                <w:rFonts w:ascii="Arial" w:eastAsia="Arial" w:hAnsi="Arial" w:cs="Arial"/>
                <w:sz w:val="20"/>
                <w:lang w:val="ru-RU"/>
              </w:rPr>
              <w:t>основе</w:t>
            </w:r>
            <w:r w:rsidRPr="00D07538">
              <w:rPr>
                <w:rFonts w:ascii="Arial" w:eastAsia="Arial" w:hAnsi="Arial" w:cs="Arial"/>
                <w:spacing w:val="5"/>
                <w:sz w:val="20"/>
                <w:lang w:val="ru-RU"/>
              </w:rPr>
              <w:t xml:space="preserve"> </w:t>
            </w:r>
            <w:r w:rsidRPr="00D07538">
              <w:rPr>
                <w:rFonts w:ascii="Arial" w:eastAsia="Arial" w:hAnsi="Arial" w:cs="Arial"/>
                <w:sz w:val="20"/>
                <w:lang w:val="ru-RU"/>
              </w:rPr>
              <w:t>анализа</w:t>
            </w:r>
            <w:r w:rsidRPr="00D07538">
              <w:rPr>
                <w:rFonts w:ascii="Arial" w:eastAsia="Arial" w:hAnsi="Arial" w:cs="Arial"/>
                <w:spacing w:val="5"/>
                <w:sz w:val="20"/>
                <w:lang w:val="ru-RU"/>
              </w:rPr>
              <w:t xml:space="preserve"> </w:t>
            </w:r>
            <w:r w:rsidRPr="00D07538">
              <w:rPr>
                <w:rFonts w:ascii="Arial" w:eastAsia="Arial" w:hAnsi="Arial" w:cs="Arial"/>
                <w:sz w:val="20"/>
                <w:lang w:val="ru-RU"/>
              </w:rPr>
              <w:t>базовые</w:t>
            </w:r>
            <w:r w:rsidRPr="00D07538">
              <w:rPr>
                <w:rFonts w:ascii="Arial" w:eastAsia="Arial" w:hAnsi="Arial" w:cs="Arial"/>
                <w:spacing w:val="5"/>
                <w:sz w:val="20"/>
                <w:lang w:val="ru-RU"/>
              </w:rPr>
              <w:t xml:space="preserve"> </w:t>
            </w:r>
            <w:r w:rsidRPr="00D07538">
              <w:rPr>
                <w:rFonts w:ascii="Arial" w:eastAsia="Arial" w:hAnsi="Arial" w:cs="Arial"/>
                <w:sz w:val="20"/>
                <w:lang w:val="ru-RU"/>
              </w:rPr>
              <w:t>процедуры</w:t>
            </w:r>
            <w:r w:rsidRPr="00D07538">
              <w:rPr>
                <w:rFonts w:ascii="Arial" w:eastAsia="Arial" w:hAnsi="Arial" w:cs="Arial"/>
                <w:spacing w:val="6"/>
                <w:sz w:val="20"/>
                <w:lang w:val="ru-RU"/>
              </w:rPr>
              <w:t xml:space="preserve"> </w:t>
            </w:r>
            <w:r w:rsidRPr="00D07538">
              <w:rPr>
                <w:rFonts w:ascii="Arial" w:eastAsia="Arial" w:hAnsi="Arial" w:cs="Arial"/>
                <w:sz w:val="20"/>
                <w:lang w:val="ru-RU"/>
              </w:rPr>
              <w:t>оказания</w:t>
            </w:r>
            <w:r w:rsidRPr="00D07538">
              <w:rPr>
                <w:rFonts w:ascii="Arial" w:eastAsia="Arial" w:hAnsi="Arial" w:cs="Arial"/>
                <w:spacing w:val="6"/>
                <w:sz w:val="20"/>
                <w:lang w:val="ru-RU"/>
              </w:rPr>
              <w:t xml:space="preserve"> </w:t>
            </w:r>
            <w:r w:rsidRPr="00D07538">
              <w:rPr>
                <w:rFonts w:ascii="Arial" w:eastAsia="Arial" w:hAnsi="Arial" w:cs="Arial"/>
                <w:spacing w:val="-2"/>
                <w:sz w:val="20"/>
                <w:lang w:val="ru-RU"/>
              </w:rPr>
              <w:t>психоло-</w:t>
            </w:r>
          </w:p>
          <w:p w14:paraId="45513EA9" w14:textId="77777777" w:rsidR="00D07538" w:rsidRPr="00D07538" w:rsidRDefault="00D07538" w:rsidP="00D07538">
            <w:pPr>
              <w:spacing w:line="219" w:lineRule="exact"/>
              <w:jc w:val="both"/>
              <w:rPr>
                <w:rFonts w:ascii="Arial" w:eastAsia="Arial" w:hAnsi="Arial" w:cs="Arial"/>
                <w:sz w:val="20"/>
                <w:lang w:val="ru-RU"/>
              </w:rPr>
            </w:pPr>
            <w:r w:rsidRPr="00D07538">
              <w:rPr>
                <w:rFonts w:ascii="Arial" w:eastAsia="Arial" w:hAnsi="Arial" w:cs="Arial"/>
                <w:sz w:val="20"/>
                <w:lang w:val="ru-RU"/>
              </w:rPr>
              <w:t>гической</w:t>
            </w:r>
            <w:r w:rsidRPr="00D07538">
              <w:rPr>
                <w:rFonts w:ascii="Arial" w:eastAsia="Arial" w:hAnsi="Arial" w:cs="Arial"/>
                <w:spacing w:val="7"/>
                <w:sz w:val="20"/>
                <w:lang w:val="ru-RU"/>
              </w:rPr>
              <w:t xml:space="preserve"> </w:t>
            </w:r>
            <w:r w:rsidRPr="00D07538">
              <w:rPr>
                <w:rFonts w:ascii="Arial" w:eastAsia="Arial" w:hAnsi="Arial" w:cs="Arial"/>
                <w:sz w:val="20"/>
                <w:lang w:val="ru-RU"/>
              </w:rPr>
              <w:t>помощи</w:t>
            </w:r>
            <w:r w:rsidRPr="00D07538">
              <w:rPr>
                <w:rFonts w:ascii="Arial" w:eastAsia="Arial" w:hAnsi="Arial" w:cs="Arial"/>
                <w:spacing w:val="8"/>
                <w:sz w:val="20"/>
                <w:lang w:val="ru-RU"/>
              </w:rPr>
              <w:t xml:space="preserve"> </w:t>
            </w:r>
            <w:r w:rsidRPr="00D07538">
              <w:rPr>
                <w:rFonts w:ascii="Arial" w:eastAsia="Arial" w:hAnsi="Arial" w:cs="Arial"/>
                <w:sz w:val="20"/>
                <w:lang w:val="ru-RU"/>
              </w:rPr>
              <w:t>отдельным</w:t>
            </w:r>
            <w:r w:rsidRPr="00D07538">
              <w:rPr>
                <w:rFonts w:ascii="Arial" w:eastAsia="Arial" w:hAnsi="Arial" w:cs="Arial"/>
                <w:spacing w:val="9"/>
                <w:sz w:val="20"/>
                <w:lang w:val="ru-RU"/>
              </w:rPr>
              <w:t xml:space="preserve"> </w:t>
            </w:r>
            <w:r w:rsidRPr="00D07538">
              <w:rPr>
                <w:rFonts w:ascii="Arial" w:eastAsia="Arial" w:hAnsi="Arial" w:cs="Arial"/>
                <w:sz w:val="20"/>
                <w:lang w:val="ru-RU"/>
              </w:rPr>
              <w:t>лицам,</w:t>
            </w:r>
            <w:r w:rsidRPr="00D07538">
              <w:rPr>
                <w:rFonts w:ascii="Arial" w:eastAsia="Arial" w:hAnsi="Arial" w:cs="Arial"/>
                <w:spacing w:val="8"/>
                <w:sz w:val="20"/>
                <w:lang w:val="ru-RU"/>
              </w:rPr>
              <w:t xml:space="preserve"> </w:t>
            </w:r>
            <w:r w:rsidRPr="00D07538">
              <w:rPr>
                <w:rFonts w:ascii="Arial" w:eastAsia="Arial" w:hAnsi="Arial" w:cs="Arial"/>
                <w:sz w:val="20"/>
                <w:lang w:val="ru-RU"/>
              </w:rPr>
              <w:t>группам</w:t>
            </w:r>
            <w:r w:rsidRPr="00D07538">
              <w:rPr>
                <w:rFonts w:ascii="Arial" w:eastAsia="Arial" w:hAnsi="Arial" w:cs="Arial"/>
                <w:spacing w:val="9"/>
                <w:sz w:val="20"/>
                <w:lang w:val="ru-RU"/>
              </w:rPr>
              <w:t xml:space="preserve"> </w:t>
            </w:r>
            <w:r w:rsidRPr="00D07538">
              <w:rPr>
                <w:rFonts w:ascii="Arial" w:eastAsia="Arial" w:hAnsi="Arial" w:cs="Arial"/>
                <w:sz w:val="20"/>
                <w:lang w:val="ru-RU"/>
              </w:rPr>
              <w:t>населения</w:t>
            </w:r>
            <w:r w:rsidRPr="00D07538">
              <w:rPr>
                <w:rFonts w:ascii="Arial" w:eastAsia="Arial" w:hAnsi="Arial" w:cs="Arial"/>
                <w:spacing w:val="9"/>
                <w:sz w:val="20"/>
                <w:lang w:val="ru-RU"/>
              </w:rPr>
              <w:t xml:space="preserve"> </w:t>
            </w:r>
            <w:r w:rsidRPr="00D07538">
              <w:rPr>
                <w:rFonts w:ascii="Arial" w:eastAsia="Arial" w:hAnsi="Arial" w:cs="Arial"/>
                <w:spacing w:val="-10"/>
                <w:sz w:val="20"/>
                <w:lang w:val="ru-RU"/>
              </w:rPr>
              <w:t>и</w:t>
            </w:r>
          </w:p>
        </w:tc>
        <w:tc>
          <w:tcPr>
            <w:tcW w:w="1800" w:type="dxa"/>
          </w:tcPr>
          <w:p w14:paraId="58DDB03C" w14:textId="77777777" w:rsidR="00D07538" w:rsidRPr="00D07538" w:rsidRDefault="00D07538" w:rsidP="00D07538">
            <w:pPr>
              <w:ind w:right="377"/>
              <w:rPr>
                <w:rFonts w:ascii="Arial" w:eastAsia="Arial" w:hAnsi="Arial" w:cs="Arial"/>
                <w:sz w:val="20"/>
              </w:rPr>
            </w:pPr>
            <w:r w:rsidRPr="00D07538">
              <w:rPr>
                <w:rFonts w:ascii="Arial" w:eastAsia="Arial" w:hAnsi="Arial" w:cs="Arial"/>
                <w:spacing w:val="-2"/>
                <w:sz w:val="20"/>
              </w:rPr>
              <w:t>Пороговый уровень</w:t>
            </w:r>
          </w:p>
        </w:tc>
        <w:tc>
          <w:tcPr>
            <w:tcW w:w="1801" w:type="dxa"/>
          </w:tcPr>
          <w:p w14:paraId="4BBEDBA4" w14:textId="77777777" w:rsidR="00D07538" w:rsidRPr="00D07538" w:rsidRDefault="00D07538" w:rsidP="00D07538">
            <w:pPr>
              <w:rPr>
                <w:rFonts w:ascii="Arial" w:eastAsia="Arial" w:hAnsi="Arial" w:cs="Arial"/>
                <w:sz w:val="20"/>
              </w:rPr>
            </w:pPr>
            <w:r w:rsidRPr="00D07538">
              <w:rPr>
                <w:rFonts w:ascii="Arial" w:eastAsia="Arial" w:hAnsi="Arial" w:cs="Arial"/>
                <w:spacing w:val="-2"/>
                <w:sz w:val="20"/>
              </w:rPr>
              <w:t>Удовлетвори- тельно</w:t>
            </w:r>
          </w:p>
        </w:tc>
      </w:tr>
    </w:tbl>
    <w:p w14:paraId="4D1013A9" w14:textId="77777777" w:rsidR="00D07538" w:rsidRPr="00D07538" w:rsidRDefault="00D07538" w:rsidP="00D07538">
      <w:pPr>
        <w:widowControl w:val="0"/>
        <w:autoSpaceDE w:val="0"/>
        <w:autoSpaceDN w:val="0"/>
        <w:spacing w:after="0" w:line="240" w:lineRule="auto"/>
        <w:rPr>
          <w:rFonts w:ascii="Arial" w:eastAsia="Arial" w:hAnsi="Arial" w:cs="Arial"/>
          <w:sz w:val="20"/>
        </w:rPr>
        <w:sectPr w:rsidR="00D07538" w:rsidRPr="00D07538">
          <w:type w:val="continuous"/>
          <w:pgSz w:w="11910" w:h="16840"/>
          <w:pgMar w:top="1120" w:right="620" w:bottom="280" w:left="1440" w:header="720" w:footer="720" w:gutter="0"/>
          <w:cols w:space="720"/>
        </w:sect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1"/>
        <w:gridCol w:w="1800"/>
        <w:gridCol w:w="1801"/>
      </w:tblGrid>
      <w:tr w:rsidR="00D07538" w:rsidRPr="00D07538" w14:paraId="02980908" w14:textId="77777777" w:rsidTr="00127A33">
        <w:trPr>
          <w:trHeight w:val="3681"/>
        </w:trPr>
        <w:tc>
          <w:tcPr>
            <w:tcW w:w="5761" w:type="dxa"/>
          </w:tcPr>
          <w:p w14:paraId="7CCF1FEB" w14:textId="77777777" w:rsidR="00D07538" w:rsidRPr="00D07538" w:rsidRDefault="00D07538" w:rsidP="00D07538">
            <w:pPr>
              <w:ind w:right="97"/>
              <w:jc w:val="both"/>
              <w:rPr>
                <w:rFonts w:ascii="Arial" w:eastAsia="Arial" w:hAnsi="Arial" w:cs="Arial"/>
                <w:sz w:val="20"/>
                <w:lang w:val="ru-RU"/>
              </w:rPr>
            </w:pPr>
            <w:r w:rsidRPr="00D07538">
              <w:rPr>
                <w:rFonts w:ascii="Arial" w:eastAsia="Arial" w:hAnsi="Arial" w:cs="Arial"/>
                <w:sz w:val="20"/>
                <w:lang w:val="ru-RU"/>
              </w:rPr>
              <w:lastRenderedPageBreak/>
              <w:t>(или) организаций, в том числе лицам с ограниченными возможностями</w:t>
            </w:r>
            <w:r w:rsidRPr="00D07538">
              <w:rPr>
                <w:rFonts w:ascii="Arial" w:eastAsia="Arial" w:hAnsi="Arial" w:cs="Arial"/>
                <w:spacing w:val="-1"/>
                <w:sz w:val="20"/>
                <w:lang w:val="ru-RU"/>
              </w:rPr>
              <w:t xml:space="preserve"> </w:t>
            </w:r>
            <w:r w:rsidRPr="00D07538">
              <w:rPr>
                <w:rFonts w:ascii="Arial" w:eastAsia="Arial" w:hAnsi="Arial" w:cs="Arial"/>
                <w:sz w:val="20"/>
                <w:lang w:val="ru-RU"/>
              </w:rPr>
              <w:t>здоровья и</w:t>
            </w:r>
            <w:r w:rsidRPr="00D07538">
              <w:rPr>
                <w:rFonts w:ascii="Arial" w:eastAsia="Arial" w:hAnsi="Arial" w:cs="Arial"/>
                <w:spacing w:val="-3"/>
                <w:sz w:val="20"/>
                <w:lang w:val="ru-RU"/>
              </w:rPr>
              <w:t xml:space="preserve"> </w:t>
            </w:r>
            <w:r w:rsidRPr="00D07538">
              <w:rPr>
                <w:rFonts w:ascii="Arial" w:eastAsia="Arial" w:hAnsi="Arial" w:cs="Arial"/>
                <w:sz w:val="20"/>
                <w:lang w:val="ru-RU"/>
              </w:rPr>
              <w:t>при организации инклюзивного образования; анализировать сложившуюся практическую ситуацию с точки зрения имеющихся психологических теорий для дальнейшей постановки профессиональных задач; профессионально формулировать задачи в обла- сти</w:t>
            </w:r>
            <w:r w:rsidRPr="00D07538">
              <w:rPr>
                <w:rFonts w:ascii="Arial" w:eastAsia="Arial" w:hAnsi="Arial" w:cs="Arial"/>
                <w:spacing w:val="-4"/>
                <w:sz w:val="20"/>
                <w:lang w:val="ru-RU"/>
              </w:rPr>
              <w:t xml:space="preserve"> </w:t>
            </w:r>
            <w:r w:rsidRPr="00D07538">
              <w:rPr>
                <w:rFonts w:ascii="Arial" w:eastAsia="Arial" w:hAnsi="Arial" w:cs="Arial"/>
                <w:sz w:val="20"/>
                <w:lang w:val="ru-RU"/>
              </w:rPr>
              <w:t>практической</w:t>
            </w:r>
            <w:r w:rsidRPr="00D07538">
              <w:rPr>
                <w:rFonts w:ascii="Arial" w:eastAsia="Arial" w:hAnsi="Arial" w:cs="Arial"/>
                <w:spacing w:val="-3"/>
                <w:sz w:val="20"/>
                <w:lang w:val="ru-RU"/>
              </w:rPr>
              <w:t xml:space="preserve"> </w:t>
            </w:r>
            <w:r w:rsidRPr="00D07538">
              <w:rPr>
                <w:rFonts w:ascii="Arial" w:eastAsia="Arial" w:hAnsi="Arial" w:cs="Arial"/>
                <w:sz w:val="20"/>
                <w:lang w:val="ru-RU"/>
              </w:rPr>
              <w:t>деятельности</w:t>
            </w:r>
            <w:r w:rsidRPr="00D07538">
              <w:rPr>
                <w:rFonts w:ascii="Arial" w:eastAsia="Arial" w:hAnsi="Arial" w:cs="Arial"/>
                <w:spacing w:val="-4"/>
                <w:sz w:val="20"/>
                <w:lang w:val="ru-RU"/>
              </w:rPr>
              <w:t xml:space="preserve"> </w:t>
            </w:r>
            <w:r w:rsidRPr="00D07538">
              <w:rPr>
                <w:rFonts w:ascii="Arial" w:eastAsia="Arial" w:hAnsi="Arial" w:cs="Arial"/>
                <w:sz w:val="20"/>
                <w:lang w:val="ru-RU"/>
              </w:rPr>
              <w:t>психолога</w:t>
            </w:r>
            <w:r w:rsidRPr="00D07538">
              <w:rPr>
                <w:rFonts w:ascii="Arial" w:eastAsia="Arial" w:hAnsi="Arial" w:cs="Arial"/>
                <w:spacing w:val="-1"/>
                <w:sz w:val="20"/>
                <w:lang w:val="ru-RU"/>
              </w:rPr>
              <w:t xml:space="preserve"> </w:t>
            </w:r>
            <w:r w:rsidRPr="00D07538">
              <w:rPr>
                <w:rFonts w:ascii="Arial" w:eastAsia="Arial" w:hAnsi="Arial" w:cs="Arial"/>
                <w:sz w:val="20"/>
                <w:lang w:val="ru-RU"/>
              </w:rPr>
              <w:t>для</w:t>
            </w:r>
            <w:r w:rsidRPr="00D07538">
              <w:rPr>
                <w:rFonts w:ascii="Arial" w:eastAsia="Arial" w:hAnsi="Arial" w:cs="Arial"/>
                <w:spacing w:val="-3"/>
                <w:sz w:val="20"/>
                <w:lang w:val="ru-RU"/>
              </w:rPr>
              <w:t xml:space="preserve"> </w:t>
            </w:r>
            <w:r w:rsidRPr="00D07538">
              <w:rPr>
                <w:rFonts w:ascii="Arial" w:eastAsia="Arial" w:hAnsi="Arial" w:cs="Arial"/>
                <w:sz w:val="20"/>
                <w:lang w:val="ru-RU"/>
              </w:rPr>
              <w:t>раз-работки программ по изучению, развитию и коррекции познава- тельных, личностных и других психологических особенно- стей человека с целью гармонизации его психического функционирования; использовать рекомендации суперви- зора для решения профессиональных задач и повышения уровня компетентности с целью самостоятельного плани- рования деятельности и установления приоритетов при осуществлении</w:t>
            </w:r>
            <w:r w:rsidRPr="00D07538">
              <w:rPr>
                <w:rFonts w:ascii="Arial" w:eastAsia="Arial" w:hAnsi="Arial" w:cs="Arial"/>
                <w:spacing w:val="-6"/>
                <w:sz w:val="20"/>
                <w:lang w:val="ru-RU"/>
              </w:rPr>
              <w:t xml:space="preserve"> </w:t>
            </w:r>
            <w:r w:rsidRPr="00D07538">
              <w:rPr>
                <w:rFonts w:ascii="Arial" w:eastAsia="Arial" w:hAnsi="Arial" w:cs="Arial"/>
                <w:sz w:val="20"/>
                <w:lang w:val="ru-RU"/>
              </w:rPr>
              <w:t>профессиональной</w:t>
            </w:r>
            <w:r w:rsidRPr="00D07538">
              <w:rPr>
                <w:rFonts w:ascii="Arial" w:eastAsia="Arial" w:hAnsi="Arial" w:cs="Arial"/>
                <w:spacing w:val="-2"/>
                <w:sz w:val="20"/>
                <w:lang w:val="ru-RU"/>
              </w:rPr>
              <w:t xml:space="preserve"> </w:t>
            </w:r>
            <w:r w:rsidRPr="00D07538">
              <w:rPr>
                <w:rFonts w:ascii="Arial" w:eastAsia="Arial" w:hAnsi="Arial" w:cs="Arial"/>
                <w:sz w:val="20"/>
                <w:lang w:val="ru-RU"/>
              </w:rPr>
              <w:t>деятельности</w:t>
            </w:r>
            <w:r w:rsidRPr="00D07538">
              <w:rPr>
                <w:rFonts w:ascii="Arial" w:eastAsia="Arial" w:hAnsi="Arial" w:cs="Arial"/>
                <w:spacing w:val="-4"/>
                <w:sz w:val="20"/>
                <w:lang w:val="ru-RU"/>
              </w:rPr>
              <w:t xml:space="preserve"> </w:t>
            </w:r>
            <w:r w:rsidRPr="00D07538">
              <w:rPr>
                <w:rFonts w:ascii="Arial" w:eastAsia="Arial" w:hAnsi="Arial" w:cs="Arial"/>
                <w:spacing w:val="-2"/>
                <w:sz w:val="20"/>
                <w:lang w:val="ru-RU"/>
              </w:rPr>
              <w:t>консуль-</w:t>
            </w:r>
          </w:p>
          <w:p w14:paraId="31087F4C" w14:textId="77777777" w:rsidR="00D07538" w:rsidRPr="00D07538" w:rsidRDefault="00D07538" w:rsidP="00D07538">
            <w:pPr>
              <w:spacing w:line="218" w:lineRule="exact"/>
              <w:rPr>
                <w:rFonts w:ascii="Arial" w:eastAsia="Arial" w:hAnsi="Arial" w:cs="Arial"/>
                <w:sz w:val="20"/>
              </w:rPr>
            </w:pPr>
            <w:r w:rsidRPr="00D07538">
              <w:rPr>
                <w:rFonts w:ascii="Arial" w:eastAsia="Arial" w:hAnsi="Arial" w:cs="Arial"/>
                <w:w w:val="95"/>
                <w:sz w:val="20"/>
              </w:rPr>
              <w:t>танта-</w:t>
            </w:r>
            <w:r w:rsidRPr="00D07538">
              <w:rPr>
                <w:rFonts w:ascii="Arial" w:eastAsia="Arial" w:hAnsi="Arial" w:cs="Arial"/>
                <w:spacing w:val="-2"/>
                <w:sz w:val="20"/>
              </w:rPr>
              <w:t>психолога.</w:t>
            </w:r>
          </w:p>
        </w:tc>
        <w:tc>
          <w:tcPr>
            <w:tcW w:w="1800" w:type="dxa"/>
          </w:tcPr>
          <w:p w14:paraId="2E084314" w14:textId="77777777" w:rsidR="00D07538" w:rsidRPr="00D07538" w:rsidRDefault="00D07538" w:rsidP="00D07538">
            <w:pPr>
              <w:rPr>
                <w:rFonts w:ascii="Times New Roman" w:eastAsia="Arial" w:hAnsi="Arial" w:cs="Arial"/>
                <w:sz w:val="20"/>
              </w:rPr>
            </w:pPr>
          </w:p>
        </w:tc>
        <w:tc>
          <w:tcPr>
            <w:tcW w:w="1801" w:type="dxa"/>
          </w:tcPr>
          <w:p w14:paraId="0E022026" w14:textId="77777777" w:rsidR="00D07538" w:rsidRPr="00D07538" w:rsidRDefault="00D07538" w:rsidP="00D07538">
            <w:pPr>
              <w:rPr>
                <w:rFonts w:ascii="Times New Roman" w:eastAsia="Arial" w:hAnsi="Arial" w:cs="Arial"/>
                <w:sz w:val="20"/>
              </w:rPr>
            </w:pPr>
          </w:p>
        </w:tc>
      </w:tr>
      <w:tr w:rsidR="00D07538" w:rsidRPr="00D07538" w14:paraId="7C362C23" w14:textId="77777777" w:rsidTr="00127A33">
        <w:trPr>
          <w:trHeight w:val="8741"/>
        </w:trPr>
        <w:tc>
          <w:tcPr>
            <w:tcW w:w="5761" w:type="dxa"/>
          </w:tcPr>
          <w:p w14:paraId="1D9F265D" w14:textId="77777777" w:rsidR="00D07538" w:rsidRPr="00D07538" w:rsidRDefault="00D07538" w:rsidP="00D07538">
            <w:pPr>
              <w:ind w:right="97"/>
              <w:jc w:val="both"/>
              <w:rPr>
                <w:rFonts w:ascii="Arial" w:eastAsia="Arial" w:hAnsi="Arial" w:cs="Arial"/>
                <w:sz w:val="20"/>
                <w:lang w:val="ru-RU"/>
              </w:rPr>
            </w:pPr>
            <w:r w:rsidRPr="00D07538">
              <w:rPr>
                <w:rFonts w:ascii="Arial" w:eastAsia="Arial" w:hAnsi="Arial" w:cs="Arial"/>
                <w:sz w:val="20"/>
                <w:lang w:val="ru-RU"/>
              </w:rPr>
              <w:t xml:space="preserve">Несоответствие </w:t>
            </w:r>
            <w:proofErr w:type="gramStart"/>
            <w:r w:rsidRPr="00D07538">
              <w:rPr>
                <w:rFonts w:ascii="Arial" w:eastAsia="Arial" w:hAnsi="Arial" w:cs="Arial"/>
                <w:sz w:val="20"/>
                <w:lang w:val="ru-RU"/>
              </w:rPr>
              <w:t>ответа</w:t>
            </w:r>
            <w:proofErr w:type="gramEnd"/>
            <w:r w:rsidRPr="00D07538">
              <w:rPr>
                <w:rFonts w:ascii="Arial" w:eastAsia="Arial" w:hAnsi="Arial" w:cs="Arial"/>
                <w:sz w:val="20"/>
                <w:lang w:val="ru-RU"/>
              </w:rPr>
              <w:t xml:space="preserve"> обучающегося любым четырем из перечисленных показателей</w:t>
            </w:r>
            <w:r w:rsidRPr="00D07538">
              <w:rPr>
                <w:rFonts w:ascii="Arial" w:eastAsia="Arial" w:hAnsi="Arial" w:cs="Arial"/>
                <w:spacing w:val="-2"/>
                <w:sz w:val="20"/>
                <w:lang w:val="ru-RU"/>
              </w:rPr>
              <w:t xml:space="preserve"> </w:t>
            </w:r>
            <w:r w:rsidRPr="00D07538">
              <w:rPr>
                <w:rFonts w:ascii="Arial" w:eastAsia="Arial" w:hAnsi="Arial" w:cs="Arial"/>
                <w:sz w:val="20"/>
                <w:lang w:val="ru-RU"/>
              </w:rPr>
              <w:t xml:space="preserve">(в различных комбинациях по отношению к вопросам контрольно-измерительного мате- </w:t>
            </w:r>
            <w:r w:rsidRPr="00D07538">
              <w:rPr>
                <w:rFonts w:ascii="Arial" w:eastAsia="Arial" w:hAnsi="Arial" w:cs="Arial"/>
                <w:spacing w:val="-2"/>
                <w:sz w:val="20"/>
                <w:lang w:val="ru-RU"/>
              </w:rPr>
              <w:t>риала).</w:t>
            </w:r>
          </w:p>
          <w:p w14:paraId="7D8F88F0" w14:textId="77777777" w:rsidR="00D07538" w:rsidRPr="00D07538" w:rsidRDefault="00D07538" w:rsidP="00D07538">
            <w:pPr>
              <w:ind w:right="96"/>
              <w:jc w:val="both"/>
              <w:rPr>
                <w:rFonts w:ascii="Arial" w:eastAsia="Arial" w:hAnsi="Arial" w:cs="Arial"/>
                <w:sz w:val="20"/>
                <w:lang w:val="ru-RU"/>
              </w:rPr>
            </w:pPr>
            <w:r w:rsidRPr="00D07538">
              <w:rPr>
                <w:rFonts w:ascii="Arial" w:eastAsia="Arial" w:hAnsi="Arial" w:cs="Arial"/>
                <w:sz w:val="20"/>
                <w:lang w:val="ru-RU"/>
              </w:rPr>
              <w:t>В ответе на основные вопросы контрольно- измерительного материала содержатся отрывочные зна- ния учебного материала и</w:t>
            </w:r>
            <w:r w:rsidRPr="00D07538">
              <w:rPr>
                <w:rFonts w:ascii="Arial" w:eastAsia="Arial" w:hAnsi="Arial" w:cs="Arial"/>
                <w:spacing w:val="-1"/>
                <w:sz w:val="20"/>
                <w:lang w:val="ru-RU"/>
              </w:rPr>
              <w:t xml:space="preserve"> </w:t>
            </w:r>
            <w:r w:rsidRPr="00D07538">
              <w:rPr>
                <w:rFonts w:ascii="Arial" w:eastAsia="Arial" w:hAnsi="Arial" w:cs="Arial"/>
                <w:sz w:val="20"/>
                <w:lang w:val="ru-RU"/>
              </w:rPr>
              <w:t>категориального аппарата (вер- ное и глубокое изложение понятий, фактов, закономерно- стей), базовых методологических и методических пара- метров практической деятельности психолога, регламен- тирующих постановку задач в области практической дея- тельности, профессионально важных качеств его лично- сти;</w:t>
            </w:r>
            <w:r w:rsidRPr="00D07538">
              <w:rPr>
                <w:rFonts w:ascii="Arial" w:eastAsia="Arial" w:hAnsi="Arial" w:cs="Arial"/>
                <w:spacing w:val="-1"/>
                <w:sz w:val="20"/>
                <w:lang w:val="ru-RU"/>
              </w:rPr>
              <w:t xml:space="preserve"> </w:t>
            </w:r>
            <w:r w:rsidRPr="00D07538">
              <w:rPr>
                <w:rFonts w:ascii="Arial" w:eastAsia="Arial" w:hAnsi="Arial" w:cs="Arial"/>
                <w:sz w:val="20"/>
                <w:lang w:val="ru-RU"/>
              </w:rPr>
              <w:t>современных достижений в области</w:t>
            </w:r>
            <w:r w:rsidRPr="00D07538">
              <w:rPr>
                <w:rFonts w:ascii="Arial" w:eastAsia="Arial" w:hAnsi="Arial" w:cs="Arial"/>
                <w:spacing w:val="-2"/>
                <w:sz w:val="20"/>
                <w:lang w:val="ru-RU"/>
              </w:rPr>
              <w:t xml:space="preserve"> </w:t>
            </w:r>
            <w:r w:rsidRPr="00D07538">
              <w:rPr>
                <w:rFonts w:ascii="Arial" w:eastAsia="Arial" w:hAnsi="Arial" w:cs="Arial"/>
                <w:sz w:val="20"/>
                <w:lang w:val="ru-RU"/>
              </w:rPr>
              <w:t>психологического консультирования с целью повышения уровня профессио- нализма</w:t>
            </w:r>
            <w:r w:rsidRPr="00D07538">
              <w:rPr>
                <w:rFonts w:ascii="Arial" w:eastAsia="Arial" w:hAnsi="Arial" w:cs="Arial"/>
                <w:spacing w:val="-7"/>
                <w:sz w:val="20"/>
                <w:lang w:val="ru-RU"/>
              </w:rPr>
              <w:t xml:space="preserve"> </w:t>
            </w:r>
            <w:r w:rsidRPr="00D07538">
              <w:rPr>
                <w:rFonts w:ascii="Arial" w:eastAsia="Arial" w:hAnsi="Arial" w:cs="Arial"/>
                <w:sz w:val="20"/>
                <w:lang w:val="ru-RU"/>
              </w:rPr>
              <w:t>и</w:t>
            </w:r>
            <w:r w:rsidRPr="00D07538">
              <w:rPr>
                <w:rFonts w:ascii="Arial" w:eastAsia="Arial" w:hAnsi="Arial" w:cs="Arial"/>
                <w:spacing w:val="-7"/>
                <w:sz w:val="20"/>
                <w:lang w:val="ru-RU"/>
              </w:rPr>
              <w:t xml:space="preserve"> </w:t>
            </w:r>
            <w:r w:rsidRPr="00D07538">
              <w:rPr>
                <w:rFonts w:ascii="Arial" w:eastAsia="Arial" w:hAnsi="Arial" w:cs="Arial"/>
                <w:sz w:val="20"/>
                <w:lang w:val="ru-RU"/>
              </w:rPr>
              <w:t>компетенции;</w:t>
            </w:r>
            <w:r w:rsidRPr="00D07538">
              <w:rPr>
                <w:rFonts w:ascii="Arial" w:eastAsia="Arial" w:hAnsi="Arial" w:cs="Arial"/>
                <w:spacing w:val="-7"/>
                <w:sz w:val="20"/>
                <w:lang w:val="ru-RU"/>
              </w:rPr>
              <w:t xml:space="preserve"> </w:t>
            </w:r>
            <w:r w:rsidRPr="00D07538">
              <w:rPr>
                <w:rFonts w:ascii="Arial" w:eastAsia="Arial" w:hAnsi="Arial" w:cs="Arial"/>
                <w:sz w:val="20"/>
                <w:lang w:val="ru-RU"/>
              </w:rPr>
              <w:t>самостоятельного</w:t>
            </w:r>
            <w:r w:rsidRPr="00D07538">
              <w:rPr>
                <w:rFonts w:ascii="Arial" w:eastAsia="Arial" w:hAnsi="Arial" w:cs="Arial"/>
                <w:spacing w:val="-4"/>
                <w:sz w:val="20"/>
                <w:lang w:val="ru-RU"/>
              </w:rPr>
              <w:t xml:space="preserve"> </w:t>
            </w:r>
            <w:r w:rsidRPr="00D07538">
              <w:rPr>
                <w:rFonts w:ascii="Arial" w:eastAsia="Arial" w:hAnsi="Arial" w:cs="Arial"/>
                <w:sz w:val="20"/>
                <w:lang w:val="ru-RU"/>
              </w:rPr>
              <w:t>осуществления процесса овладения информацией, отобранной и структу- рированной для выполнения профессиональных функций, ориентируясь на оценку профессиональной деятельности супервизора.; умения воспроизводить базовые положения теории психологического консультирования и подбирать</w:t>
            </w:r>
            <w:r w:rsidRPr="00D07538">
              <w:rPr>
                <w:rFonts w:ascii="Arial" w:eastAsia="Arial" w:hAnsi="Arial" w:cs="Arial"/>
                <w:spacing w:val="40"/>
                <w:sz w:val="20"/>
                <w:lang w:val="ru-RU"/>
              </w:rPr>
              <w:t xml:space="preserve"> </w:t>
            </w:r>
            <w:r w:rsidRPr="00D07538">
              <w:rPr>
                <w:rFonts w:ascii="Arial" w:eastAsia="Arial" w:hAnsi="Arial" w:cs="Arial"/>
                <w:sz w:val="20"/>
                <w:lang w:val="ru-RU"/>
              </w:rPr>
              <w:t>на основе анализа базовые процедуры оказания психоло- гической помощи отдельным лицам, группам населения и (или) организаций, в том числе лицам с ограниченными возможностями</w:t>
            </w:r>
            <w:r w:rsidRPr="00D07538">
              <w:rPr>
                <w:rFonts w:ascii="Arial" w:eastAsia="Arial" w:hAnsi="Arial" w:cs="Arial"/>
                <w:spacing w:val="-1"/>
                <w:sz w:val="20"/>
                <w:lang w:val="ru-RU"/>
              </w:rPr>
              <w:t xml:space="preserve"> </w:t>
            </w:r>
            <w:r w:rsidRPr="00D07538">
              <w:rPr>
                <w:rFonts w:ascii="Arial" w:eastAsia="Arial" w:hAnsi="Arial" w:cs="Arial"/>
                <w:sz w:val="20"/>
                <w:lang w:val="ru-RU"/>
              </w:rPr>
              <w:t>здоровья и</w:t>
            </w:r>
            <w:r w:rsidRPr="00D07538">
              <w:rPr>
                <w:rFonts w:ascii="Arial" w:eastAsia="Arial" w:hAnsi="Arial" w:cs="Arial"/>
                <w:spacing w:val="-3"/>
                <w:sz w:val="20"/>
                <w:lang w:val="ru-RU"/>
              </w:rPr>
              <w:t xml:space="preserve"> </w:t>
            </w:r>
            <w:r w:rsidRPr="00D07538">
              <w:rPr>
                <w:rFonts w:ascii="Arial" w:eastAsia="Arial" w:hAnsi="Arial" w:cs="Arial"/>
                <w:sz w:val="20"/>
                <w:lang w:val="ru-RU"/>
              </w:rPr>
              <w:t>при организации инклюзивного образования; анализировать сложившуюся практическую ситуацию с точки зрения имеющихся психологических теорий для дальнейшей постановки профессиональных задач; профессионально формулировать задачи в обла- сти</w:t>
            </w:r>
            <w:r w:rsidRPr="00D07538">
              <w:rPr>
                <w:rFonts w:ascii="Arial" w:eastAsia="Arial" w:hAnsi="Arial" w:cs="Arial"/>
                <w:spacing w:val="-4"/>
                <w:sz w:val="20"/>
                <w:lang w:val="ru-RU"/>
              </w:rPr>
              <w:t xml:space="preserve"> </w:t>
            </w:r>
            <w:r w:rsidRPr="00D07538">
              <w:rPr>
                <w:rFonts w:ascii="Arial" w:eastAsia="Arial" w:hAnsi="Arial" w:cs="Arial"/>
                <w:sz w:val="20"/>
                <w:lang w:val="ru-RU"/>
              </w:rPr>
              <w:t>практической</w:t>
            </w:r>
            <w:r w:rsidRPr="00D07538">
              <w:rPr>
                <w:rFonts w:ascii="Arial" w:eastAsia="Arial" w:hAnsi="Arial" w:cs="Arial"/>
                <w:spacing w:val="-3"/>
                <w:sz w:val="20"/>
                <w:lang w:val="ru-RU"/>
              </w:rPr>
              <w:t xml:space="preserve"> </w:t>
            </w:r>
            <w:r w:rsidRPr="00D07538">
              <w:rPr>
                <w:rFonts w:ascii="Arial" w:eastAsia="Arial" w:hAnsi="Arial" w:cs="Arial"/>
                <w:sz w:val="20"/>
                <w:lang w:val="ru-RU"/>
              </w:rPr>
              <w:t>деятельности</w:t>
            </w:r>
            <w:r w:rsidRPr="00D07538">
              <w:rPr>
                <w:rFonts w:ascii="Arial" w:eastAsia="Arial" w:hAnsi="Arial" w:cs="Arial"/>
                <w:spacing w:val="-4"/>
                <w:sz w:val="20"/>
                <w:lang w:val="ru-RU"/>
              </w:rPr>
              <w:t xml:space="preserve"> </w:t>
            </w:r>
            <w:r w:rsidRPr="00D07538">
              <w:rPr>
                <w:rFonts w:ascii="Arial" w:eastAsia="Arial" w:hAnsi="Arial" w:cs="Arial"/>
                <w:sz w:val="20"/>
                <w:lang w:val="ru-RU"/>
              </w:rPr>
              <w:t>психолога</w:t>
            </w:r>
            <w:r w:rsidRPr="00D07538">
              <w:rPr>
                <w:rFonts w:ascii="Arial" w:eastAsia="Arial" w:hAnsi="Arial" w:cs="Arial"/>
                <w:spacing w:val="-1"/>
                <w:sz w:val="20"/>
                <w:lang w:val="ru-RU"/>
              </w:rPr>
              <w:t xml:space="preserve"> </w:t>
            </w:r>
            <w:r w:rsidRPr="00D07538">
              <w:rPr>
                <w:rFonts w:ascii="Arial" w:eastAsia="Arial" w:hAnsi="Arial" w:cs="Arial"/>
                <w:sz w:val="20"/>
                <w:lang w:val="ru-RU"/>
              </w:rPr>
              <w:t>для</w:t>
            </w:r>
            <w:r w:rsidRPr="00D07538">
              <w:rPr>
                <w:rFonts w:ascii="Arial" w:eastAsia="Arial" w:hAnsi="Arial" w:cs="Arial"/>
                <w:spacing w:val="-3"/>
                <w:sz w:val="20"/>
                <w:lang w:val="ru-RU"/>
              </w:rPr>
              <w:t xml:space="preserve"> </w:t>
            </w:r>
            <w:r w:rsidRPr="00D07538">
              <w:rPr>
                <w:rFonts w:ascii="Arial" w:eastAsia="Arial" w:hAnsi="Arial" w:cs="Arial"/>
                <w:sz w:val="20"/>
                <w:lang w:val="ru-RU"/>
              </w:rPr>
              <w:t>раз-работки программ по изучению, развитию и коррекции познава- тельных, личностных и других психологических особенно- стей человека с целью гармонизации его психического функционирования; использовать рекомендации суперви- зора для решения профессиональных задач и повышения уровня компетентности с целью самостоятельного плани- рования</w:t>
            </w:r>
            <w:r w:rsidRPr="00D07538">
              <w:rPr>
                <w:rFonts w:ascii="Arial" w:eastAsia="Arial" w:hAnsi="Arial" w:cs="Arial"/>
                <w:spacing w:val="50"/>
                <w:sz w:val="20"/>
                <w:lang w:val="ru-RU"/>
              </w:rPr>
              <w:t xml:space="preserve"> </w:t>
            </w:r>
            <w:r w:rsidRPr="00D07538">
              <w:rPr>
                <w:rFonts w:ascii="Arial" w:eastAsia="Arial" w:hAnsi="Arial" w:cs="Arial"/>
                <w:sz w:val="20"/>
                <w:lang w:val="ru-RU"/>
              </w:rPr>
              <w:t>деятельности</w:t>
            </w:r>
            <w:r w:rsidRPr="00D07538">
              <w:rPr>
                <w:rFonts w:ascii="Arial" w:eastAsia="Arial" w:hAnsi="Arial" w:cs="Arial"/>
                <w:spacing w:val="49"/>
                <w:sz w:val="20"/>
                <w:lang w:val="ru-RU"/>
              </w:rPr>
              <w:t xml:space="preserve"> </w:t>
            </w:r>
            <w:r w:rsidRPr="00D07538">
              <w:rPr>
                <w:rFonts w:ascii="Arial" w:eastAsia="Arial" w:hAnsi="Arial" w:cs="Arial"/>
                <w:sz w:val="20"/>
                <w:lang w:val="ru-RU"/>
              </w:rPr>
              <w:t>и</w:t>
            </w:r>
            <w:r w:rsidRPr="00D07538">
              <w:rPr>
                <w:rFonts w:ascii="Arial" w:eastAsia="Arial" w:hAnsi="Arial" w:cs="Arial"/>
                <w:spacing w:val="51"/>
                <w:sz w:val="20"/>
                <w:lang w:val="ru-RU"/>
              </w:rPr>
              <w:t xml:space="preserve"> </w:t>
            </w:r>
            <w:r w:rsidRPr="00D07538">
              <w:rPr>
                <w:rFonts w:ascii="Arial" w:eastAsia="Arial" w:hAnsi="Arial" w:cs="Arial"/>
                <w:sz w:val="20"/>
                <w:lang w:val="ru-RU"/>
              </w:rPr>
              <w:t>установления</w:t>
            </w:r>
            <w:r w:rsidRPr="00D07538">
              <w:rPr>
                <w:rFonts w:ascii="Arial" w:eastAsia="Arial" w:hAnsi="Arial" w:cs="Arial"/>
                <w:spacing w:val="51"/>
                <w:sz w:val="20"/>
                <w:lang w:val="ru-RU"/>
              </w:rPr>
              <w:t xml:space="preserve"> </w:t>
            </w:r>
            <w:r w:rsidRPr="00D07538">
              <w:rPr>
                <w:rFonts w:ascii="Arial" w:eastAsia="Arial" w:hAnsi="Arial" w:cs="Arial"/>
                <w:sz w:val="20"/>
                <w:lang w:val="ru-RU"/>
              </w:rPr>
              <w:t>приоритетов</w:t>
            </w:r>
            <w:r w:rsidRPr="00D07538">
              <w:rPr>
                <w:rFonts w:ascii="Arial" w:eastAsia="Arial" w:hAnsi="Arial" w:cs="Arial"/>
                <w:spacing w:val="47"/>
                <w:sz w:val="20"/>
                <w:lang w:val="ru-RU"/>
              </w:rPr>
              <w:t xml:space="preserve"> </w:t>
            </w:r>
            <w:r w:rsidRPr="00D07538">
              <w:rPr>
                <w:rFonts w:ascii="Arial" w:eastAsia="Arial" w:hAnsi="Arial" w:cs="Arial"/>
                <w:spacing w:val="-5"/>
                <w:sz w:val="20"/>
                <w:lang w:val="ru-RU"/>
              </w:rPr>
              <w:t>при</w:t>
            </w:r>
          </w:p>
          <w:p w14:paraId="06855727" w14:textId="77777777" w:rsidR="00D07538" w:rsidRPr="00D07538" w:rsidRDefault="00D07538" w:rsidP="00D07538">
            <w:pPr>
              <w:spacing w:line="230" w:lineRule="atLeast"/>
              <w:ind w:right="97"/>
              <w:jc w:val="both"/>
              <w:rPr>
                <w:rFonts w:ascii="Arial" w:eastAsia="Arial" w:hAnsi="Arial" w:cs="Arial"/>
                <w:sz w:val="20"/>
                <w:lang w:val="ru-RU"/>
              </w:rPr>
            </w:pPr>
            <w:r w:rsidRPr="00D07538">
              <w:rPr>
                <w:rFonts w:ascii="Arial" w:eastAsia="Arial" w:hAnsi="Arial" w:cs="Arial"/>
                <w:sz w:val="20"/>
                <w:lang w:val="ru-RU"/>
              </w:rPr>
              <w:t xml:space="preserve">осуществлении профессиональной деятельности консуль- </w:t>
            </w:r>
            <w:r w:rsidRPr="00D07538">
              <w:rPr>
                <w:rFonts w:ascii="Arial" w:eastAsia="Arial" w:hAnsi="Arial" w:cs="Arial"/>
                <w:spacing w:val="-2"/>
                <w:sz w:val="20"/>
                <w:lang w:val="ru-RU"/>
              </w:rPr>
              <w:t>танта-психолога.</w:t>
            </w:r>
          </w:p>
        </w:tc>
        <w:tc>
          <w:tcPr>
            <w:tcW w:w="1800" w:type="dxa"/>
          </w:tcPr>
          <w:p w14:paraId="446D1F4D" w14:textId="77777777" w:rsidR="00D07538" w:rsidRPr="00D07538" w:rsidRDefault="00D07538" w:rsidP="00D07538">
            <w:pPr>
              <w:spacing w:line="221" w:lineRule="exact"/>
              <w:jc w:val="center"/>
              <w:rPr>
                <w:rFonts w:ascii="Arial" w:eastAsia="Arial" w:hAnsi="Arial" w:cs="Arial"/>
                <w:sz w:val="20"/>
              </w:rPr>
            </w:pPr>
            <w:r w:rsidRPr="00D07538">
              <w:rPr>
                <w:rFonts w:ascii="Arial" w:eastAsia="Arial" w:hAnsi="Arial" w:cs="Arial"/>
                <w:w w:val="99"/>
                <w:sz w:val="20"/>
              </w:rPr>
              <w:t>–</w:t>
            </w:r>
          </w:p>
        </w:tc>
        <w:tc>
          <w:tcPr>
            <w:tcW w:w="1801" w:type="dxa"/>
          </w:tcPr>
          <w:p w14:paraId="2956A64A" w14:textId="77777777" w:rsidR="00D07538" w:rsidRPr="00D07538" w:rsidRDefault="00D07538" w:rsidP="00D07538">
            <w:pPr>
              <w:rPr>
                <w:rFonts w:ascii="Arial" w:eastAsia="Arial" w:hAnsi="Arial" w:cs="Arial"/>
                <w:sz w:val="20"/>
              </w:rPr>
            </w:pPr>
            <w:r w:rsidRPr="00D07538">
              <w:rPr>
                <w:rFonts w:ascii="Arial" w:eastAsia="Arial" w:hAnsi="Arial" w:cs="Arial"/>
                <w:spacing w:val="-2"/>
                <w:sz w:val="20"/>
              </w:rPr>
              <w:t>Неудовлетвори- тельно</w:t>
            </w:r>
          </w:p>
        </w:tc>
      </w:tr>
    </w:tbl>
    <w:p w14:paraId="454830F4" w14:textId="77777777" w:rsidR="00D07538" w:rsidRPr="00D07538" w:rsidRDefault="00D07538" w:rsidP="00D07538">
      <w:pPr>
        <w:widowControl w:val="0"/>
        <w:autoSpaceDE w:val="0"/>
        <w:autoSpaceDN w:val="0"/>
        <w:spacing w:before="2" w:after="0" w:line="240" w:lineRule="auto"/>
        <w:rPr>
          <w:rFonts w:ascii="Arial" w:eastAsia="Arial" w:hAnsi="Arial" w:cs="Arial"/>
          <w:sz w:val="15"/>
          <w:szCs w:val="24"/>
        </w:rPr>
      </w:pPr>
    </w:p>
    <w:p w14:paraId="7D8ACC64" w14:textId="77777777" w:rsidR="00D07538" w:rsidRPr="00D07538" w:rsidRDefault="00D07538" w:rsidP="00D07538">
      <w:pPr>
        <w:widowControl w:val="0"/>
        <w:autoSpaceDE w:val="0"/>
        <w:autoSpaceDN w:val="0"/>
        <w:spacing w:before="92" w:after="0" w:line="240" w:lineRule="auto"/>
        <w:ind w:right="223"/>
        <w:jc w:val="both"/>
        <w:rPr>
          <w:rFonts w:ascii="Arial" w:eastAsia="Arial" w:hAnsi="Arial" w:cs="Arial"/>
          <w:sz w:val="24"/>
          <w:szCs w:val="24"/>
        </w:rPr>
      </w:pPr>
      <w:r w:rsidRPr="00D07538">
        <w:rPr>
          <w:rFonts w:ascii="Arial" w:eastAsia="Arial" w:hAnsi="Arial" w:cs="Arial"/>
          <w:sz w:val="24"/>
          <w:szCs w:val="24"/>
        </w:rPr>
        <w:t xml:space="preserve">Для оценивания результатов обучения на экзамене, проводимом в форме компьютерного тестирования, используется 4-балльная </w:t>
      </w:r>
      <w:r w:rsidRPr="00D07538">
        <w:rPr>
          <w:rFonts w:ascii="Arial" w:eastAsia="Arial" w:hAnsi="Arial" w:cs="Arial"/>
          <w:b/>
          <w:i/>
          <w:sz w:val="24"/>
          <w:szCs w:val="24"/>
        </w:rPr>
        <w:t xml:space="preserve">шкала: </w:t>
      </w:r>
      <w:r w:rsidRPr="00D07538">
        <w:rPr>
          <w:rFonts w:ascii="Arial" w:eastAsia="Arial" w:hAnsi="Arial" w:cs="Arial"/>
          <w:sz w:val="24"/>
          <w:szCs w:val="24"/>
        </w:rPr>
        <w:t>«отлично», «хо- рошо», «удовлетворительно», «неудовлетворительно».</w:t>
      </w:r>
    </w:p>
    <w:p w14:paraId="50D00AAB" w14:textId="77777777" w:rsidR="00D07538" w:rsidRPr="00D07538" w:rsidRDefault="00D07538" w:rsidP="00D07538">
      <w:pPr>
        <w:widowControl w:val="0"/>
        <w:autoSpaceDE w:val="0"/>
        <w:autoSpaceDN w:val="0"/>
        <w:spacing w:after="5" w:line="240" w:lineRule="auto"/>
        <w:jc w:val="both"/>
        <w:rPr>
          <w:rFonts w:ascii="Arial" w:eastAsia="Arial" w:hAnsi="Arial" w:cs="Arial"/>
          <w:sz w:val="24"/>
          <w:szCs w:val="24"/>
        </w:rPr>
      </w:pPr>
      <w:r w:rsidRPr="00D07538">
        <w:rPr>
          <w:rFonts w:ascii="Arial" w:eastAsia="Arial" w:hAnsi="Arial" w:cs="Arial"/>
          <w:sz w:val="24"/>
          <w:szCs w:val="24"/>
        </w:rPr>
        <w:t>Соотношение</w:t>
      </w:r>
      <w:r w:rsidRPr="00D07538">
        <w:rPr>
          <w:rFonts w:ascii="Arial" w:eastAsia="Arial" w:hAnsi="Arial" w:cs="Arial"/>
          <w:spacing w:val="-8"/>
          <w:sz w:val="24"/>
          <w:szCs w:val="24"/>
        </w:rPr>
        <w:t xml:space="preserve"> </w:t>
      </w:r>
      <w:r w:rsidRPr="00D07538">
        <w:rPr>
          <w:rFonts w:ascii="Arial" w:eastAsia="Arial" w:hAnsi="Arial" w:cs="Arial"/>
          <w:sz w:val="24"/>
          <w:szCs w:val="24"/>
        </w:rPr>
        <w:t>критериев</w:t>
      </w:r>
      <w:r w:rsidRPr="00D07538">
        <w:rPr>
          <w:rFonts w:ascii="Arial" w:eastAsia="Arial" w:hAnsi="Arial" w:cs="Arial"/>
          <w:spacing w:val="-5"/>
          <w:sz w:val="24"/>
          <w:szCs w:val="24"/>
        </w:rPr>
        <w:t xml:space="preserve"> </w:t>
      </w:r>
      <w:r w:rsidRPr="00D07538">
        <w:rPr>
          <w:rFonts w:ascii="Arial" w:eastAsia="Arial" w:hAnsi="Arial" w:cs="Arial"/>
          <w:sz w:val="24"/>
          <w:szCs w:val="24"/>
        </w:rPr>
        <w:t>и</w:t>
      </w:r>
      <w:r w:rsidRPr="00D07538">
        <w:rPr>
          <w:rFonts w:ascii="Arial" w:eastAsia="Arial" w:hAnsi="Arial" w:cs="Arial"/>
          <w:spacing w:val="-4"/>
          <w:sz w:val="24"/>
          <w:szCs w:val="24"/>
        </w:rPr>
        <w:t xml:space="preserve"> </w:t>
      </w:r>
      <w:r w:rsidRPr="00D07538">
        <w:rPr>
          <w:rFonts w:ascii="Arial" w:eastAsia="Arial" w:hAnsi="Arial" w:cs="Arial"/>
          <w:sz w:val="24"/>
          <w:szCs w:val="24"/>
        </w:rPr>
        <w:t>шкалы</w:t>
      </w:r>
      <w:r w:rsidRPr="00D07538">
        <w:rPr>
          <w:rFonts w:ascii="Arial" w:eastAsia="Arial" w:hAnsi="Arial" w:cs="Arial"/>
          <w:spacing w:val="-5"/>
          <w:sz w:val="24"/>
          <w:szCs w:val="24"/>
        </w:rPr>
        <w:t xml:space="preserve"> </w:t>
      </w:r>
      <w:r w:rsidRPr="00D07538">
        <w:rPr>
          <w:rFonts w:ascii="Arial" w:eastAsia="Arial" w:hAnsi="Arial" w:cs="Arial"/>
          <w:sz w:val="24"/>
          <w:szCs w:val="24"/>
        </w:rPr>
        <w:t>оценивания</w:t>
      </w:r>
      <w:r w:rsidRPr="00D07538">
        <w:rPr>
          <w:rFonts w:ascii="Arial" w:eastAsia="Arial" w:hAnsi="Arial" w:cs="Arial"/>
          <w:spacing w:val="-5"/>
          <w:sz w:val="24"/>
          <w:szCs w:val="24"/>
        </w:rPr>
        <w:t xml:space="preserve"> </w:t>
      </w:r>
      <w:r w:rsidRPr="00D07538">
        <w:rPr>
          <w:rFonts w:ascii="Arial" w:eastAsia="Arial" w:hAnsi="Arial" w:cs="Arial"/>
          <w:sz w:val="24"/>
          <w:szCs w:val="24"/>
        </w:rPr>
        <w:t>результатов</w:t>
      </w:r>
      <w:r w:rsidRPr="00D07538">
        <w:rPr>
          <w:rFonts w:ascii="Arial" w:eastAsia="Arial" w:hAnsi="Arial" w:cs="Arial"/>
          <w:spacing w:val="-4"/>
          <w:sz w:val="24"/>
          <w:szCs w:val="24"/>
        </w:rPr>
        <w:t xml:space="preserve"> </w:t>
      </w:r>
      <w:r w:rsidRPr="00D07538">
        <w:rPr>
          <w:rFonts w:ascii="Arial" w:eastAsia="Arial" w:hAnsi="Arial" w:cs="Arial"/>
          <w:spacing w:val="-2"/>
          <w:sz w:val="24"/>
          <w:szCs w:val="24"/>
        </w:rPr>
        <w:t>обучения:</w:t>
      </w: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32"/>
        <w:gridCol w:w="3389"/>
        <w:gridCol w:w="2444"/>
      </w:tblGrid>
      <w:tr w:rsidR="00D07538" w:rsidRPr="00D07538" w14:paraId="25740ADF" w14:textId="77777777" w:rsidTr="00127A33">
        <w:trPr>
          <w:trHeight w:val="457"/>
        </w:trPr>
        <w:tc>
          <w:tcPr>
            <w:tcW w:w="3632" w:type="dxa"/>
          </w:tcPr>
          <w:p w14:paraId="58362327" w14:textId="77777777" w:rsidR="00D07538" w:rsidRPr="00D07538" w:rsidRDefault="00D07538" w:rsidP="00D07538">
            <w:pPr>
              <w:spacing w:line="227" w:lineRule="exact"/>
              <w:rPr>
                <w:rFonts w:ascii="Arial" w:eastAsia="Arial" w:hAnsi="Arial" w:cs="Arial"/>
                <w:sz w:val="20"/>
              </w:rPr>
            </w:pPr>
            <w:r w:rsidRPr="00D07538">
              <w:rPr>
                <w:rFonts w:ascii="Arial" w:eastAsia="Arial" w:hAnsi="Arial" w:cs="Arial"/>
                <w:sz w:val="20"/>
              </w:rPr>
              <w:t>Критерии</w:t>
            </w:r>
            <w:r w:rsidRPr="00D07538">
              <w:rPr>
                <w:rFonts w:ascii="Arial" w:eastAsia="Arial" w:hAnsi="Arial" w:cs="Arial"/>
                <w:spacing w:val="-12"/>
                <w:sz w:val="20"/>
              </w:rPr>
              <w:t xml:space="preserve"> </w:t>
            </w:r>
            <w:r w:rsidRPr="00D07538">
              <w:rPr>
                <w:rFonts w:ascii="Arial" w:eastAsia="Arial" w:hAnsi="Arial" w:cs="Arial"/>
                <w:sz w:val="20"/>
              </w:rPr>
              <w:t>оценивания</w:t>
            </w:r>
            <w:r w:rsidRPr="00D07538">
              <w:rPr>
                <w:rFonts w:ascii="Arial" w:eastAsia="Arial" w:hAnsi="Arial" w:cs="Arial"/>
                <w:spacing w:val="-10"/>
                <w:sz w:val="20"/>
              </w:rPr>
              <w:t xml:space="preserve"> </w:t>
            </w:r>
            <w:r w:rsidRPr="00D07538">
              <w:rPr>
                <w:rFonts w:ascii="Arial" w:eastAsia="Arial" w:hAnsi="Arial" w:cs="Arial"/>
                <w:spacing w:val="-2"/>
                <w:sz w:val="20"/>
              </w:rPr>
              <w:t>компетенций</w:t>
            </w:r>
          </w:p>
        </w:tc>
        <w:tc>
          <w:tcPr>
            <w:tcW w:w="3389" w:type="dxa"/>
          </w:tcPr>
          <w:p w14:paraId="2FEF71A0" w14:textId="77777777" w:rsidR="00D07538" w:rsidRPr="00D07538" w:rsidRDefault="00D07538" w:rsidP="00D07538">
            <w:pPr>
              <w:spacing w:line="230" w:lineRule="exact"/>
              <w:ind w:right="358"/>
              <w:rPr>
                <w:rFonts w:ascii="Arial" w:eastAsia="Arial" w:hAnsi="Arial" w:cs="Arial"/>
                <w:sz w:val="20"/>
              </w:rPr>
            </w:pPr>
            <w:r w:rsidRPr="00D07538">
              <w:rPr>
                <w:rFonts w:ascii="Arial" w:eastAsia="Arial" w:hAnsi="Arial" w:cs="Arial"/>
                <w:sz w:val="20"/>
              </w:rPr>
              <w:t>Уровень</w:t>
            </w:r>
            <w:r w:rsidRPr="00D07538">
              <w:rPr>
                <w:rFonts w:ascii="Arial" w:eastAsia="Arial" w:hAnsi="Arial" w:cs="Arial"/>
                <w:spacing w:val="-14"/>
                <w:sz w:val="20"/>
              </w:rPr>
              <w:t xml:space="preserve"> </w:t>
            </w:r>
            <w:r w:rsidRPr="00D07538">
              <w:rPr>
                <w:rFonts w:ascii="Arial" w:eastAsia="Arial" w:hAnsi="Arial" w:cs="Arial"/>
                <w:sz w:val="20"/>
              </w:rPr>
              <w:t xml:space="preserve">сформированности </w:t>
            </w:r>
            <w:r w:rsidRPr="00D07538">
              <w:rPr>
                <w:rFonts w:ascii="Arial" w:eastAsia="Arial" w:hAnsi="Arial" w:cs="Arial"/>
                <w:spacing w:val="-2"/>
                <w:sz w:val="20"/>
              </w:rPr>
              <w:t>компетенций</w:t>
            </w:r>
          </w:p>
        </w:tc>
        <w:tc>
          <w:tcPr>
            <w:tcW w:w="2444" w:type="dxa"/>
          </w:tcPr>
          <w:p w14:paraId="0FE6D487" w14:textId="77777777" w:rsidR="00D07538" w:rsidRPr="00D07538" w:rsidRDefault="00D07538" w:rsidP="00D07538">
            <w:pPr>
              <w:spacing w:line="227" w:lineRule="exact"/>
              <w:rPr>
                <w:rFonts w:ascii="Arial" w:eastAsia="Arial" w:hAnsi="Arial" w:cs="Arial"/>
                <w:sz w:val="20"/>
              </w:rPr>
            </w:pPr>
            <w:r w:rsidRPr="00D07538">
              <w:rPr>
                <w:rFonts w:ascii="Arial" w:eastAsia="Arial" w:hAnsi="Arial" w:cs="Arial"/>
                <w:sz w:val="20"/>
              </w:rPr>
              <w:t>Шкала</w:t>
            </w:r>
            <w:r w:rsidRPr="00D07538">
              <w:rPr>
                <w:rFonts w:ascii="Arial" w:eastAsia="Arial" w:hAnsi="Arial" w:cs="Arial"/>
                <w:spacing w:val="-9"/>
                <w:sz w:val="20"/>
              </w:rPr>
              <w:t xml:space="preserve"> </w:t>
            </w:r>
            <w:r w:rsidRPr="00D07538">
              <w:rPr>
                <w:rFonts w:ascii="Arial" w:eastAsia="Arial" w:hAnsi="Arial" w:cs="Arial"/>
                <w:spacing w:val="-2"/>
                <w:sz w:val="20"/>
              </w:rPr>
              <w:t>оценок</w:t>
            </w:r>
          </w:p>
        </w:tc>
      </w:tr>
    </w:tbl>
    <w:p w14:paraId="6FD1DFF4" w14:textId="77777777" w:rsidR="00D07538" w:rsidRPr="00D07538" w:rsidRDefault="00D07538" w:rsidP="00D07538">
      <w:pPr>
        <w:widowControl w:val="0"/>
        <w:autoSpaceDE w:val="0"/>
        <w:autoSpaceDN w:val="0"/>
        <w:spacing w:after="0" w:line="227" w:lineRule="exact"/>
        <w:rPr>
          <w:rFonts w:ascii="Arial" w:eastAsia="Arial" w:hAnsi="Arial" w:cs="Arial"/>
          <w:sz w:val="20"/>
        </w:rPr>
        <w:sectPr w:rsidR="00D07538" w:rsidRPr="00D07538">
          <w:type w:val="continuous"/>
          <w:pgSz w:w="11910" w:h="16840"/>
          <w:pgMar w:top="1120" w:right="620" w:bottom="1240" w:left="1440" w:header="720" w:footer="720" w:gutter="0"/>
          <w:cols w:space="720"/>
        </w:sect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32"/>
        <w:gridCol w:w="3389"/>
        <w:gridCol w:w="2444"/>
      </w:tblGrid>
      <w:tr w:rsidR="00D07538" w:rsidRPr="00D07538" w14:paraId="1192EAA9" w14:textId="77777777" w:rsidTr="00127A33">
        <w:trPr>
          <w:trHeight w:val="350"/>
        </w:trPr>
        <w:tc>
          <w:tcPr>
            <w:tcW w:w="3632" w:type="dxa"/>
          </w:tcPr>
          <w:p w14:paraId="618996C3" w14:textId="77777777" w:rsidR="00D07538" w:rsidRPr="00D07538" w:rsidRDefault="00D07538" w:rsidP="00D07538">
            <w:pPr>
              <w:spacing w:line="224" w:lineRule="exact"/>
              <w:rPr>
                <w:rFonts w:ascii="Arial" w:eastAsia="Arial" w:hAnsi="Arial" w:cs="Arial"/>
                <w:sz w:val="20"/>
              </w:rPr>
            </w:pPr>
            <w:r w:rsidRPr="00D07538">
              <w:rPr>
                <w:rFonts w:ascii="Arial" w:eastAsia="Arial" w:hAnsi="Arial" w:cs="Arial"/>
                <w:w w:val="95"/>
                <w:sz w:val="20"/>
              </w:rPr>
              <w:lastRenderedPageBreak/>
              <w:t>80–100%</w:t>
            </w:r>
            <w:r w:rsidRPr="00D07538">
              <w:rPr>
                <w:rFonts w:ascii="Arial" w:eastAsia="Arial" w:hAnsi="Arial" w:cs="Arial"/>
                <w:spacing w:val="11"/>
                <w:sz w:val="20"/>
              </w:rPr>
              <w:t xml:space="preserve"> </w:t>
            </w:r>
            <w:r w:rsidRPr="00D07538">
              <w:rPr>
                <w:rFonts w:ascii="Arial" w:eastAsia="Arial" w:hAnsi="Arial" w:cs="Arial"/>
                <w:w w:val="95"/>
                <w:sz w:val="20"/>
              </w:rPr>
              <w:t>правильных</w:t>
            </w:r>
            <w:r w:rsidRPr="00D07538">
              <w:rPr>
                <w:rFonts w:ascii="Arial" w:eastAsia="Arial" w:hAnsi="Arial" w:cs="Arial"/>
                <w:spacing w:val="12"/>
                <w:sz w:val="20"/>
              </w:rPr>
              <w:t xml:space="preserve"> </w:t>
            </w:r>
            <w:r w:rsidRPr="00D07538">
              <w:rPr>
                <w:rFonts w:ascii="Arial" w:eastAsia="Arial" w:hAnsi="Arial" w:cs="Arial"/>
                <w:spacing w:val="-2"/>
                <w:w w:val="95"/>
                <w:sz w:val="20"/>
              </w:rPr>
              <w:t>ответов</w:t>
            </w:r>
          </w:p>
        </w:tc>
        <w:tc>
          <w:tcPr>
            <w:tcW w:w="3389" w:type="dxa"/>
          </w:tcPr>
          <w:p w14:paraId="7669B23E" w14:textId="77777777" w:rsidR="00D07538" w:rsidRPr="00D07538" w:rsidRDefault="00D07538" w:rsidP="00D07538">
            <w:pPr>
              <w:spacing w:line="224" w:lineRule="exact"/>
              <w:ind w:right="652"/>
              <w:jc w:val="center"/>
              <w:rPr>
                <w:rFonts w:ascii="Arial" w:eastAsia="Arial" w:hAnsi="Arial" w:cs="Arial"/>
                <w:sz w:val="20"/>
              </w:rPr>
            </w:pPr>
            <w:r w:rsidRPr="00D07538">
              <w:rPr>
                <w:rFonts w:ascii="Arial" w:eastAsia="Arial" w:hAnsi="Arial" w:cs="Arial"/>
                <w:spacing w:val="-2"/>
                <w:sz w:val="20"/>
              </w:rPr>
              <w:t>Повышенный</w:t>
            </w:r>
            <w:r w:rsidRPr="00D07538">
              <w:rPr>
                <w:rFonts w:ascii="Arial" w:eastAsia="Arial" w:hAnsi="Arial" w:cs="Arial"/>
                <w:spacing w:val="5"/>
                <w:sz w:val="20"/>
              </w:rPr>
              <w:t xml:space="preserve"> </w:t>
            </w:r>
            <w:r w:rsidRPr="00D07538">
              <w:rPr>
                <w:rFonts w:ascii="Arial" w:eastAsia="Arial" w:hAnsi="Arial" w:cs="Arial"/>
                <w:spacing w:val="-2"/>
                <w:sz w:val="20"/>
              </w:rPr>
              <w:t>уровень</w:t>
            </w:r>
          </w:p>
        </w:tc>
        <w:tc>
          <w:tcPr>
            <w:tcW w:w="2444" w:type="dxa"/>
          </w:tcPr>
          <w:p w14:paraId="4FE7FAF2" w14:textId="77777777" w:rsidR="00D07538" w:rsidRPr="00D07538" w:rsidRDefault="00D07538" w:rsidP="00D07538">
            <w:pPr>
              <w:spacing w:line="224" w:lineRule="exact"/>
              <w:ind w:right="162"/>
              <w:jc w:val="center"/>
              <w:rPr>
                <w:rFonts w:ascii="Arial" w:eastAsia="Arial" w:hAnsi="Arial" w:cs="Arial"/>
                <w:sz w:val="20"/>
              </w:rPr>
            </w:pPr>
            <w:r w:rsidRPr="00D07538">
              <w:rPr>
                <w:rFonts w:ascii="Arial" w:eastAsia="Arial" w:hAnsi="Arial" w:cs="Arial"/>
                <w:spacing w:val="-2"/>
                <w:sz w:val="20"/>
              </w:rPr>
              <w:t>Отлично</w:t>
            </w:r>
          </w:p>
        </w:tc>
      </w:tr>
      <w:tr w:rsidR="00D07538" w:rsidRPr="00D07538" w14:paraId="45A77D2C" w14:textId="77777777" w:rsidTr="00127A33">
        <w:trPr>
          <w:trHeight w:val="350"/>
        </w:trPr>
        <w:tc>
          <w:tcPr>
            <w:tcW w:w="3632" w:type="dxa"/>
          </w:tcPr>
          <w:p w14:paraId="4C411994" w14:textId="77777777" w:rsidR="00D07538" w:rsidRPr="00D07538" w:rsidRDefault="00D07538" w:rsidP="00D07538">
            <w:pPr>
              <w:spacing w:line="221" w:lineRule="exact"/>
              <w:rPr>
                <w:rFonts w:ascii="Arial" w:eastAsia="Arial" w:hAnsi="Arial" w:cs="Arial"/>
                <w:sz w:val="20"/>
              </w:rPr>
            </w:pPr>
            <w:r w:rsidRPr="00D07538">
              <w:rPr>
                <w:rFonts w:ascii="Arial" w:eastAsia="Arial" w:hAnsi="Arial" w:cs="Arial"/>
                <w:w w:val="95"/>
                <w:sz w:val="20"/>
              </w:rPr>
              <w:t>66–79%</w:t>
            </w:r>
            <w:r w:rsidRPr="00D07538">
              <w:rPr>
                <w:rFonts w:ascii="Arial" w:eastAsia="Arial" w:hAnsi="Arial" w:cs="Arial"/>
                <w:spacing w:val="10"/>
                <w:sz w:val="20"/>
              </w:rPr>
              <w:t xml:space="preserve"> </w:t>
            </w:r>
            <w:r w:rsidRPr="00D07538">
              <w:rPr>
                <w:rFonts w:ascii="Arial" w:eastAsia="Arial" w:hAnsi="Arial" w:cs="Arial"/>
                <w:w w:val="95"/>
                <w:sz w:val="20"/>
              </w:rPr>
              <w:t>правильных</w:t>
            </w:r>
            <w:r w:rsidRPr="00D07538">
              <w:rPr>
                <w:rFonts w:ascii="Arial" w:eastAsia="Arial" w:hAnsi="Arial" w:cs="Arial"/>
                <w:spacing w:val="12"/>
                <w:sz w:val="20"/>
              </w:rPr>
              <w:t xml:space="preserve"> </w:t>
            </w:r>
            <w:r w:rsidRPr="00D07538">
              <w:rPr>
                <w:rFonts w:ascii="Arial" w:eastAsia="Arial" w:hAnsi="Arial" w:cs="Arial"/>
                <w:spacing w:val="-2"/>
                <w:w w:val="95"/>
                <w:sz w:val="20"/>
              </w:rPr>
              <w:t>ответов</w:t>
            </w:r>
          </w:p>
        </w:tc>
        <w:tc>
          <w:tcPr>
            <w:tcW w:w="3389" w:type="dxa"/>
          </w:tcPr>
          <w:p w14:paraId="787F27D7" w14:textId="77777777" w:rsidR="00D07538" w:rsidRPr="00D07538" w:rsidRDefault="00D07538" w:rsidP="00D07538">
            <w:pPr>
              <w:spacing w:line="221" w:lineRule="exact"/>
              <w:ind w:right="652"/>
              <w:jc w:val="center"/>
              <w:rPr>
                <w:rFonts w:ascii="Arial" w:eastAsia="Arial" w:hAnsi="Arial" w:cs="Arial"/>
                <w:sz w:val="20"/>
              </w:rPr>
            </w:pPr>
            <w:r w:rsidRPr="00D07538">
              <w:rPr>
                <w:rFonts w:ascii="Arial" w:eastAsia="Arial" w:hAnsi="Arial" w:cs="Arial"/>
                <w:sz w:val="20"/>
              </w:rPr>
              <w:t>Базовый</w:t>
            </w:r>
            <w:r w:rsidRPr="00D07538">
              <w:rPr>
                <w:rFonts w:ascii="Arial" w:eastAsia="Arial" w:hAnsi="Arial" w:cs="Arial"/>
                <w:spacing w:val="-11"/>
                <w:sz w:val="20"/>
              </w:rPr>
              <w:t xml:space="preserve"> </w:t>
            </w:r>
            <w:r w:rsidRPr="00D07538">
              <w:rPr>
                <w:rFonts w:ascii="Arial" w:eastAsia="Arial" w:hAnsi="Arial" w:cs="Arial"/>
                <w:spacing w:val="-2"/>
                <w:sz w:val="20"/>
              </w:rPr>
              <w:t>уровень</w:t>
            </w:r>
          </w:p>
        </w:tc>
        <w:tc>
          <w:tcPr>
            <w:tcW w:w="2444" w:type="dxa"/>
          </w:tcPr>
          <w:p w14:paraId="41286495" w14:textId="77777777" w:rsidR="00D07538" w:rsidRPr="00D07538" w:rsidRDefault="00D07538" w:rsidP="00D07538">
            <w:pPr>
              <w:spacing w:line="221" w:lineRule="exact"/>
              <w:ind w:right="162"/>
              <w:jc w:val="center"/>
              <w:rPr>
                <w:rFonts w:ascii="Arial" w:eastAsia="Arial" w:hAnsi="Arial" w:cs="Arial"/>
                <w:sz w:val="20"/>
              </w:rPr>
            </w:pPr>
            <w:r w:rsidRPr="00D07538">
              <w:rPr>
                <w:rFonts w:ascii="Arial" w:eastAsia="Arial" w:hAnsi="Arial" w:cs="Arial"/>
                <w:spacing w:val="-2"/>
                <w:sz w:val="20"/>
              </w:rPr>
              <w:t>Хорошо</w:t>
            </w:r>
          </w:p>
        </w:tc>
      </w:tr>
      <w:tr w:rsidR="00D07538" w:rsidRPr="00D07538" w14:paraId="362A5A8D" w14:textId="77777777" w:rsidTr="00127A33">
        <w:trPr>
          <w:trHeight w:val="347"/>
        </w:trPr>
        <w:tc>
          <w:tcPr>
            <w:tcW w:w="3632" w:type="dxa"/>
          </w:tcPr>
          <w:p w14:paraId="4579E10B" w14:textId="77777777" w:rsidR="00D07538" w:rsidRPr="00D07538" w:rsidRDefault="00D07538" w:rsidP="00D07538">
            <w:pPr>
              <w:spacing w:line="221" w:lineRule="exact"/>
              <w:rPr>
                <w:rFonts w:ascii="Arial" w:eastAsia="Arial" w:hAnsi="Arial" w:cs="Arial"/>
                <w:sz w:val="20"/>
              </w:rPr>
            </w:pPr>
            <w:r w:rsidRPr="00D07538">
              <w:rPr>
                <w:rFonts w:ascii="Arial" w:eastAsia="Arial" w:hAnsi="Arial" w:cs="Arial"/>
                <w:w w:val="95"/>
                <w:sz w:val="20"/>
              </w:rPr>
              <w:t>50–65%</w:t>
            </w:r>
            <w:r w:rsidRPr="00D07538">
              <w:rPr>
                <w:rFonts w:ascii="Arial" w:eastAsia="Arial" w:hAnsi="Arial" w:cs="Arial"/>
                <w:spacing w:val="10"/>
                <w:sz w:val="20"/>
              </w:rPr>
              <w:t xml:space="preserve"> </w:t>
            </w:r>
            <w:r w:rsidRPr="00D07538">
              <w:rPr>
                <w:rFonts w:ascii="Arial" w:eastAsia="Arial" w:hAnsi="Arial" w:cs="Arial"/>
                <w:w w:val="95"/>
                <w:sz w:val="20"/>
              </w:rPr>
              <w:t>правильных</w:t>
            </w:r>
            <w:r w:rsidRPr="00D07538">
              <w:rPr>
                <w:rFonts w:ascii="Arial" w:eastAsia="Arial" w:hAnsi="Arial" w:cs="Arial"/>
                <w:spacing w:val="12"/>
                <w:sz w:val="20"/>
              </w:rPr>
              <w:t xml:space="preserve"> </w:t>
            </w:r>
            <w:r w:rsidRPr="00D07538">
              <w:rPr>
                <w:rFonts w:ascii="Arial" w:eastAsia="Arial" w:hAnsi="Arial" w:cs="Arial"/>
                <w:spacing w:val="-2"/>
                <w:w w:val="95"/>
                <w:sz w:val="20"/>
              </w:rPr>
              <w:t>ответов</w:t>
            </w:r>
          </w:p>
        </w:tc>
        <w:tc>
          <w:tcPr>
            <w:tcW w:w="3389" w:type="dxa"/>
          </w:tcPr>
          <w:p w14:paraId="6FBB3796" w14:textId="77777777" w:rsidR="00D07538" w:rsidRPr="00D07538" w:rsidRDefault="00D07538" w:rsidP="00D07538">
            <w:pPr>
              <w:spacing w:line="221" w:lineRule="exact"/>
              <w:ind w:right="652"/>
              <w:jc w:val="center"/>
              <w:rPr>
                <w:rFonts w:ascii="Arial" w:eastAsia="Arial" w:hAnsi="Arial" w:cs="Arial"/>
                <w:sz w:val="20"/>
              </w:rPr>
            </w:pPr>
            <w:r w:rsidRPr="00D07538">
              <w:rPr>
                <w:rFonts w:ascii="Arial" w:eastAsia="Arial" w:hAnsi="Arial" w:cs="Arial"/>
                <w:sz w:val="20"/>
              </w:rPr>
              <w:t>Пороговый</w:t>
            </w:r>
            <w:r w:rsidRPr="00D07538">
              <w:rPr>
                <w:rFonts w:ascii="Arial" w:eastAsia="Arial" w:hAnsi="Arial" w:cs="Arial"/>
                <w:spacing w:val="-13"/>
                <w:sz w:val="20"/>
              </w:rPr>
              <w:t xml:space="preserve"> </w:t>
            </w:r>
            <w:r w:rsidRPr="00D07538">
              <w:rPr>
                <w:rFonts w:ascii="Arial" w:eastAsia="Arial" w:hAnsi="Arial" w:cs="Arial"/>
                <w:spacing w:val="-2"/>
                <w:sz w:val="20"/>
              </w:rPr>
              <w:t>уровень</w:t>
            </w:r>
          </w:p>
        </w:tc>
        <w:tc>
          <w:tcPr>
            <w:tcW w:w="2444" w:type="dxa"/>
          </w:tcPr>
          <w:p w14:paraId="7C507877" w14:textId="77777777" w:rsidR="00D07538" w:rsidRPr="00D07538" w:rsidRDefault="00D07538" w:rsidP="00D07538">
            <w:pPr>
              <w:spacing w:line="221" w:lineRule="exact"/>
              <w:ind w:right="164"/>
              <w:jc w:val="center"/>
              <w:rPr>
                <w:rFonts w:ascii="Arial" w:eastAsia="Arial" w:hAnsi="Arial" w:cs="Arial"/>
                <w:sz w:val="20"/>
              </w:rPr>
            </w:pPr>
            <w:r w:rsidRPr="00D07538">
              <w:rPr>
                <w:rFonts w:ascii="Arial" w:eastAsia="Arial" w:hAnsi="Arial" w:cs="Arial"/>
                <w:spacing w:val="-2"/>
                <w:sz w:val="20"/>
              </w:rPr>
              <w:t>Удовлетворительно</w:t>
            </w:r>
          </w:p>
        </w:tc>
      </w:tr>
      <w:tr w:rsidR="00D07538" w:rsidRPr="00D07538" w14:paraId="35579E9C" w14:textId="77777777" w:rsidTr="00127A33">
        <w:trPr>
          <w:trHeight w:val="350"/>
        </w:trPr>
        <w:tc>
          <w:tcPr>
            <w:tcW w:w="3632" w:type="dxa"/>
          </w:tcPr>
          <w:p w14:paraId="11E0ADAA" w14:textId="77777777" w:rsidR="00D07538" w:rsidRPr="00D07538" w:rsidRDefault="00D07538" w:rsidP="00D07538">
            <w:pPr>
              <w:spacing w:line="221" w:lineRule="exact"/>
              <w:rPr>
                <w:rFonts w:ascii="Arial" w:eastAsia="Arial" w:hAnsi="Arial" w:cs="Arial"/>
                <w:sz w:val="20"/>
              </w:rPr>
            </w:pPr>
            <w:r w:rsidRPr="00D07538">
              <w:rPr>
                <w:rFonts w:ascii="Arial" w:eastAsia="Arial" w:hAnsi="Arial" w:cs="Arial"/>
                <w:w w:val="95"/>
                <w:sz w:val="20"/>
              </w:rPr>
              <w:t>0–49%</w:t>
            </w:r>
            <w:r w:rsidRPr="00D07538">
              <w:rPr>
                <w:rFonts w:ascii="Arial" w:eastAsia="Arial" w:hAnsi="Arial" w:cs="Arial"/>
                <w:spacing w:val="9"/>
                <w:sz w:val="20"/>
              </w:rPr>
              <w:t xml:space="preserve"> </w:t>
            </w:r>
            <w:r w:rsidRPr="00D07538">
              <w:rPr>
                <w:rFonts w:ascii="Arial" w:eastAsia="Arial" w:hAnsi="Arial" w:cs="Arial"/>
                <w:w w:val="95"/>
                <w:sz w:val="20"/>
              </w:rPr>
              <w:t>правильных</w:t>
            </w:r>
            <w:r w:rsidRPr="00D07538">
              <w:rPr>
                <w:rFonts w:ascii="Arial" w:eastAsia="Arial" w:hAnsi="Arial" w:cs="Arial"/>
                <w:spacing w:val="11"/>
                <w:sz w:val="20"/>
              </w:rPr>
              <w:t xml:space="preserve"> </w:t>
            </w:r>
            <w:r w:rsidRPr="00D07538">
              <w:rPr>
                <w:rFonts w:ascii="Arial" w:eastAsia="Arial" w:hAnsi="Arial" w:cs="Arial"/>
                <w:spacing w:val="-2"/>
                <w:w w:val="95"/>
                <w:sz w:val="20"/>
              </w:rPr>
              <w:t>ответов</w:t>
            </w:r>
          </w:p>
        </w:tc>
        <w:tc>
          <w:tcPr>
            <w:tcW w:w="3389" w:type="dxa"/>
          </w:tcPr>
          <w:p w14:paraId="73730F72" w14:textId="77777777" w:rsidR="00D07538" w:rsidRPr="00D07538" w:rsidRDefault="00D07538" w:rsidP="00D07538">
            <w:pPr>
              <w:spacing w:line="221" w:lineRule="exact"/>
              <w:jc w:val="center"/>
              <w:rPr>
                <w:rFonts w:ascii="Arial" w:eastAsia="Arial" w:hAnsi="Arial" w:cs="Arial"/>
                <w:sz w:val="20"/>
              </w:rPr>
            </w:pPr>
            <w:r w:rsidRPr="00D07538">
              <w:rPr>
                <w:rFonts w:ascii="Arial" w:eastAsia="Arial" w:hAnsi="Arial" w:cs="Arial"/>
                <w:w w:val="99"/>
                <w:sz w:val="20"/>
              </w:rPr>
              <w:t>–</w:t>
            </w:r>
          </w:p>
        </w:tc>
        <w:tc>
          <w:tcPr>
            <w:tcW w:w="2444" w:type="dxa"/>
          </w:tcPr>
          <w:p w14:paraId="20248D90" w14:textId="77777777" w:rsidR="00D07538" w:rsidRPr="00D07538" w:rsidRDefault="00D07538" w:rsidP="00D07538">
            <w:pPr>
              <w:spacing w:line="221" w:lineRule="exact"/>
              <w:ind w:right="167"/>
              <w:jc w:val="center"/>
              <w:rPr>
                <w:rFonts w:ascii="Arial" w:eastAsia="Arial" w:hAnsi="Arial" w:cs="Arial"/>
                <w:sz w:val="20"/>
              </w:rPr>
            </w:pPr>
            <w:r w:rsidRPr="00D07538">
              <w:rPr>
                <w:rFonts w:ascii="Arial" w:eastAsia="Arial" w:hAnsi="Arial" w:cs="Arial"/>
                <w:spacing w:val="-2"/>
                <w:sz w:val="20"/>
              </w:rPr>
              <w:t>Неудовлетворительно</w:t>
            </w:r>
          </w:p>
        </w:tc>
      </w:tr>
    </w:tbl>
    <w:p w14:paraId="7D6CA394" w14:textId="77777777" w:rsidR="00D07538" w:rsidRPr="00D07538" w:rsidRDefault="00D07538" w:rsidP="00D07538">
      <w:pPr>
        <w:widowControl w:val="0"/>
        <w:autoSpaceDE w:val="0"/>
        <w:autoSpaceDN w:val="0"/>
        <w:spacing w:after="0" w:line="221" w:lineRule="exact"/>
        <w:jc w:val="center"/>
        <w:rPr>
          <w:rFonts w:ascii="Arial" w:eastAsia="Arial" w:hAnsi="Arial" w:cs="Arial"/>
          <w:sz w:val="20"/>
        </w:rPr>
        <w:sectPr w:rsidR="00D07538" w:rsidRPr="00D07538">
          <w:type w:val="continuous"/>
          <w:pgSz w:w="11910" w:h="16840"/>
          <w:pgMar w:top="1120" w:right="620" w:bottom="280" w:left="1440" w:header="720" w:footer="720" w:gutter="0"/>
          <w:cols w:space="720"/>
        </w:sectPr>
      </w:pPr>
    </w:p>
    <w:p w14:paraId="4BCC6DF5" w14:textId="77777777" w:rsidR="00D07538" w:rsidRPr="00D07538" w:rsidRDefault="00D07538" w:rsidP="00D07538">
      <w:pPr>
        <w:widowControl w:val="0"/>
        <w:numPr>
          <w:ilvl w:val="1"/>
          <w:numId w:val="15"/>
        </w:numPr>
        <w:tabs>
          <w:tab w:val="right" w:pos="9072"/>
        </w:tabs>
        <w:autoSpaceDE w:val="0"/>
        <w:autoSpaceDN w:val="0"/>
        <w:spacing w:after="0" w:line="240" w:lineRule="auto"/>
        <w:jc w:val="center"/>
        <w:rPr>
          <w:rFonts w:ascii="Arial" w:eastAsia="Times New Roman" w:hAnsi="Arial" w:cs="Arial"/>
          <w:b/>
          <w:sz w:val="24"/>
          <w:szCs w:val="24"/>
          <w:lang w:eastAsia="ru-RU"/>
        </w:rPr>
      </w:pPr>
      <w:r w:rsidRPr="00D07538">
        <w:rPr>
          <w:rFonts w:ascii="Arial" w:eastAsia="Times New Roman" w:hAnsi="Arial" w:cs="Arial"/>
          <w:b/>
          <w:sz w:val="24"/>
          <w:szCs w:val="24"/>
          <w:lang w:eastAsia="ru-RU"/>
        </w:rPr>
        <w:t>Фонд оценочных средств сформированности компетенций студентов, рекомендуемый для проведения диагностических работ</w:t>
      </w:r>
    </w:p>
    <w:p w14:paraId="7CA34051" w14:textId="77777777" w:rsidR="00D07538" w:rsidRPr="00D07538" w:rsidRDefault="00D07538" w:rsidP="00D07538">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b/>
          <w:sz w:val="20"/>
          <w:szCs w:val="20"/>
          <w:lang w:eastAsia="ru-RU"/>
        </w:rPr>
        <w:t xml:space="preserve">ОПК-4 </w:t>
      </w:r>
      <w:r w:rsidRPr="00D07538">
        <w:rPr>
          <w:rFonts w:ascii="Arial" w:eastAsia="Times New Roman" w:hAnsi="Arial" w:cs="Arial"/>
          <w:sz w:val="20"/>
          <w:szCs w:val="20"/>
          <w:lang w:eastAsia="ru-RU"/>
        </w:rPr>
        <w:t>Способен использовать основные формы психологической помощи для решения конкретной проблемы отдельных лиц, групп населения и (или) организаций</w:t>
      </w:r>
      <w:bookmarkStart w:id="6" w:name="_Hlk139269789"/>
      <w:r w:rsidRPr="00D07538">
        <w:rPr>
          <w:rFonts w:ascii="Arial" w:eastAsia="Times New Roman" w:hAnsi="Arial" w:cs="Arial"/>
          <w:sz w:val="20"/>
          <w:szCs w:val="20"/>
          <w:lang w:eastAsia="ru-RU"/>
        </w:rPr>
        <w:t>, в том числе лицам с ограниченными возможностями здоровья и при организации инклюзивного образования</w:t>
      </w:r>
      <w:bookmarkEnd w:id="6"/>
      <w:r w:rsidRPr="00D07538">
        <w:rPr>
          <w:rFonts w:ascii="Arial" w:eastAsia="Times New Roman" w:hAnsi="Arial" w:cs="Arial"/>
          <w:sz w:val="20"/>
          <w:szCs w:val="20"/>
          <w:lang w:eastAsia="ru-RU"/>
        </w:rPr>
        <w:t xml:space="preserve">. </w:t>
      </w:r>
    </w:p>
    <w:p w14:paraId="1DE76E58" w14:textId="77777777" w:rsidR="00D07538" w:rsidRPr="00D07538" w:rsidRDefault="00D07538" w:rsidP="00D07538">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b/>
          <w:sz w:val="20"/>
          <w:szCs w:val="20"/>
          <w:lang w:eastAsia="ru-RU"/>
        </w:rPr>
        <w:t>ОПК-4.1</w:t>
      </w:r>
      <w:r w:rsidRPr="00D07538">
        <w:rPr>
          <w:rFonts w:ascii="Arial" w:eastAsia="Times New Roman" w:hAnsi="Arial" w:cs="Arial"/>
          <w:sz w:val="20"/>
          <w:szCs w:val="20"/>
          <w:lang w:eastAsia="ru-RU"/>
        </w:rPr>
        <w:t xml:space="preserve"> Подбирает с учетом целей профессиональной деятельности психолога и применяет стандартные базовые процедуры, методы и технологии оказания психологической помощи индивиду, группе, организации, лицам с ограниченными возможностями здоровья и нуждающимися в инклюзивном образовании20 (10 ТВ, 5 ОВ, 5 МК)</w:t>
      </w:r>
    </w:p>
    <w:p w14:paraId="5280F6D1" w14:textId="77777777" w:rsidR="00D07538" w:rsidRPr="00D07538" w:rsidRDefault="00D07538" w:rsidP="00D07538">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ab/>
      </w:r>
      <w:r w:rsidRPr="00D07538">
        <w:rPr>
          <w:rFonts w:ascii="Arial" w:eastAsia="Times New Roman" w:hAnsi="Arial" w:cs="Arial"/>
          <w:b/>
          <w:bCs/>
          <w:i/>
          <w:iCs/>
          <w:sz w:val="20"/>
          <w:szCs w:val="20"/>
          <w:lang w:eastAsia="ru-RU"/>
        </w:rPr>
        <w:t>Знать:</w:t>
      </w:r>
      <w:r w:rsidRPr="00D07538">
        <w:rPr>
          <w:rFonts w:ascii="Arial" w:eastAsia="Times New Roman" w:hAnsi="Arial" w:cs="Arial"/>
          <w:sz w:val="20"/>
          <w:szCs w:val="20"/>
          <w:lang w:eastAsia="ru-RU"/>
        </w:rPr>
        <w:t xml:space="preserve"> категориальный аппарат, методологические принципы, феноменологию консультативной психологии; стандартные базовые процедуры, методы и технологии </w:t>
      </w:r>
      <w:bookmarkStart w:id="7" w:name="_Hlk139269070"/>
      <w:r w:rsidRPr="00D07538">
        <w:rPr>
          <w:rFonts w:ascii="Arial" w:eastAsia="Times New Roman" w:hAnsi="Arial" w:cs="Arial"/>
          <w:sz w:val="20"/>
          <w:szCs w:val="20"/>
          <w:lang w:eastAsia="ru-RU"/>
        </w:rPr>
        <w:t>оказания психологической помощи индивиду, группе, организации</w:t>
      </w:r>
      <w:bookmarkEnd w:id="7"/>
      <w:r w:rsidRPr="00D07538">
        <w:rPr>
          <w:rFonts w:ascii="Arial" w:eastAsia="Times New Roman" w:hAnsi="Arial" w:cs="Arial"/>
          <w:sz w:val="20"/>
          <w:szCs w:val="20"/>
          <w:lang w:eastAsia="ru-RU"/>
        </w:rPr>
        <w:t>, лицам с ограниченными возможностями здоровья и нуждающимися в инклюзивном образовании</w:t>
      </w:r>
    </w:p>
    <w:p w14:paraId="38898964" w14:textId="77777777" w:rsidR="00D07538" w:rsidRPr="00D07538" w:rsidRDefault="00D07538" w:rsidP="00D07538">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b/>
          <w:bCs/>
          <w:i/>
          <w:iCs/>
          <w:sz w:val="20"/>
          <w:szCs w:val="20"/>
          <w:lang w:eastAsia="ru-RU"/>
        </w:rPr>
        <w:t>Уметь:</w:t>
      </w:r>
      <w:r w:rsidRPr="00D07538">
        <w:rPr>
          <w:rFonts w:ascii="Arial" w:eastAsia="Times New Roman" w:hAnsi="Arial" w:cs="Arial"/>
          <w:sz w:val="20"/>
          <w:szCs w:val="20"/>
          <w:lang w:eastAsia="ru-RU"/>
        </w:rPr>
        <w:t xml:space="preserve"> подбирать базовые положения теории </w:t>
      </w:r>
      <w:bookmarkStart w:id="8" w:name="_Hlk137193722"/>
      <w:r w:rsidRPr="00D07538">
        <w:rPr>
          <w:rFonts w:ascii="Arial" w:eastAsia="Times New Roman" w:hAnsi="Arial" w:cs="Arial"/>
          <w:sz w:val="20"/>
          <w:szCs w:val="20"/>
          <w:lang w:eastAsia="ru-RU"/>
        </w:rPr>
        <w:t>психологического консультирования</w:t>
      </w:r>
      <w:bookmarkEnd w:id="8"/>
      <w:r w:rsidRPr="00D07538">
        <w:rPr>
          <w:rFonts w:ascii="Arial" w:eastAsia="Times New Roman" w:hAnsi="Arial" w:cs="Arial"/>
          <w:sz w:val="20"/>
          <w:szCs w:val="20"/>
          <w:lang w:eastAsia="ru-RU"/>
        </w:rPr>
        <w:t>, подбирать на основе анализа базовые процедуры оказания психологической помощи отдельным лицам, группам населения и (или) организаций, в том числе лицам с ограниченными возможностями здоровья и при организации инклюзивного образования.</w:t>
      </w:r>
    </w:p>
    <w:p w14:paraId="0F689686" w14:textId="77777777" w:rsidR="00D07538" w:rsidRPr="00D07538" w:rsidRDefault="00D07538" w:rsidP="00D07538">
      <w:pPr>
        <w:widowControl w:val="0"/>
        <w:tabs>
          <w:tab w:val="right" w:pos="9072"/>
        </w:tabs>
        <w:autoSpaceDE w:val="0"/>
        <w:autoSpaceDN w:val="0"/>
        <w:spacing w:after="0" w:line="240" w:lineRule="auto"/>
        <w:jc w:val="both"/>
        <w:rPr>
          <w:rFonts w:ascii="Arial" w:eastAsia="Arial" w:hAnsi="Arial" w:cs="Arial"/>
        </w:rPr>
      </w:pPr>
      <w:r w:rsidRPr="00D07538">
        <w:rPr>
          <w:rFonts w:ascii="Arial" w:eastAsia="Times New Roman" w:hAnsi="Arial" w:cs="Arial"/>
          <w:b/>
          <w:bCs/>
          <w:i/>
          <w:iCs/>
          <w:sz w:val="20"/>
          <w:szCs w:val="20"/>
          <w:lang w:eastAsia="ru-RU"/>
        </w:rPr>
        <w:t>Владеть:</w:t>
      </w:r>
      <w:r w:rsidRPr="00D07538">
        <w:rPr>
          <w:rFonts w:ascii="Arial" w:eastAsia="Times New Roman" w:hAnsi="Arial" w:cs="Arial"/>
          <w:sz w:val="20"/>
          <w:szCs w:val="20"/>
          <w:lang w:eastAsia="ru-RU"/>
        </w:rPr>
        <w:t xml:space="preserve"> навыками применения основных методов и технологий психологического консультирования для оказания психологической помощи отдельным лицам, группам населения и (или) организаций, в том числе лицам с ограниченными возможностями здоровья и при организации инклюзивного образования.</w:t>
      </w:r>
      <w:r w:rsidRPr="00D07538">
        <w:rPr>
          <w:rFonts w:ascii="Arial" w:eastAsia="Arial" w:hAnsi="Arial" w:cs="Arial"/>
        </w:rPr>
        <w:t xml:space="preserve"> </w:t>
      </w:r>
    </w:p>
    <w:p w14:paraId="3A635A50" w14:textId="77777777" w:rsidR="00D07538" w:rsidRPr="00D07538" w:rsidRDefault="00D07538" w:rsidP="00D07538">
      <w:pPr>
        <w:widowControl w:val="0"/>
        <w:tabs>
          <w:tab w:val="right" w:leader="underscore" w:pos="9639"/>
        </w:tabs>
        <w:autoSpaceDE w:val="0"/>
        <w:autoSpaceDN w:val="0"/>
        <w:spacing w:after="0" w:line="240" w:lineRule="auto"/>
        <w:jc w:val="center"/>
        <w:rPr>
          <w:rFonts w:ascii="Arial" w:eastAsia="Times New Roman" w:hAnsi="Arial" w:cs="Arial"/>
          <w:b/>
          <w:color w:val="000000"/>
          <w:sz w:val="24"/>
          <w:szCs w:val="20"/>
          <w:lang w:eastAsia="ru-RU"/>
        </w:rPr>
      </w:pPr>
      <w:bookmarkStart w:id="9" w:name="_Hlk138960203"/>
      <w:bookmarkStart w:id="10" w:name="_Hlk139281314"/>
      <w:r w:rsidRPr="00D07538">
        <w:rPr>
          <w:rFonts w:ascii="Arial" w:eastAsia="Times New Roman" w:hAnsi="Arial" w:cs="Arial"/>
          <w:b/>
          <w:color w:val="000000"/>
          <w:sz w:val="24"/>
          <w:szCs w:val="20"/>
          <w:lang w:eastAsia="ru-RU"/>
        </w:rPr>
        <w:t xml:space="preserve">Перечень заданий для оценки сформированности </w:t>
      </w:r>
    </w:p>
    <w:p w14:paraId="108C7B6B" w14:textId="5C1290DD" w:rsidR="00D07538" w:rsidRPr="00D07538" w:rsidRDefault="0078555A" w:rsidP="00D07538">
      <w:pPr>
        <w:widowControl w:val="0"/>
        <w:tabs>
          <w:tab w:val="right" w:leader="underscore" w:pos="9639"/>
        </w:tabs>
        <w:autoSpaceDE w:val="0"/>
        <w:autoSpaceDN w:val="0"/>
        <w:spacing w:after="0" w:line="240" w:lineRule="auto"/>
        <w:jc w:val="center"/>
        <w:rPr>
          <w:rFonts w:ascii="Arial" w:eastAsia="Times New Roman" w:hAnsi="Arial" w:cs="Arial"/>
          <w:b/>
          <w:color w:val="000000"/>
          <w:sz w:val="24"/>
          <w:szCs w:val="20"/>
          <w:lang w:eastAsia="ru-RU"/>
        </w:rPr>
      </w:pPr>
      <w:r>
        <w:rPr>
          <w:rFonts w:ascii="Arial" w:eastAsia="Times New Roman" w:hAnsi="Arial" w:cs="Arial"/>
          <w:b/>
          <w:color w:val="000000"/>
          <w:sz w:val="24"/>
          <w:szCs w:val="20"/>
          <w:lang w:eastAsia="ru-RU"/>
        </w:rPr>
        <w:t>индикатора компетенции ОПК-4.1</w:t>
      </w:r>
    </w:p>
    <w:bookmarkEnd w:id="9"/>
    <w:p w14:paraId="78676EDE" w14:textId="77777777" w:rsidR="00D07538" w:rsidRPr="00D07538" w:rsidRDefault="00D07538" w:rsidP="00D07538">
      <w:pPr>
        <w:widowControl w:val="0"/>
        <w:tabs>
          <w:tab w:val="right" w:leader="underscore" w:pos="9639"/>
        </w:tabs>
        <w:autoSpaceDE w:val="0"/>
        <w:autoSpaceDN w:val="0"/>
        <w:spacing w:after="0" w:line="240" w:lineRule="auto"/>
        <w:jc w:val="center"/>
        <w:rPr>
          <w:rFonts w:ascii="Arial" w:eastAsia="Times New Roman" w:hAnsi="Arial" w:cs="Arial"/>
          <w:color w:val="000000"/>
          <w:sz w:val="20"/>
          <w:szCs w:val="20"/>
          <w:u w:val="single"/>
          <w:lang w:eastAsia="ru-RU"/>
        </w:rPr>
      </w:pPr>
      <w:r w:rsidRPr="00D07538">
        <w:rPr>
          <w:rFonts w:ascii="Arial" w:eastAsia="Times New Roman" w:hAnsi="Arial" w:cs="Arial"/>
          <w:color w:val="000000"/>
          <w:sz w:val="20"/>
          <w:szCs w:val="20"/>
          <w:u w:val="single"/>
          <w:lang w:eastAsia="ru-RU"/>
        </w:rPr>
        <w:t>1) закрытые задания (тестовые, средний уровень сложности):</w:t>
      </w:r>
    </w:p>
    <w:p w14:paraId="331520ED"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1. Для практического применения психологического консультирования необходимо знание основ и теории психологического консультирования, в частности, знание основной цели психологического консультирования, ей является:</w:t>
      </w:r>
    </w:p>
    <w:p w14:paraId="4C9CFBB0"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b/>
          <w:bCs/>
          <w:sz w:val="20"/>
          <w:szCs w:val="20"/>
        </w:rPr>
        <w:t>1) помощь клиентам в понимании происходящего в их жизненном пространстве и достижении осмысления поставленной цели на основе осознанного выбора при разрешении проблем эмоционального и межличностного характера</w:t>
      </w:r>
      <w:r w:rsidRPr="00D07538">
        <w:rPr>
          <w:rFonts w:ascii="Arial" w:eastAsia="Arial" w:hAnsi="Arial" w:cs="Arial"/>
          <w:sz w:val="20"/>
          <w:szCs w:val="20"/>
        </w:rPr>
        <w:t>;</w:t>
      </w:r>
    </w:p>
    <w:p w14:paraId="3D7075BD"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2) восстановление адекватности личности, связанной с психическими, внутриличностными проблемами и конфликтами;</w:t>
      </w:r>
    </w:p>
    <w:p w14:paraId="1E61B598"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3) помощь людям в принятии ими важных решений, влияющих на их жизнь, например при выборе стиля жизни.</w:t>
      </w:r>
    </w:p>
    <w:p w14:paraId="25804B35"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4) рекомендации и советы клиентам как им строить свою жизнь</w:t>
      </w:r>
    </w:p>
    <w:p w14:paraId="45D1F291"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 xml:space="preserve">2. </w:t>
      </w:r>
      <w:bookmarkStart w:id="11" w:name="_Hlk139269845"/>
      <w:bookmarkStart w:id="12" w:name="_Hlk139269416"/>
      <w:r w:rsidRPr="00D07538">
        <w:rPr>
          <w:rFonts w:ascii="Arial" w:eastAsia="Times New Roman" w:hAnsi="Arial" w:cs="Arial"/>
          <w:sz w:val="20"/>
          <w:szCs w:val="20"/>
          <w:lang w:eastAsia="ru-RU"/>
        </w:rPr>
        <w:t xml:space="preserve">Для оказания психологической помощи индивиду, группе, в том числе лицам с ограниченными возможностями здоровья и при организации инклюзивного образования организации </w:t>
      </w:r>
      <w:bookmarkEnd w:id="11"/>
      <w:r w:rsidRPr="00D07538">
        <w:rPr>
          <w:rFonts w:ascii="Arial" w:eastAsia="Times New Roman" w:hAnsi="Arial" w:cs="Arial"/>
          <w:sz w:val="20"/>
          <w:szCs w:val="20"/>
          <w:lang w:eastAsia="ru-RU"/>
        </w:rPr>
        <w:t>используется методологический принцип, который отражает целостность процесса оказания психологической помощи в развитии клиента как особого вида деятельности практического психолога. Это принцип:</w:t>
      </w:r>
    </w:p>
    <w:p w14:paraId="22537500" w14:textId="77777777" w:rsidR="00D07538" w:rsidRPr="00D07538" w:rsidRDefault="00D07538" w:rsidP="00D07538">
      <w:pPr>
        <w:widowControl w:val="0"/>
        <w:autoSpaceDE w:val="0"/>
        <w:autoSpaceDN w:val="0"/>
        <w:spacing w:after="0" w:line="240" w:lineRule="auto"/>
        <w:jc w:val="both"/>
        <w:rPr>
          <w:rFonts w:ascii="Arial" w:eastAsia="Times New Roman" w:hAnsi="Arial" w:cs="Arial"/>
          <w:b/>
          <w:bCs/>
          <w:sz w:val="20"/>
          <w:szCs w:val="20"/>
          <w:lang w:eastAsia="ru-RU"/>
        </w:rPr>
      </w:pPr>
      <w:r w:rsidRPr="00D07538">
        <w:rPr>
          <w:rFonts w:ascii="Arial" w:eastAsia="Times New Roman" w:hAnsi="Arial" w:cs="Arial"/>
          <w:b/>
          <w:bCs/>
          <w:sz w:val="20"/>
          <w:szCs w:val="20"/>
          <w:lang w:eastAsia="ru-RU"/>
        </w:rPr>
        <w:t>1) единства коррекции и диагностики</w:t>
      </w:r>
    </w:p>
    <w:p w14:paraId="76BC500C"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2) единства теории и практик</w:t>
      </w:r>
    </w:p>
    <w:p w14:paraId="3157CE67"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3) всеобщей связи</w:t>
      </w:r>
    </w:p>
    <w:p w14:paraId="10960A94"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4) конкретно-исторического подхода к анализу явлений</w:t>
      </w:r>
    </w:p>
    <w:bookmarkEnd w:id="12"/>
    <w:p w14:paraId="67209C57"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3.</w:t>
      </w:r>
      <w:r w:rsidRPr="00D07538">
        <w:rPr>
          <w:rFonts w:ascii="Arial" w:eastAsia="Arial" w:hAnsi="Arial" w:cs="Arial"/>
        </w:rPr>
        <w:t xml:space="preserve"> </w:t>
      </w:r>
      <w:r w:rsidRPr="00D07538">
        <w:rPr>
          <w:rFonts w:ascii="Arial" w:eastAsia="Times New Roman" w:hAnsi="Arial" w:cs="Arial"/>
          <w:sz w:val="20"/>
          <w:szCs w:val="20"/>
          <w:lang w:eastAsia="ru-RU"/>
        </w:rPr>
        <w:t>Для оказания психологической помощи индивиду, группе, в том числе лицам с ограниченными возможностями здоровья и при организации инклюзивного образования организации используется методологический принцип, который отражает взаимосвязь развития различных сторон личности и гетерохронность (неравномерность) их развития. Это принцип:</w:t>
      </w:r>
    </w:p>
    <w:p w14:paraId="691AA7DE" w14:textId="77777777" w:rsidR="00D07538" w:rsidRPr="00D07538" w:rsidRDefault="00D07538" w:rsidP="00D07538">
      <w:pPr>
        <w:widowControl w:val="0"/>
        <w:autoSpaceDE w:val="0"/>
        <w:autoSpaceDN w:val="0"/>
        <w:spacing w:after="0" w:line="240" w:lineRule="auto"/>
        <w:jc w:val="both"/>
        <w:rPr>
          <w:rFonts w:ascii="Arial" w:eastAsia="Times New Roman" w:hAnsi="Arial" w:cs="Arial"/>
          <w:b/>
          <w:bCs/>
          <w:sz w:val="20"/>
          <w:szCs w:val="20"/>
          <w:lang w:eastAsia="ru-RU"/>
        </w:rPr>
      </w:pPr>
      <w:r w:rsidRPr="00D07538">
        <w:rPr>
          <w:rFonts w:ascii="Arial" w:eastAsia="Times New Roman" w:hAnsi="Arial" w:cs="Arial"/>
          <w:b/>
          <w:bCs/>
          <w:sz w:val="20"/>
          <w:szCs w:val="20"/>
          <w:lang w:eastAsia="ru-RU"/>
        </w:rPr>
        <w:t>1) системности</w:t>
      </w:r>
    </w:p>
    <w:p w14:paraId="3EA6EFED"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2) единства теории и практик</w:t>
      </w:r>
    </w:p>
    <w:p w14:paraId="254F2FBD"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3) всеобщей связи</w:t>
      </w:r>
    </w:p>
    <w:p w14:paraId="69E73AED"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4) конкретно-исторического подхода к анализу явлений</w:t>
      </w:r>
    </w:p>
    <w:p w14:paraId="66CC8B0F"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 xml:space="preserve">4. Основная роль консультанта в процессе психологического консультирования состоит:  </w:t>
      </w:r>
    </w:p>
    <w:p w14:paraId="4FFFAD0B"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1)  в указывании клиенту как ему жить;</w:t>
      </w:r>
    </w:p>
    <w:p w14:paraId="1E9E5CBC" w14:textId="77777777" w:rsidR="00D07538" w:rsidRPr="00D07538" w:rsidRDefault="00D07538" w:rsidP="00D07538">
      <w:pPr>
        <w:widowControl w:val="0"/>
        <w:autoSpaceDE w:val="0"/>
        <w:autoSpaceDN w:val="0"/>
        <w:spacing w:after="0" w:line="240" w:lineRule="auto"/>
        <w:jc w:val="both"/>
        <w:rPr>
          <w:rFonts w:ascii="Arial" w:eastAsia="Times New Roman" w:hAnsi="Arial" w:cs="Arial"/>
          <w:b/>
          <w:bCs/>
          <w:sz w:val="20"/>
          <w:szCs w:val="20"/>
          <w:lang w:eastAsia="ru-RU"/>
        </w:rPr>
      </w:pPr>
      <w:r w:rsidRPr="00D07538">
        <w:rPr>
          <w:rFonts w:ascii="Arial" w:eastAsia="Times New Roman" w:hAnsi="Arial" w:cs="Arial"/>
          <w:b/>
          <w:bCs/>
          <w:sz w:val="20"/>
          <w:szCs w:val="20"/>
          <w:lang w:eastAsia="ru-RU"/>
        </w:rPr>
        <w:t>2) в помощи клиенту выявить внутренние резервы и устранить факторы, мешающие их использованию;</w:t>
      </w:r>
    </w:p>
    <w:p w14:paraId="3C5854B1"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3) в рекомендации стационарного лечения</w:t>
      </w:r>
    </w:p>
    <w:p w14:paraId="23B5CD37"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4) в ориентации в работе с пациентом  на индивидуальное руководство.</w:t>
      </w:r>
    </w:p>
    <w:p w14:paraId="108E7254"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 xml:space="preserve">5. Специфической чертой психологического консультирования, отличающей его </w:t>
      </w:r>
      <w:proofErr w:type="gramStart"/>
      <w:r w:rsidRPr="00D07538">
        <w:rPr>
          <w:rFonts w:ascii="Arial" w:eastAsia="Times New Roman" w:hAnsi="Arial" w:cs="Arial"/>
          <w:sz w:val="20"/>
          <w:szCs w:val="20"/>
          <w:lang w:eastAsia="ru-RU"/>
        </w:rPr>
        <w:t>от психотерапии</w:t>
      </w:r>
      <w:proofErr w:type="gramEnd"/>
      <w:r w:rsidRPr="00D07538">
        <w:rPr>
          <w:rFonts w:ascii="Arial" w:eastAsia="Times New Roman" w:hAnsi="Arial" w:cs="Arial"/>
          <w:sz w:val="20"/>
          <w:szCs w:val="20"/>
          <w:lang w:eastAsia="ru-RU"/>
        </w:rPr>
        <w:t xml:space="preserve"> является:</w:t>
      </w:r>
    </w:p>
    <w:p w14:paraId="43C4AE99" w14:textId="77777777" w:rsidR="00D07538" w:rsidRPr="00D07538" w:rsidRDefault="00D07538" w:rsidP="00D07538">
      <w:pPr>
        <w:widowControl w:val="0"/>
        <w:autoSpaceDE w:val="0"/>
        <w:autoSpaceDN w:val="0"/>
        <w:spacing w:after="0" w:line="240" w:lineRule="auto"/>
        <w:jc w:val="both"/>
        <w:rPr>
          <w:rFonts w:ascii="Arial" w:eastAsia="Times New Roman" w:hAnsi="Arial" w:cs="Arial"/>
          <w:b/>
          <w:bCs/>
          <w:sz w:val="20"/>
          <w:szCs w:val="20"/>
          <w:lang w:eastAsia="ru-RU"/>
        </w:rPr>
      </w:pPr>
      <w:r w:rsidRPr="00D07538">
        <w:rPr>
          <w:rFonts w:ascii="Arial" w:eastAsia="Times New Roman" w:hAnsi="Arial" w:cs="Arial"/>
          <w:b/>
          <w:bCs/>
          <w:sz w:val="20"/>
          <w:szCs w:val="20"/>
          <w:lang w:eastAsia="ru-RU"/>
        </w:rPr>
        <w:t xml:space="preserve">1) ориентация в работе с клиентом на краткосрочную помощь (до 15 встреч) и клинически </w:t>
      </w:r>
      <w:r w:rsidRPr="00D07538">
        <w:rPr>
          <w:rFonts w:ascii="Arial" w:eastAsia="Times New Roman" w:hAnsi="Arial" w:cs="Arial"/>
          <w:b/>
          <w:bCs/>
          <w:sz w:val="20"/>
          <w:szCs w:val="20"/>
          <w:lang w:eastAsia="ru-RU"/>
        </w:rPr>
        <w:lastRenderedPageBreak/>
        <w:t>здоровую личность;</w:t>
      </w:r>
    </w:p>
    <w:p w14:paraId="6B6AF241"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2) ориентация в работе с клиентом на длительные отношения и обращение к прошлому клиента;</w:t>
      </w:r>
    </w:p>
    <w:p w14:paraId="00DC9D2E"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3) ориентация в работе с клиентом на персональное руководство.</w:t>
      </w:r>
    </w:p>
    <w:p w14:paraId="2A86A10A"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color w:val="000000"/>
          <w:sz w:val="20"/>
          <w:szCs w:val="20"/>
        </w:rPr>
      </w:pPr>
      <w:r w:rsidRPr="00D07538">
        <w:rPr>
          <w:rFonts w:ascii="Arial" w:eastAsia="Times New Roman" w:hAnsi="Arial" w:cs="Arial"/>
          <w:color w:val="000000"/>
          <w:sz w:val="20"/>
          <w:szCs w:val="20"/>
        </w:rPr>
        <w:t>4)</w:t>
      </w:r>
      <w:r w:rsidRPr="00D07538">
        <w:rPr>
          <w:rFonts w:ascii="Arial" w:eastAsia="Arial" w:hAnsi="Arial" w:cs="Arial"/>
        </w:rPr>
        <w:t xml:space="preserve"> </w:t>
      </w:r>
      <w:r w:rsidRPr="00D07538">
        <w:rPr>
          <w:rFonts w:ascii="Arial" w:eastAsia="Times New Roman" w:hAnsi="Arial" w:cs="Arial"/>
          <w:color w:val="000000"/>
          <w:sz w:val="20"/>
          <w:szCs w:val="20"/>
        </w:rPr>
        <w:t>ориентация в работе с пациентом на индивидуальное руководство</w:t>
      </w:r>
    </w:p>
    <w:p w14:paraId="09DCC05F"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color w:val="000000"/>
          <w:sz w:val="20"/>
          <w:szCs w:val="20"/>
        </w:rPr>
      </w:pPr>
      <w:r w:rsidRPr="00D07538">
        <w:rPr>
          <w:rFonts w:ascii="Arial" w:eastAsia="Times New Roman" w:hAnsi="Arial" w:cs="Arial"/>
          <w:color w:val="000000"/>
          <w:sz w:val="20"/>
          <w:szCs w:val="20"/>
        </w:rPr>
        <w:t>6.</w:t>
      </w:r>
      <w:r w:rsidRPr="00D07538">
        <w:rPr>
          <w:rFonts w:ascii="Arial" w:eastAsia="Arial" w:hAnsi="Arial" w:cs="Arial"/>
        </w:rPr>
        <w:t xml:space="preserve"> </w:t>
      </w:r>
      <w:r w:rsidRPr="00D07538">
        <w:rPr>
          <w:rFonts w:ascii="Arial" w:eastAsia="Times New Roman" w:hAnsi="Arial" w:cs="Arial"/>
          <w:color w:val="000000"/>
          <w:sz w:val="20"/>
          <w:szCs w:val="20"/>
        </w:rPr>
        <w:t>Использование психодиагностических методов в психологическом консультировании поощряется в таких теоретических направлениях как:</w:t>
      </w:r>
    </w:p>
    <w:p w14:paraId="74CCC347"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color w:val="000000"/>
          <w:sz w:val="20"/>
          <w:szCs w:val="20"/>
        </w:rPr>
      </w:pPr>
      <w:r w:rsidRPr="00D07538">
        <w:rPr>
          <w:rFonts w:ascii="Arial" w:eastAsia="Times New Roman" w:hAnsi="Arial" w:cs="Arial"/>
          <w:color w:val="000000"/>
          <w:sz w:val="20"/>
          <w:szCs w:val="20"/>
        </w:rPr>
        <w:t xml:space="preserve"> 1) экзистенциальное, </w:t>
      </w:r>
    </w:p>
    <w:p w14:paraId="6E6C7D47"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color w:val="000000"/>
          <w:sz w:val="20"/>
          <w:szCs w:val="20"/>
        </w:rPr>
      </w:pPr>
      <w:r w:rsidRPr="00D07538">
        <w:rPr>
          <w:rFonts w:ascii="Arial" w:eastAsia="Times New Roman" w:hAnsi="Arial" w:cs="Arial"/>
          <w:color w:val="000000"/>
          <w:sz w:val="20"/>
          <w:szCs w:val="20"/>
        </w:rPr>
        <w:t xml:space="preserve">2) транзактное </w:t>
      </w:r>
    </w:p>
    <w:p w14:paraId="530F0667"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color w:val="000000"/>
          <w:sz w:val="20"/>
          <w:szCs w:val="20"/>
        </w:rPr>
      </w:pPr>
      <w:r w:rsidRPr="00D07538">
        <w:rPr>
          <w:rFonts w:ascii="Arial" w:eastAsia="Times New Roman" w:hAnsi="Arial" w:cs="Arial"/>
          <w:color w:val="000000"/>
          <w:sz w:val="20"/>
          <w:szCs w:val="20"/>
        </w:rPr>
        <w:t>3) личностно-центрированное</w:t>
      </w:r>
    </w:p>
    <w:p w14:paraId="02756FC5"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b/>
          <w:bCs/>
          <w:color w:val="000000"/>
          <w:sz w:val="20"/>
          <w:szCs w:val="20"/>
        </w:rPr>
      </w:pPr>
      <w:r w:rsidRPr="00D07538">
        <w:rPr>
          <w:rFonts w:ascii="Arial" w:eastAsia="Times New Roman" w:hAnsi="Arial" w:cs="Arial"/>
          <w:b/>
          <w:bCs/>
          <w:color w:val="000000"/>
          <w:sz w:val="20"/>
          <w:szCs w:val="20"/>
        </w:rPr>
        <w:t>4) психоаналитическое.</w:t>
      </w:r>
    </w:p>
    <w:p w14:paraId="6E4D7D94"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color w:val="000000"/>
          <w:sz w:val="20"/>
          <w:szCs w:val="20"/>
        </w:rPr>
      </w:pPr>
      <w:r w:rsidRPr="00D07538">
        <w:rPr>
          <w:rFonts w:ascii="Arial" w:eastAsia="Times New Roman" w:hAnsi="Arial" w:cs="Arial"/>
          <w:color w:val="000000"/>
          <w:sz w:val="20"/>
          <w:szCs w:val="20"/>
        </w:rPr>
        <w:t xml:space="preserve">7. </w:t>
      </w:r>
      <w:proofErr w:type="gramStart"/>
      <w:r w:rsidRPr="00D07538">
        <w:rPr>
          <w:rFonts w:ascii="Arial" w:eastAsia="Times New Roman" w:hAnsi="Arial" w:cs="Arial"/>
          <w:color w:val="000000"/>
          <w:sz w:val="20"/>
          <w:szCs w:val="20"/>
        </w:rPr>
        <w:t>Факторы ,составляющие</w:t>
      </w:r>
      <w:proofErr w:type="gramEnd"/>
      <w:r w:rsidRPr="00D07538">
        <w:rPr>
          <w:rFonts w:ascii="Arial" w:eastAsia="Times New Roman" w:hAnsi="Arial" w:cs="Arial"/>
          <w:color w:val="000000"/>
          <w:sz w:val="20"/>
          <w:szCs w:val="20"/>
        </w:rPr>
        <w:t xml:space="preserve"> основу модели эффективного консультанта:</w:t>
      </w:r>
    </w:p>
    <w:p w14:paraId="2DD78CA2"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color w:val="000000"/>
          <w:sz w:val="20"/>
          <w:szCs w:val="20"/>
        </w:rPr>
      </w:pPr>
      <w:r w:rsidRPr="00D07538">
        <w:rPr>
          <w:rFonts w:ascii="Arial" w:eastAsia="Times New Roman" w:hAnsi="Arial" w:cs="Arial"/>
          <w:color w:val="000000"/>
          <w:sz w:val="20"/>
          <w:szCs w:val="20"/>
        </w:rPr>
        <w:t>1) авторитарность, пассивность, зависимость;</w:t>
      </w:r>
    </w:p>
    <w:p w14:paraId="413AE29E"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b/>
          <w:bCs/>
          <w:color w:val="000000"/>
          <w:sz w:val="20"/>
          <w:szCs w:val="20"/>
        </w:rPr>
      </w:pPr>
      <w:r w:rsidRPr="00D07538">
        <w:rPr>
          <w:rFonts w:ascii="Arial" w:eastAsia="Times New Roman" w:hAnsi="Arial" w:cs="Arial"/>
          <w:b/>
          <w:bCs/>
          <w:color w:val="000000"/>
          <w:sz w:val="20"/>
          <w:szCs w:val="20"/>
        </w:rPr>
        <w:t>2) аутентичность, толерантность, эмпатичность, открытость собственному опыту;</w:t>
      </w:r>
    </w:p>
    <w:p w14:paraId="0B1490FB"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color w:val="000000"/>
          <w:sz w:val="20"/>
          <w:szCs w:val="20"/>
        </w:rPr>
      </w:pPr>
      <w:r w:rsidRPr="00D07538">
        <w:rPr>
          <w:rFonts w:ascii="Arial" w:eastAsia="Times New Roman" w:hAnsi="Arial" w:cs="Arial"/>
          <w:color w:val="000000"/>
          <w:sz w:val="20"/>
          <w:szCs w:val="20"/>
        </w:rPr>
        <w:t>3) склонность использовать клиентов для удовлетворения своих потребностей.</w:t>
      </w:r>
    </w:p>
    <w:p w14:paraId="2F0AAEE6"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color w:val="000000"/>
          <w:sz w:val="20"/>
          <w:szCs w:val="20"/>
        </w:rPr>
      </w:pPr>
      <w:r w:rsidRPr="00D07538">
        <w:rPr>
          <w:rFonts w:ascii="Arial" w:eastAsia="Times New Roman" w:hAnsi="Arial" w:cs="Arial"/>
          <w:color w:val="000000"/>
          <w:sz w:val="20"/>
          <w:szCs w:val="20"/>
        </w:rPr>
        <w:t>4) использование клиентов в целях улучшения своего материального благополучия</w:t>
      </w:r>
    </w:p>
    <w:p w14:paraId="47E46C7F"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color w:val="000000"/>
          <w:sz w:val="20"/>
          <w:szCs w:val="20"/>
        </w:rPr>
      </w:pPr>
      <w:r w:rsidRPr="00D07538">
        <w:rPr>
          <w:rFonts w:ascii="Arial" w:eastAsia="Times New Roman" w:hAnsi="Arial" w:cs="Arial"/>
          <w:color w:val="000000"/>
          <w:sz w:val="20"/>
          <w:szCs w:val="20"/>
        </w:rPr>
        <w:t>8. Область практического применения психологии, ориентированная на повышение социально-психологической компетентности людей и оказания психологической помощи как отдельному человеку, так и группе или организации, называется:</w:t>
      </w:r>
    </w:p>
    <w:p w14:paraId="21230DCB"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b/>
          <w:bCs/>
          <w:color w:val="000000"/>
          <w:sz w:val="20"/>
          <w:szCs w:val="20"/>
        </w:rPr>
      </w:pPr>
      <w:r w:rsidRPr="00D07538">
        <w:rPr>
          <w:rFonts w:ascii="Arial" w:eastAsia="Times New Roman" w:hAnsi="Arial" w:cs="Arial"/>
          <w:b/>
          <w:bCs/>
          <w:color w:val="000000"/>
          <w:sz w:val="20"/>
          <w:szCs w:val="20"/>
        </w:rPr>
        <w:t>1) психологическая помощь</w:t>
      </w:r>
    </w:p>
    <w:p w14:paraId="58D4ED6D"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color w:val="000000"/>
          <w:sz w:val="20"/>
          <w:szCs w:val="20"/>
        </w:rPr>
      </w:pPr>
      <w:r w:rsidRPr="00D07538">
        <w:rPr>
          <w:rFonts w:ascii="Arial" w:eastAsia="Times New Roman" w:hAnsi="Arial" w:cs="Arial"/>
          <w:color w:val="000000"/>
          <w:sz w:val="20"/>
          <w:szCs w:val="20"/>
        </w:rPr>
        <w:t>2) медицинская помощь</w:t>
      </w:r>
    </w:p>
    <w:p w14:paraId="7BA54FC7"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color w:val="000000"/>
          <w:sz w:val="20"/>
          <w:szCs w:val="20"/>
        </w:rPr>
      </w:pPr>
      <w:r w:rsidRPr="00D07538">
        <w:rPr>
          <w:rFonts w:ascii="Arial" w:eastAsia="Times New Roman" w:hAnsi="Arial" w:cs="Arial"/>
          <w:color w:val="000000"/>
          <w:sz w:val="20"/>
          <w:szCs w:val="20"/>
        </w:rPr>
        <w:t>3) клиническая помощь</w:t>
      </w:r>
    </w:p>
    <w:p w14:paraId="0FF275B0"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color w:val="000000"/>
          <w:sz w:val="20"/>
          <w:szCs w:val="20"/>
        </w:rPr>
      </w:pPr>
      <w:r w:rsidRPr="00D07538">
        <w:rPr>
          <w:rFonts w:ascii="Arial" w:eastAsia="Times New Roman" w:hAnsi="Arial" w:cs="Arial"/>
          <w:color w:val="000000"/>
          <w:sz w:val="20"/>
          <w:szCs w:val="20"/>
        </w:rPr>
        <w:t>4) диагностическая помощь</w:t>
      </w:r>
    </w:p>
    <w:p w14:paraId="6399A618"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color w:val="000000"/>
          <w:sz w:val="20"/>
          <w:szCs w:val="20"/>
        </w:rPr>
      </w:pPr>
      <w:r w:rsidRPr="00D07538">
        <w:rPr>
          <w:rFonts w:ascii="Arial" w:eastAsia="Times New Roman" w:hAnsi="Arial" w:cs="Arial"/>
          <w:color w:val="000000"/>
          <w:sz w:val="20"/>
          <w:szCs w:val="20"/>
        </w:rPr>
        <w:t>9.</w:t>
      </w:r>
      <w:r w:rsidRPr="00D07538">
        <w:rPr>
          <w:rFonts w:ascii="Arial" w:eastAsia="Arial" w:hAnsi="Arial" w:cs="Arial"/>
        </w:rPr>
        <w:t xml:space="preserve"> </w:t>
      </w:r>
      <w:r w:rsidRPr="00D07538">
        <w:rPr>
          <w:rFonts w:ascii="Arial" w:eastAsia="Times New Roman" w:hAnsi="Arial" w:cs="Arial"/>
          <w:color w:val="000000"/>
          <w:sz w:val="20"/>
          <w:szCs w:val="20"/>
        </w:rPr>
        <w:t>Совокупность сведений о клиенте в психологической консультации, его жизни,</w:t>
      </w:r>
    </w:p>
    <w:p w14:paraId="1885D9A9"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color w:val="000000"/>
          <w:sz w:val="20"/>
          <w:szCs w:val="20"/>
        </w:rPr>
      </w:pPr>
      <w:r w:rsidRPr="00D07538">
        <w:rPr>
          <w:rFonts w:ascii="Arial" w:eastAsia="Times New Roman" w:hAnsi="Arial" w:cs="Arial"/>
          <w:color w:val="000000"/>
          <w:sz w:val="20"/>
          <w:szCs w:val="20"/>
        </w:rPr>
        <w:t>психологических проблемах, с которыми тот сталкивается – это:</w:t>
      </w:r>
    </w:p>
    <w:p w14:paraId="61FBF44C"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b/>
          <w:bCs/>
          <w:color w:val="000000"/>
          <w:sz w:val="20"/>
          <w:szCs w:val="20"/>
        </w:rPr>
      </w:pPr>
      <w:r w:rsidRPr="00D07538">
        <w:rPr>
          <w:rFonts w:ascii="Arial" w:eastAsia="Times New Roman" w:hAnsi="Arial" w:cs="Arial"/>
          <w:b/>
          <w:bCs/>
          <w:color w:val="000000"/>
          <w:sz w:val="20"/>
          <w:szCs w:val="20"/>
        </w:rPr>
        <w:t>1) консультативный анамнез</w:t>
      </w:r>
    </w:p>
    <w:p w14:paraId="19D7E187"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color w:val="000000"/>
          <w:sz w:val="20"/>
          <w:szCs w:val="20"/>
        </w:rPr>
      </w:pPr>
      <w:r w:rsidRPr="00D07538">
        <w:rPr>
          <w:rFonts w:ascii="Arial" w:eastAsia="Times New Roman" w:hAnsi="Arial" w:cs="Arial"/>
          <w:color w:val="000000"/>
          <w:sz w:val="20"/>
          <w:szCs w:val="20"/>
        </w:rPr>
        <w:t>2) психологический катамнез</w:t>
      </w:r>
    </w:p>
    <w:p w14:paraId="09F3AA53"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color w:val="000000"/>
          <w:sz w:val="20"/>
          <w:szCs w:val="20"/>
        </w:rPr>
      </w:pPr>
      <w:r w:rsidRPr="00D07538">
        <w:rPr>
          <w:rFonts w:ascii="Arial" w:eastAsia="Times New Roman" w:hAnsi="Arial" w:cs="Arial"/>
          <w:color w:val="000000"/>
          <w:sz w:val="20"/>
          <w:szCs w:val="20"/>
        </w:rPr>
        <w:t>3) демографическая информаци</w:t>
      </w:r>
    </w:p>
    <w:p w14:paraId="63D9E10E"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color w:val="000000"/>
          <w:sz w:val="20"/>
          <w:szCs w:val="20"/>
        </w:rPr>
      </w:pPr>
      <w:r w:rsidRPr="00D07538">
        <w:rPr>
          <w:rFonts w:ascii="Arial" w:eastAsia="Times New Roman" w:hAnsi="Arial" w:cs="Arial"/>
          <w:color w:val="000000"/>
          <w:sz w:val="20"/>
          <w:szCs w:val="20"/>
        </w:rPr>
        <w:t>4) психосоциальный анамнез</w:t>
      </w:r>
      <w:r w:rsidRPr="00D07538">
        <w:rPr>
          <w:rFonts w:ascii="Arial" w:eastAsia="Times New Roman" w:hAnsi="Arial" w:cs="Arial"/>
          <w:color w:val="000000"/>
          <w:sz w:val="20"/>
          <w:szCs w:val="20"/>
        </w:rPr>
        <w:cr/>
        <w:t>10.</w:t>
      </w:r>
      <w:r w:rsidRPr="00D07538">
        <w:rPr>
          <w:rFonts w:ascii="Arial" w:eastAsia="Arial" w:hAnsi="Arial" w:cs="Arial"/>
        </w:rPr>
        <w:t xml:space="preserve"> </w:t>
      </w:r>
      <w:r w:rsidRPr="00D07538">
        <w:rPr>
          <w:rFonts w:ascii="Arial" w:eastAsia="Times New Roman" w:hAnsi="Arial" w:cs="Arial"/>
          <w:color w:val="000000"/>
          <w:sz w:val="20"/>
          <w:szCs w:val="20"/>
        </w:rPr>
        <w:t>Динамичный процесс, во время которого один человек помогает другому использовать свои внутренние ресурсы для развития в позитивном направлении, актуализировать потенциал осмысленной жизни называется:</w:t>
      </w:r>
    </w:p>
    <w:p w14:paraId="389BCB0D"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b/>
          <w:bCs/>
          <w:color w:val="000000"/>
          <w:sz w:val="20"/>
          <w:szCs w:val="20"/>
        </w:rPr>
      </w:pPr>
      <w:r w:rsidRPr="00D07538">
        <w:rPr>
          <w:rFonts w:ascii="Arial" w:eastAsia="Times New Roman" w:hAnsi="Arial" w:cs="Arial"/>
          <w:b/>
          <w:bCs/>
          <w:color w:val="000000"/>
          <w:sz w:val="20"/>
          <w:szCs w:val="20"/>
        </w:rPr>
        <w:t>1) консультативным контактом в психологическом консультировании;</w:t>
      </w:r>
    </w:p>
    <w:p w14:paraId="4BC979F4"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color w:val="000000"/>
          <w:sz w:val="20"/>
          <w:szCs w:val="20"/>
        </w:rPr>
      </w:pPr>
      <w:r w:rsidRPr="00D07538">
        <w:rPr>
          <w:rFonts w:ascii="Arial" w:eastAsia="Times New Roman" w:hAnsi="Arial" w:cs="Arial"/>
          <w:color w:val="000000"/>
          <w:sz w:val="20"/>
          <w:szCs w:val="20"/>
        </w:rPr>
        <w:t>2) физическим контактом в коррекционной работе;</w:t>
      </w:r>
    </w:p>
    <w:p w14:paraId="0B586361"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color w:val="000000"/>
          <w:sz w:val="20"/>
          <w:szCs w:val="20"/>
        </w:rPr>
      </w:pPr>
      <w:r w:rsidRPr="00D07538">
        <w:rPr>
          <w:rFonts w:ascii="Arial" w:eastAsia="Times New Roman" w:hAnsi="Arial" w:cs="Arial"/>
          <w:color w:val="000000"/>
          <w:sz w:val="20"/>
          <w:szCs w:val="20"/>
        </w:rPr>
        <w:t>3) эмоциональным контактом в психотерапии</w:t>
      </w:r>
    </w:p>
    <w:p w14:paraId="58E93CA1"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color w:val="000000"/>
          <w:sz w:val="20"/>
          <w:szCs w:val="20"/>
        </w:rPr>
      </w:pPr>
      <w:r w:rsidRPr="00D07538">
        <w:rPr>
          <w:rFonts w:ascii="Arial" w:eastAsia="Times New Roman" w:hAnsi="Arial" w:cs="Arial"/>
          <w:color w:val="000000"/>
          <w:sz w:val="20"/>
          <w:szCs w:val="20"/>
        </w:rPr>
        <w:t>4) клиническим контактом</w:t>
      </w:r>
    </w:p>
    <w:p w14:paraId="06C7D5C4" w14:textId="77777777" w:rsidR="00D07538" w:rsidRPr="00D07538" w:rsidRDefault="00D07538" w:rsidP="00D07538">
      <w:pPr>
        <w:widowControl w:val="0"/>
        <w:tabs>
          <w:tab w:val="right" w:leader="underscore" w:pos="9639"/>
        </w:tabs>
        <w:autoSpaceDE w:val="0"/>
        <w:autoSpaceDN w:val="0"/>
        <w:spacing w:after="0" w:line="240" w:lineRule="auto"/>
        <w:contextualSpacing/>
        <w:jc w:val="center"/>
        <w:rPr>
          <w:rFonts w:ascii="Arial" w:eastAsia="Times New Roman" w:hAnsi="Arial" w:cs="Arial"/>
          <w:color w:val="000000"/>
          <w:sz w:val="24"/>
          <w:szCs w:val="20"/>
          <w:u w:val="single"/>
        </w:rPr>
      </w:pPr>
      <w:r w:rsidRPr="00D07538">
        <w:rPr>
          <w:rFonts w:ascii="Arial" w:eastAsia="Times New Roman" w:hAnsi="Arial" w:cs="Arial"/>
          <w:color w:val="000000"/>
          <w:sz w:val="24"/>
          <w:szCs w:val="20"/>
          <w:u w:val="single"/>
        </w:rPr>
        <w:t>2) открытые задания (тестовые, повышенный уровень сложности):</w:t>
      </w:r>
    </w:p>
    <w:p w14:paraId="3B607B8C"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1. Консультативная беседа со взрослым человеком в среднем продолжается:</w:t>
      </w:r>
    </w:p>
    <w:p w14:paraId="7F707E4D"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b/>
          <w:bCs/>
          <w:sz w:val="20"/>
          <w:szCs w:val="20"/>
          <w:lang w:eastAsia="ru-RU"/>
        </w:rPr>
        <w:t xml:space="preserve"> Ответ</w:t>
      </w:r>
      <w:r w:rsidRPr="00D07538">
        <w:rPr>
          <w:rFonts w:ascii="Arial" w:eastAsia="Times New Roman" w:hAnsi="Arial" w:cs="Arial"/>
          <w:sz w:val="20"/>
          <w:szCs w:val="20"/>
          <w:lang w:eastAsia="ru-RU"/>
        </w:rPr>
        <w:t>: 50-60 минут</w:t>
      </w:r>
    </w:p>
    <w:p w14:paraId="19AA4503"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 xml:space="preserve">2.  С точки зрения личностно-центрированного консультирования, непрерывное рассмотрение опыта и размещение в рамках этого опыта ценностей в определенном порядке в соответствии с их способностью удовлетворять потребности, связанные с тенденцией к самоактуализации, называется </w:t>
      </w:r>
    </w:p>
    <w:p w14:paraId="34265371"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b/>
          <w:bCs/>
          <w:sz w:val="20"/>
          <w:szCs w:val="20"/>
          <w:lang w:eastAsia="ru-RU"/>
        </w:rPr>
        <w:t>Ответ</w:t>
      </w:r>
      <w:r w:rsidRPr="00D07538">
        <w:rPr>
          <w:rFonts w:ascii="Arial" w:eastAsia="Times New Roman" w:hAnsi="Arial" w:cs="Arial"/>
          <w:sz w:val="20"/>
          <w:szCs w:val="20"/>
          <w:lang w:eastAsia="ru-RU"/>
        </w:rPr>
        <w:t>: организмический оценочный процесс</w:t>
      </w:r>
    </w:p>
    <w:p w14:paraId="3D5BD73D"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 xml:space="preserve">3. По мнению Р. Мэй, нормальная тревога характеризуется следующими чертами: </w:t>
      </w:r>
    </w:p>
    <w:p w14:paraId="075D1A0D"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b/>
          <w:bCs/>
          <w:sz w:val="20"/>
          <w:szCs w:val="20"/>
          <w:lang w:eastAsia="ru-RU"/>
        </w:rPr>
        <w:t>Ответ</w:t>
      </w:r>
      <w:r w:rsidRPr="00D07538">
        <w:rPr>
          <w:rFonts w:ascii="Arial" w:eastAsia="Times New Roman" w:hAnsi="Arial" w:cs="Arial"/>
          <w:sz w:val="20"/>
          <w:szCs w:val="20"/>
          <w:lang w:eastAsia="ru-RU"/>
        </w:rPr>
        <w:t xml:space="preserve">: соответствует серьезности объективной угрозы, не </w:t>
      </w:r>
      <w:proofErr w:type="gramStart"/>
      <w:r w:rsidRPr="00D07538">
        <w:rPr>
          <w:rFonts w:ascii="Arial" w:eastAsia="Times New Roman" w:hAnsi="Arial" w:cs="Arial"/>
          <w:sz w:val="20"/>
          <w:szCs w:val="20"/>
          <w:lang w:eastAsia="ru-RU"/>
        </w:rPr>
        <w:t>при-водит</w:t>
      </w:r>
      <w:proofErr w:type="gramEnd"/>
      <w:r w:rsidRPr="00D07538">
        <w:rPr>
          <w:rFonts w:ascii="Arial" w:eastAsia="Times New Roman" w:hAnsi="Arial" w:cs="Arial"/>
          <w:sz w:val="20"/>
          <w:szCs w:val="20"/>
          <w:lang w:eastAsia="ru-RU"/>
        </w:rPr>
        <w:t xml:space="preserve"> к подавлению, ее можно использовать творчески</w:t>
      </w:r>
    </w:p>
    <w:p w14:paraId="19BD24DD"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 xml:space="preserve">4.С точки зрения Э. Берна, вид социального поведения (структурирования времени), в основе которого лежат искренние </w:t>
      </w:r>
      <w:proofErr w:type="gramStart"/>
      <w:r w:rsidRPr="00D07538">
        <w:rPr>
          <w:rFonts w:ascii="Arial" w:eastAsia="Times New Roman" w:hAnsi="Arial" w:cs="Arial"/>
          <w:sz w:val="20"/>
          <w:szCs w:val="20"/>
          <w:lang w:eastAsia="ru-RU"/>
        </w:rPr>
        <w:t>от-ношения</w:t>
      </w:r>
      <w:proofErr w:type="gramEnd"/>
      <w:r w:rsidRPr="00D07538">
        <w:rPr>
          <w:rFonts w:ascii="Arial" w:eastAsia="Times New Roman" w:hAnsi="Arial" w:cs="Arial"/>
          <w:sz w:val="20"/>
          <w:szCs w:val="20"/>
          <w:lang w:eastAsia="ru-RU"/>
        </w:rPr>
        <w:t xml:space="preserve">, подразумевающие свободные взаимные отдачу и по-лучение, а также отсутствие эксплуатации, называется </w:t>
      </w:r>
    </w:p>
    <w:p w14:paraId="083BF859"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b/>
          <w:bCs/>
          <w:sz w:val="20"/>
          <w:szCs w:val="20"/>
          <w:lang w:eastAsia="ru-RU"/>
        </w:rPr>
        <w:t>Ответ</w:t>
      </w:r>
      <w:r w:rsidRPr="00D07538">
        <w:rPr>
          <w:rFonts w:ascii="Arial" w:eastAsia="Times New Roman" w:hAnsi="Arial" w:cs="Arial"/>
          <w:sz w:val="20"/>
          <w:szCs w:val="20"/>
          <w:lang w:eastAsia="ru-RU"/>
        </w:rPr>
        <w:t>: интимность</w:t>
      </w:r>
    </w:p>
    <w:p w14:paraId="7FB31B6F"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 xml:space="preserve">5. Стадия консультирования, на которой происходит последовательная реализация плана решения проблемы, называется  </w:t>
      </w:r>
    </w:p>
    <w:p w14:paraId="15307EDE" w14:textId="77777777" w:rsidR="00D07538" w:rsidRPr="00D07538" w:rsidRDefault="00D07538" w:rsidP="00D07538">
      <w:pPr>
        <w:widowControl w:val="0"/>
        <w:autoSpaceDE w:val="0"/>
        <w:autoSpaceDN w:val="0"/>
        <w:spacing w:after="0" w:line="240" w:lineRule="auto"/>
        <w:jc w:val="both"/>
        <w:rPr>
          <w:rFonts w:ascii="Arial" w:eastAsia="Times New Roman" w:hAnsi="Arial" w:cs="Arial"/>
          <w:b/>
          <w:sz w:val="20"/>
          <w:szCs w:val="20"/>
          <w:lang w:eastAsia="ru-RU"/>
        </w:rPr>
      </w:pPr>
      <w:r w:rsidRPr="00D07538">
        <w:rPr>
          <w:rFonts w:ascii="Arial" w:eastAsia="Times New Roman" w:hAnsi="Arial" w:cs="Arial"/>
          <w:b/>
          <w:bCs/>
          <w:sz w:val="20"/>
          <w:szCs w:val="20"/>
          <w:lang w:eastAsia="ru-RU"/>
        </w:rPr>
        <w:t>Ответ</w:t>
      </w:r>
      <w:r w:rsidRPr="00D07538">
        <w:rPr>
          <w:rFonts w:ascii="Arial" w:eastAsia="Times New Roman" w:hAnsi="Arial" w:cs="Arial"/>
          <w:sz w:val="20"/>
          <w:szCs w:val="20"/>
          <w:lang w:eastAsia="ru-RU"/>
        </w:rPr>
        <w:t>: деятельность</w:t>
      </w:r>
    </w:p>
    <w:p w14:paraId="007FC2C6" w14:textId="77777777" w:rsidR="00D07538" w:rsidRPr="00D07538" w:rsidRDefault="00D07538" w:rsidP="00D07538">
      <w:pPr>
        <w:widowControl w:val="0"/>
        <w:tabs>
          <w:tab w:val="right" w:leader="underscore" w:pos="9639"/>
        </w:tabs>
        <w:autoSpaceDE w:val="0"/>
        <w:autoSpaceDN w:val="0"/>
        <w:spacing w:after="0" w:line="240" w:lineRule="auto"/>
        <w:jc w:val="center"/>
        <w:rPr>
          <w:rFonts w:ascii="Arial" w:eastAsia="Times New Roman" w:hAnsi="Arial" w:cs="Arial"/>
          <w:color w:val="000000"/>
          <w:sz w:val="20"/>
          <w:szCs w:val="20"/>
          <w:u w:val="single"/>
          <w:lang w:eastAsia="ru-RU"/>
        </w:rPr>
      </w:pPr>
    </w:p>
    <w:p w14:paraId="405FDB47" w14:textId="77777777" w:rsidR="00D07538" w:rsidRPr="00D07538" w:rsidRDefault="00D07538" w:rsidP="00D07538">
      <w:pPr>
        <w:widowControl w:val="0"/>
        <w:tabs>
          <w:tab w:val="right" w:leader="underscore" w:pos="9639"/>
        </w:tabs>
        <w:autoSpaceDE w:val="0"/>
        <w:autoSpaceDN w:val="0"/>
        <w:spacing w:after="0" w:line="240" w:lineRule="auto"/>
        <w:jc w:val="center"/>
        <w:rPr>
          <w:rFonts w:ascii="Arial" w:eastAsia="Times New Roman" w:hAnsi="Arial" w:cs="Arial"/>
          <w:color w:val="000000"/>
          <w:sz w:val="24"/>
          <w:szCs w:val="20"/>
          <w:u w:val="single"/>
          <w:lang w:eastAsia="ru-RU"/>
        </w:rPr>
      </w:pPr>
      <w:r w:rsidRPr="00D07538">
        <w:rPr>
          <w:rFonts w:ascii="Arial" w:eastAsia="Times New Roman" w:hAnsi="Arial" w:cs="Arial"/>
          <w:color w:val="000000"/>
          <w:sz w:val="24"/>
          <w:szCs w:val="20"/>
          <w:u w:val="single"/>
          <w:lang w:eastAsia="ru-RU"/>
        </w:rPr>
        <w:t>3) открытые задания (мини-кейсы, средний уровень сложности):</w:t>
      </w:r>
    </w:p>
    <w:p w14:paraId="386C1939" w14:textId="77777777" w:rsidR="00D07538" w:rsidRPr="000E4323"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p>
    <w:bookmarkEnd w:id="10"/>
    <w:p w14:paraId="5EF528EE" w14:textId="077F321D"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r w:rsidRPr="000E4323">
        <w:rPr>
          <w:rFonts w:ascii="Arial" w:eastAsia="Arial" w:hAnsi="Arial" w:cs="Arial"/>
          <w:sz w:val="20"/>
          <w:szCs w:val="20"/>
        </w:rPr>
        <w:t>1. Вы начинающий консультант. Как эффективно и результативно выстраивать отношения с клиентом в психологической консультации?</w:t>
      </w:r>
    </w:p>
    <w:p w14:paraId="7E302AF1" w14:textId="77777777"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proofErr w:type="gramStart"/>
      <w:r w:rsidRPr="000E4323">
        <w:rPr>
          <w:rFonts w:ascii="Arial" w:eastAsia="Arial" w:hAnsi="Arial" w:cs="Arial"/>
          <w:b/>
          <w:bCs/>
          <w:sz w:val="20"/>
          <w:szCs w:val="20"/>
        </w:rPr>
        <w:t>Ответ:</w:t>
      </w:r>
      <w:r w:rsidRPr="000E4323">
        <w:rPr>
          <w:rFonts w:ascii="Arial" w:eastAsia="Arial" w:hAnsi="Arial" w:cs="Arial"/>
          <w:sz w:val="20"/>
          <w:szCs w:val="20"/>
        </w:rPr>
        <w:t xml:space="preserve">  Для</w:t>
      </w:r>
      <w:proofErr w:type="gramEnd"/>
      <w:r w:rsidRPr="000E4323">
        <w:rPr>
          <w:rFonts w:ascii="Arial" w:eastAsia="Arial" w:hAnsi="Arial" w:cs="Arial"/>
          <w:sz w:val="20"/>
          <w:szCs w:val="20"/>
        </w:rPr>
        <w:t xml:space="preserve"> того, чтобы добиться позитивного результата, необходимо соблюдать следующие принципы:</w:t>
      </w:r>
    </w:p>
    <w:p w14:paraId="18EC62C1" w14:textId="77777777"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r w:rsidRPr="000E4323">
        <w:rPr>
          <w:rFonts w:ascii="Arial" w:eastAsia="Arial" w:hAnsi="Arial" w:cs="Arial"/>
          <w:sz w:val="20"/>
          <w:szCs w:val="20"/>
        </w:rPr>
        <w:t xml:space="preserve"> • Доброжелательное и безоценочное отношение к клиенту, а именно, необходимо внимательно и с пониманием относиться к клиенту. Безоценочность предполагает «внимательный» нейтралитет и спокойное отношение к сообщаемым фактам; </w:t>
      </w:r>
    </w:p>
    <w:p w14:paraId="3F953BB0" w14:textId="77777777"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r w:rsidRPr="000E4323">
        <w:rPr>
          <w:rFonts w:ascii="Arial" w:eastAsia="Arial" w:hAnsi="Arial" w:cs="Arial"/>
          <w:sz w:val="20"/>
          <w:szCs w:val="20"/>
        </w:rPr>
        <w:t xml:space="preserve">• Ориентация на нормы и ценности клиента. Важно позволить клиенту излагать о себе правду; </w:t>
      </w:r>
    </w:p>
    <w:p w14:paraId="5B1FA3E8" w14:textId="77777777"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r w:rsidRPr="000E4323">
        <w:rPr>
          <w:rFonts w:ascii="Arial" w:eastAsia="Arial" w:hAnsi="Arial" w:cs="Arial"/>
          <w:sz w:val="20"/>
          <w:szCs w:val="20"/>
        </w:rPr>
        <w:t xml:space="preserve">• Не давать советы клиенту. Нельзя давать инструкцию к действию и брать полностью ответственность на себя за жизнь клиента; </w:t>
      </w:r>
    </w:p>
    <w:p w14:paraId="67DFD45E" w14:textId="77777777"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r w:rsidRPr="000E4323">
        <w:rPr>
          <w:rFonts w:ascii="Arial" w:eastAsia="Arial" w:hAnsi="Arial" w:cs="Arial"/>
          <w:sz w:val="20"/>
          <w:szCs w:val="20"/>
        </w:rPr>
        <w:t xml:space="preserve">• Необходимо уважать личность клиента, используя принцип конфеденциальности. Уважение к личности следует соблюдать беспрекословно, независимо от возраста, национальности, </w:t>
      </w:r>
      <w:r w:rsidRPr="000E4323">
        <w:rPr>
          <w:rFonts w:ascii="Arial" w:eastAsia="Arial" w:hAnsi="Arial" w:cs="Arial"/>
          <w:sz w:val="20"/>
          <w:szCs w:val="20"/>
        </w:rPr>
        <w:lastRenderedPageBreak/>
        <w:t>вероисповедания, пола, профессии и пр.;</w:t>
      </w:r>
    </w:p>
    <w:p w14:paraId="10E3193B" w14:textId="77777777"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r w:rsidRPr="000E4323">
        <w:rPr>
          <w:rFonts w:ascii="Arial" w:eastAsia="Arial" w:hAnsi="Arial" w:cs="Arial"/>
          <w:sz w:val="20"/>
          <w:szCs w:val="20"/>
        </w:rPr>
        <w:t xml:space="preserve"> • Разграничение личных и профессиональных отношений. Для наилучшего результата консультации не рекомендуется иметь контактов вне консультативного взаимодействия с клиентом; </w:t>
      </w:r>
    </w:p>
    <w:p w14:paraId="734BA24E" w14:textId="77777777"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r w:rsidRPr="000E4323">
        <w:rPr>
          <w:rFonts w:ascii="Arial" w:eastAsia="Arial" w:hAnsi="Arial" w:cs="Arial"/>
          <w:sz w:val="20"/>
          <w:szCs w:val="20"/>
        </w:rPr>
        <w:t xml:space="preserve">• Активизация клиента, принятие им ответственности за ситуацию. Здесь необходимо создать ситуацию обоюдной активности и ответственности клиента и консультанта; </w:t>
      </w:r>
    </w:p>
    <w:p w14:paraId="379E7B2E" w14:textId="77777777"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r w:rsidRPr="000E4323">
        <w:rPr>
          <w:rFonts w:ascii="Arial" w:eastAsia="Arial" w:hAnsi="Arial" w:cs="Arial"/>
          <w:sz w:val="20"/>
          <w:szCs w:val="20"/>
        </w:rPr>
        <w:t>• Не навреди клиенту. Данный принцип напоминает об ответственности в своей практике, так как речь идет о работе с психикой человека.</w:t>
      </w:r>
    </w:p>
    <w:p w14:paraId="55E85C77" w14:textId="77777777"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p>
    <w:p w14:paraId="4E302961" w14:textId="35B245E6"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r w:rsidRPr="000E4323">
        <w:rPr>
          <w:rFonts w:ascii="Arial" w:eastAsia="Arial" w:hAnsi="Arial" w:cs="Arial"/>
          <w:sz w:val="20"/>
          <w:szCs w:val="20"/>
        </w:rPr>
        <w:t>2. Вы начинающий консультант.  Как начать консультацию, каковы цели первой встречи?</w:t>
      </w:r>
    </w:p>
    <w:p w14:paraId="28B05A83" w14:textId="77777777"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r w:rsidRPr="000E4323">
        <w:rPr>
          <w:rFonts w:ascii="Arial" w:eastAsia="Arial" w:hAnsi="Arial" w:cs="Arial"/>
          <w:b/>
          <w:bCs/>
          <w:sz w:val="20"/>
          <w:szCs w:val="20"/>
        </w:rPr>
        <w:t>Ответ:</w:t>
      </w:r>
      <w:r w:rsidRPr="000E4323">
        <w:rPr>
          <w:rFonts w:ascii="Arial" w:eastAsia="Arial" w:hAnsi="Arial" w:cs="Arial"/>
          <w:sz w:val="20"/>
          <w:szCs w:val="20"/>
        </w:rPr>
        <w:t xml:space="preserve"> Важнейшие цели первой консультативной встречи:</w:t>
      </w:r>
    </w:p>
    <w:p w14:paraId="108D1920" w14:textId="77777777"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r w:rsidRPr="000E4323">
        <w:rPr>
          <w:rFonts w:ascii="Arial" w:eastAsia="Arial" w:hAnsi="Arial" w:cs="Arial"/>
          <w:sz w:val="20"/>
          <w:szCs w:val="20"/>
        </w:rPr>
        <w:t>1. Поощрять открытое, искреннее и всеобъемлющее общение по проблемам, которые клиенту хочется обсудить во время встречи, с раскрытием факторов, вызывающих эти проблемы.</w:t>
      </w:r>
    </w:p>
    <w:p w14:paraId="1009A9AF" w14:textId="77777777"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r w:rsidRPr="000E4323">
        <w:rPr>
          <w:rFonts w:ascii="Arial" w:eastAsia="Arial" w:hAnsi="Arial" w:cs="Arial"/>
          <w:sz w:val="20"/>
          <w:szCs w:val="20"/>
        </w:rPr>
        <w:t>2. Продвинуться в направлении более глубокого понимания клиента, большего уважения к нему и взаимопонимания.</w:t>
      </w:r>
    </w:p>
    <w:p w14:paraId="5DBF55DF" w14:textId="77777777"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r w:rsidRPr="000E4323">
        <w:rPr>
          <w:rFonts w:ascii="Arial" w:eastAsia="Arial" w:hAnsi="Arial" w:cs="Arial"/>
          <w:sz w:val="20"/>
          <w:szCs w:val="20"/>
        </w:rPr>
        <w:t>3. Настроить клиента на конкретную полезность каждой консультативной встречи.</w:t>
      </w:r>
    </w:p>
    <w:p w14:paraId="104E27CD" w14:textId="77777777"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r w:rsidRPr="000E4323">
        <w:rPr>
          <w:rFonts w:ascii="Arial" w:eastAsia="Arial" w:hAnsi="Arial" w:cs="Arial"/>
          <w:sz w:val="20"/>
          <w:szCs w:val="20"/>
        </w:rPr>
        <w:t>4. Передать клиенту понимание того, что он должен быть активным участником решения своих проблем.</w:t>
      </w:r>
    </w:p>
    <w:p w14:paraId="2159AA82" w14:textId="77777777"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r w:rsidRPr="000E4323">
        <w:rPr>
          <w:rFonts w:ascii="Arial" w:eastAsia="Arial" w:hAnsi="Arial" w:cs="Arial"/>
          <w:sz w:val="20"/>
          <w:szCs w:val="20"/>
        </w:rPr>
        <w:t>5. Обозначить проблемы для дальнейшей работы.</w:t>
      </w:r>
    </w:p>
    <w:p w14:paraId="07EEF833" w14:textId="77777777"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r w:rsidRPr="000E4323">
        <w:rPr>
          <w:rFonts w:ascii="Arial" w:eastAsia="Arial" w:hAnsi="Arial" w:cs="Arial"/>
          <w:sz w:val="20"/>
          <w:szCs w:val="20"/>
        </w:rPr>
        <w:t>Первая встреча начинается со знакомства. Сразу бросается в глаза и свидетельствует о характере клиента то, как он ходит в кабинет — твёрдым шагом, демонстрирующим решимость и смелость, или нерешительно, неохотно, что говорит о страхе, стеснительности, сомнениях. Представившись, консультант узнает имя и фамилию клиента и пару минут может уделить общепринятым фразам, которые уменьшают тревогу и напряжение первой встречи.</w:t>
      </w:r>
    </w:p>
    <w:p w14:paraId="75B46E20" w14:textId="77777777"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r w:rsidRPr="000E4323">
        <w:rPr>
          <w:rFonts w:ascii="Arial" w:eastAsia="Arial" w:hAnsi="Arial" w:cs="Arial"/>
          <w:sz w:val="20"/>
          <w:szCs w:val="20"/>
        </w:rPr>
        <w:t>Беспокойство первой встречи уменьшается при ознакомлении клиента с процедурой консультирования. Большинство клиентов чувствуют себя неуверенно из-за неосведомленности в действиях консультанта; некоторые клиенты понимают консультирование как магическую помощь, а консультанта воспринимают как мага, читающего мысли. Для других клиентов консультирование является своеобразной скорой помощью, раздаванием мудрых советов иди работой, за которую всю ответственность несет консультант и т. п. Правильное объяснение процесса консультирования с особым подчеркиванием полной зависимости успеха от сотрудничества консультанта и клиента корректирует ожидания клиентов и уменьшает тревогу.</w:t>
      </w:r>
    </w:p>
    <w:p w14:paraId="25F1CB45" w14:textId="77777777"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r w:rsidRPr="000E4323">
        <w:rPr>
          <w:rFonts w:ascii="Arial" w:eastAsia="Arial" w:hAnsi="Arial" w:cs="Arial"/>
          <w:sz w:val="20"/>
          <w:szCs w:val="20"/>
        </w:rPr>
        <w:t>Право первого вопроса принадлежит консультанту.</w:t>
      </w:r>
    </w:p>
    <w:p w14:paraId="480FE378" w14:textId="77777777"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r w:rsidRPr="000E4323">
        <w:rPr>
          <w:rFonts w:ascii="Arial" w:eastAsia="Arial" w:hAnsi="Arial" w:cs="Arial"/>
          <w:sz w:val="20"/>
          <w:szCs w:val="20"/>
        </w:rPr>
        <w:t>Во время первой встречи мы внимательно выслушиваем клиента и пытаемся определить основную тему беседы, круг проблем и трудностей. Прежде всего следует обратить внимание на понимание проблемы клиентом, на вероятные причины ее возникновения, на попытки решить эту проблему, связанные с ней трудности и сопутствующие факторы. С самого начала первой встречи консультант должен заботиться о том, чтобы клиент принял на себя ответственность за свои проблемы, т. е. признал в их происхождении свое авторство. Клиент несет ответственность и за осмысленное использование времени консультирования. Консультант разделяет с клиентом ответственность и указывает, что он заинтересован в обсуждении проблем клиента и возможных альтернатив их решения.</w:t>
      </w:r>
    </w:p>
    <w:p w14:paraId="24963E6C" w14:textId="77777777"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p>
    <w:p w14:paraId="32E5882E" w14:textId="13304759"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r w:rsidRPr="000E4323">
        <w:rPr>
          <w:rFonts w:ascii="Arial" w:eastAsia="Arial" w:hAnsi="Arial" w:cs="Arial"/>
          <w:b/>
          <w:bCs/>
          <w:sz w:val="20"/>
          <w:szCs w:val="20"/>
        </w:rPr>
        <w:t>3.</w:t>
      </w:r>
      <w:r w:rsidRPr="000E4323">
        <w:rPr>
          <w:rFonts w:ascii="Arial" w:eastAsia="Arial" w:hAnsi="Arial" w:cs="Arial"/>
          <w:sz w:val="20"/>
          <w:szCs w:val="20"/>
        </w:rPr>
        <w:t xml:space="preserve"> Вы-консультант, проводите первую встречу с клиентом. В процессе работы понимаете, что как консультант чувствуете себя некомпетентным решать поднятые проблемы, либо проблемы клиента требуют специализированной помощи, либо  личные причины  могут мешать дальнейшей работе. Можете ли вы отказать клиенту в следующей встрече и перенаправить другому специалисту? Если да, то как это сделать профессионально грамотно и корректно.</w:t>
      </w:r>
    </w:p>
    <w:p w14:paraId="2AA62979" w14:textId="77777777"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r w:rsidRPr="000E4323">
        <w:rPr>
          <w:rFonts w:ascii="Arial" w:eastAsia="Arial" w:hAnsi="Arial" w:cs="Arial"/>
          <w:b/>
          <w:bCs/>
          <w:sz w:val="20"/>
          <w:szCs w:val="20"/>
        </w:rPr>
        <w:t>Ответ:</w:t>
      </w:r>
      <w:r w:rsidRPr="000E4323">
        <w:rPr>
          <w:rFonts w:ascii="Arial" w:eastAsia="Arial" w:hAnsi="Arial" w:cs="Arial"/>
          <w:sz w:val="20"/>
          <w:szCs w:val="20"/>
        </w:rPr>
        <w:t xml:space="preserve"> Наиболее частые причины направления клиента к коллегам следующие:</w:t>
      </w:r>
    </w:p>
    <w:p w14:paraId="4391DBDA" w14:textId="77777777"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r w:rsidRPr="000E4323">
        <w:rPr>
          <w:rFonts w:ascii="Arial" w:eastAsia="Arial" w:hAnsi="Arial" w:cs="Arial"/>
          <w:sz w:val="20"/>
          <w:szCs w:val="20"/>
        </w:rPr>
        <w:t>1. Консультант некомпетентен решать проблему, изложенную клиентом.</w:t>
      </w:r>
    </w:p>
    <w:p w14:paraId="4DAC0C51" w14:textId="77777777"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r w:rsidRPr="000E4323">
        <w:rPr>
          <w:rFonts w:ascii="Arial" w:eastAsia="Arial" w:hAnsi="Arial" w:cs="Arial"/>
          <w:sz w:val="20"/>
          <w:szCs w:val="20"/>
        </w:rPr>
        <w:t>2. Различия личностей консультанта и клиента настолько велики, что мешают завязать и поддерживать консультативный контакт.</w:t>
      </w:r>
    </w:p>
    <w:p w14:paraId="5C615C43" w14:textId="77777777"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r w:rsidRPr="000E4323">
        <w:rPr>
          <w:rFonts w:ascii="Arial" w:eastAsia="Arial" w:hAnsi="Arial" w:cs="Arial"/>
          <w:sz w:val="20"/>
          <w:szCs w:val="20"/>
        </w:rPr>
        <w:t>3. Клиент является другом или родственником консультанта. С ним трудно установить и продолжительное время поддерживать консультативные отношения, и это делает невозможным серьезное психологическое консультирование.</w:t>
      </w:r>
    </w:p>
    <w:p w14:paraId="1E1D5234" w14:textId="77777777"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r w:rsidRPr="000E4323">
        <w:rPr>
          <w:rFonts w:ascii="Arial" w:eastAsia="Arial" w:hAnsi="Arial" w:cs="Arial"/>
          <w:sz w:val="20"/>
          <w:szCs w:val="20"/>
        </w:rPr>
        <w:t>4. Клиент по каким-либо причинам отказывается обсуждать свои проблемы с консультантом.</w:t>
      </w:r>
    </w:p>
    <w:p w14:paraId="65E762E4" w14:textId="77777777"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r w:rsidRPr="000E4323">
        <w:rPr>
          <w:rFonts w:ascii="Arial" w:eastAsia="Arial" w:hAnsi="Arial" w:cs="Arial"/>
          <w:sz w:val="20"/>
          <w:szCs w:val="20"/>
        </w:rPr>
        <w:t>5. После нескольких встреч с клиентом напрашивается вывод, что консультативный контакт неэффективен и мала вероятность изменения его в продуктивном направлении.</w:t>
      </w:r>
    </w:p>
    <w:p w14:paraId="78C9A209" w14:textId="77777777"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r w:rsidRPr="000E4323">
        <w:rPr>
          <w:rFonts w:ascii="Arial" w:eastAsia="Arial" w:hAnsi="Arial" w:cs="Arial"/>
          <w:sz w:val="20"/>
          <w:szCs w:val="20"/>
        </w:rPr>
        <w:t>Как и сам процесс консультирования, направление к другому консультанту должно основываться на уважении и доверии к клиенту. Консультант обязан ознакомить клиента с вариантами консультирования, а выбирать должен сам клиент. Однако эффективность ознакомления с разными возможностями и целесообразность направления к другому специалисту обусловлены определенными правилами:</w:t>
      </w:r>
    </w:p>
    <w:p w14:paraId="6A5A31F9" w14:textId="77777777"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r w:rsidRPr="000E4323">
        <w:rPr>
          <w:rFonts w:ascii="Arial" w:eastAsia="Arial" w:hAnsi="Arial" w:cs="Arial"/>
          <w:sz w:val="20"/>
          <w:szCs w:val="20"/>
        </w:rPr>
        <w:t>1. Лучше направлять клиента не вообще в какое-либо другое учреждение, а к конкретному специалисту. Чтобы направление было эффективным, консультант должен быть хорошо знаком с учреждениями и с работающими там специалистами, их квалификацией, специализацией и т. п.</w:t>
      </w:r>
    </w:p>
    <w:p w14:paraId="213BFD4B" w14:textId="77777777"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r w:rsidRPr="000E4323">
        <w:rPr>
          <w:rFonts w:ascii="Arial" w:eastAsia="Arial" w:hAnsi="Arial" w:cs="Arial"/>
          <w:sz w:val="20"/>
          <w:szCs w:val="20"/>
        </w:rPr>
        <w:t xml:space="preserve">2. Клиенту следует передать как можно более подробную информацию — адреса учреждений и лиц (понятно — не домашние), телефоны, фамилии специалистов. </w:t>
      </w:r>
    </w:p>
    <w:p w14:paraId="1570E5F0" w14:textId="77777777"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r w:rsidRPr="000E4323">
        <w:rPr>
          <w:rFonts w:ascii="Arial" w:eastAsia="Arial" w:hAnsi="Arial" w:cs="Arial"/>
          <w:sz w:val="20"/>
          <w:szCs w:val="20"/>
        </w:rPr>
        <w:t xml:space="preserve">3. Если клиент хочет, чтобы консультант рассказал о нем своему коллеге, это следует делать без </w:t>
      </w:r>
      <w:r w:rsidRPr="000E4323">
        <w:rPr>
          <w:rFonts w:ascii="Arial" w:eastAsia="Arial" w:hAnsi="Arial" w:cs="Arial"/>
          <w:sz w:val="20"/>
          <w:szCs w:val="20"/>
        </w:rPr>
        <w:lastRenderedPageBreak/>
        <w:t>участия клиента.</w:t>
      </w:r>
    </w:p>
    <w:p w14:paraId="2731EACD" w14:textId="77777777"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r w:rsidRPr="000E4323">
        <w:rPr>
          <w:rFonts w:ascii="Arial" w:eastAsia="Arial" w:hAnsi="Arial" w:cs="Arial"/>
          <w:sz w:val="20"/>
          <w:szCs w:val="20"/>
        </w:rPr>
        <w:t>4. Другие консультанты не обязаны предоставлять Вам информацию о направленном клиенте, поскольку они связаны требованием конфиденциальности.</w:t>
      </w:r>
    </w:p>
    <w:p w14:paraId="4109804E" w14:textId="77777777"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r w:rsidRPr="000E4323">
        <w:rPr>
          <w:rFonts w:ascii="Arial" w:eastAsia="Arial" w:hAnsi="Arial" w:cs="Arial"/>
          <w:sz w:val="20"/>
          <w:szCs w:val="20"/>
        </w:rPr>
        <w:t>5. По возможности консультант должен убедиться в действенности своего направления, разумеется, не требуя подробностей о происходящей работе.</w:t>
      </w:r>
    </w:p>
    <w:p w14:paraId="248C1544" w14:textId="77777777"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p>
    <w:p w14:paraId="2D189EE1" w14:textId="3E2DDD0D"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r w:rsidRPr="000E4323">
        <w:rPr>
          <w:rFonts w:ascii="Arial" w:eastAsia="Arial" w:hAnsi="Arial" w:cs="Arial"/>
          <w:b/>
          <w:bCs/>
          <w:sz w:val="20"/>
          <w:szCs w:val="20"/>
        </w:rPr>
        <w:t>4.</w:t>
      </w:r>
      <w:r w:rsidRPr="000E4323">
        <w:rPr>
          <w:rFonts w:ascii="Arial" w:eastAsia="Arial" w:hAnsi="Arial" w:cs="Arial"/>
          <w:sz w:val="20"/>
          <w:szCs w:val="20"/>
        </w:rPr>
        <w:t xml:space="preserve"> Вы консультант экзистенциально-гуманистического направления. В процессе консультирования будете ли вы использовать диагностический инструментарий. Обоснуйте свой ответ.</w:t>
      </w:r>
    </w:p>
    <w:p w14:paraId="2493FB07" w14:textId="77777777"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r w:rsidRPr="000E4323">
        <w:rPr>
          <w:rFonts w:ascii="Arial" w:eastAsia="Arial" w:hAnsi="Arial" w:cs="Arial"/>
          <w:b/>
          <w:bCs/>
          <w:sz w:val="20"/>
          <w:szCs w:val="20"/>
        </w:rPr>
        <w:t>Ответ:</w:t>
      </w:r>
      <w:r w:rsidRPr="000E4323">
        <w:rPr>
          <w:rFonts w:ascii="Arial" w:eastAsia="Arial" w:hAnsi="Arial" w:cs="Arial"/>
          <w:sz w:val="20"/>
          <w:szCs w:val="20"/>
        </w:rPr>
        <w:t xml:space="preserve"> Консультанты, теоретически-ориентированные на экзистенциально-гуманистическое направление полагают, что диагноз в консультировании вообще не нужен, а может быть, даже вреден. Они выдвигают следующие основные аргументы:</w:t>
      </w:r>
    </w:p>
    <w:p w14:paraId="5C11F47D" w14:textId="77777777"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r w:rsidRPr="000E4323">
        <w:rPr>
          <w:rFonts w:ascii="Arial" w:eastAsia="Arial" w:hAnsi="Arial" w:cs="Arial"/>
          <w:sz w:val="20"/>
          <w:szCs w:val="20"/>
        </w:rPr>
        <w:t>- диагноз обычно выражает экспертный взгляд консультанта со стороны на поведение и переживания клиента без принятия во внимание субъективного значения событий;</w:t>
      </w:r>
    </w:p>
    <w:p w14:paraId="37DD3B0C" w14:textId="77777777"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r w:rsidRPr="000E4323">
        <w:rPr>
          <w:rFonts w:ascii="Arial" w:eastAsia="Arial" w:hAnsi="Arial" w:cs="Arial"/>
          <w:sz w:val="20"/>
          <w:szCs w:val="20"/>
        </w:rPr>
        <w:t>— диагноз игнорирует сложность человека; большинство диагнозов упрощают поведение и субъективный мир;</w:t>
      </w:r>
    </w:p>
    <w:p w14:paraId="3D2F1AD2" w14:textId="77777777"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r w:rsidRPr="000E4323">
        <w:rPr>
          <w:rFonts w:ascii="Arial" w:eastAsia="Arial" w:hAnsi="Arial" w:cs="Arial"/>
          <w:sz w:val="20"/>
          <w:szCs w:val="20"/>
        </w:rPr>
        <w:t>— при попытке вместить человека в рамки диагностических категорий он принижается, потому что превращается в объект</w:t>
      </w:r>
    </w:p>
    <w:p w14:paraId="5324AD80" w14:textId="77777777"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r w:rsidRPr="000E4323">
        <w:rPr>
          <w:rFonts w:ascii="Arial" w:eastAsia="Arial" w:hAnsi="Arial" w:cs="Arial"/>
          <w:sz w:val="20"/>
          <w:szCs w:val="20"/>
        </w:rPr>
        <w:t>— диагноз сужает поле зрения консультанта по отношению к клиенту, заставляет его принимать во внимание лишь то, что вмещается в поставленный диагноз, а это чаще всего проявления, связанные с различными недостатками, и тем самым забывается главнейшая предпосылка консультирования ориентация на потенциальные возможности человека, рост личности, развитие;</w:t>
      </w:r>
    </w:p>
    <w:p w14:paraId="4120DEB7" w14:textId="77777777"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r w:rsidRPr="000E4323">
        <w:rPr>
          <w:rFonts w:ascii="Arial" w:eastAsia="Arial" w:hAnsi="Arial" w:cs="Arial"/>
          <w:sz w:val="20"/>
          <w:szCs w:val="20"/>
        </w:rPr>
        <w:t>— диагноз заставляет человека принять тот способ поведения, который навязывается диагнозом, а людей из окружения клиента — оценивать его по поставленному диагнозу.</w:t>
      </w:r>
    </w:p>
    <w:p w14:paraId="250CFCCE" w14:textId="77777777"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p>
    <w:p w14:paraId="2723A334" w14:textId="16DAEACA"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b/>
          <w:bCs/>
          <w:sz w:val="20"/>
          <w:szCs w:val="20"/>
        </w:rPr>
      </w:pPr>
      <w:r w:rsidRPr="000E4323">
        <w:rPr>
          <w:rFonts w:ascii="Arial" w:eastAsia="Arial" w:hAnsi="Arial" w:cs="Arial"/>
          <w:b/>
          <w:bCs/>
          <w:sz w:val="20"/>
          <w:szCs w:val="20"/>
        </w:rPr>
        <w:t>5</w:t>
      </w:r>
      <w:r>
        <w:rPr>
          <w:rFonts w:ascii="Arial" w:eastAsia="Arial" w:hAnsi="Arial" w:cs="Arial"/>
          <w:b/>
          <w:bCs/>
          <w:sz w:val="20"/>
          <w:szCs w:val="20"/>
        </w:rPr>
        <w:t xml:space="preserve">. </w:t>
      </w:r>
      <w:r w:rsidRPr="000E4323">
        <w:rPr>
          <w:rFonts w:ascii="Arial" w:eastAsia="Arial" w:hAnsi="Arial" w:cs="Arial"/>
          <w:sz w:val="20"/>
          <w:szCs w:val="20"/>
        </w:rPr>
        <w:t>Вы консультант,  придерживающийся взглядов бихевиорального направления. В процессе консультирования будете ли вы использовать диагностический инструментарий. Обоснуйте свой ответ.</w:t>
      </w:r>
    </w:p>
    <w:p w14:paraId="1D38D5E3" w14:textId="77777777"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r w:rsidRPr="000E4323">
        <w:rPr>
          <w:rFonts w:ascii="Arial" w:eastAsia="Arial" w:hAnsi="Arial" w:cs="Arial"/>
          <w:b/>
          <w:bCs/>
          <w:sz w:val="20"/>
          <w:szCs w:val="20"/>
        </w:rPr>
        <w:t>Ответ:</w:t>
      </w:r>
      <w:r w:rsidRPr="000E4323">
        <w:rPr>
          <w:rFonts w:ascii="Arial" w:eastAsia="Arial" w:hAnsi="Arial" w:cs="Arial"/>
          <w:sz w:val="20"/>
          <w:szCs w:val="20"/>
        </w:rPr>
        <w:t xml:space="preserve"> Консультанты, представители и бихевиористской ориентации, утверждают, что диагноз, основанный на оценке поведения клиента в прошлом и настоящем, позволяет правильно планировать процесс психологической помощи. По их мнению:</w:t>
      </w:r>
    </w:p>
    <w:p w14:paraId="287230B2" w14:textId="77777777"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r w:rsidRPr="000E4323">
        <w:rPr>
          <w:rFonts w:ascii="Arial" w:eastAsia="Arial" w:hAnsi="Arial" w:cs="Arial"/>
          <w:sz w:val="20"/>
          <w:szCs w:val="20"/>
        </w:rPr>
        <w:t>— диагноз позволяет предвидеть дальнейшее развитие нарушения;</w:t>
      </w:r>
    </w:p>
    <w:p w14:paraId="3FC2DE3A" w14:textId="77777777"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r w:rsidRPr="000E4323">
        <w:rPr>
          <w:rFonts w:ascii="Arial" w:eastAsia="Arial" w:hAnsi="Arial" w:cs="Arial"/>
          <w:sz w:val="20"/>
          <w:szCs w:val="20"/>
        </w:rPr>
        <w:t>— диагноз определяет особую стратегию помощи при различных нарушениях;</w:t>
      </w:r>
    </w:p>
    <w:p w14:paraId="31D42E70" w14:textId="77777777" w:rsidR="000E4323"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r w:rsidRPr="000E4323">
        <w:rPr>
          <w:rFonts w:ascii="Arial" w:eastAsia="Arial" w:hAnsi="Arial" w:cs="Arial"/>
          <w:sz w:val="20"/>
          <w:szCs w:val="20"/>
        </w:rPr>
        <w:t>— диагностические схемы позволяют эффективно сотрудничать профессионалам, поскольку каждая диагностическая категория соответствует конкретным характеристикам поведения;</w:t>
      </w:r>
    </w:p>
    <w:p w14:paraId="26106A43" w14:textId="34065096" w:rsidR="00D07538" w:rsidRPr="000E4323" w:rsidRDefault="000E4323" w:rsidP="000E4323">
      <w:pPr>
        <w:widowControl w:val="0"/>
        <w:tabs>
          <w:tab w:val="right" w:pos="9072"/>
        </w:tabs>
        <w:autoSpaceDE w:val="0"/>
        <w:autoSpaceDN w:val="0"/>
        <w:spacing w:after="0" w:line="240" w:lineRule="auto"/>
        <w:jc w:val="both"/>
        <w:rPr>
          <w:rFonts w:ascii="Arial" w:eastAsia="Arial" w:hAnsi="Arial" w:cs="Arial"/>
          <w:sz w:val="20"/>
          <w:szCs w:val="20"/>
        </w:rPr>
      </w:pPr>
      <w:r w:rsidRPr="000E4323">
        <w:rPr>
          <w:rFonts w:ascii="Arial" w:eastAsia="Arial" w:hAnsi="Arial" w:cs="Arial"/>
          <w:sz w:val="20"/>
          <w:szCs w:val="20"/>
        </w:rPr>
        <w:t>— диагноз определяет границы научно-исследовательских работ.</w:t>
      </w:r>
    </w:p>
    <w:p w14:paraId="5EC95BEA" w14:textId="77777777" w:rsidR="00D07538" w:rsidRPr="00D07538" w:rsidRDefault="00D07538" w:rsidP="00D07538">
      <w:pPr>
        <w:widowControl w:val="0"/>
        <w:tabs>
          <w:tab w:val="right" w:pos="9072"/>
        </w:tabs>
        <w:autoSpaceDE w:val="0"/>
        <w:autoSpaceDN w:val="0"/>
        <w:spacing w:after="0" w:line="240" w:lineRule="auto"/>
        <w:jc w:val="center"/>
        <w:rPr>
          <w:rFonts w:ascii="Arial" w:eastAsia="Arial" w:hAnsi="Arial" w:cs="Arial"/>
        </w:rPr>
      </w:pPr>
    </w:p>
    <w:p w14:paraId="6DD7F619" w14:textId="77777777" w:rsidR="00D07538" w:rsidRPr="00D07538" w:rsidRDefault="00D07538" w:rsidP="00D07538">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b/>
          <w:bCs/>
          <w:sz w:val="20"/>
          <w:szCs w:val="20"/>
          <w:lang w:eastAsia="ru-RU"/>
        </w:rPr>
        <w:t>ОПК-4.2</w:t>
      </w:r>
      <w:r w:rsidRPr="00D07538">
        <w:rPr>
          <w:rFonts w:ascii="Arial" w:eastAsia="Times New Roman" w:hAnsi="Arial" w:cs="Arial"/>
          <w:b/>
          <w:bCs/>
          <w:sz w:val="20"/>
          <w:szCs w:val="20"/>
          <w:lang w:eastAsia="ru-RU"/>
        </w:rPr>
        <w:tab/>
      </w:r>
      <w:r w:rsidRPr="00D07538">
        <w:rPr>
          <w:rFonts w:ascii="Arial" w:eastAsia="Times New Roman" w:hAnsi="Arial" w:cs="Arial"/>
          <w:sz w:val="20"/>
          <w:szCs w:val="20"/>
          <w:lang w:eastAsia="ru-RU"/>
        </w:rPr>
        <w:t xml:space="preserve"> Анализирует эффективность психологической помощи, оказываемой индивиду, группе, организации, лицам с ограниченными возможностями здоровья и нуждающимися в инклюзивном образовании.</w:t>
      </w:r>
      <w:r w:rsidRPr="00D07538">
        <w:rPr>
          <w:rFonts w:ascii="Arial" w:eastAsia="Arial" w:hAnsi="Arial" w:cs="Arial"/>
        </w:rPr>
        <w:t xml:space="preserve"> </w:t>
      </w:r>
    </w:p>
    <w:p w14:paraId="110911F9" w14:textId="77777777" w:rsidR="00D07538" w:rsidRPr="00D07538" w:rsidRDefault="00D07538" w:rsidP="00D07538">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ab/>
      </w:r>
      <w:r w:rsidRPr="00D07538">
        <w:rPr>
          <w:rFonts w:ascii="Arial" w:eastAsia="Times New Roman" w:hAnsi="Arial" w:cs="Arial"/>
          <w:b/>
          <w:bCs/>
          <w:i/>
          <w:iCs/>
          <w:sz w:val="20"/>
          <w:szCs w:val="20"/>
          <w:lang w:eastAsia="ru-RU"/>
        </w:rPr>
        <w:t>Знать:</w:t>
      </w:r>
      <w:r w:rsidRPr="00D07538">
        <w:rPr>
          <w:rFonts w:ascii="Arial" w:eastAsia="Times New Roman" w:hAnsi="Arial" w:cs="Arial"/>
          <w:sz w:val="20"/>
          <w:szCs w:val="20"/>
          <w:lang w:eastAsia="ru-RU"/>
        </w:rPr>
        <w:t xml:space="preserve"> основные направления, методы и технологии психологической помощи, оказываемой индивиду, группе, организации, лицам с ограниченными возможностями здоровья и нуждающимися в инклюзивном образовании</w:t>
      </w:r>
    </w:p>
    <w:p w14:paraId="24033EB9" w14:textId="77777777" w:rsidR="00D07538" w:rsidRPr="00D07538" w:rsidRDefault="00D07538" w:rsidP="00D07538">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b/>
          <w:bCs/>
          <w:i/>
          <w:iCs/>
          <w:sz w:val="20"/>
          <w:szCs w:val="20"/>
          <w:lang w:eastAsia="ru-RU"/>
        </w:rPr>
        <w:t>Уметь:</w:t>
      </w:r>
      <w:r w:rsidRPr="00D07538">
        <w:rPr>
          <w:rFonts w:ascii="Arial" w:eastAsia="Times New Roman" w:hAnsi="Arial" w:cs="Arial"/>
          <w:sz w:val="20"/>
          <w:szCs w:val="20"/>
          <w:lang w:eastAsia="ru-RU"/>
        </w:rPr>
        <w:t xml:space="preserve"> анализировать эффективность психологической помощи, оказываемой индивиду, группе, организации, лицам с ограниченными возможностями здоровья и нуждающимися в инклюзивном образовании </w:t>
      </w:r>
    </w:p>
    <w:p w14:paraId="2B89FAB4" w14:textId="77777777" w:rsidR="00D07538" w:rsidRPr="00D07538" w:rsidRDefault="00D07538" w:rsidP="00D07538">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b/>
          <w:bCs/>
          <w:i/>
          <w:iCs/>
          <w:sz w:val="20"/>
          <w:szCs w:val="20"/>
          <w:lang w:eastAsia="ru-RU"/>
        </w:rPr>
        <w:t>Владеть</w:t>
      </w:r>
      <w:r w:rsidRPr="00D07538">
        <w:rPr>
          <w:rFonts w:ascii="Arial" w:eastAsia="Times New Roman" w:hAnsi="Arial" w:cs="Arial"/>
          <w:sz w:val="20"/>
          <w:szCs w:val="20"/>
          <w:lang w:eastAsia="ru-RU"/>
        </w:rPr>
        <w:t>: навыками анализа эффективности психологической помощи, оказываемой индивиду, группе, организации, лицам с ограниченными возможностями здоровья и нуждающимися в инклюзивном образовании</w:t>
      </w:r>
    </w:p>
    <w:p w14:paraId="67638768" w14:textId="77777777" w:rsidR="00D07538" w:rsidRPr="00D07538" w:rsidRDefault="00D07538" w:rsidP="00D07538">
      <w:pPr>
        <w:widowControl w:val="0"/>
        <w:tabs>
          <w:tab w:val="right" w:leader="underscore" w:pos="9639"/>
        </w:tabs>
        <w:autoSpaceDE w:val="0"/>
        <w:autoSpaceDN w:val="0"/>
        <w:spacing w:after="0" w:line="240" w:lineRule="auto"/>
        <w:jc w:val="center"/>
        <w:rPr>
          <w:rFonts w:ascii="Arial" w:eastAsia="Times New Roman" w:hAnsi="Arial" w:cs="Arial"/>
          <w:b/>
          <w:color w:val="000000"/>
          <w:sz w:val="24"/>
          <w:szCs w:val="20"/>
          <w:lang w:eastAsia="ru-RU"/>
        </w:rPr>
      </w:pPr>
      <w:bookmarkStart w:id="13" w:name="_Hlk139283649"/>
      <w:r w:rsidRPr="00D07538">
        <w:rPr>
          <w:rFonts w:ascii="Arial" w:eastAsia="Times New Roman" w:hAnsi="Arial" w:cs="Arial"/>
          <w:b/>
          <w:color w:val="000000"/>
          <w:sz w:val="24"/>
          <w:szCs w:val="20"/>
          <w:lang w:eastAsia="ru-RU"/>
        </w:rPr>
        <w:t xml:space="preserve">Перечень заданий для оценки сформированности </w:t>
      </w:r>
    </w:p>
    <w:p w14:paraId="704E8D93" w14:textId="14D1A679" w:rsidR="00D07538" w:rsidRPr="00D07538" w:rsidRDefault="00D07538" w:rsidP="00D07538">
      <w:pPr>
        <w:widowControl w:val="0"/>
        <w:tabs>
          <w:tab w:val="right" w:leader="underscore" w:pos="9639"/>
        </w:tabs>
        <w:autoSpaceDE w:val="0"/>
        <w:autoSpaceDN w:val="0"/>
        <w:spacing w:after="0" w:line="240" w:lineRule="auto"/>
        <w:jc w:val="center"/>
        <w:rPr>
          <w:rFonts w:ascii="Arial" w:eastAsia="Times New Roman" w:hAnsi="Arial" w:cs="Arial"/>
          <w:b/>
          <w:color w:val="000000"/>
          <w:sz w:val="24"/>
          <w:szCs w:val="20"/>
          <w:lang w:eastAsia="ru-RU"/>
        </w:rPr>
      </w:pPr>
      <w:r w:rsidRPr="00D07538">
        <w:rPr>
          <w:rFonts w:ascii="Arial" w:eastAsia="Times New Roman" w:hAnsi="Arial" w:cs="Arial"/>
          <w:b/>
          <w:color w:val="000000"/>
          <w:sz w:val="24"/>
          <w:szCs w:val="20"/>
          <w:lang w:eastAsia="ru-RU"/>
        </w:rPr>
        <w:t>индикатора компетенции ОПК-4.2</w:t>
      </w:r>
      <w:r w:rsidR="00117D43">
        <w:rPr>
          <w:rFonts w:ascii="Arial" w:eastAsia="Times New Roman" w:hAnsi="Arial" w:cs="Arial"/>
          <w:sz w:val="20"/>
          <w:szCs w:val="20"/>
          <w:lang w:eastAsia="ru-RU"/>
        </w:rPr>
        <w:t xml:space="preserve"> </w:t>
      </w:r>
    </w:p>
    <w:p w14:paraId="109A36B8" w14:textId="77777777" w:rsidR="00D07538" w:rsidRPr="00D07538" w:rsidRDefault="00D07538" w:rsidP="00D07538">
      <w:pPr>
        <w:widowControl w:val="0"/>
        <w:tabs>
          <w:tab w:val="right" w:leader="underscore" w:pos="9639"/>
        </w:tabs>
        <w:autoSpaceDE w:val="0"/>
        <w:autoSpaceDN w:val="0"/>
        <w:spacing w:after="0" w:line="240" w:lineRule="auto"/>
        <w:jc w:val="center"/>
        <w:rPr>
          <w:rFonts w:ascii="Arial" w:eastAsia="Times New Roman" w:hAnsi="Arial" w:cs="Arial"/>
          <w:color w:val="000000"/>
          <w:sz w:val="20"/>
          <w:szCs w:val="20"/>
          <w:u w:val="single"/>
          <w:lang w:eastAsia="ru-RU"/>
        </w:rPr>
      </w:pPr>
      <w:r w:rsidRPr="00D07538">
        <w:rPr>
          <w:rFonts w:ascii="Arial" w:eastAsia="Times New Roman" w:hAnsi="Arial" w:cs="Arial"/>
          <w:color w:val="000000"/>
          <w:sz w:val="20"/>
          <w:szCs w:val="20"/>
          <w:u w:val="single"/>
          <w:lang w:eastAsia="ru-RU"/>
        </w:rPr>
        <w:t>1) закрытые задания (тестовые, средний уровень сложности):</w:t>
      </w:r>
    </w:p>
    <w:p w14:paraId="0731DD21"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1. Для практического применения психологического консультирования необходимо знание основ и теории психологического консультирования, в частности, знание основной цели психологического консультирования, ей является:</w:t>
      </w:r>
    </w:p>
    <w:p w14:paraId="1EFCFBE1"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b/>
          <w:bCs/>
          <w:sz w:val="20"/>
          <w:szCs w:val="20"/>
        </w:rPr>
        <w:t>1) помощь клиентам в понимании происходящего в их жизненном пространстве и достижении осмысления поставленной цели на основе осознанного выбора при разрешении проблем эмоционального и межличностного характера</w:t>
      </w:r>
      <w:r w:rsidRPr="00D07538">
        <w:rPr>
          <w:rFonts w:ascii="Arial" w:eastAsia="Arial" w:hAnsi="Arial" w:cs="Arial"/>
          <w:sz w:val="20"/>
          <w:szCs w:val="20"/>
        </w:rPr>
        <w:t>;</w:t>
      </w:r>
    </w:p>
    <w:p w14:paraId="6A57A5C0"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2) восстановление адекватности личности, связанной с психическими, внутриличностными проблемами и конфликтами;</w:t>
      </w:r>
    </w:p>
    <w:p w14:paraId="3F7EADBD"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3) помощь людям в принятии ими важных решений, влияющих на их жизнь, например при выборе стиля жизни.</w:t>
      </w:r>
    </w:p>
    <w:p w14:paraId="79DBF037"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4) рекомендации и советы клиентам как им строить свою жизнь</w:t>
      </w:r>
    </w:p>
    <w:p w14:paraId="059B75E7"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2. Для оказания психологической помощи индивиду, группе, в том числе лицам с ограниченными возможностями здоровья и при организации инклюзивного образования организации используется методологический принцип, который отражает целостность процесса оказания психологической помощи в развитии клиента как особого вида деятельности практического психолога. Это принцип:</w:t>
      </w:r>
    </w:p>
    <w:p w14:paraId="3806E593" w14:textId="77777777" w:rsidR="00D07538" w:rsidRPr="00D07538" w:rsidRDefault="00D07538" w:rsidP="00D07538">
      <w:pPr>
        <w:widowControl w:val="0"/>
        <w:autoSpaceDE w:val="0"/>
        <w:autoSpaceDN w:val="0"/>
        <w:spacing w:after="0" w:line="240" w:lineRule="auto"/>
        <w:jc w:val="both"/>
        <w:rPr>
          <w:rFonts w:ascii="Arial" w:eastAsia="Times New Roman" w:hAnsi="Arial" w:cs="Arial"/>
          <w:b/>
          <w:bCs/>
          <w:sz w:val="20"/>
          <w:szCs w:val="20"/>
          <w:lang w:eastAsia="ru-RU"/>
        </w:rPr>
      </w:pPr>
      <w:r w:rsidRPr="00D07538">
        <w:rPr>
          <w:rFonts w:ascii="Arial" w:eastAsia="Times New Roman" w:hAnsi="Arial" w:cs="Arial"/>
          <w:b/>
          <w:bCs/>
          <w:sz w:val="20"/>
          <w:szCs w:val="20"/>
          <w:lang w:eastAsia="ru-RU"/>
        </w:rPr>
        <w:t>1) единства коррекции и диагностики</w:t>
      </w:r>
    </w:p>
    <w:p w14:paraId="7BA21D41"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lastRenderedPageBreak/>
        <w:t>2) единства теории и практик</w:t>
      </w:r>
    </w:p>
    <w:p w14:paraId="15493330"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3) всеобщей связи</w:t>
      </w:r>
    </w:p>
    <w:p w14:paraId="343D738F"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4) конкретно-исторического подхода к анализу явлений</w:t>
      </w:r>
    </w:p>
    <w:p w14:paraId="3486F47D"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3.</w:t>
      </w:r>
      <w:r w:rsidRPr="00D07538">
        <w:rPr>
          <w:rFonts w:ascii="Arial" w:eastAsia="Arial" w:hAnsi="Arial" w:cs="Arial"/>
        </w:rPr>
        <w:t xml:space="preserve"> </w:t>
      </w:r>
      <w:r w:rsidRPr="00D07538">
        <w:rPr>
          <w:rFonts w:ascii="Arial" w:eastAsia="Times New Roman" w:hAnsi="Arial" w:cs="Arial"/>
          <w:sz w:val="20"/>
          <w:szCs w:val="20"/>
          <w:lang w:eastAsia="ru-RU"/>
        </w:rPr>
        <w:t>Для оказания психологической помощи индивиду, группе, в том числе лицам с ограниченными возможностями здоровья и при организации инклюзивного образования организации используется методологический принцип, который отражает взаимосвязь развития различных сторон личности и гетерохронность (неравномерность) их развития. Это принцип:</w:t>
      </w:r>
    </w:p>
    <w:p w14:paraId="385E3A73" w14:textId="77777777" w:rsidR="00D07538" w:rsidRPr="00D07538" w:rsidRDefault="00D07538" w:rsidP="00D07538">
      <w:pPr>
        <w:widowControl w:val="0"/>
        <w:autoSpaceDE w:val="0"/>
        <w:autoSpaceDN w:val="0"/>
        <w:spacing w:after="0" w:line="240" w:lineRule="auto"/>
        <w:jc w:val="both"/>
        <w:rPr>
          <w:rFonts w:ascii="Arial" w:eastAsia="Times New Roman" w:hAnsi="Arial" w:cs="Arial"/>
          <w:b/>
          <w:bCs/>
          <w:sz w:val="20"/>
          <w:szCs w:val="20"/>
          <w:lang w:eastAsia="ru-RU"/>
        </w:rPr>
      </w:pPr>
      <w:r w:rsidRPr="00D07538">
        <w:rPr>
          <w:rFonts w:ascii="Arial" w:eastAsia="Times New Roman" w:hAnsi="Arial" w:cs="Arial"/>
          <w:b/>
          <w:bCs/>
          <w:sz w:val="20"/>
          <w:szCs w:val="20"/>
          <w:lang w:eastAsia="ru-RU"/>
        </w:rPr>
        <w:t>1) системности</w:t>
      </w:r>
    </w:p>
    <w:p w14:paraId="11F51BDB"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2) единства теории и практик</w:t>
      </w:r>
    </w:p>
    <w:p w14:paraId="033A5E61"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3) всеобщей связи</w:t>
      </w:r>
    </w:p>
    <w:p w14:paraId="71435D17"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4) конкретно-исторического подхода к анализу явлений</w:t>
      </w:r>
    </w:p>
    <w:p w14:paraId="405741DB"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 xml:space="preserve">4. Основная роль консультанта в процессе психологического консультирования состоит:  </w:t>
      </w:r>
    </w:p>
    <w:p w14:paraId="6E863AC2"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1)  в указывании клиенту как ему жить;</w:t>
      </w:r>
    </w:p>
    <w:p w14:paraId="2E891A44" w14:textId="77777777" w:rsidR="00D07538" w:rsidRPr="00D07538" w:rsidRDefault="00D07538" w:rsidP="00D07538">
      <w:pPr>
        <w:widowControl w:val="0"/>
        <w:autoSpaceDE w:val="0"/>
        <w:autoSpaceDN w:val="0"/>
        <w:spacing w:after="0" w:line="240" w:lineRule="auto"/>
        <w:jc w:val="both"/>
        <w:rPr>
          <w:rFonts w:ascii="Arial" w:eastAsia="Times New Roman" w:hAnsi="Arial" w:cs="Arial"/>
          <w:b/>
          <w:bCs/>
          <w:sz w:val="20"/>
          <w:szCs w:val="20"/>
          <w:lang w:eastAsia="ru-RU"/>
        </w:rPr>
      </w:pPr>
      <w:r w:rsidRPr="00D07538">
        <w:rPr>
          <w:rFonts w:ascii="Arial" w:eastAsia="Times New Roman" w:hAnsi="Arial" w:cs="Arial"/>
          <w:b/>
          <w:bCs/>
          <w:sz w:val="20"/>
          <w:szCs w:val="20"/>
          <w:lang w:eastAsia="ru-RU"/>
        </w:rPr>
        <w:t>2) в помощи клиенту выявить внутренние резервы и устранить факторы, мешающие их использованию;</w:t>
      </w:r>
    </w:p>
    <w:p w14:paraId="5CC16ADC"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3) в рекомендации стационарного лечения</w:t>
      </w:r>
    </w:p>
    <w:p w14:paraId="032D50B1"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4) в ориентации в работе с пациентом  на индивидуальное руководство.</w:t>
      </w:r>
    </w:p>
    <w:p w14:paraId="7C7D56D0"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 xml:space="preserve">5. Специфической чертой психологического консультирования, отличающей его </w:t>
      </w:r>
      <w:proofErr w:type="gramStart"/>
      <w:r w:rsidRPr="00D07538">
        <w:rPr>
          <w:rFonts w:ascii="Arial" w:eastAsia="Times New Roman" w:hAnsi="Arial" w:cs="Arial"/>
          <w:sz w:val="20"/>
          <w:szCs w:val="20"/>
          <w:lang w:eastAsia="ru-RU"/>
        </w:rPr>
        <w:t>от психотерапии</w:t>
      </w:r>
      <w:proofErr w:type="gramEnd"/>
      <w:r w:rsidRPr="00D07538">
        <w:rPr>
          <w:rFonts w:ascii="Arial" w:eastAsia="Times New Roman" w:hAnsi="Arial" w:cs="Arial"/>
          <w:sz w:val="20"/>
          <w:szCs w:val="20"/>
          <w:lang w:eastAsia="ru-RU"/>
        </w:rPr>
        <w:t xml:space="preserve"> является:</w:t>
      </w:r>
    </w:p>
    <w:p w14:paraId="6F785276" w14:textId="77777777" w:rsidR="00D07538" w:rsidRPr="00D07538" w:rsidRDefault="00D07538" w:rsidP="00D07538">
      <w:pPr>
        <w:widowControl w:val="0"/>
        <w:autoSpaceDE w:val="0"/>
        <w:autoSpaceDN w:val="0"/>
        <w:spacing w:after="0" w:line="240" w:lineRule="auto"/>
        <w:jc w:val="both"/>
        <w:rPr>
          <w:rFonts w:ascii="Arial" w:eastAsia="Times New Roman" w:hAnsi="Arial" w:cs="Arial"/>
          <w:b/>
          <w:bCs/>
          <w:sz w:val="20"/>
          <w:szCs w:val="20"/>
          <w:lang w:eastAsia="ru-RU"/>
        </w:rPr>
      </w:pPr>
      <w:r w:rsidRPr="00D07538">
        <w:rPr>
          <w:rFonts w:ascii="Arial" w:eastAsia="Times New Roman" w:hAnsi="Arial" w:cs="Arial"/>
          <w:b/>
          <w:bCs/>
          <w:sz w:val="20"/>
          <w:szCs w:val="20"/>
          <w:lang w:eastAsia="ru-RU"/>
        </w:rPr>
        <w:t>1) ориентация в работе с клиентом на краткосрочную помощь (до 15 встреч) и клинически здоровую личность;</w:t>
      </w:r>
    </w:p>
    <w:p w14:paraId="7600752C"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2) ориентация в работе с клиентом на длительные отношения и обращение к прошлому клиента;</w:t>
      </w:r>
    </w:p>
    <w:p w14:paraId="0A9C0004"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3) ориентация в работе с клиентом на персональное руководство.</w:t>
      </w:r>
    </w:p>
    <w:p w14:paraId="1DB943A4"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color w:val="000000"/>
          <w:sz w:val="20"/>
          <w:szCs w:val="20"/>
        </w:rPr>
      </w:pPr>
      <w:r w:rsidRPr="00D07538">
        <w:rPr>
          <w:rFonts w:ascii="Arial" w:eastAsia="Times New Roman" w:hAnsi="Arial" w:cs="Arial"/>
          <w:color w:val="000000"/>
          <w:sz w:val="20"/>
          <w:szCs w:val="20"/>
        </w:rPr>
        <w:t>4)</w:t>
      </w:r>
      <w:r w:rsidRPr="00D07538">
        <w:rPr>
          <w:rFonts w:ascii="Arial" w:eastAsia="Arial" w:hAnsi="Arial" w:cs="Arial"/>
        </w:rPr>
        <w:t xml:space="preserve"> </w:t>
      </w:r>
      <w:r w:rsidRPr="00D07538">
        <w:rPr>
          <w:rFonts w:ascii="Arial" w:eastAsia="Times New Roman" w:hAnsi="Arial" w:cs="Arial"/>
          <w:color w:val="000000"/>
          <w:sz w:val="20"/>
          <w:szCs w:val="20"/>
        </w:rPr>
        <w:t>ориентация в работе с пациентом на индивидуальное руководство</w:t>
      </w:r>
    </w:p>
    <w:p w14:paraId="6764A82B"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color w:val="000000"/>
          <w:sz w:val="20"/>
          <w:szCs w:val="20"/>
        </w:rPr>
      </w:pPr>
      <w:r w:rsidRPr="00D07538">
        <w:rPr>
          <w:rFonts w:ascii="Arial" w:eastAsia="Times New Roman" w:hAnsi="Arial" w:cs="Arial"/>
          <w:color w:val="000000"/>
          <w:sz w:val="20"/>
          <w:szCs w:val="20"/>
        </w:rPr>
        <w:t>6.</w:t>
      </w:r>
      <w:r w:rsidRPr="00D07538">
        <w:rPr>
          <w:rFonts w:ascii="Arial" w:eastAsia="Arial" w:hAnsi="Arial" w:cs="Arial"/>
        </w:rPr>
        <w:t xml:space="preserve"> </w:t>
      </w:r>
      <w:r w:rsidRPr="00D07538">
        <w:rPr>
          <w:rFonts w:ascii="Arial" w:eastAsia="Times New Roman" w:hAnsi="Arial" w:cs="Arial"/>
          <w:color w:val="000000"/>
          <w:sz w:val="20"/>
          <w:szCs w:val="20"/>
        </w:rPr>
        <w:t>Использование психодиагностических методов в психологическом консультировании поощряется в таких теоретических направлениях как:</w:t>
      </w:r>
    </w:p>
    <w:p w14:paraId="1B945F4D"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color w:val="000000"/>
          <w:sz w:val="20"/>
          <w:szCs w:val="20"/>
        </w:rPr>
      </w:pPr>
      <w:r w:rsidRPr="00D07538">
        <w:rPr>
          <w:rFonts w:ascii="Arial" w:eastAsia="Times New Roman" w:hAnsi="Arial" w:cs="Arial"/>
          <w:color w:val="000000"/>
          <w:sz w:val="20"/>
          <w:szCs w:val="20"/>
        </w:rPr>
        <w:t xml:space="preserve"> 1) экзистенциальное, </w:t>
      </w:r>
    </w:p>
    <w:p w14:paraId="2618D31C"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color w:val="000000"/>
          <w:sz w:val="20"/>
          <w:szCs w:val="20"/>
        </w:rPr>
      </w:pPr>
      <w:r w:rsidRPr="00D07538">
        <w:rPr>
          <w:rFonts w:ascii="Arial" w:eastAsia="Times New Roman" w:hAnsi="Arial" w:cs="Arial"/>
          <w:color w:val="000000"/>
          <w:sz w:val="20"/>
          <w:szCs w:val="20"/>
        </w:rPr>
        <w:t xml:space="preserve">2) транзактное </w:t>
      </w:r>
    </w:p>
    <w:p w14:paraId="21678D40"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color w:val="000000"/>
          <w:sz w:val="20"/>
          <w:szCs w:val="20"/>
        </w:rPr>
      </w:pPr>
      <w:r w:rsidRPr="00D07538">
        <w:rPr>
          <w:rFonts w:ascii="Arial" w:eastAsia="Times New Roman" w:hAnsi="Arial" w:cs="Arial"/>
          <w:color w:val="000000"/>
          <w:sz w:val="20"/>
          <w:szCs w:val="20"/>
        </w:rPr>
        <w:t>3) личностно-центрированное</w:t>
      </w:r>
    </w:p>
    <w:p w14:paraId="1CA28CF2"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b/>
          <w:bCs/>
          <w:color w:val="000000"/>
          <w:sz w:val="20"/>
          <w:szCs w:val="20"/>
        </w:rPr>
      </w:pPr>
      <w:r w:rsidRPr="00D07538">
        <w:rPr>
          <w:rFonts w:ascii="Arial" w:eastAsia="Times New Roman" w:hAnsi="Arial" w:cs="Arial"/>
          <w:b/>
          <w:bCs/>
          <w:color w:val="000000"/>
          <w:sz w:val="20"/>
          <w:szCs w:val="20"/>
        </w:rPr>
        <w:t>4) психоаналитическое.</w:t>
      </w:r>
    </w:p>
    <w:p w14:paraId="2305D856"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color w:val="000000"/>
          <w:sz w:val="20"/>
          <w:szCs w:val="20"/>
        </w:rPr>
      </w:pPr>
      <w:r w:rsidRPr="00D07538">
        <w:rPr>
          <w:rFonts w:ascii="Arial" w:eastAsia="Times New Roman" w:hAnsi="Arial" w:cs="Arial"/>
          <w:color w:val="000000"/>
          <w:sz w:val="20"/>
          <w:szCs w:val="20"/>
        </w:rPr>
        <w:t xml:space="preserve">7. </w:t>
      </w:r>
      <w:proofErr w:type="gramStart"/>
      <w:r w:rsidRPr="00D07538">
        <w:rPr>
          <w:rFonts w:ascii="Arial" w:eastAsia="Times New Roman" w:hAnsi="Arial" w:cs="Arial"/>
          <w:color w:val="000000"/>
          <w:sz w:val="20"/>
          <w:szCs w:val="20"/>
        </w:rPr>
        <w:t>Факторы ,составляющие</w:t>
      </w:r>
      <w:proofErr w:type="gramEnd"/>
      <w:r w:rsidRPr="00D07538">
        <w:rPr>
          <w:rFonts w:ascii="Arial" w:eastAsia="Times New Roman" w:hAnsi="Arial" w:cs="Arial"/>
          <w:color w:val="000000"/>
          <w:sz w:val="20"/>
          <w:szCs w:val="20"/>
        </w:rPr>
        <w:t xml:space="preserve"> основу модели эффективного консультанта:</w:t>
      </w:r>
    </w:p>
    <w:p w14:paraId="32492C77"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color w:val="000000"/>
          <w:sz w:val="20"/>
          <w:szCs w:val="20"/>
        </w:rPr>
      </w:pPr>
      <w:r w:rsidRPr="00D07538">
        <w:rPr>
          <w:rFonts w:ascii="Arial" w:eastAsia="Times New Roman" w:hAnsi="Arial" w:cs="Arial"/>
          <w:color w:val="000000"/>
          <w:sz w:val="20"/>
          <w:szCs w:val="20"/>
        </w:rPr>
        <w:t>1) авторитарность, пассивность, зависимость;</w:t>
      </w:r>
    </w:p>
    <w:p w14:paraId="3C3BA72C"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b/>
          <w:bCs/>
          <w:color w:val="000000"/>
          <w:sz w:val="20"/>
          <w:szCs w:val="20"/>
        </w:rPr>
      </w:pPr>
      <w:r w:rsidRPr="00D07538">
        <w:rPr>
          <w:rFonts w:ascii="Arial" w:eastAsia="Times New Roman" w:hAnsi="Arial" w:cs="Arial"/>
          <w:b/>
          <w:bCs/>
          <w:color w:val="000000"/>
          <w:sz w:val="20"/>
          <w:szCs w:val="20"/>
        </w:rPr>
        <w:t>2) аутентичность, толерантность, эмпатичность, открытость собственному опыту;</w:t>
      </w:r>
    </w:p>
    <w:p w14:paraId="578929EF"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color w:val="000000"/>
          <w:sz w:val="20"/>
          <w:szCs w:val="20"/>
        </w:rPr>
      </w:pPr>
      <w:r w:rsidRPr="00D07538">
        <w:rPr>
          <w:rFonts w:ascii="Arial" w:eastAsia="Times New Roman" w:hAnsi="Arial" w:cs="Arial"/>
          <w:color w:val="000000"/>
          <w:sz w:val="20"/>
          <w:szCs w:val="20"/>
        </w:rPr>
        <w:t>3) склонность использовать клиентов для удовлетворения своих потребностей.</w:t>
      </w:r>
    </w:p>
    <w:p w14:paraId="441AA5B1"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color w:val="000000"/>
          <w:sz w:val="20"/>
          <w:szCs w:val="20"/>
        </w:rPr>
      </w:pPr>
      <w:r w:rsidRPr="00D07538">
        <w:rPr>
          <w:rFonts w:ascii="Arial" w:eastAsia="Times New Roman" w:hAnsi="Arial" w:cs="Arial"/>
          <w:color w:val="000000"/>
          <w:sz w:val="20"/>
          <w:szCs w:val="20"/>
        </w:rPr>
        <w:t>4) использование клиентов в целях улучшения своего материального благополучия</w:t>
      </w:r>
    </w:p>
    <w:p w14:paraId="4D535868"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color w:val="000000"/>
          <w:sz w:val="20"/>
          <w:szCs w:val="20"/>
        </w:rPr>
      </w:pPr>
      <w:r w:rsidRPr="00D07538">
        <w:rPr>
          <w:rFonts w:ascii="Arial" w:eastAsia="Times New Roman" w:hAnsi="Arial" w:cs="Arial"/>
          <w:color w:val="000000"/>
          <w:sz w:val="20"/>
          <w:szCs w:val="20"/>
        </w:rPr>
        <w:t>8. Область практического применения психологии, ориентированная на повышение социально-психологической компетентности людей и оказания психологической помощи как отдельному человеку, так и группе или организации, называется:</w:t>
      </w:r>
    </w:p>
    <w:p w14:paraId="11737735"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b/>
          <w:bCs/>
          <w:color w:val="000000"/>
          <w:sz w:val="20"/>
          <w:szCs w:val="20"/>
        </w:rPr>
      </w:pPr>
      <w:r w:rsidRPr="00D07538">
        <w:rPr>
          <w:rFonts w:ascii="Arial" w:eastAsia="Times New Roman" w:hAnsi="Arial" w:cs="Arial"/>
          <w:b/>
          <w:bCs/>
          <w:color w:val="000000"/>
          <w:sz w:val="20"/>
          <w:szCs w:val="20"/>
        </w:rPr>
        <w:t>1) психологическая помощь</w:t>
      </w:r>
    </w:p>
    <w:p w14:paraId="15B0F589"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color w:val="000000"/>
          <w:sz w:val="20"/>
          <w:szCs w:val="20"/>
        </w:rPr>
      </w:pPr>
      <w:r w:rsidRPr="00D07538">
        <w:rPr>
          <w:rFonts w:ascii="Arial" w:eastAsia="Times New Roman" w:hAnsi="Arial" w:cs="Arial"/>
          <w:color w:val="000000"/>
          <w:sz w:val="20"/>
          <w:szCs w:val="20"/>
        </w:rPr>
        <w:t>2) медицинская помощь</w:t>
      </w:r>
    </w:p>
    <w:p w14:paraId="40C854F9"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color w:val="000000"/>
          <w:sz w:val="20"/>
          <w:szCs w:val="20"/>
        </w:rPr>
      </w:pPr>
      <w:r w:rsidRPr="00D07538">
        <w:rPr>
          <w:rFonts w:ascii="Arial" w:eastAsia="Times New Roman" w:hAnsi="Arial" w:cs="Arial"/>
          <w:color w:val="000000"/>
          <w:sz w:val="20"/>
          <w:szCs w:val="20"/>
        </w:rPr>
        <w:t>3) клиническая помощь</w:t>
      </w:r>
    </w:p>
    <w:p w14:paraId="6070A3E1"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color w:val="000000"/>
          <w:sz w:val="20"/>
          <w:szCs w:val="20"/>
        </w:rPr>
      </w:pPr>
      <w:r w:rsidRPr="00D07538">
        <w:rPr>
          <w:rFonts w:ascii="Arial" w:eastAsia="Times New Roman" w:hAnsi="Arial" w:cs="Arial"/>
          <w:color w:val="000000"/>
          <w:sz w:val="20"/>
          <w:szCs w:val="20"/>
        </w:rPr>
        <w:t>4) диагностическая помощь</w:t>
      </w:r>
    </w:p>
    <w:p w14:paraId="5C4BDD42"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color w:val="000000"/>
          <w:sz w:val="20"/>
          <w:szCs w:val="20"/>
        </w:rPr>
      </w:pPr>
      <w:r w:rsidRPr="00D07538">
        <w:rPr>
          <w:rFonts w:ascii="Arial" w:eastAsia="Times New Roman" w:hAnsi="Arial" w:cs="Arial"/>
          <w:color w:val="000000"/>
          <w:sz w:val="20"/>
          <w:szCs w:val="20"/>
        </w:rPr>
        <w:t>9.</w:t>
      </w:r>
      <w:r w:rsidRPr="00D07538">
        <w:rPr>
          <w:rFonts w:ascii="Arial" w:eastAsia="Arial" w:hAnsi="Arial" w:cs="Arial"/>
        </w:rPr>
        <w:t xml:space="preserve"> </w:t>
      </w:r>
      <w:r w:rsidRPr="00D07538">
        <w:rPr>
          <w:rFonts w:ascii="Arial" w:eastAsia="Times New Roman" w:hAnsi="Arial" w:cs="Arial"/>
          <w:color w:val="000000"/>
          <w:sz w:val="20"/>
          <w:szCs w:val="20"/>
        </w:rPr>
        <w:t>Совокупность сведений о клиенте в психологической консультации, его жизни,</w:t>
      </w:r>
    </w:p>
    <w:p w14:paraId="657403BE"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color w:val="000000"/>
          <w:sz w:val="20"/>
          <w:szCs w:val="20"/>
        </w:rPr>
      </w:pPr>
      <w:r w:rsidRPr="00D07538">
        <w:rPr>
          <w:rFonts w:ascii="Arial" w:eastAsia="Times New Roman" w:hAnsi="Arial" w:cs="Arial"/>
          <w:color w:val="000000"/>
          <w:sz w:val="20"/>
          <w:szCs w:val="20"/>
        </w:rPr>
        <w:t>психологических проблемах, с которыми тот сталкивается – это:</w:t>
      </w:r>
    </w:p>
    <w:p w14:paraId="2EC076E7"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b/>
          <w:bCs/>
          <w:color w:val="000000"/>
          <w:sz w:val="20"/>
          <w:szCs w:val="20"/>
        </w:rPr>
      </w:pPr>
      <w:r w:rsidRPr="00D07538">
        <w:rPr>
          <w:rFonts w:ascii="Arial" w:eastAsia="Times New Roman" w:hAnsi="Arial" w:cs="Arial"/>
          <w:b/>
          <w:bCs/>
          <w:color w:val="000000"/>
          <w:sz w:val="20"/>
          <w:szCs w:val="20"/>
        </w:rPr>
        <w:t>1) консультативный анамнез</w:t>
      </w:r>
    </w:p>
    <w:p w14:paraId="289E3E75"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color w:val="000000"/>
          <w:sz w:val="20"/>
          <w:szCs w:val="20"/>
        </w:rPr>
      </w:pPr>
      <w:r w:rsidRPr="00D07538">
        <w:rPr>
          <w:rFonts w:ascii="Arial" w:eastAsia="Times New Roman" w:hAnsi="Arial" w:cs="Arial"/>
          <w:color w:val="000000"/>
          <w:sz w:val="20"/>
          <w:szCs w:val="20"/>
        </w:rPr>
        <w:t>2) психологический катамнез</w:t>
      </w:r>
    </w:p>
    <w:p w14:paraId="59CECD5E"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color w:val="000000"/>
          <w:sz w:val="20"/>
          <w:szCs w:val="20"/>
        </w:rPr>
      </w:pPr>
      <w:r w:rsidRPr="00D07538">
        <w:rPr>
          <w:rFonts w:ascii="Arial" w:eastAsia="Times New Roman" w:hAnsi="Arial" w:cs="Arial"/>
          <w:color w:val="000000"/>
          <w:sz w:val="20"/>
          <w:szCs w:val="20"/>
        </w:rPr>
        <w:t>3) демографическая информаци</w:t>
      </w:r>
    </w:p>
    <w:p w14:paraId="6DA97832"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color w:val="000000"/>
          <w:sz w:val="20"/>
          <w:szCs w:val="20"/>
        </w:rPr>
      </w:pPr>
      <w:r w:rsidRPr="00D07538">
        <w:rPr>
          <w:rFonts w:ascii="Arial" w:eastAsia="Times New Roman" w:hAnsi="Arial" w:cs="Arial"/>
          <w:color w:val="000000"/>
          <w:sz w:val="20"/>
          <w:szCs w:val="20"/>
        </w:rPr>
        <w:t>4) психосоциальный анамнез</w:t>
      </w:r>
      <w:r w:rsidRPr="00D07538">
        <w:rPr>
          <w:rFonts w:ascii="Arial" w:eastAsia="Times New Roman" w:hAnsi="Arial" w:cs="Arial"/>
          <w:color w:val="000000"/>
          <w:sz w:val="20"/>
          <w:szCs w:val="20"/>
        </w:rPr>
        <w:cr/>
        <w:t>10.</w:t>
      </w:r>
      <w:r w:rsidRPr="00D07538">
        <w:rPr>
          <w:rFonts w:ascii="Arial" w:eastAsia="Arial" w:hAnsi="Arial" w:cs="Arial"/>
        </w:rPr>
        <w:t xml:space="preserve"> </w:t>
      </w:r>
      <w:r w:rsidRPr="00D07538">
        <w:rPr>
          <w:rFonts w:ascii="Arial" w:eastAsia="Times New Roman" w:hAnsi="Arial" w:cs="Arial"/>
          <w:color w:val="000000"/>
          <w:sz w:val="20"/>
          <w:szCs w:val="20"/>
        </w:rPr>
        <w:t>Динамичный процесс, во время которого один человек помогает другому использовать свои внутренние ресурсы для развития в позитивном направлении, актуализировать потенциал осмысленной жизни называется:</w:t>
      </w:r>
    </w:p>
    <w:p w14:paraId="19750955"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b/>
          <w:bCs/>
          <w:color w:val="000000"/>
          <w:sz w:val="20"/>
          <w:szCs w:val="20"/>
        </w:rPr>
      </w:pPr>
      <w:r w:rsidRPr="00D07538">
        <w:rPr>
          <w:rFonts w:ascii="Arial" w:eastAsia="Times New Roman" w:hAnsi="Arial" w:cs="Arial"/>
          <w:b/>
          <w:bCs/>
          <w:color w:val="000000"/>
          <w:sz w:val="20"/>
          <w:szCs w:val="20"/>
        </w:rPr>
        <w:t>1) консультативным контактом в психологическом консультировании;</w:t>
      </w:r>
    </w:p>
    <w:p w14:paraId="39F3BC66"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color w:val="000000"/>
          <w:sz w:val="20"/>
          <w:szCs w:val="20"/>
        </w:rPr>
      </w:pPr>
      <w:r w:rsidRPr="00D07538">
        <w:rPr>
          <w:rFonts w:ascii="Arial" w:eastAsia="Times New Roman" w:hAnsi="Arial" w:cs="Arial"/>
          <w:color w:val="000000"/>
          <w:sz w:val="20"/>
          <w:szCs w:val="20"/>
        </w:rPr>
        <w:t>2) физическим контактом в коррекционной работе;</w:t>
      </w:r>
    </w:p>
    <w:p w14:paraId="568F6993"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color w:val="000000"/>
          <w:sz w:val="20"/>
          <w:szCs w:val="20"/>
        </w:rPr>
      </w:pPr>
      <w:r w:rsidRPr="00D07538">
        <w:rPr>
          <w:rFonts w:ascii="Arial" w:eastAsia="Times New Roman" w:hAnsi="Arial" w:cs="Arial"/>
          <w:color w:val="000000"/>
          <w:sz w:val="20"/>
          <w:szCs w:val="20"/>
        </w:rPr>
        <w:t>3) эмоциональным контактом в психотерапии</w:t>
      </w:r>
    </w:p>
    <w:p w14:paraId="56D2020B"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color w:val="000000"/>
          <w:sz w:val="20"/>
          <w:szCs w:val="20"/>
        </w:rPr>
      </w:pPr>
      <w:r w:rsidRPr="00D07538">
        <w:rPr>
          <w:rFonts w:ascii="Arial" w:eastAsia="Times New Roman" w:hAnsi="Arial" w:cs="Arial"/>
          <w:color w:val="000000"/>
          <w:sz w:val="20"/>
          <w:szCs w:val="20"/>
        </w:rPr>
        <w:t>4) клиническим контактом</w:t>
      </w:r>
    </w:p>
    <w:p w14:paraId="51A55170" w14:textId="77777777" w:rsidR="00D07538" w:rsidRPr="00D07538" w:rsidRDefault="00D07538" w:rsidP="00D07538">
      <w:pPr>
        <w:widowControl w:val="0"/>
        <w:tabs>
          <w:tab w:val="right" w:leader="underscore" w:pos="9639"/>
        </w:tabs>
        <w:autoSpaceDE w:val="0"/>
        <w:autoSpaceDN w:val="0"/>
        <w:spacing w:after="0" w:line="240" w:lineRule="auto"/>
        <w:contextualSpacing/>
        <w:jc w:val="center"/>
        <w:rPr>
          <w:rFonts w:ascii="Arial" w:eastAsia="Times New Roman" w:hAnsi="Arial" w:cs="Arial"/>
          <w:color w:val="000000"/>
          <w:sz w:val="24"/>
          <w:szCs w:val="20"/>
          <w:u w:val="single"/>
        </w:rPr>
      </w:pPr>
      <w:r w:rsidRPr="00D07538">
        <w:rPr>
          <w:rFonts w:ascii="Arial" w:eastAsia="Times New Roman" w:hAnsi="Arial" w:cs="Arial"/>
          <w:color w:val="000000"/>
          <w:sz w:val="24"/>
          <w:szCs w:val="20"/>
          <w:u w:val="single"/>
        </w:rPr>
        <w:t>2) открытые задания (тестовые, повышенный уровень сложности):</w:t>
      </w:r>
    </w:p>
    <w:p w14:paraId="4E320FAD"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1. Консультативная беседа со взрослым человеком в среднем продолжается:</w:t>
      </w:r>
    </w:p>
    <w:p w14:paraId="71903F74"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b/>
          <w:bCs/>
          <w:sz w:val="20"/>
          <w:szCs w:val="20"/>
          <w:lang w:eastAsia="ru-RU"/>
        </w:rPr>
        <w:t xml:space="preserve"> Ответ</w:t>
      </w:r>
      <w:r w:rsidRPr="00D07538">
        <w:rPr>
          <w:rFonts w:ascii="Arial" w:eastAsia="Times New Roman" w:hAnsi="Arial" w:cs="Arial"/>
          <w:sz w:val="20"/>
          <w:szCs w:val="20"/>
          <w:lang w:eastAsia="ru-RU"/>
        </w:rPr>
        <w:t>: 50-60 минут</w:t>
      </w:r>
    </w:p>
    <w:p w14:paraId="45DF3CA7"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 xml:space="preserve">2.  С точки зрения личностно-центрированного консультирования, непрерывное рассмотрение опыта и размещение в рамках этого опыта ценностей в определенном порядке в соответствии с их способностью удовлетворять потребности, связанные с тенденцией к самоактуализации, называется </w:t>
      </w:r>
    </w:p>
    <w:p w14:paraId="2026A1B8"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b/>
          <w:bCs/>
          <w:sz w:val="20"/>
          <w:szCs w:val="20"/>
          <w:lang w:eastAsia="ru-RU"/>
        </w:rPr>
        <w:t>Ответ</w:t>
      </w:r>
      <w:r w:rsidRPr="00D07538">
        <w:rPr>
          <w:rFonts w:ascii="Arial" w:eastAsia="Times New Roman" w:hAnsi="Arial" w:cs="Arial"/>
          <w:sz w:val="20"/>
          <w:szCs w:val="20"/>
          <w:lang w:eastAsia="ru-RU"/>
        </w:rPr>
        <w:t>: организмический оценочный процесс</w:t>
      </w:r>
    </w:p>
    <w:p w14:paraId="0516DB86"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 xml:space="preserve">3. По мнению Р. Мэй, нормальная тревога характеризуется следующими чертами: </w:t>
      </w:r>
    </w:p>
    <w:p w14:paraId="58F068B0"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b/>
          <w:bCs/>
          <w:sz w:val="20"/>
          <w:szCs w:val="20"/>
          <w:lang w:eastAsia="ru-RU"/>
        </w:rPr>
        <w:t>Ответ</w:t>
      </w:r>
      <w:r w:rsidRPr="00D07538">
        <w:rPr>
          <w:rFonts w:ascii="Arial" w:eastAsia="Times New Roman" w:hAnsi="Arial" w:cs="Arial"/>
          <w:sz w:val="20"/>
          <w:szCs w:val="20"/>
          <w:lang w:eastAsia="ru-RU"/>
        </w:rPr>
        <w:t xml:space="preserve">: соответствует серьезности объективной угрозы, не </w:t>
      </w:r>
      <w:proofErr w:type="gramStart"/>
      <w:r w:rsidRPr="00D07538">
        <w:rPr>
          <w:rFonts w:ascii="Arial" w:eastAsia="Times New Roman" w:hAnsi="Arial" w:cs="Arial"/>
          <w:sz w:val="20"/>
          <w:szCs w:val="20"/>
          <w:lang w:eastAsia="ru-RU"/>
        </w:rPr>
        <w:t>при-водит</w:t>
      </w:r>
      <w:proofErr w:type="gramEnd"/>
      <w:r w:rsidRPr="00D07538">
        <w:rPr>
          <w:rFonts w:ascii="Arial" w:eastAsia="Times New Roman" w:hAnsi="Arial" w:cs="Arial"/>
          <w:sz w:val="20"/>
          <w:szCs w:val="20"/>
          <w:lang w:eastAsia="ru-RU"/>
        </w:rPr>
        <w:t xml:space="preserve"> к подавлению, ее можно использовать творчески</w:t>
      </w:r>
    </w:p>
    <w:p w14:paraId="19ED0CF2"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 xml:space="preserve">4.С точки зрения Э. Берна, вид социального поведения (структурирования времени), в основе которого лежат искренние </w:t>
      </w:r>
      <w:proofErr w:type="gramStart"/>
      <w:r w:rsidRPr="00D07538">
        <w:rPr>
          <w:rFonts w:ascii="Arial" w:eastAsia="Times New Roman" w:hAnsi="Arial" w:cs="Arial"/>
          <w:sz w:val="20"/>
          <w:szCs w:val="20"/>
          <w:lang w:eastAsia="ru-RU"/>
        </w:rPr>
        <w:t>от-ношения</w:t>
      </w:r>
      <w:proofErr w:type="gramEnd"/>
      <w:r w:rsidRPr="00D07538">
        <w:rPr>
          <w:rFonts w:ascii="Arial" w:eastAsia="Times New Roman" w:hAnsi="Arial" w:cs="Arial"/>
          <w:sz w:val="20"/>
          <w:szCs w:val="20"/>
          <w:lang w:eastAsia="ru-RU"/>
        </w:rPr>
        <w:t xml:space="preserve">, подразумевающие свободные взаимные отдачу и по-лучение, а также </w:t>
      </w:r>
      <w:r w:rsidRPr="00D07538">
        <w:rPr>
          <w:rFonts w:ascii="Arial" w:eastAsia="Times New Roman" w:hAnsi="Arial" w:cs="Arial"/>
          <w:sz w:val="20"/>
          <w:szCs w:val="20"/>
          <w:lang w:eastAsia="ru-RU"/>
        </w:rPr>
        <w:lastRenderedPageBreak/>
        <w:t xml:space="preserve">отсутствие эксплуатации, называется </w:t>
      </w:r>
    </w:p>
    <w:p w14:paraId="36164DB2"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b/>
          <w:bCs/>
          <w:sz w:val="20"/>
          <w:szCs w:val="20"/>
          <w:lang w:eastAsia="ru-RU"/>
        </w:rPr>
        <w:t>Ответ</w:t>
      </w:r>
      <w:r w:rsidRPr="00D07538">
        <w:rPr>
          <w:rFonts w:ascii="Arial" w:eastAsia="Times New Roman" w:hAnsi="Arial" w:cs="Arial"/>
          <w:sz w:val="20"/>
          <w:szCs w:val="20"/>
          <w:lang w:eastAsia="ru-RU"/>
        </w:rPr>
        <w:t>: интимность</w:t>
      </w:r>
    </w:p>
    <w:p w14:paraId="10AF7ED5"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 xml:space="preserve">5. Стадия консультирования, на которой происходит последо-вательная реализация плана решения проблемы, называется  </w:t>
      </w:r>
    </w:p>
    <w:p w14:paraId="37A16AB3" w14:textId="77777777" w:rsidR="00D07538" w:rsidRPr="00D07538" w:rsidRDefault="00D07538" w:rsidP="00D07538">
      <w:pPr>
        <w:widowControl w:val="0"/>
        <w:autoSpaceDE w:val="0"/>
        <w:autoSpaceDN w:val="0"/>
        <w:spacing w:after="0" w:line="240" w:lineRule="auto"/>
        <w:jc w:val="both"/>
        <w:rPr>
          <w:rFonts w:ascii="Arial" w:eastAsia="Times New Roman" w:hAnsi="Arial" w:cs="Arial"/>
          <w:b/>
          <w:sz w:val="20"/>
          <w:szCs w:val="20"/>
          <w:lang w:eastAsia="ru-RU"/>
        </w:rPr>
      </w:pPr>
      <w:r w:rsidRPr="00D07538">
        <w:rPr>
          <w:rFonts w:ascii="Arial" w:eastAsia="Times New Roman" w:hAnsi="Arial" w:cs="Arial"/>
          <w:b/>
          <w:bCs/>
          <w:sz w:val="20"/>
          <w:szCs w:val="20"/>
          <w:lang w:eastAsia="ru-RU"/>
        </w:rPr>
        <w:t>Ответ</w:t>
      </w:r>
      <w:r w:rsidRPr="00D07538">
        <w:rPr>
          <w:rFonts w:ascii="Arial" w:eastAsia="Times New Roman" w:hAnsi="Arial" w:cs="Arial"/>
          <w:sz w:val="20"/>
          <w:szCs w:val="20"/>
          <w:lang w:eastAsia="ru-RU"/>
        </w:rPr>
        <w:t>: деятельность</w:t>
      </w:r>
    </w:p>
    <w:p w14:paraId="46872D25" w14:textId="77777777" w:rsidR="00D07538" w:rsidRPr="00D07538" w:rsidRDefault="00D07538" w:rsidP="00D07538">
      <w:pPr>
        <w:widowControl w:val="0"/>
        <w:tabs>
          <w:tab w:val="right" w:leader="underscore" w:pos="9639"/>
        </w:tabs>
        <w:autoSpaceDE w:val="0"/>
        <w:autoSpaceDN w:val="0"/>
        <w:spacing w:after="0" w:line="240" w:lineRule="auto"/>
        <w:jc w:val="center"/>
        <w:rPr>
          <w:rFonts w:ascii="Arial" w:eastAsia="Times New Roman" w:hAnsi="Arial" w:cs="Arial"/>
          <w:color w:val="000000"/>
          <w:sz w:val="20"/>
          <w:szCs w:val="20"/>
          <w:u w:val="single"/>
          <w:lang w:eastAsia="ru-RU"/>
        </w:rPr>
      </w:pPr>
    </w:p>
    <w:p w14:paraId="4ADBAF4B" w14:textId="77777777" w:rsidR="00D07538" w:rsidRPr="00D07538" w:rsidRDefault="00D07538" w:rsidP="00D07538">
      <w:pPr>
        <w:widowControl w:val="0"/>
        <w:tabs>
          <w:tab w:val="right" w:leader="underscore" w:pos="9639"/>
        </w:tabs>
        <w:autoSpaceDE w:val="0"/>
        <w:autoSpaceDN w:val="0"/>
        <w:spacing w:after="0" w:line="240" w:lineRule="auto"/>
        <w:jc w:val="center"/>
        <w:rPr>
          <w:rFonts w:ascii="Arial" w:eastAsia="Times New Roman" w:hAnsi="Arial" w:cs="Arial"/>
          <w:color w:val="000000"/>
          <w:sz w:val="24"/>
          <w:szCs w:val="20"/>
          <w:u w:val="single"/>
          <w:lang w:eastAsia="ru-RU"/>
        </w:rPr>
      </w:pPr>
      <w:r w:rsidRPr="00D07538">
        <w:rPr>
          <w:rFonts w:ascii="Arial" w:eastAsia="Times New Roman" w:hAnsi="Arial" w:cs="Arial"/>
          <w:color w:val="000000"/>
          <w:sz w:val="24"/>
          <w:szCs w:val="20"/>
          <w:u w:val="single"/>
          <w:lang w:eastAsia="ru-RU"/>
        </w:rPr>
        <w:t>3) открытые задания (мини-кейсы, средний уровень сложности):</w:t>
      </w:r>
    </w:p>
    <w:bookmarkEnd w:id="13"/>
    <w:p w14:paraId="68E0BBB1"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p>
    <w:p w14:paraId="2AFF92C1" w14:textId="3E8CB2EA"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b/>
          <w:bCs/>
          <w:sz w:val="20"/>
          <w:szCs w:val="20"/>
          <w:lang w:eastAsia="ru-RU"/>
        </w:rPr>
      </w:pPr>
      <w:r>
        <w:rPr>
          <w:rFonts w:ascii="Arial" w:eastAsia="Times New Roman" w:hAnsi="Arial" w:cs="Arial"/>
          <w:b/>
          <w:bCs/>
          <w:sz w:val="20"/>
          <w:szCs w:val="20"/>
          <w:lang w:eastAsia="ru-RU"/>
        </w:rPr>
        <w:t xml:space="preserve">1. </w:t>
      </w:r>
      <w:r w:rsidRPr="00117D43">
        <w:rPr>
          <w:rFonts w:ascii="Arial" w:eastAsia="Times New Roman" w:hAnsi="Arial" w:cs="Arial"/>
          <w:sz w:val="20"/>
          <w:szCs w:val="20"/>
          <w:lang w:eastAsia="ru-RU"/>
        </w:rPr>
        <w:t>Вы консультант. Вам необходимо разобраться в причинах возникновения у клиента проблемы. С этой целью нужно собрать достаточно полную информации о нем. Эта информация составляет психологический анамнез.  Существуют различные схемы сбора психологического анамнеза. На какие основные блоки информации о клиенте вы обратите внимание? Перечислите их.</w:t>
      </w:r>
    </w:p>
    <w:p w14:paraId="29ADC8D6" w14:textId="77777777"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b/>
          <w:bCs/>
          <w:sz w:val="20"/>
          <w:szCs w:val="20"/>
          <w:lang w:eastAsia="ru-RU"/>
        </w:rPr>
      </w:pPr>
      <w:r w:rsidRPr="00117D43">
        <w:rPr>
          <w:rFonts w:ascii="Arial" w:eastAsia="Times New Roman" w:hAnsi="Arial" w:cs="Arial"/>
          <w:b/>
          <w:bCs/>
          <w:sz w:val="20"/>
          <w:szCs w:val="20"/>
          <w:lang w:eastAsia="ru-RU"/>
        </w:rPr>
        <w:t xml:space="preserve">Ответ. </w:t>
      </w:r>
    </w:p>
    <w:p w14:paraId="0AFE819A" w14:textId="77777777"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117D43">
        <w:rPr>
          <w:rFonts w:ascii="Arial" w:eastAsia="Times New Roman" w:hAnsi="Arial" w:cs="Arial"/>
          <w:sz w:val="20"/>
          <w:szCs w:val="20"/>
          <w:lang w:eastAsia="ru-RU"/>
        </w:rPr>
        <w:t>1. Демографическая информация:</w:t>
      </w:r>
    </w:p>
    <w:p w14:paraId="60BEABD6" w14:textId="77777777"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117D43">
        <w:rPr>
          <w:rFonts w:ascii="Arial" w:eastAsia="Times New Roman" w:hAnsi="Arial" w:cs="Arial"/>
          <w:sz w:val="20"/>
          <w:szCs w:val="20"/>
          <w:lang w:eastAsia="ru-RU"/>
        </w:rPr>
        <w:t>— возраст клиента;</w:t>
      </w:r>
    </w:p>
    <w:p w14:paraId="0DD3281B" w14:textId="77777777"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117D43">
        <w:rPr>
          <w:rFonts w:ascii="Arial" w:eastAsia="Times New Roman" w:hAnsi="Arial" w:cs="Arial"/>
          <w:sz w:val="20"/>
          <w:szCs w:val="20"/>
          <w:lang w:eastAsia="ru-RU"/>
        </w:rPr>
        <w:t>— семейное положение;</w:t>
      </w:r>
    </w:p>
    <w:p w14:paraId="78B654D8" w14:textId="77777777"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117D43">
        <w:rPr>
          <w:rFonts w:ascii="Arial" w:eastAsia="Times New Roman" w:hAnsi="Arial" w:cs="Arial"/>
          <w:sz w:val="20"/>
          <w:szCs w:val="20"/>
          <w:lang w:eastAsia="ru-RU"/>
        </w:rPr>
        <w:t>— профессия;</w:t>
      </w:r>
    </w:p>
    <w:p w14:paraId="05E1D5CA" w14:textId="77777777"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117D43">
        <w:rPr>
          <w:rFonts w:ascii="Arial" w:eastAsia="Times New Roman" w:hAnsi="Arial" w:cs="Arial"/>
          <w:sz w:val="20"/>
          <w:szCs w:val="20"/>
          <w:lang w:eastAsia="ru-RU"/>
        </w:rPr>
        <w:t>— образование.</w:t>
      </w:r>
    </w:p>
    <w:p w14:paraId="43D3487A" w14:textId="77777777"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117D43">
        <w:rPr>
          <w:rFonts w:ascii="Arial" w:eastAsia="Times New Roman" w:hAnsi="Arial" w:cs="Arial"/>
          <w:sz w:val="20"/>
          <w:szCs w:val="20"/>
          <w:lang w:eastAsia="ru-RU"/>
        </w:rPr>
        <w:t>2. Актуальные проблемы и нарушения:</w:t>
      </w:r>
    </w:p>
    <w:p w14:paraId="1B903C9A" w14:textId="77777777"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117D43">
        <w:rPr>
          <w:rFonts w:ascii="Arial" w:eastAsia="Times New Roman" w:hAnsi="Arial" w:cs="Arial"/>
          <w:sz w:val="20"/>
          <w:szCs w:val="20"/>
          <w:lang w:eastAsia="ru-RU"/>
        </w:rPr>
        <w:t>— возникновение, развитие и продолжительность затруднений;</w:t>
      </w:r>
    </w:p>
    <w:p w14:paraId="07718FFA" w14:textId="77777777"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117D43">
        <w:rPr>
          <w:rFonts w:ascii="Arial" w:eastAsia="Times New Roman" w:hAnsi="Arial" w:cs="Arial"/>
          <w:sz w:val="20"/>
          <w:szCs w:val="20"/>
          <w:lang w:eastAsia="ru-RU"/>
        </w:rPr>
        <w:t>— события в жизни, обусловленные возникновением, обострением и разрешением проблем;</w:t>
      </w:r>
    </w:p>
    <w:p w14:paraId="2AAD2DDB" w14:textId="77777777"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117D43">
        <w:rPr>
          <w:rFonts w:ascii="Arial" w:eastAsia="Times New Roman" w:hAnsi="Arial" w:cs="Arial"/>
          <w:sz w:val="20"/>
          <w:szCs w:val="20"/>
          <w:lang w:eastAsia="ru-RU"/>
        </w:rPr>
        <w:t>— возраст, в котором возникла проблема;</w:t>
      </w:r>
    </w:p>
    <w:p w14:paraId="50C501B3" w14:textId="77777777"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117D43">
        <w:rPr>
          <w:rFonts w:ascii="Arial" w:eastAsia="Times New Roman" w:hAnsi="Arial" w:cs="Arial"/>
          <w:sz w:val="20"/>
          <w:szCs w:val="20"/>
          <w:lang w:eastAsia="ru-RU"/>
        </w:rPr>
        <w:t>— изменение отношений личности (особенно к значимым людям), ухудшение физического состояния (сон, аппетит), обусловленные возникновением проблем;</w:t>
      </w:r>
    </w:p>
    <w:p w14:paraId="30DF1362" w14:textId="77777777"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117D43">
        <w:rPr>
          <w:rFonts w:ascii="Arial" w:eastAsia="Times New Roman" w:hAnsi="Arial" w:cs="Arial"/>
          <w:sz w:val="20"/>
          <w:szCs w:val="20"/>
          <w:lang w:eastAsia="ru-RU"/>
        </w:rPr>
        <w:t>— непосредственная причина обращения клиента;</w:t>
      </w:r>
    </w:p>
    <w:p w14:paraId="78F76AE5" w14:textId="77777777"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117D43">
        <w:rPr>
          <w:rFonts w:ascii="Arial" w:eastAsia="Times New Roman" w:hAnsi="Arial" w:cs="Arial"/>
          <w:sz w:val="20"/>
          <w:szCs w:val="20"/>
          <w:lang w:eastAsia="ru-RU"/>
        </w:rPr>
        <w:t>— предшествующие попытки разрешения проблем (самостоятельно или с помощью других специалистов) и результаты;</w:t>
      </w:r>
    </w:p>
    <w:p w14:paraId="46CCBA4B" w14:textId="77777777"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117D43">
        <w:rPr>
          <w:rFonts w:ascii="Arial" w:eastAsia="Times New Roman" w:hAnsi="Arial" w:cs="Arial"/>
          <w:sz w:val="20"/>
          <w:szCs w:val="20"/>
          <w:lang w:eastAsia="ru-RU"/>
        </w:rPr>
        <w:t>— употребление лекарств;</w:t>
      </w:r>
    </w:p>
    <w:p w14:paraId="3713A6B0" w14:textId="77777777"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117D43">
        <w:rPr>
          <w:rFonts w:ascii="Arial" w:eastAsia="Times New Roman" w:hAnsi="Arial" w:cs="Arial"/>
          <w:sz w:val="20"/>
          <w:szCs w:val="20"/>
          <w:lang w:eastAsia="ru-RU"/>
        </w:rPr>
        <w:t>— семейный анамнез (особенно психические болезни, алкоголизм, наркомания, самоубийства).</w:t>
      </w:r>
    </w:p>
    <w:p w14:paraId="07EE86CE" w14:textId="77777777"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117D43">
        <w:rPr>
          <w:rFonts w:ascii="Arial" w:eastAsia="Times New Roman" w:hAnsi="Arial" w:cs="Arial"/>
          <w:sz w:val="20"/>
          <w:szCs w:val="20"/>
          <w:lang w:eastAsia="ru-RU"/>
        </w:rPr>
        <w:t>3. Психосоциальный анамнез (значимые межличностные отношения);</w:t>
      </w:r>
    </w:p>
    <w:p w14:paraId="64B650A5" w14:textId="77777777"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117D43">
        <w:rPr>
          <w:rFonts w:ascii="Arial" w:eastAsia="Times New Roman" w:hAnsi="Arial" w:cs="Arial"/>
          <w:sz w:val="20"/>
          <w:szCs w:val="20"/>
          <w:lang w:eastAsia="ru-RU"/>
        </w:rPr>
        <w:t>— детство (обстоятельства и очередность рождения, основные воспитатели, отношения в семье)</w:t>
      </w:r>
    </w:p>
    <w:p w14:paraId="4140B28B" w14:textId="77777777"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117D43">
        <w:rPr>
          <w:rFonts w:ascii="Arial" w:eastAsia="Times New Roman" w:hAnsi="Arial" w:cs="Arial"/>
          <w:sz w:val="20"/>
          <w:szCs w:val="20"/>
          <w:lang w:eastAsia="ru-RU"/>
        </w:rPr>
        <w:t>— дошкольный период (рождение братьев и сестер, другие значительные события в семье, первые воспоминания);</w:t>
      </w:r>
    </w:p>
    <w:p w14:paraId="6A0E47D9" w14:textId="77777777"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117D43">
        <w:rPr>
          <w:rFonts w:ascii="Arial" w:eastAsia="Times New Roman" w:hAnsi="Arial" w:cs="Arial"/>
          <w:sz w:val="20"/>
          <w:szCs w:val="20"/>
          <w:lang w:eastAsia="ru-RU"/>
        </w:rPr>
        <w:t>— средний детский возраст (успехи и неудачи в учебе, проблемы с учителями и ровесниками в школе, отношения в семье);</w:t>
      </w:r>
    </w:p>
    <w:p w14:paraId="40E7495E" w14:textId="77777777"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117D43">
        <w:rPr>
          <w:rFonts w:ascii="Arial" w:eastAsia="Times New Roman" w:hAnsi="Arial" w:cs="Arial"/>
          <w:sz w:val="20"/>
          <w:szCs w:val="20"/>
          <w:lang w:eastAsia="ru-RU"/>
        </w:rPr>
        <w:t xml:space="preserve">— отрочество и юность (отношения с ровесниками, лицами другого пола, родителями, успехи и неудачи в школе, идеалы и устремления); </w:t>
      </w:r>
    </w:p>
    <w:p w14:paraId="03F66675" w14:textId="77777777"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117D43">
        <w:rPr>
          <w:rFonts w:ascii="Arial" w:eastAsia="Times New Roman" w:hAnsi="Arial" w:cs="Arial"/>
          <w:sz w:val="20"/>
          <w:szCs w:val="20"/>
          <w:lang w:eastAsia="ru-RU"/>
        </w:rPr>
        <w:t>— взрослый возраст (социальные отношения, удовлетворенность работой, браком, отношения в семье, половая жизнь, экономические условия жизни, утрата близких людей, возрастные изменения, употребление алкоголя, наркотиков, психологические и экзистенциальные кризисы, планы на будущее).</w:t>
      </w:r>
    </w:p>
    <w:p w14:paraId="1EC538AC" w14:textId="77777777"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sz w:val="20"/>
          <w:szCs w:val="20"/>
          <w:lang w:eastAsia="ru-RU"/>
        </w:rPr>
      </w:pPr>
    </w:p>
    <w:p w14:paraId="3E156535" w14:textId="4DB9EE35"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b/>
          <w:bCs/>
          <w:sz w:val="20"/>
          <w:szCs w:val="20"/>
          <w:lang w:eastAsia="ru-RU"/>
        </w:rPr>
      </w:pPr>
      <w:r w:rsidRPr="00117D43">
        <w:rPr>
          <w:rFonts w:ascii="Arial" w:eastAsia="Times New Roman" w:hAnsi="Arial" w:cs="Arial"/>
          <w:b/>
          <w:bCs/>
          <w:sz w:val="20"/>
          <w:szCs w:val="20"/>
          <w:lang w:eastAsia="ru-RU"/>
        </w:rPr>
        <w:t>2</w:t>
      </w:r>
      <w:r>
        <w:rPr>
          <w:rFonts w:ascii="Arial" w:eastAsia="Times New Roman" w:hAnsi="Arial" w:cs="Arial"/>
          <w:b/>
          <w:bCs/>
          <w:sz w:val="20"/>
          <w:szCs w:val="20"/>
          <w:lang w:eastAsia="ru-RU"/>
        </w:rPr>
        <w:t xml:space="preserve">. </w:t>
      </w:r>
      <w:r w:rsidRPr="00117D43">
        <w:rPr>
          <w:rFonts w:ascii="Arial" w:eastAsia="Times New Roman" w:hAnsi="Arial" w:cs="Arial"/>
          <w:sz w:val="20"/>
          <w:szCs w:val="20"/>
          <w:lang w:eastAsia="ru-RU"/>
        </w:rPr>
        <w:t>В консультации консультант использует различные техники. Одна из них конфронтация. С какой целью, в какой форме и на каком этапе консультирования может быть использована данная техника?</w:t>
      </w:r>
    </w:p>
    <w:p w14:paraId="55D866AA" w14:textId="77777777"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117D43">
        <w:rPr>
          <w:rFonts w:ascii="Arial" w:eastAsia="Times New Roman" w:hAnsi="Arial" w:cs="Arial"/>
          <w:sz w:val="20"/>
          <w:szCs w:val="20"/>
          <w:lang w:eastAsia="ru-RU"/>
        </w:rPr>
        <w:t xml:space="preserve">Ответ: </w:t>
      </w:r>
    </w:p>
    <w:p w14:paraId="69E75B60" w14:textId="77777777"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117D43">
        <w:rPr>
          <w:rFonts w:ascii="Arial" w:eastAsia="Times New Roman" w:hAnsi="Arial" w:cs="Arial"/>
          <w:sz w:val="20"/>
          <w:szCs w:val="20"/>
          <w:lang w:eastAsia="ru-RU"/>
        </w:rPr>
        <w:t>Каждый консультант время от времени вынужден в терапевтических целях вступать в конфронтацию с клиентами.</w:t>
      </w:r>
    </w:p>
    <w:p w14:paraId="6BA966FC" w14:textId="77777777"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117D43">
        <w:rPr>
          <w:rFonts w:ascii="Arial" w:eastAsia="Times New Roman" w:hAnsi="Arial" w:cs="Arial"/>
          <w:sz w:val="20"/>
          <w:szCs w:val="20"/>
          <w:lang w:eastAsia="ru-RU"/>
        </w:rPr>
        <w:t xml:space="preserve"> Конфронтация - реакция консультанта, противоречащая поведению клиента. Чаще всего противостояние бывает направлено на двойственное поведение клиента: увертки, «игры», хитрости, извинения, «пускание пыли в глаза», т. е. на все то, что мешает клиенту увидеть и решать свои насущные проблемы.</w:t>
      </w:r>
    </w:p>
    <w:p w14:paraId="5CE0CE14" w14:textId="77777777"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117D43">
        <w:rPr>
          <w:rFonts w:ascii="Arial" w:eastAsia="Times New Roman" w:hAnsi="Arial" w:cs="Arial"/>
          <w:sz w:val="20"/>
          <w:szCs w:val="20"/>
          <w:lang w:eastAsia="ru-RU"/>
        </w:rPr>
        <w:t xml:space="preserve">Для правильного использования техники конфронтации важно знать и понимать ее ограничения.  Выделяют несколько основных случаев: </w:t>
      </w:r>
    </w:p>
    <w:p w14:paraId="374EAAE9" w14:textId="77777777"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117D43">
        <w:rPr>
          <w:rFonts w:ascii="Arial" w:eastAsia="Times New Roman" w:hAnsi="Arial" w:cs="Arial"/>
          <w:sz w:val="20"/>
          <w:szCs w:val="20"/>
          <w:lang w:eastAsia="ru-RU"/>
        </w:rPr>
        <w:t>1. Конфронтацию нельзя использовать как наказание клиента за неприемлемое поведение. Это не средство выражения консультантом враждебности.</w:t>
      </w:r>
    </w:p>
    <w:p w14:paraId="5FFF77B9" w14:textId="77777777"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117D43">
        <w:rPr>
          <w:rFonts w:ascii="Arial" w:eastAsia="Times New Roman" w:hAnsi="Arial" w:cs="Arial"/>
          <w:sz w:val="20"/>
          <w:szCs w:val="20"/>
          <w:lang w:eastAsia="ru-RU"/>
        </w:rPr>
        <w:t>2. Конфронтация не предназначена для разрушения механизмов психологической защиты клиентов. Ее назначение — помочь клиентам распознать способы, которыми они защищаются от осознания реальности.</w:t>
      </w:r>
    </w:p>
    <w:p w14:paraId="66A0CE32" w14:textId="77777777"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117D43">
        <w:rPr>
          <w:rFonts w:ascii="Arial" w:eastAsia="Times New Roman" w:hAnsi="Arial" w:cs="Arial"/>
          <w:sz w:val="20"/>
          <w:szCs w:val="20"/>
          <w:lang w:eastAsia="ru-RU"/>
        </w:rPr>
        <w:t xml:space="preserve">3. Конфронтацию нельзя использовать для удовлетворения потребностей или самовыражения консультанта. </w:t>
      </w:r>
    </w:p>
    <w:p w14:paraId="421333C6" w14:textId="77777777"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117D43">
        <w:rPr>
          <w:rFonts w:ascii="Arial" w:eastAsia="Times New Roman" w:hAnsi="Arial" w:cs="Arial"/>
          <w:sz w:val="20"/>
          <w:szCs w:val="20"/>
          <w:lang w:eastAsia="ru-RU"/>
        </w:rPr>
        <w:t>Использование конфронтации в консультировании должно быть обосновано определенными простыми правилами:</w:t>
      </w:r>
    </w:p>
    <w:p w14:paraId="75B60413" w14:textId="77777777"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117D43">
        <w:rPr>
          <w:rFonts w:ascii="Arial" w:eastAsia="Times New Roman" w:hAnsi="Arial" w:cs="Arial"/>
          <w:sz w:val="20"/>
          <w:szCs w:val="20"/>
          <w:lang w:eastAsia="ru-RU"/>
        </w:rPr>
        <w:t>— необходимо тщательно охарактеризовать содержание неадекватного поведения клиента и его контекст, однако не стоит все высказывать одновременно; не следует забывать, что речь идет не о представлении анализа случая коллегам;</w:t>
      </w:r>
    </w:p>
    <w:p w14:paraId="62C7423D" w14:textId="77777777"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117D43">
        <w:rPr>
          <w:rFonts w:ascii="Arial" w:eastAsia="Times New Roman" w:hAnsi="Arial" w:cs="Arial"/>
          <w:sz w:val="20"/>
          <w:szCs w:val="20"/>
          <w:lang w:eastAsia="ru-RU"/>
        </w:rPr>
        <w:t>— необходимо подробно изложить клиенту и его близким последствия противоречивого поведения, в том числе в процессе консультирования;</w:t>
      </w:r>
    </w:p>
    <w:p w14:paraId="11450963" w14:textId="77777777"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117D43">
        <w:rPr>
          <w:rFonts w:ascii="Arial" w:eastAsia="Times New Roman" w:hAnsi="Arial" w:cs="Arial"/>
          <w:sz w:val="20"/>
          <w:szCs w:val="20"/>
          <w:lang w:eastAsia="ru-RU"/>
        </w:rPr>
        <w:t>— необходимо помочь клиенту найти способы преодоления его проблем.</w:t>
      </w:r>
    </w:p>
    <w:p w14:paraId="2085CBAC" w14:textId="77777777"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117D43">
        <w:rPr>
          <w:rFonts w:ascii="Arial" w:eastAsia="Times New Roman" w:hAnsi="Arial" w:cs="Arial"/>
          <w:sz w:val="20"/>
          <w:szCs w:val="20"/>
          <w:lang w:eastAsia="ru-RU"/>
        </w:rPr>
        <w:lastRenderedPageBreak/>
        <w:t>Конфронтация с клиентом ни в коем случае не должна быть агрессивной и категоричной. Желательно чаще использовать фразы: «мне кажется», «пожалуйста, попробуйте объяснить», «если я не ошибаюсь», которые выражают определенные сомнения консультанта и смягчают тон конфронтации.</w:t>
      </w:r>
    </w:p>
    <w:p w14:paraId="47E33B82" w14:textId="77777777"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117D43">
        <w:rPr>
          <w:rFonts w:ascii="Arial" w:eastAsia="Times New Roman" w:hAnsi="Arial" w:cs="Arial"/>
          <w:sz w:val="20"/>
          <w:szCs w:val="20"/>
          <w:lang w:eastAsia="ru-RU"/>
        </w:rPr>
        <w:t>Как отдельный вариант конфронтации заслуживает внимания прерывание повествования клиента. Позволив клиенту свободно рассказывать, консультант не должен забывать, что не все сведения одинаково важны, что некоторые темы или вопросы следует углубить. Прерывание клиента возможно, когда он «перескакивает» на другие проблемы, не исчерпав предыдущих. Если клиент изменил тему, консультант может вмешаться с замечанием «Я заметил, что Вы изменили тему. Специально ли сделали это?»</w:t>
      </w:r>
    </w:p>
    <w:p w14:paraId="736EC2A4" w14:textId="77777777"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117D43">
        <w:rPr>
          <w:rFonts w:ascii="Arial" w:eastAsia="Times New Roman" w:hAnsi="Arial" w:cs="Arial"/>
          <w:sz w:val="20"/>
          <w:szCs w:val="20"/>
          <w:lang w:eastAsia="ru-RU"/>
        </w:rPr>
        <w:t>Конфронтация является сложной техникой, требующей от консультанта утонченности и опытности. Она часто воспринимается как обвинение, поэтому применима лишь при достаточном взаимном доверии, когда  клиент чувствует, что консультант понимает его и заботится о нем.</w:t>
      </w:r>
    </w:p>
    <w:p w14:paraId="65C84382" w14:textId="77777777" w:rsidR="00117D43" w:rsidRDefault="00117D43" w:rsidP="00117D43">
      <w:pPr>
        <w:widowControl w:val="0"/>
        <w:tabs>
          <w:tab w:val="right" w:pos="9072"/>
        </w:tabs>
        <w:autoSpaceDE w:val="0"/>
        <w:autoSpaceDN w:val="0"/>
        <w:spacing w:after="0" w:line="240" w:lineRule="auto"/>
        <w:jc w:val="both"/>
        <w:rPr>
          <w:rFonts w:ascii="Arial" w:eastAsia="Times New Roman" w:hAnsi="Arial" w:cs="Arial"/>
          <w:b/>
          <w:bCs/>
          <w:sz w:val="20"/>
          <w:szCs w:val="20"/>
          <w:lang w:eastAsia="ru-RU"/>
        </w:rPr>
      </w:pPr>
    </w:p>
    <w:p w14:paraId="47E04406" w14:textId="53C7585C"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117D43">
        <w:rPr>
          <w:rFonts w:ascii="Arial" w:eastAsia="Times New Roman" w:hAnsi="Arial" w:cs="Arial"/>
          <w:b/>
          <w:bCs/>
          <w:sz w:val="20"/>
          <w:szCs w:val="20"/>
          <w:lang w:eastAsia="ru-RU"/>
        </w:rPr>
        <w:t>3</w:t>
      </w:r>
      <w:r>
        <w:rPr>
          <w:rFonts w:ascii="Arial" w:eastAsia="Times New Roman" w:hAnsi="Arial" w:cs="Arial"/>
          <w:sz w:val="20"/>
          <w:szCs w:val="20"/>
          <w:lang w:eastAsia="ru-RU"/>
        </w:rPr>
        <w:t xml:space="preserve">. </w:t>
      </w:r>
      <w:r w:rsidRPr="00117D43">
        <w:rPr>
          <w:rFonts w:ascii="Arial" w:eastAsia="Times New Roman" w:hAnsi="Arial" w:cs="Arial"/>
          <w:sz w:val="20"/>
          <w:szCs w:val="20"/>
          <w:lang w:eastAsia="ru-RU"/>
        </w:rPr>
        <w:t xml:space="preserve">На каком(их) этапе(ах) консультирования у психолога могут возникнуть такие переживания и мысли: Что это он пытается </w:t>
      </w:r>
      <w:proofErr w:type="gramStart"/>
      <w:r w:rsidRPr="00117D43">
        <w:rPr>
          <w:rFonts w:ascii="Arial" w:eastAsia="Times New Roman" w:hAnsi="Arial" w:cs="Arial"/>
          <w:sz w:val="20"/>
          <w:szCs w:val="20"/>
          <w:lang w:eastAsia="ru-RU"/>
        </w:rPr>
        <w:t>сказать?;</w:t>
      </w:r>
      <w:proofErr w:type="gramEnd"/>
      <w:r w:rsidRPr="00117D43">
        <w:rPr>
          <w:rFonts w:ascii="Arial" w:eastAsia="Times New Roman" w:hAnsi="Arial" w:cs="Arial"/>
          <w:sz w:val="20"/>
          <w:szCs w:val="20"/>
          <w:lang w:eastAsia="ru-RU"/>
        </w:rPr>
        <w:t xml:space="preserve"> Надо проверить, правильно ли я понял(а) его (её)…; Надо уточнить чувства клиента? …. Выяснить, что он думает по этому </w:t>
      </w:r>
      <w:proofErr w:type="gramStart"/>
      <w:r w:rsidRPr="00117D43">
        <w:rPr>
          <w:rFonts w:ascii="Arial" w:eastAsia="Times New Roman" w:hAnsi="Arial" w:cs="Arial"/>
          <w:sz w:val="20"/>
          <w:szCs w:val="20"/>
          <w:lang w:eastAsia="ru-RU"/>
        </w:rPr>
        <w:t>поводу?...</w:t>
      </w:r>
      <w:proofErr w:type="gramEnd"/>
      <w:r w:rsidRPr="00117D43">
        <w:rPr>
          <w:rFonts w:ascii="Arial" w:eastAsia="Times New Roman" w:hAnsi="Arial" w:cs="Arial"/>
          <w:sz w:val="20"/>
          <w:szCs w:val="20"/>
          <w:lang w:eastAsia="ru-RU"/>
        </w:rPr>
        <w:t xml:space="preserve">.. </w:t>
      </w:r>
    </w:p>
    <w:p w14:paraId="019E8555" w14:textId="77777777"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117D43">
        <w:rPr>
          <w:rFonts w:ascii="Arial" w:eastAsia="Times New Roman" w:hAnsi="Arial" w:cs="Arial"/>
          <w:b/>
          <w:bCs/>
          <w:sz w:val="20"/>
          <w:szCs w:val="20"/>
          <w:lang w:eastAsia="ru-RU"/>
        </w:rPr>
        <w:t>Ответ:</w:t>
      </w:r>
      <w:r w:rsidRPr="00117D43">
        <w:rPr>
          <w:rFonts w:ascii="Arial" w:eastAsia="Times New Roman" w:hAnsi="Arial" w:cs="Arial"/>
          <w:sz w:val="20"/>
          <w:szCs w:val="20"/>
          <w:lang w:eastAsia="ru-RU"/>
        </w:rPr>
        <w:t xml:space="preserve"> На втором этапе психологического консультирования (по Р. Кочюнасу),  На стадии двумерного определения проблем клиент и консультант, согласовывая и уточняя складывающиеся во взаимном обсуждении «версии», должны прийти к единому пониманию эмоционального и когнитивного содержания трудностей клиента. Результатом становится точное именование проблемы, что иногда уже здесь открывает причины затруднений и направления их решения.</w:t>
      </w:r>
    </w:p>
    <w:p w14:paraId="396DB79D" w14:textId="77777777"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sz w:val="20"/>
          <w:szCs w:val="20"/>
          <w:lang w:eastAsia="ru-RU"/>
        </w:rPr>
      </w:pPr>
    </w:p>
    <w:p w14:paraId="7EE4D1FF" w14:textId="05D253A9"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b/>
          <w:bCs/>
          <w:sz w:val="20"/>
          <w:szCs w:val="20"/>
          <w:lang w:eastAsia="ru-RU"/>
        </w:rPr>
      </w:pPr>
      <w:r w:rsidRPr="00117D43">
        <w:rPr>
          <w:rFonts w:ascii="Arial" w:eastAsia="Times New Roman" w:hAnsi="Arial" w:cs="Arial"/>
          <w:b/>
          <w:bCs/>
          <w:sz w:val="20"/>
          <w:szCs w:val="20"/>
          <w:lang w:eastAsia="ru-RU"/>
        </w:rPr>
        <w:t>4</w:t>
      </w:r>
      <w:r>
        <w:rPr>
          <w:rFonts w:ascii="Arial" w:eastAsia="Times New Roman" w:hAnsi="Arial" w:cs="Arial"/>
          <w:b/>
          <w:bCs/>
          <w:sz w:val="20"/>
          <w:szCs w:val="20"/>
          <w:lang w:eastAsia="ru-RU"/>
        </w:rPr>
        <w:t xml:space="preserve">. </w:t>
      </w:r>
      <w:r w:rsidRPr="00117D43">
        <w:rPr>
          <w:rFonts w:ascii="Arial" w:eastAsia="Times New Roman" w:hAnsi="Arial" w:cs="Arial"/>
          <w:sz w:val="20"/>
          <w:szCs w:val="20"/>
          <w:lang w:eastAsia="ru-RU"/>
        </w:rPr>
        <w:t>Гриша З., 14 лет. К психологу за консультативно-коррекционной помощью обратились мать и классный руководитель. С их точки зрения, Гриша мало общается с детьми в классе, не принимает участия в общешкольных мероприятиях. Успеваемость хорошая, но неравномерная. Мать беспокоит, что Гриша дома мало общается с родителями и старшим братом. Все свое свободное время он проводит в своей комнате, где играет в компьютерные игры или сам пишет программы. Читает исключительно литературу по программированию.При психологическом обследовании нарушений со стороны памяти, внимания, работоспособности не обнаружено. При классификации понятий – отдельные решения по субъективно значимым признакам. Эмоциональная сфера не нарушена. Самооценка высокая, подросток осознает свою малообщительность, но не считает ее проблемой и систему отношений с родителями и одноклассниками оценивает как вполне удовлетворительную. При обследовании по ПДО – выраженная шизоидная акцентуация с высоким риском психопатизации; тенденции к делинквентности и алкоголизации не отмечается. Нуждается ли Гриша в психологической коррекции? Почему?</w:t>
      </w:r>
    </w:p>
    <w:p w14:paraId="2B592C3C" w14:textId="77777777"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117D43">
        <w:rPr>
          <w:rFonts w:ascii="Arial" w:eastAsia="Times New Roman" w:hAnsi="Arial" w:cs="Arial"/>
          <w:b/>
          <w:bCs/>
          <w:sz w:val="20"/>
          <w:szCs w:val="20"/>
          <w:lang w:eastAsia="ru-RU"/>
        </w:rPr>
        <w:t>Ответ:</w:t>
      </w:r>
      <w:r w:rsidRPr="00117D43">
        <w:rPr>
          <w:rFonts w:ascii="Arial" w:eastAsia="Times New Roman" w:hAnsi="Arial" w:cs="Arial"/>
          <w:sz w:val="20"/>
          <w:szCs w:val="20"/>
          <w:lang w:eastAsia="ru-RU"/>
        </w:rPr>
        <w:t xml:space="preserve">  Грише не нужна психологическая помощь и коррекция, потому что подросток осознает особенности своей личности и в целом удовлетворен общением, а так же для подросткового возраста акцентуация характера является одним из вариантов норм и особенностью индивидуального развития. Особенно, что данной ситуации поведение подростка недевиантно и его социальной адаптации ничто не угрожает (тенденции к делинквентности и аддиктивности не выявлены). С родителями и педагогом необходимо провести просветительную беседу и разъяснить особенности шизоидной акцентуации на общедоступном языке, которая проявляется в малообщительности, замкнутости, неэмоциональности, склонности увлекаться тем или иным видом интеллектуальной деятельности. Ситуации, которые неблагоприятны для данного типа акцентуации заключаются в активном общении при высоком уровне риска психопатизации. Грише подобных ситуаций необходимо избегать и поддержать интерес подростка в сфере программирования.</w:t>
      </w:r>
    </w:p>
    <w:p w14:paraId="1702B25F" w14:textId="77777777"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sz w:val="20"/>
          <w:szCs w:val="20"/>
          <w:lang w:eastAsia="ru-RU"/>
        </w:rPr>
      </w:pPr>
    </w:p>
    <w:p w14:paraId="50C96766" w14:textId="02184B5F"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b/>
          <w:bCs/>
          <w:sz w:val="20"/>
          <w:szCs w:val="20"/>
          <w:lang w:eastAsia="ru-RU"/>
        </w:rPr>
      </w:pPr>
      <w:r w:rsidRPr="00117D43">
        <w:rPr>
          <w:rFonts w:ascii="Arial" w:eastAsia="Times New Roman" w:hAnsi="Arial" w:cs="Arial"/>
          <w:b/>
          <w:bCs/>
          <w:sz w:val="20"/>
          <w:szCs w:val="20"/>
          <w:lang w:eastAsia="ru-RU"/>
        </w:rPr>
        <w:t>5</w:t>
      </w:r>
      <w:r>
        <w:rPr>
          <w:rFonts w:ascii="Arial" w:eastAsia="Times New Roman" w:hAnsi="Arial" w:cs="Arial"/>
          <w:b/>
          <w:bCs/>
          <w:sz w:val="20"/>
          <w:szCs w:val="20"/>
          <w:lang w:eastAsia="ru-RU"/>
        </w:rPr>
        <w:t xml:space="preserve">. </w:t>
      </w:r>
      <w:r w:rsidRPr="00117D43">
        <w:rPr>
          <w:rFonts w:ascii="Arial" w:eastAsia="Times New Roman" w:hAnsi="Arial" w:cs="Arial"/>
          <w:sz w:val="20"/>
          <w:szCs w:val="20"/>
          <w:lang w:eastAsia="ru-RU"/>
        </w:rPr>
        <w:t>Четырнадцатилетний Святослав всегда учился на одни пятерки и четверки, прилежно выполнял домашние задания, поручения родителей. Некоторое время назад у него начал теряться интерес к учебе. Появились новые друзья, с которыми он слушал рок-музыку, о чем-то говорил. Также у Святослава произошли существенные изменения во внешнем облике и стиле одежды. Подросток стал носить очень короткую стрижку, тяжелые высокие ботинки черного цвета, темные джинсы, нашивки, значки. К учебе интереса не проявляет. Последнее время Святослав стал грубым и агрессивным по отношению к учителям и одноклассникам, несколько раз участвовал в драках с другими школьниками.</w:t>
      </w:r>
    </w:p>
    <w:p w14:paraId="59909BC1" w14:textId="77777777"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117D43">
        <w:rPr>
          <w:rFonts w:ascii="Arial" w:eastAsia="Times New Roman" w:hAnsi="Arial" w:cs="Arial"/>
          <w:sz w:val="20"/>
          <w:szCs w:val="20"/>
          <w:lang w:eastAsia="ru-RU"/>
        </w:rPr>
        <w:t>Вопросы:</w:t>
      </w:r>
    </w:p>
    <w:p w14:paraId="68D38C72" w14:textId="791028EA"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117D43">
        <w:rPr>
          <w:rFonts w:ascii="Arial" w:eastAsia="Times New Roman" w:hAnsi="Arial" w:cs="Arial"/>
          <w:sz w:val="20"/>
          <w:szCs w:val="20"/>
          <w:lang w:eastAsia="ru-RU"/>
        </w:rPr>
        <w:t>1. Каковы возможные причины произошедших изменений в пристрастиях и поведении Святослава?</w:t>
      </w:r>
    </w:p>
    <w:p w14:paraId="16BFDE96" w14:textId="77777777"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117D43">
        <w:rPr>
          <w:rFonts w:ascii="Arial" w:eastAsia="Times New Roman" w:hAnsi="Arial" w:cs="Arial"/>
          <w:b/>
          <w:sz w:val="20"/>
          <w:szCs w:val="20"/>
          <w:lang w:eastAsia="ru-RU"/>
        </w:rPr>
        <w:t>Ответ.</w:t>
      </w:r>
      <w:r w:rsidRPr="00117D43">
        <w:rPr>
          <w:rFonts w:ascii="Arial" w:eastAsia="Times New Roman" w:hAnsi="Arial" w:cs="Arial"/>
          <w:sz w:val="20"/>
          <w:szCs w:val="20"/>
          <w:lang w:eastAsia="ru-RU"/>
        </w:rPr>
        <w:t xml:space="preserve"> Произошло изменение в социальной ситуации развития подростка, которое заключается в той новой роли, которую начинает в этом возрасте выполнять коллектив сверстников. Усложняются и расширяются связи, в которые вступают подростки с товарищами своего класса и другими школьниками. </w:t>
      </w:r>
    </w:p>
    <w:p w14:paraId="59CAECEB" w14:textId="77777777" w:rsidR="00117D43" w:rsidRPr="00117D43" w:rsidRDefault="00117D43" w:rsidP="00117D43">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117D43">
        <w:rPr>
          <w:rFonts w:ascii="Arial" w:eastAsia="Times New Roman" w:hAnsi="Arial" w:cs="Arial"/>
          <w:sz w:val="20"/>
          <w:szCs w:val="20"/>
          <w:lang w:eastAsia="ru-RU"/>
        </w:rPr>
        <w:t xml:space="preserve">Учение постепенно оно девальвируется в глазах подростка, он как бы пресыщен им. Учебная деятельность уже не является ведущей в его психическом и личностном развитии. </w:t>
      </w:r>
    </w:p>
    <w:p w14:paraId="108D6147" w14:textId="58EFD7B3" w:rsidR="00D07538" w:rsidRPr="00D07538" w:rsidRDefault="00117D43" w:rsidP="00117D43">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117D43">
        <w:rPr>
          <w:rFonts w:ascii="Arial" w:eastAsia="Times New Roman" w:hAnsi="Arial" w:cs="Arial"/>
          <w:sz w:val="20"/>
          <w:szCs w:val="20"/>
          <w:lang w:eastAsia="ru-RU"/>
        </w:rPr>
        <w:t xml:space="preserve">Д.Б. Эльконин и его последователи выделяют в качестве ведущей деятельности общение подростка со сверстниками, в котором реализуется стремление занять удовлетворяющее его </w:t>
      </w:r>
      <w:proofErr w:type="gramStart"/>
      <w:r w:rsidRPr="00117D43">
        <w:rPr>
          <w:rFonts w:ascii="Arial" w:eastAsia="Times New Roman" w:hAnsi="Arial" w:cs="Arial"/>
          <w:sz w:val="20"/>
          <w:szCs w:val="20"/>
          <w:lang w:eastAsia="ru-RU"/>
        </w:rPr>
        <w:t>по-ложение</w:t>
      </w:r>
      <w:proofErr w:type="gramEnd"/>
      <w:r w:rsidRPr="00117D43">
        <w:rPr>
          <w:rFonts w:ascii="Arial" w:eastAsia="Times New Roman" w:hAnsi="Arial" w:cs="Arial"/>
          <w:sz w:val="20"/>
          <w:szCs w:val="20"/>
          <w:lang w:eastAsia="ru-RU"/>
        </w:rPr>
        <w:t xml:space="preserve"> среди ровесников. Именно здесь осваиваются нормы социального поведения, нормы морали, устанавливаются отношения равенства и уважения друг к другу</w:t>
      </w:r>
    </w:p>
    <w:p w14:paraId="1AD98A75" w14:textId="77777777" w:rsidR="00D07538" w:rsidRPr="00D07538" w:rsidRDefault="00D07538" w:rsidP="00D07538">
      <w:pPr>
        <w:widowControl w:val="0"/>
        <w:tabs>
          <w:tab w:val="right" w:pos="9072"/>
        </w:tabs>
        <w:autoSpaceDE w:val="0"/>
        <w:autoSpaceDN w:val="0"/>
        <w:spacing w:after="0" w:line="240" w:lineRule="auto"/>
        <w:jc w:val="center"/>
        <w:rPr>
          <w:rFonts w:ascii="Arial" w:eastAsia="Times New Roman" w:hAnsi="Arial" w:cs="Arial"/>
          <w:sz w:val="20"/>
          <w:szCs w:val="20"/>
          <w:lang w:eastAsia="ru-RU"/>
        </w:rPr>
      </w:pPr>
    </w:p>
    <w:p w14:paraId="7BFE9C0E" w14:textId="77777777" w:rsidR="00117D43" w:rsidRDefault="00117D43" w:rsidP="00D07538">
      <w:pPr>
        <w:widowControl w:val="0"/>
        <w:tabs>
          <w:tab w:val="right" w:pos="9072"/>
        </w:tabs>
        <w:autoSpaceDE w:val="0"/>
        <w:autoSpaceDN w:val="0"/>
        <w:spacing w:after="0" w:line="240" w:lineRule="auto"/>
        <w:jc w:val="both"/>
        <w:rPr>
          <w:rFonts w:ascii="Arial" w:eastAsia="Times New Roman" w:hAnsi="Arial" w:cs="Arial"/>
          <w:b/>
          <w:bCs/>
          <w:sz w:val="20"/>
          <w:szCs w:val="20"/>
          <w:lang w:eastAsia="ru-RU"/>
        </w:rPr>
      </w:pPr>
    </w:p>
    <w:p w14:paraId="26A15DAF" w14:textId="77777777" w:rsidR="00D07538" w:rsidRPr="00D07538" w:rsidRDefault="00D07538" w:rsidP="00D07538">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b/>
          <w:bCs/>
          <w:sz w:val="20"/>
          <w:szCs w:val="20"/>
          <w:lang w:eastAsia="ru-RU"/>
        </w:rPr>
        <w:t>ОПК-5</w:t>
      </w:r>
      <w:r w:rsidRPr="00D07538">
        <w:rPr>
          <w:rFonts w:ascii="Arial" w:eastAsia="Times New Roman" w:hAnsi="Arial" w:cs="Arial"/>
          <w:sz w:val="20"/>
          <w:szCs w:val="20"/>
          <w:lang w:eastAsia="ru-RU"/>
        </w:rPr>
        <w:t xml:space="preserve"> </w:t>
      </w:r>
      <w:r w:rsidRPr="00D07538">
        <w:rPr>
          <w:rFonts w:ascii="Arial" w:eastAsia="Times New Roman" w:hAnsi="Arial" w:cs="Arial"/>
          <w:sz w:val="20"/>
          <w:szCs w:val="20"/>
          <w:lang w:eastAsia="ru-RU"/>
        </w:rPr>
        <w:tab/>
        <w:t>Способен выполнять организационную и техническую работу в реализации конкретных мероприятий профилактического, развивающего, коррекционного или реабилитационного характера</w:t>
      </w:r>
    </w:p>
    <w:p w14:paraId="1793B860" w14:textId="77777777" w:rsidR="00D07538" w:rsidRPr="00D07538" w:rsidRDefault="00D07538" w:rsidP="00D07538">
      <w:pPr>
        <w:widowControl w:val="0"/>
        <w:autoSpaceDE w:val="0"/>
        <w:autoSpaceDN w:val="0"/>
        <w:spacing w:after="0" w:line="240" w:lineRule="auto"/>
        <w:rPr>
          <w:rFonts w:ascii="Times New Roman" w:eastAsia="Arial" w:hAnsi="Times New Roman" w:cs="Times New Roman"/>
          <w:sz w:val="28"/>
          <w:szCs w:val="28"/>
        </w:rPr>
      </w:pPr>
      <w:r w:rsidRPr="00D07538">
        <w:rPr>
          <w:rFonts w:ascii="Arial" w:eastAsia="Times New Roman" w:hAnsi="Arial" w:cs="Arial"/>
          <w:b/>
          <w:bCs/>
          <w:sz w:val="20"/>
          <w:szCs w:val="20"/>
          <w:lang w:eastAsia="ru-RU"/>
        </w:rPr>
        <w:t xml:space="preserve">ОПК-5.1 </w:t>
      </w:r>
      <w:r w:rsidRPr="00D07538">
        <w:rPr>
          <w:rFonts w:ascii="Arial" w:eastAsia="Times New Roman" w:hAnsi="Arial" w:cs="Arial"/>
          <w:b/>
          <w:bCs/>
          <w:sz w:val="20"/>
          <w:szCs w:val="20"/>
          <w:lang w:eastAsia="ru-RU"/>
        </w:rPr>
        <w:tab/>
      </w:r>
      <w:r w:rsidRPr="00D07538">
        <w:rPr>
          <w:rFonts w:ascii="Arial" w:eastAsia="Times New Roman" w:hAnsi="Arial" w:cs="Arial"/>
          <w:sz w:val="20"/>
          <w:szCs w:val="20"/>
          <w:lang w:eastAsia="ru-RU"/>
        </w:rPr>
        <w:t xml:space="preserve">Разрабатывает психопрофилактические, реабилитационные, развивающие и психокоррекционные программы с целью гармонизации психического функционирования человека   </w:t>
      </w:r>
    </w:p>
    <w:p w14:paraId="1914FE63" w14:textId="77777777" w:rsidR="00D07538" w:rsidRPr="00D07538" w:rsidRDefault="00D07538" w:rsidP="00D07538">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b/>
          <w:bCs/>
          <w:sz w:val="20"/>
          <w:szCs w:val="20"/>
          <w:lang w:eastAsia="ru-RU"/>
        </w:rPr>
        <w:t>Знать:</w:t>
      </w:r>
      <w:r w:rsidRPr="00D07538">
        <w:rPr>
          <w:rFonts w:ascii="Arial" w:eastAsia="Times New Roman" w:hAnsi="Arial" w:cs="Arial"/>
          <w:sz w:val="20"/>
          <w:szCs w:val="20"/>
          <w:lang w:eastAsia="ru-RU"/>
        </w:rPr>
        <w:t xml:space="preserve"> технологию разработки психопрофилактических, реабилитационных, развивающих и психокоррекционных программ с целью гармонизации психического функционирования человека</w:t>
      </w:r>
    </w:p>
    <w:p w14:paraId="556FE8B1" w14:textId="77777777" w:rsidR="00D07538" w:rsidRPr="00D07538" w:rsidRDefault="00D07538" w:rsidP="00D07538">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b/>
          <w:bCs/>
          <w:sz w:val="20"/>
          <w:szCs w:val="20"/>
          <w:lang w:eastAsia="ru-RU"/>
        </w:rPr>
        <w:t>Уметь:</w:t>
      </w:r>
      <w:r w:rsidRPr="00D07538">
        <w:rPr>
          <w:rFonts w:ascii="Arial" w:eastAsia="Times New Roman" w:hAnsi="Arial" w:cs="Arial"/>
          <w:sz w:val="20"/>
          <w:szCs w:val="20"/>
          <w:lang w:eastAsia="ru-RU"/>
        </w:rPr>
        <w:t xml:space="preserve"> анализировать сложившуюся практическую ситуацию с точки зрения имеющихся психологических теорий для дальнейшей разработки психопрофилактических, реабилитационных, развивающих и психокоррекционных программ с целью гармонизации психического функционирования человека</w:t>
      </w:r>
    </w:p>
    <w:p w14:paraId="413EA824" w14:textId="77777777" w:rsidR="00D07538" w:rsidRPr="00D07538" w:rsidRDefault="00D07538" w:rsidP="00D07538">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b/>
          <w:bCs/>
          <w:sz w:val="20"/>
          <w:szCs w:val="20"/>
          <w:lang w:eastAsia="ru-RU"/>
        </w:rPr>
        <w:t>Владеть:</w:t>
      </w:r>
      <w:r w:rsidRPr="00D07538">
        <w:rPr>
          <w:rFonts w:ascii="Arial" w:eastAsia="Times New Roman" w:hAnsi="Arial" w:cs="Arial"/>
          <w:sz w:val="20"/>
          <w:szCs w:val="20"/>
          <w:lang w:eastAsia="ru-RU"/>
        </w:rPr>
        <w:t xml:space="preserve"> навыками разработки психопрофилактических, реабилитационных, развивающих и психокоррекционных программ с целью гармонизации психического функционирования человека</w:t>
      </w:r>
    </w:p>
    <w:p w14:paraId="1BC53EC1" w14:textId="77777777" w:rsidR="00D07538" w:rsidRPr="00D07538" w:rsidRDefault="00D07538" w:rsidP="00D07538">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8 (4 ТВ, 2 ОВ, 2 МК)</w:t>
      </w:r>
    </w:p>
    <w:p w14:paraId="79052523" w14:textId="77777777" w:rsidR="00D07538" w:rsidRPr="00D07538" w:rsidRDefault="00D07538" w:rsidP="00D07538">
      <w:pPr>
        <w:widowControl w:val="0"/>
        <w:numPr>
          <w:ilvl w:val="0"/>
          <w:numId w:val="33"/>
        </w:numPr>
        <w:tabs>
          <w:tab w:val="right" w:leader="underscore" w:pos="9639"/>
        </w:tabs>
        <w:autoSpaceDE w:val="0"/>
        <w:autoSpaceDN w:val="0"/>
        <w:spacing w:after="0" w:line="240" w:lineRule="auto"/>
        <w:jc w:val="center"/>
        <w:rPr>
          <w:rFonts w:ascii="Arial" w:eastAsia="Times New Roman" w:hAnsi="Arial" w:cs="Arial"/>
          <w:color w:val="000000"/>
          <w:sz w:val="24"/>
          <w:szCs w:val="24"/>
          <w:u w:val="single"/>
          <w:lang w:eastAsia="ru-RU"/>
        </w:rPr>
      </w:pPr>
      <w:r w:rsidRPr="00D07538">
        <w:rPr>
          <w:rFonts w:ascii="Arial" w:eastAsia="Times New Roman" w:hAnsi="Arial" w:cs="Arial"/>
          <w:color w:val="000000"/>
          <w:sz w:val="24"/>
          <w:szCs w:val="24"/>
          <w:u w:val="single"/>
          <w:lang w:eastAsia="ru-RU"/>
        </w:rPr>
        <w:t>закрытые задания (тестовые, средний уровень сложности):</w:t>
      </w:r>
    </w:p>
    <w:p w14:paraId="556EA44D"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1.Представители одного из перечисленных направлений психологического консультирования заинтересованы в определении функциональных связей между внешними событиями и поведением пациента. Это направление называется;</w:t>
      </w:r>
    </w:p>
    <w:p w14:paraId="10A21017"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а) экзистенциальным;</w:t>
      </w:r>
    </w:p>
    <w:p w14:paraId="34500E55"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b/>
          <w:bCs/>
          <w:sz w:val="20"/>
          <w:szCs w:val="20"/>
        </w:rPr>
        <w:t>б) бихевиоральным</w:t>
      </w:r>
      <w:r w:rsidRPr="00D07538">
        <w:rPr>
          <w:rFonts w:ascii="Arial" w:eastAsia="Arial" w:hAnsi="Arial" w:cs="Arial"/>
          <w:sz w:val="20"/>
          <w:szCs w:val="20"/>
        </w:rPr>
        <w:t>;</w:t>
      </w:r>
    </w:p>
    <w:p w14:paraId="7E42B3C2"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в) психоаналитическим.</w:t>
      </w:r>
    </w:p>
    <w:p w14:paraId="5FF7145B"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2. Когда в процессе психологического консультирования, консультант внимателен к клиенту, повторяет его слова и выкристаллизовывает основную мысль в сжатом виде, то можно говорить о технике:</w:t>
      </w:r>
    </w:p>
    <w:p w14:paraId="24D4E311"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а) перефразирования;</w:t>
      </w:r>
    </w:p>
    <w:p w14:paraId="1617CE42" w14:textId="77777777" w:rsidR="00D07538" w:rsidRPr="00D07538" w:rsidRDefault="00D07538" w:rsidP="00D07538">
      <w:pPr>
        <w:widowControl w:val="0"/>
        <w:autoSpaceDE w:val="0"/>
        <w:autoSpaceDN w:val="0"/>
        <w:spacing w:after="0" w:line="240" w:lineRule="auto"/>
        <w:rPr>
          <w:rFonts w:ascii="Arial" w:eastAsia="Arial" w:hAnsi="Arial" w:cs="Arial"/>
          <w:b/>
          <w:bCs/>
          <w:sz w:val="20"/>
          <w:szCs w:val="20"/>
        </w:rPr>
      </w:pPr>
      <w:r w:rsidRPr="00D07538">
        <w:rPr>
          <w:rFonts w:ascii="Arial" w:eastAsia="Arial" w:hAnsi="Arial" w:cs="Arial"/>
          <w:b/>
          <w:bCs/>
          <w:sz w:val="20"/>
          <w:szCs w:val="20"/>
        </w:rPr>
        <w:t>б) обобщения;</w:t>
      </w:r>
    </w:p>
    <w:p w14:paraId="2A506D9B"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в) отражении чувств.</w:t>
      </w:r>
    </w:p>
    <w:p w14:paraId="6A898C8D"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Times New Roman" w:hAnsi="Arial" w:cs="Arial"/>
          <w:color w:val="000000"/>
          <w:sz w:val="20"/>
          <w:szCs w:val="20"/>
          <w:lang w:eastAsia="ru-RU"/>
        </w:rPr>
        <w:t>3.</w:t>
      </w:r>
      <w:r w:rsidRPr="00D07538">
        <w:rPr>
          <w:rFonts w:ascii="Arial" w:eastAsia="Arial" w:hAnsi="Arial" w:cs="Arial"/>
          <w:sz w:val="24"/>
          <w:szCs w:val="24"/>
        </w:rPr>
        <w:t xml:space="preserve"> </w:t>
      </w:r>
      <w:r w:rsidRPr="00D07538">
        <w:rPr>
          <w:rFonts w:ascii="Arial" w:eastAsia="Arial" w:hAnsi="Arial" w:cs="Arial"/>
          <w:sz w:val="20"/>
          <w:szCs w:val="20"/>
        </w:rPr>
        <w:t>Термин для обозначения клиентов, характеризующихся приходом на консультацию по чужой инициативе, наличием сопротивления консультированию, демонстрацией безразличия и враждебности:</w:t>
      </w:r>
    </w:p>
    <w:p w14:paraId="39E1F4BC"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1) незаинтересованные</w:t>
      </w:r>
    </w:p>
    <w:p w14:paraId="2C769F46" w14:textId="77777777" w:rsidR="00D07538" w:rsidRPr="00D07538" w:rsidRDefault="00D07538" w:rsidP="00D07538">
      <w:pPr>
        <w:widowControl w:val="0"/>
        <w:autoSpaceDE w:val="0"/>
        <w:autoSpaceDN w:val="0"/>
        <w:spacing w:after="0" w:line="240" w:lineRule="auto"/>
        <w:rPr>
          <w:rFonts w:ascii="Arial" w:eastAsia="Arial" w:hAnsi="Arial" w:cs="Arial"/>
          <w:b/>
          <w:bCs/>
          <w:sz w:val="20"/>
          <w:szCs w:val="20"/>
        </w:rPr>
      </w:pPr>
      <w:r w:rsidRPr="00D07538">
        <w:rPr>
          <w:rFonts w:ascii="Arial" w:eastAsia="Arial" w:hAnsi="Arial" w:cs="Arial"/>
          <w:b/>
          <w:bCs/>
          <w:sz w:val="20"/>
          <w:szCs w:val="20"/>
        </w:rPr>
        <w:t>2) немотивированные</w:t>
      </w:r>
    </w:p>
    <w:p w14:paraId="5DC90523"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3) враждебные</w:t>
      </w:r>
    </w:p>
    <w:p w14:paraId="03D6FF36"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4) безразличные</w:t>
      </w:r>
    </w:p>
    <w:p w14:paraId="6A0978E1" w14:textId="77777777" w:rsidR="00D07538" w:rsidRPr="00D07538" w:rsidRDefault="00D07538" w:rsidP="00D07538">
      <w:pPr>
        <w:widowControl w:val="0"/>
        <w:tabs>
          <w:tab w:val="right" w:leader="underscore" w:pos="9639"/>
        </w:tabs>
        <w:autoSpaceDE w:val="0"/>
        <w:autoSpaceDN w:val="0"/>
        <w:spacing w:after="0" w:line="240" w:lineRule="auto"/>
        <w:jc w:val="both"/>
        <w:rPr>
          <w:rFonts w:ascii="Arial" w:eastAsia="Times New Roman" w:hAnsi="Arial" w:cs="Arial"/>
          <w:color w:val="000000"/>
          <w:sz w:val="20"/>
          <w:szCs w:val="20"/>
          <w:lang w:eastAsia="ru-RU"/>
        </w:rPr>
      </w:pPr>
      <w:r w:rsidRPr="00D07538">
        <w:rPr>
          <w:rFonts w:ascii="Arial" w:eastAsia="Times New Roman" w:hAnsi="Arial" w:cs="Arial"/>
          <w:color w:val="000000"/>
          <w:sz w:val="20"/>
          <w:szCs w:val="20"/>
          <w:lang w:eastAsia="ru-RU"/>
        </w:rPr>
        <w:t xml:space="preserve">4. Цели применения техники перефразирования: </w:t>
      </w:r>
    </w:p>
    <w:p w14:paraId="086F4DC5" w14:textId="77777777" w:rsidR="00D07538" w:rsidRPr="00D07538" w:rsidRDefault="00D07538" w:rsidP="00D07538">
      <w:pPr>
        <w:widowControl w:val="0"/>
        <w:tabs>
          <w:tab w:val="right" w:leader="underscore" w:pos="9639"/>
        </w:tabs>
        <w:autoSpaceDE w:val="0"/>
        <w:autoSpaceDN w:val="0"/>
        <w:spacing w:after="0" w:line="240" w:lineRule="auto"/>
        <w:jc w:val="both"/>
        <w:rPr>
          <w:rFonts w:ascii="Arial" w:eastAsia="Times New Roman" w:hAnsi="Arial" w:cs="Arial"/>
          <w:b/>
          <w:bCs/>
          <w:color w:val="000000"/>
          <w:sz w:val="20"/>
          <w:szCs w:val="20"/>
          <w:lang w:eastAsia="ru-RU"/>
        </w:rPr>
      </w:pPr>
      <w:r w:rsidRPr="00D07538">
        <w:rPr>
          <w:rFonts w:ascii="Arial" w:eastAsia="Times New Roman" w:hAnsi="Arial" w:cs="Arial"/>
          <w:b/>
          <w:bCs/>
          <w:color w:val="000000"/>
          <w:sz w:val="20"/>
          <w:szCs w:val="20"/>
          <w:lang w:eastAsia="ru-RU"/>
        </w:rPr>
        <w:t>1) показать клиенту, что консультант очень внимателен и пытается его понять</w:t>
      </w:r>
    </w:p>
    <w:p w14:paraId="310745F9" w14:textId="77777777" w:rsidR="00D07538" w:rsidRPr="00D07538" w:rsidRDefault="00D07538" w:rsidP="00D07538">
      <w:pPr>
        <w:widowControl w:val="0"/>
        <w:tabs>
          <w:tab w:val="right" w:leader="underscore" w:pos="9639"/>
        </w:tabs>
        <w:autoSpaceDE w:val="0"/>
        <w:autoSpaceDN w:val="0"/>
        <w:spacing w:after="0" w:line="240" w:lineRule="auto"/>
        <w:jc w:val="both"/>
        <w:rPr>
          <w:rFonts w:ascii="Arial" w:eastAsia="Times New Roman" w:hAnsi="Arial" w:cs="Arial"/>
          <w:color w:val="000000"/>
          <w:sz w:val="20"/>
          <w:szCs w:val="20"/>
          <w:lang w:eastAsia="ru-RU"/>
        </w:rPr>
      </w:pPr>
      <w:r w:rsidRPr="00D07538">
        <w:rPr>
          <w:rFonts w:ascii="Arial" w:eastAsia="Times New Roman" w:hAnsi="Arial" w:cs="Arial"/>
          <w:color w:val="000000"/>
          <w:sz w:val="20"/>
          <w:szCs w:val="20"/>
          <w:lang w:eastAsia="ru-RU"/>
        </w:rPr>
        <w:t>2)  заменить смысл утверждения клиента</w:t>
      </w:r>
    </w:p>
    <w:p w14:paraId="7F143F44" w14:textId="77777777" w:rsidR="00D07538" w:rsidRPr="00D07538" w:rsidRDefault="00D07538" w:rsidP="00D07538">
      <w:pPr>
        <w:widowControl w:val="0"/>
        <w:tabs>
          <w:tab w:val="right" w:leader="underscore" w:pos="9639"/>
        </w:tabs>
        <w:autoSpaceDE w:val="0"/>
        <w:autoSpaceDN w:val="0"/>
        <w:spacing w:after="0" w:line="240" w:lineRule="auto"/>
        <w:jc w:val="both"/>
        <w:rPr>
          <w:rFonts w:ascii="Arial" w:eastAsia="Times New Roman" w:hAnsi="Arial" w:cs="Arial"/>
          <w:color w:val="000000"/>
          <w:sz w:val="20"/>
          <w:szCs w:val="20"/>
          <w:lang w:eastAsia="ru-RU"/>
        </w:rPr>
      </w:pPr>
      <w:r w:rsidRPr="00D07538">
        <w:rPr>
          <w:rFonts w:ascii="Arial" w:eastAsia="Times New Roman" w:hAnsi="Arial" w:cs="Arial"/>
          <w:color w:val="000000"/>
          <w:sz w:val="20"/>
          <w:szCs w:val="20"/>
          <w:lang w:eastAsia="ru-RU"/>
        </w:rPr>
        <w:t>3) проверить правильность понимания мыслей клиента консультантом</w:t>
      </w:r>
    </w:p>
    <w:p w14:paraId="46CBFD6D" w14:textId="77777777" w:rsidR="00D07538" w:rsidRPr="00D07538" w:rsidRDefault="00D07538" w:rsidP="00D07538">
      <w:pPr>
        <w:widowControl w:val="0"/>
        <w:tabs>
          <w:tab w:val="right" w:leader="underscore" w:pos="9639"/>
        </w:tabs>
        <w:autoSpaceDE w:val="0"/>
        <w:autoSpaceDN w:val="0"/>
        <w:spacing w:after="0" w:line="240" w:lineRule="auto"/>
        <w:jc w:val="both"/>
        <w:rPr>
          <w:rFonts w:ascii="Arial" w:eastAsia="Times New Roman" w:hAnsi="Arial" w:cs="Arial"/>
          <w:color w:val="000000"/>
          <w:sz w:val="20"/>
          <w:szCs w:val="20"/>
          <w:lang w:eastAsia="ru-RU"/>
        </w:rPr>
      </w:pPr>
      <w:r w:rsidRPr="00D07538">
        <w:rPr>
          <w:rFonts w:ascii="Arial" w:eastAsia="Times New Roman" w:hAnsi="Arial" w:cs="Arial"/>
          <w:color w:val="000000"/>
          <w:sz w:val="20"/>
          <w:szCs w:val="20"/>
          <w:lang w:eastAsia="ru-RU"/>
        </w:rPr>
        <w:t>4) предъявить мнение консультанта</w:t>
      </w:r>
    </w:p>
    <w:p w14:paraId="1AC623D4" w14:textId="77777777" w:rsidR="00D07538" w:rsidRPr="00D07538" w:rsidRDefault="00D07538" w:rsidP="00D07538">
      <w:pPr>
        <w:widowControl w:val="0"/>
        <w:tabs>
          <w:tab w:val="right" w:leader="underscore" w:pos="9639"/>
        </w:tabs>
        <w:autoSpaceDE w:val="0"/>
        <w:autoSpaceDN w:val="0"/>
        <w:spacing w:after="0" w:line="240" w:lineRule="auto"/>
        <w:jc w:val="center"/>
        <w:rPr>
          <w:rFonts w:ascii="Arial" w:eastAsia="Times New Roman" w:hAnsi="Arial" w:cs="Arial"/>
          <w:color w:val="000000"/>
          <w:sz w:val="24"/>
          <w:szCs w:val="24"/>
          <w:u w:val="single"/>
          <w:lang w:eastAsia="ru-RU"/>
        </w:rPr>
      </w:pPr>
      <w:r w:rsidRPr="00D07538">
        <w:rPr>
          <w:rFonts w:ascii="Arial" w:eastAsia="Times New Roman" w:hAnsi="Arial" w:cs="Arial"/>
          <w:color w:val="000000"/>
          <w:sz w:val="24"/>
          <w:szCs w:val="24"/>
          <w:u w:val="single"/>
          <w:lang w:eastAsia="ru-RU"/>
        </w:rPr>
        <w:t>2) открытые задания (тестовые, повышенный уровень сложности):</w:t>
      </w:r>
    </w:p>
    <w:p w14:paraId="3E593EB4"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bookmarkStart w:id="14" w:name="_Hlk139294214"/>
      <w:r w:rsidRPr="00D07538">
        <w:rPr>
          <w:rFonts w:ascii="Times New Roman" w:eastAsia="Arial" w:hAnsi="Times New Roman" w:cs="Times New Roman"/>
          <w:sz w:val="20"/>
          <w:szCs w:val="20"/>
        </w:rPr>
        <w:t>1</w:t>
      </w:r>
      <w:r w:rsidRPr="00D07538">
        <w:rPr>
          <w:rFonts w:ascii="Arial" w:eastAsia="Arial" w:hAnsi="Arial" w:cs="Arial"/>
          <w:sz w:val="20"/>
          <w:szCs w:val="20"/>
        </w:rPr>
        <w:t>.Техника психологического консультирования, с помощью которой увеличивается эмоциональное взаимопонимание консультанта и клиента; предоставляется возможность клиенту «погрузиться» в себя и изучать свои чувства, установки, поведение; а также достигается понимание того, что ответственность за беседу лежит на плечах клиента называется:</w:t>
      </w:r>
    </w:p>
    <w:p w14:paraId="00C74C32"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b/>
          <w:bCs/>
          <w:sz w:val="20"/>
          <w:szCs w:val="20"/>
        </w:rPr>
        <w:t>Ответ:</w:t>
      </w:r>
      <w:r w:rsidRPr="00D07538">
        <w:rPr>
          <w:rFonts w:ascii="Arial" w:eastAsia="Arial" w:hAnsi="Arial" w:cs="Arial"/>
          <w:sz w:val="20"/>
          <w:szCs w:val="20"/>
        </w:rPr>
        <w:t xml:space="preserve">  молчание.</w:t>
      </w:r>
    </w:p>
    <w:p w14:paraId="78C2D49B"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2. Реакция консультанта в процессе проведения консультации, противоречащая поведению клиента называется:</w:t>
      </w:r>
    </w:p>
    <w:p w14:paraId="65633239"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b/>
          <w:bCs/>
          <w:sz w:val="20"/>
          <w:szCs w:val="20"/>
        </w:rPr>
        <w:t>Ответ</w:t>
      </w:r>
      <w:r w:rsidRPr="00D07538">
        <w:rPr>
          <w:rFonts w:ascii="Arial" w:eastAsia="Arial" w:hAnsi="Arial" w:cs="Arial"/>
          <w:sz w:val="20"/>
          <w:szCs w:val="20"/>
        </w:rPr>
        <w:t>: конфронтация</w:t>
      </w:r>
    </w:p>
    <w:bookmarkEnd w:id="14"/>
    <w:p w14:paraId="298A9A16" w14:textId="77777777" w:rsidR="00D07538" w:rsidRPr="00D07538" w:rsidRDefault="00D07538" w:rsidP="00D07538">
      <w:pPr>
        <w:widowControl w:val="0"/>
        <w:tabs>
          <w:tab w:val="right" w:leader="underscore" w:pos="9639"/>
        </w:tabs>
        <w:autoSpaceDE w:val="0"/>
        <w:autoSpaceDN w:val="0"/>
        <w:spacing w:after="0" w:line="240" w:lineRule="auto"/>
        <w:jc w:val="center"/>
        <w:rPr>
          <w:rFonts w:ascii="Arial" w:eastAsia="Times New Roman" w:hAnsi="Arial" w:cs="Arial"/>
          <w:color w:val="000000"/>
          <w:sz w:val="24"/>
          <w:szCs w:val="24"/>
          <w:u w:val="single"/>
          <w:lang w:eastAsia="ru-RU"/>
        </w:rPr>
      </w:pPr>
      <w:r w:rsidRPr="00D07538">
        <w:rPr>
          <w:rFonts w:ascii="Arial" w:eastAsia="Times New Roman" w:hAnsi="Arial" w:cs="Arial"/>
          <w:color w:val="000000"/>
          <w:sz w:val="24"/>
          <w:szCs w:val="24"/>
          <w:u w:val="single"/>
          <w:lang w:eastAsia="ru-RU"/>
        </w:rPr>
        <w:t>3) открытые задания (мини-кейсы, средний уровень сложности):</w:t>
      </w:r>
    </w:p>
    <w:p w14:paraId="45460E9D" w14:textId="77777777" w:rsidR="00D07538" w:rsidRPr="00D07538" w:rsidRDefault="00D07538" w:rsidP="00D07538">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 xml:space="preserve">1. Семен К., 15 лет. В последнее время периодически пропускает занятия в школе, родители связь с учителем не поддерживают. В связи с этим классная руководительница обратилась к школьному психологу и попросила принять меры в отношении ученика и его родителей. В результате посещения семьи ученика, выявлена следующая ситуация: мальчика дома не было, отца обнаружили в состоянии алкогольного опьянения, сестренка 8 лет в синяках, а из беседы выяснилось, что мать полгода назад умерла. Разработайте коррекционнно-развивающую программу с целью гармонизации психического функционирования </w:t>
      </w:r>
      <w:proofErr w:type="gramStart"/>
      <w:r w:rsidRPr="00D07538">
        <w:rPr>
          <w:rFonts w:ascii="Arial" w:eastAsia="Times New Roman" w:hAnsi="Arial" w:cs="Arial"/>
          <w:sz w:val="20"/>
          <w:szCs w:val="20"/>
          <w:lang w:eastAsia="ru-RU"/>
        </w:rPr>
        <w:t>подростка..</w:t>
      </w:r>
      <w:proofErr w:type="gramEnd"/>
      <w:r w:rsidRPr="00D07538">
        <w:rPr>
          <w:rFonts w:ascii="Arial" w:eastAsia="Times New Roman" w:hAnsi="Arial" w:cs="Arial"/>
          <w:sz w:val="20"/>
          <w:szCs w:val="20"/>
          <w:lang w:eastAsia="ru-RU"/>
        </w:rPr>
        <w:t xml:space="preserve"> </w:t>
      </w:r>
    </w:p>
    <w:p w14:paraId="2BAB87F6" w14:textId="77777777" w:rsidR="00D07538" w:rsidRPr="00D07538" w:rsidRDefault="00D07538" w:rsidP="00D07538">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Программа коррекционно-развивающая.</w:t>
      </w:r>
    </w:p>
    <w:p w14:paraId="6E8BA38F" w14:textId="77777777" w:rsidR="00D07538" w:rsidRPr="00D07538" w:rsidRDefault="00D07538" w:rsidP="00D07538">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1.Опираясь на социальную ситуацию развития в подростковом психолог провести е экспертно-диагностические действия по изучению личности подростка.</w:t>
      </w:r>
    </w:p>
    <w:p w14:paraId="7E0E91D1" w14:textId="77777777" w:rsidR="00D07538" w:rsidRPr="00D07538" w:rsidRDefault="00D07538" w:rsidP="00D07538">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2. На основании результатов диагностики дать рекомендации педагогическому коллективу по взаимодействию с подростком.</w:t>
      </w:r>
    </w:p>
    <w:p w14:paraId="0FFCFC49" w14:textId="77777777" w:rsidR="00D07538" w:rsidRPr="00D07538" w:rsidRDefault="00D07538" w:rsidP="00D07538">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2.Провести просветительскую работу с педагогическим коллективом (методическое объединение на тему «Психологические особенности подростков», «Девиантное поведение, его причины и последствия»);</w:t>
      </w:r>
    </w:p>
    <w:p w14:paraId="77672BA5" w14:textId="77777777" w:rsidR="00D07538" w:rsidRPr="00D07538" w:rsidRDefault="00D07538" w:rsidP="00D07538">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3. Осуществлять индивидуальную консультативную деятельность по работе с травмой подростка.</w:t>
      </w:r>
    </w:p>
    <w:p w14:paraId="4C0262CF" w14:textId="77777777" w:rsidR="00D07538" w:rsidRPr="00D07538" w:rsidRDefault="00D07538" w:rsidP="00D07538">
      <w:pPr>
        <w:widowControl w:val="0"/>
        <w:tabs>
          <w:tab w:val="right" w:pos="9072"/>
        </w:tabs>
        <w:autoSpaceDE w:val="0"/>
        <w:autoSpaceDN w:val="0"/>
        <w:spacing w:after="0" w:line="240" w:lineRule="auto"/>
        <w:jc w:val="both"/>
        <w:rPr>
          <w:rFonts w:ascii="Arial" w:eastAsia="Times New Roman" w:hAnsi="Arial" w:cs="Arial"/>
          <w:sz w:val="20"/>
          <w:szCs w:val="20"/>
          <w:lang w:eastAsia="ru-RU"/>
        </w:rPr>
      </w:pPr>
    </w:p>
    <w:p w14:paraId="1295816F" w14:textId="77777777" w:rsidR="00D07538" w:rsidRPr="00D07538" w:rsidRDefault="00D07538" w:rsidP="00D07538">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2.</w:t>
      </w:r>
      <w:r w:rsidRPr="00D07538">
        <w:rPr>
          <w:rFonts w:ascii="Arial" w:eastAsia="Arial" w:hAnsi="Arial" w:cs="Arial"/>
        </w:rPr>
        <w:t xml:space="preserve"> </w:t>
      </w:r>
      <w:r w:rsidRPr="00D07538">
        <w:rPr>
          <w:rFonts w:ascii="Arial" w:eastAsia="Times New Roman" w:hAnsi="Arial" w:cs="Arial"/>
          <w:sz w:val="20"/>
          <w:szCs w:val="20"/>
          <w:lang w:eastAsia="ru-RU"/>
        </w:rPr>
        <w:t xml:space="preserve">Молодой человек вернулся из армии, службу проходил в одной из «горячих точек». Имеет ранения. Не может найти работу. Проживает с пожилыми родителями и 13-летней сестрой. Определите </w:t>
      </w:r>
      <w:r w:rsidRPr="00D07538">
        <w:rPr>
          <w:rFonts w:ascii="Arial" w:eastAsia="Times New Roman" w:hAnsi="Arial" w:cs="Arial"/>
          <w:sz w:val="20"/>
          <w:szCs w:val="20"/>
          <w:lang w:eastAsia="ru-RU"/>
        </w:rPr>
        <w:lastRenderedPageBreak/>
        <w:t xml:space="preserve">проблемы клиента. Составьте программу работы с молодым человеком, включив в нее следующие аспекты: в какие учреждения и организации может он обратиться; какие м-ры помощи Вы можете предложить? </w:t>
      </w:r>
    </w:p>
    <w:p w14:paraId="0C9337D3" w14:textId="77777777" w:rsidR="00D07538" w:rsidRPr="00D07538" w:rsidRDefault="00D07538" w:rsidP="00D07538">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 xml:space="preserve">Ответ: Основные проблемы клиента: проблемы с поиском работы, социальная дезадаптация, необходимость в социальной реабилитации, работа психолога с ПТСР. Молодой человек может обратиться в следующие учреждения: центр занятости населения (цель: встать на учет), реабилитационный центр (цель: улучшить состояние здоровья), социальный центр (цель: получить возможные льготы), центры социально–психологической помощи (цель: психологическая поддержка), общественные организации ветеранов боевых действий. </w:t>
      </w:r>
    </w:p>
    <w:p w14:paraId="06D14B7C" w14:textId="77777777" w:rsidR="00D07538" w:rsidRPr="00D07538" w:rsidRDefault="00D07538" w:rsidP="00D07538">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В данной ситуации молодому человеку требуется психологическая реабилитация для того, чтобы адаптироваться к реальным послевоенным условиям. Как ветерану боевых действий молодому человеку необходимо обратиться в центр социальной работы по начислению ветеранских выплат. В центре занятости могут предложить переобучение и переквалификацию. Обращение в медицинские учреждения необходимы с целью поправить свое здоровье и медицинского осмотра после ранения.</w:t>
      </w:r>
    </w:p>
    <w:p w14:paraId="26497F82" w14:textId="77777777" w:rsidR="00D07538" w:rsidRPr="00D07538" w:rsidRDefault="00D07538" w:rsidP="00D07538">
      <w:pPr>
        <w:widowControl w:val="0"/>
        <w:tabs>
          <w:tab w:val="right" w:pos="9072"/>
        </w:tabs>
        <w:autoSpaceDE w:val="0"/>
        <w:autoSpaceDN w:val="0"/>
        <w:spacing w:after="0" w:line="240" w:lineRule="auto"/>
        <w:jc w:val="both"/>
        <w:rPr>
          <w:rFonts w:ascii="Arial" w:eastAsia="Times New Roman" w:hAnsi="Arial" w:cs="Arial"/>
          <w:sz w:val="20"/>
          <w:szCs w:val="20"/>
          <w:lang w:eastAsia="ru-RU"/>
        </w:rPr>
      </w:pPr>
    </w:p>
    <w:p w14:paraId="6CAD5F30" w14:textId="77777777" w:rsidR="00D07538" w:rsidRPr="00D07538" w:rsidRDefault="00D07538" w:rsidP="00D07538">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b/>
          <w:bCs/>
          <w:sz w:val="20"/>
          <w:szCs w:val="20"/>
          <w:lang w:eastAsia="ru-RU"/>
        </w:rPr>
        <w:t>ОПК-7</w:t>
      </w:r>
      <w:r w:rsidRPr="00D07538">
        <w:rPr>
          <w:rFonts w:ascii="Arial" w:eastAsia="Times New Roman" w:hAnsi="Arial" w:cs="Arial"/>
          <w:sz w:val="20"/>
          <w:szCs w:val="20"/>
          <w:lang w:eastAsia="ru-RU"/>
        </w:rPr>
        <w:tab/>
        <w:t xml:space="preserve"> Способен поддерживать уровень профессиональной компетенции, в том числе за счет понимания и готовности работать под супервизией</w:t>
      </w:r>
    </w:p>
    <w:p w14:paraId="5229A0C8" w14:textId="77777777" w:rsidR="00D07538" w:rsidRPr="00D07538" w:rsidRDefault="00D07538" w:rsidP="00D07538">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b/>
          <w:bCs/>
          <w:sz w:val="20"/>
          <w:szCs w:val="20"/>
          <w:lang w:eastAsia="ru-RU"/>
        </w:rPr>
        <w:t>ОПК-7.2</w:t>
      </w:r>
      <w:r w:rsidRPr="00D07538">
        <w:rPr>
          <w:rFonts w:ascii="Arial" w:eastAsia="Times New Roman" w:hAnsi="Arial" w:cs="Arial"/>
          <w:sz w:val="20"/>
          <w:szCs w:val="20"/>
          <w:lang w:eastAsia="ru-RU"/>
        </w:rPr>
        <w:t xml:space="preserve"> </w:t>
      </w:r>
      <w:r w:rsidRPr="00D07538">
        <w:rPr>
          <w:rFonts w:ascii="Arial" w:eastAsia="Times New Roman" w:hAnsi="Arial" w:cs="Arial"/>
          <w:sz w:val="20"/>
          <w:szCs w:val="20"/>
          <w:lang w:eastAsia="ru-RU"/>
        </w:rPr>
        <w:tab/>
        <w:t>Ориентируясь на оценку профессиональной деятельности супервизором, составляет план профессионального самосовершенствования</w:t>
      </w:r>
    </w:p>
    <w:p w14:paraId="220A0BAC" w14:textId="77777777" w:rsidR="00D07538" w:rsidRPr="00D07538" w:rsidRDefault="00D07538" w:rsidP="00D07538">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b/>
          <w:bCs/>
          <w:sz w:val="20"/>
          <w:szCs w:val="20"/>
          <w:lang w:eastAsia="ru-RU"/>
        </w:rPr>
        <w:t>Знать:</w:t>
      </w:r>
      <w:r w:rsidRPr="00D07538">
        <w:rPr>
          <w:rFonts w:ascii="Arial" w:eastAsia="Times New Roman" w:hAnsi="Arial" w:cs="Arial"/>
          <w:sz w:val="20"/>
          <w:szCs w:val="20"/>
          <w:lang w:eastAsia="ru-RU"/>
        </w:rPr>
        <w:t xml:space="preserve"> современные достижения в области психологического консультирования, поддерживать уровень профессионализма и компетенции в том числе за счет понимания и готовности работать под супервизией </w:t>
      </w:r>
    </w:p>
    <w:p w14:paraId="766E985A" w14:textId="77777777" w:rsidR="00D07538" w:rsidRPr="00D07538" w:rsidRDefault="00D07538" w:rsidP="00D07538">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b/>
          <w:bCs/>
          <w:sz w:val="20"/>
          <w:szCs w:val="20"/>
          <w:lang w:eastAsia="ru-RU"/>
        </w:rPr>
        <w:t>Уметь:</w:t>
      </w:r>
      <w:r w:rsidRPr="00D07538">
        <w:rPr>
          <w:rFonts w:ascii="Arial" w:eastAsia="Times New Roman" w:hAnsi="Arial" w:cs="Arial"/>
          <w:sz w:val="20"/>
          <w:szCs w:val="20"/>
          <w:lang w:eastAsia="ru-RU"/>
        </w:rPr>
        <w:t xml:space="preserve"> использовать рекомендации супервизора для решения профессиональных задач и составления плана профессионального самосовершенствования</w:t>
      </w:r>
    </w:p>
    <w:p w14:paraId="0BD7B0DB" w14:textId="77777777" w:rsidR="00D07538" w:rsidRPr="00D07538" w:rsidRDefault="00D07538" w:rsidP="00D07538">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b/>
          <w:bCs/>
          <w:sz w:val="20"/>
          <w:szCs w:val="20"/>
          <w:lang w:eastAsia="ru-RU"/>
        </w:rPr>
        <w:t>Владеть:</w:t>
      </w:r>
      <w:r w:rsidRPr="00D07538">
        <w:rPr>
          <w:rFonts w:ascii="Arial" w:eastAsia="Times New Roman" w:hAnsi="Arial" w:cs="Arial"/>
          <w:sz w:val="20"/>
          <w:szCs w:val="20"/>
          <w:lang w:eastAsia="ru-RU"/>
        </w:rPr>
        <w:t xml:space="preserve"> навыками использования рекомендации супервизора для решения профессиональных задач и составления плана профессионального самосовершенствования</w:t>
      </w:r>
    </w:p>
    <w:p w14:paraId="6CA87448" w14:textId="77777777" w:rsidR="00D07538" w:rsidRPr="00D07538" w:rsidRDefault="00D07538" w:rsidP="00D07538">
      <w:pPr>
        <w:widowControl w:val="0"/>
        <w:tabs>
          <w:tab w:val="right" w:leader="underscore" w:pos="9639"/>
        </w:tabs>
        <w:autoSpaceDE w:val="0"/>
        <w:autoSpaceDN w:val="0"/>
        <w:spacing w:after="0" w:line="240" w:lineRule="auto"/>
        <w:jc w:val="center"/>
        <w:rPr>
          <w:rFonts w:ascii="Arial" w:eastAsia="Times New Roman" w:hAnsi="Arial" w:cs="Arial"/>
          <w:b/>
          <w:color w:val="000000"/>
          <w:sz w:val="24"/>
          <w:szCs w:val="20"/>
          <w:lang w:eastAsia="ru-RU"/>
        </w:rPr>
      </w:pPr>
      <w:bookmarkStart w:id="15" w:name="_Hlk139283737"/>
      <w:bookmarkStart w:id="16" w:name="_Hlk139283720"/>
      <w:r w:rsidRPr="00D07538">
        <w:rPr>
          <w:rFonts w:ascii="Arial" w:eastAsia="Times New Roman" w:hAnsi="Arial" w:cs="Arial"/>
          <w:b/>
          <w:color w:val="000000"/>
          <w:sz w:val="24"/>
          <w:szCs w:val="20"/>
          <w:lang w:eastAsia="ru-RU"/>
        </w:rPr>
        <w:t xml:space="preserve">Перечень заданий для оценки сформированности </w:t>
      </w:r>
    </w:p>
    <w:p w14:paraId="1581ED3D" w14:textId="77777777" w:rsidR="00D07538" w:rsidRPr="00D07538" w:rsidRDefault="00D07538" w:rsidP="00D07538">
      <w:pPr>
        <w:widowControl w:val="0"/>
        <w:tabs>
          <w:tab w:val="right" w:leader="underscore" w:pos="9639"/>
        </w:tabs>
        <w:autoSpaceDE w:val="0"/>
        <w:autoSpaceDN w:val="0"/>
        <w:spacing w:after="0" w:line="240" w:lineRule="auto"/>
        <w:jc w:val="center"/>
        <w:rPr>
          <w:rFonts w:ascii="Arial" w:eastAsia="Times New Roman" w:hAnsi="Arial" w:cs="Arial"/>
          <w:sz w:val="20"/>
          <w:szCs w:val="20"/>
          <w:lang w:eastAsia="ru-RU"/>
        </w:rPr>
      </w:pPr>
      <w:r w:rsidRPr="00D07538">
        <w:rPr>
          <w:rFonts w:ascii="Arial" w:eastAsia="Times New Roman" w:hAnsi="Arial" w:cs="Arial"/>
          <w:b/>
          <w:color w:val="000000"/>
          <w:sz w:val="24"/>
          <w:szCs w:val="20"/>
          <w:lang w:eastAsia="ru-RU"/>
        </w:rPr>
        <w:t>индикатора компетенции ОПК-7.2</w:t>
      </w:r>
      <w:r w:rsidRPr="00D07538">
        <w:rPr>
          <w:rFonts w:ascii="Arial" w:eastAsia="Times New Roman" w:hAnsi="Arial" w:cs="Arial"/>
          <w:sz w:val="20"/>
          <w:szCs w:val="20"/>
          <w:lang w:eastAsia="ru-RU"/>
        </w:rPr>
        <w:t xml:space="preserve">) </w:t>
      </w:r>
    </w:p>
    <w:p w14:paraId="3476F309" w14:textId="77777777" w:rsidR="00D07538" w:rsidRPr="00D07538" w:rsidRDefault="00D07538" w:rsidP="00D07538">
      <w:pPr>
        <w:widowControl w:val="0"/>
        <w:tabs>
          <w:tab w:val="right" w:leader="underscore" w:pos="9639"/>
        </w:tabs>
        <w:autoSpaceDE w:val="0"/>
        <w:autoSpaceDN w:val="0"/>
        <w:spacing w:after="0" w:line="240" w:lineRule="auto"/>
        <w:jc w:val="center"/>
        <w:rPr>
          <w:rFonts w:ascii="Arial" w:eastAsia="Times New Roman" w:hAnsi="Arial" w:cs="Arial"/>
          <w:sz w:val="20"/>
          <w:szCs w:val="20"/>
          <w:lang w:eastAsia="ru-RU"/>
        </w:rPr>
      </w:pPr>
      <w:bookmarkStart w:id="17" w:name="_Hlk139293958"/>
    </w:p>
    <w:p w14:paraId="52566ABF" w14:textId="77777777" w:rsidR="00D07538" w:rsidRPr="00D07538" w:rsidRDefault="00D07538" w:rsidP="00D07538">
      <w:pPr>
        <w:widowControl w:val="0"/>
        <w:numPr>
          <w:ilvl w:val="0"/>
          <w:numId w:val="35"/>
        </w:numPr>
        <w:tabs>
          <w:tab w:val="right" w:leader="underscore" w:pos="9639"/>
        </w:tabs>
        <w:autoSpaceDE w:val="0"/>
        <w:autoSpaceDN w:val="0"/>
        <w:spacing w:after="0" w:line="240" w:lineRule="auto"/>
        <w:jc w:val="center"/>
        <w:rPr>
          <w:rFonts w:ascii="Arial" w:eastAsia="Times New Roman" w:hAnsi="Arial" w:cs="Arial"/>
          <w:color w:val="000000"/>
          <w:sz w:val="24"/>
          <w:szCs w:val="24"/>
          <w:u w:val="single"/>
          <w:lang w:eastAsia="ru-RU"/>
        </w:rPr>
      </w:pPr>
      <w:bookmarkStart w:id="18" w:name="_Hlk139293858"/>
      <w:r w:rsidRPr="00D07538">
        <w:rPr>
          <w:rFonts w:ascii="Arial" w:eastAsia="Times New Roman" w:hAnsi="Arial" w:cs="Arial"/>
          <w:color w:val="000000"/>
          <w:sz w:val="24"/>
          <w:szCs w:val="24"/>
          <w:u w:val="single"/>
          <w:lang w:eastAsia="ru-RU"/>
        </w:rPr>
        <w:t>закрытые задания (тестовые, средний уровень сложности):</w:t>
      </w:r>
    </w:p>
    <w:bookmarkEnd w:id="17"/>
    <w:bookmarkEnd w:id="18"/>
    <w:p w14:paraId="584A105B"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 xml:space="preserve">1.Основная роль супервизора в помощи психологу-консультанту заключается в том, чтобы: </w:t>
      </w:r>
    </w:p>
    <w:p w14:paraId="2C624D46" w14:textId="77777777" w:rsidR="00D07538" w:rsidRPr="00D07538" w:rsidRDefault="00D07538" w:rsidP="00D07538">
      <w:pPr>
        <w:widowControl w:val="0"/>
        <w:autoSpaceDE w:val="0"/>
        <w:autoSpaceDN w:val="0"/>
        <w:spacing w:after="0" w:line="240" w:lineRule="auto"/>
        <w:rPr>
          <w:rFonts w:ascii="Arial" w:eastAsia="Arial" w:hAnsi="Arial" w:cs="Arial"/>
          <w:b/>
          <w:bCs/>
          <w:sz w:val="20"/>
          <w:szCs w:val="20"/>
        </w:rPr>
      </w:pPr>
      <w:r w:rsidRPr="00D07538">
        <w:rPr>
          <w:rFonts w:ascii="Arial" w:eastAsia="Arial" w:hAnsi="Arial" w:cs="Arial"/>
          <w:sz w:val="20"/>
          <w:szCs w:val="20"/>
        </w:rPr>
        <w:t xml:space="preserve">1) </w:t>
      </w:r>
      <w:r w:rsidRPr="00D07538">
        <w:rPr>
          <w:rFonts w:ascii="Arial" w:eastAsia="Arial" w:hAnsi="Arial" w:cs="Arial"/>
          <w:b/>
          <w:bCs/>
          <w:sz w:val="20"/>
          <w:szCs w:val="20"/>
        </w:rPr>
        <w:t>помочь супервизанту найти свои контрпереносные/переносные реакции и понять, про что они;</w:t>
      </w:r>
    </w:p>
    <w:p w14:paraId="523B4494"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2) дать прямой и правильный ответ на поставленный вопрос психолога;</w:t>
      </w:r>
    </w:p>
    <w:p w14:paraId="46C2CCEA"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3) составить четкую и грамотную рекомендацию</w:t>
      </w:r>
    </w:p>
    <w:p w14:paraId="3A3BFD1B"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4) выписать рецепт</w:t>
      </w:r>
    </w:p>
    <w:p w14:paraId="2A69D551"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 xml:space="preserve">2.Супервизию обычно проводит: </w:t>
      </w:r>
    </w:p>
    <w:p w14:paraId="39295C78"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1) педагог;</w:t>
      </w:r>
    </w:p>
    <w:p w14:paraId="02CD2B7C"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2) родитель;</w:t>
      </w:r>
    </w:p>
    <w:p w14:paraId="1409D6E4" w14:textId="77777777" w:rsidR="00D07538" w:rsidRPr="00D07538" w:rsidRDefault="00D07538" w:rsidP="00D07538">
      <w:pPr>
        <w:widowControl w:val="0"/>
        <w:autoSpaceDE w:val="0"/>
        <w:autoSpaceDN w:val="0"/>
        <w:spacing w:after="0" w:line="240" w:lineRule="auto"/>
        <w:rPr>
          <w:rFonts w:ascii="Arial" w:eastAsia="Arial" w:hAnsi="Arial" w:cs="Arial"/>
          <w:b/>
          <w:bCs/>
          <w:sz w:val="20"/>
          <w:szCs w:val="20"/>
        </w:rPr>
      </w:pPr>
      <w:r w:rsidRPr="00D07538">
        <w:rPr>
          <w:rFonts w:ascii="Arial" w:eastAsia="Arial" w:hAnsi="Arial" w:cs="Arial"/>
          <w:b/>
          <w:bCs/>
          <w:sz w:val="20"/>
          <w:szCs w:val="20"/>
        </w:rPr>
        <w:t>в) супервизор</w:t>
      </w:r>
    </w:p>
    <w:p w14:paraId="5885AE10"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4) психиатр.</w:t>
      </w:r>
    </w:p>
    <w:p w14:paraId="1B73865D"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3.Выделяют следующие формы супервизии на основании включения супервизора в процесс консультировани:</w:t>
      </w:r>
    </w:p>
    <w:p w14:paraId="39F65C80"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1) открытая, закрытая;</w:t>
      </w:r>
    </w:p>
    <w:p w14:paraId="3B47759D" w14:textId="77777777" w:rsidR="00D07538" w:rsidRPr="00D07538" w:rsidRDefault="00D07538" w:rsidP="00D07538">
      <w:pPr>
        <w:widowControl w:val="0"/>
        <w:autoSpaceDE w:val="0"/>
        <w:autoSpaceDN w:val="0"/>
        <w:spacing w:after="0" w:line="240" w:lineRule="auto"/>
        <w:rPr>
          <w:rFonts w:ascii="Arial" w:eastAsia="Arial" w:hAnsi="Arial" w:cs="Arial"/>
          <w:b/>
          <w:bCs/>
          <w:sz w:val="20"/>
          <w:szCs w:val="20"/>
        </w:rPr>
      </w:pPr>
      <w:r w:rsidRPr="00D07538">
        <w:rPr>
          <w:rFonts w:ascii="Arial" w:eastAsia="Arial" w:hAnsi="Arial" w:cs="Arial"/>
          <w:b/>
          <w:bCs/>
          <w:sz w:val="20"/>
          <w:szCs w:val="20"/>
        </w:rPr>
        <w:t>2) очная, очно-заочная, заочная;</w:t>
      </w:r>
    </w:p>
    <w:p w14:paraId="3F77DD14"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3) прямая, косвенная</w:t>
      </w:r>
    </w:p>
    <w:p w14:paraId="74692852"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4) полевая, включенная.</w:t>
      </w:r>
    </w:p>
    <w:p w14:paraId="013CCCC0"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 xml:space="preserve">4. Основная роль консультанта в процессе психологического консультирования состоит:  </w:t>
      </w:r>
    </w:p>
    <w:p w14:paraId="14879813"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а) в указывании клиенту как ему жить;</w:t>
      </w:r>
    </w:p>
    <w:p w14:paraId="30E1DED5"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б</w:t>
      </w:r>
      <w:r w:rsidRPr="00D07538">
        <w:rPr>
          <w:rFonts w:ascii="Arial" w:eastAsia="Arial" w:hAnsi="Arial" w:cs="Arial"/>
          <w:b/>
          <w:bCs/>
          <w:sz w:val="20"/>
          <w:szCs w:val="20"/>
        </w:rPr>
        <w:t>) в помощи клиенту выявить внутренние резервы и устранить факторы, мешающие их использованию;</w:t>
      </w:r>
    </w:p>
    <w:p w14:paraId="642E4CC2"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в) в рекомендации стационарного лечения.</w:t>
      </w:r>
    </w:p>
    <w:p w14:paraId="5F439996" w14:textId="77777777" w:rsidR="00D07538" w:rsidRPr="00D07538" w:rsidRDefault="00D07538" w:rsidP="00D07538">
      <w:pPr>
        <w:widowControl w:val="0"/>
        <w:tabs>
          <w:tab w:val="right" w:leader="underscore" w:pos="9639"/>
        </w:tabs>
        <w:autoSpaceDE w:val="0"/>
        <w:autoSpaceDN w:val="0"/>
        <w:spacing w:after="0" w:line="240" w:lineRule="auto"/>
        <w:contextualSpacing/>
        <w:jc w:val="center"/>
        <w:rPr>
          <w:rFonts w:ascii="Arial" w:eastAsia="Times New Roman" w:hAnsi="Arial" w:cs="Arial"/>
          <w:color w:val="000000"/>
          <w:sz w:val="24"/>
          <w:szCs w:val="20"/>
          <w:u w:val="single"/>
        </w:rPr>
      </w:pPr>
      <w:bookmarkStart w:id="19" w:name="_Hlk139293882"/>
      <w:r w:rsidRPr="00D07538">
        <w:rPr>
          <w:rFonts w:ascii="Arial" w:eastAsia="Times New Roman" w:hAnsi="Arial" w:cs="Arial"/>
          <w:color w:val="000000"/>
          <w:sz w:val="24"/>
          <w:szCs w:val="20"/>
          <w:u w:val="single"/>
        </w:rPr>
        <w:t>2) открытые задания (тестовые, повышенный уровень сложности):</w:t>
      </w:r>
    </w:p>
    <w:bookmarkEnd w:id="19"/>
    <w:p w14:paraId="3F67EF40"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 xml:space="preserve">1. Проекция эмоциональной реакции консультанта или особенностей его поведения на клиента называется </w:t>
      </w:r>
    </w:p>
    <w:p w14:paraId="11524956"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b/>
          <w:bCs/>
          <w:sz w:val="20"/>
          <w:szCs w:val="20"/>
        </w:rPr>
        <w:t>Ответ:</w:t>
      </w:r>
      <w:r w:rsidRPr="00D07538">
        <w:rPr>
          <w:rFonts w:ascii="Arial" w:eastAsia="Arial" w:hAnsi="Arial" w:cs="Arial"/>
          <w:sz w:val="20"/>
          <w:szCs w:val="20"/>
        </w:rPr>
        <w:t xml:space="preserve"> контрперенос</w:t>
      </w:r>
    </w:p>
    <w:p w14:paraId="1CD42EFA"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2.   Наставник, который помогает менее опытным психологам-консультантам проанализировать их чувства, эмоции, реакции называется</w:t>
      </w:r>
    </w:p>
    <w:p w14:paraId="131AF248"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b/>
          <w:bCs/>
          <w:sz w:val="20"/>
          <w:szCs w:val="20"/>
        </w:rPr>
        <w:t>Ответ:</w:t>
      </w:r>
      <w:r w:rsidRPr="00D07538">
        <w:rPr>
          <w:rFonts w:ascii="Arial" w:eastAsia="Arial" w:hAnsi="Arial" w:cs="Arial"/>
          <w:sz w:val="20"/>
          <w:szCs w:val="20"/>
        </w:rPr>
        <w:t xml:space="preserve"> супервизор</w:t>
      </w:r>
    </w:p>
    <w:p w14:paraId="0BCD763F"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3. Один из методов теоретического и практического повышения квалификации специалистов в области психологического консультирования, в форме их профессионального консультирования и анализа целесообразности и качества используемых практических подходов и методов консультирования</w:t>
      </w:r>
    </w:p>
    <w:p w14:paraId="643E0A4E"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b/>
          <w:bCs/>
          <w:sz w:val="20"/>
          <w:szCs w:val="20"/>
        </w:rPr>
        <w:t>Ответ:</w:t>
      </w:r>
      <w:r w:rsidRPr="00D07538">
        <w:rPr>
          <w:rFonts w:ascii="Arial" w:eastAsia="Arial" w:hAnsi="Arial" w:cs="Arial"/>
          <w:sz w:val="20"/>
          <w:szCs w:val="20"/>
        </w:rPr>
        <w:t xml:space="preserve"> супервизия</w:t>
      </w:r>
    </w:p>
    <w:p w14:paraId="3B1E2DC0" w14:textId="77777777" w:rsidR="00D07538" w:rsidRPr="00D07538" w:rsidRDefault="00D07538" w:rsidP="00D07538">
      <w:pPr>
        <w:widowControl w:val="0"/>
        <w:tabs>
          <w:tab w:val="right" w:leader="underscore" w:pos="9639"/>
        </w:tabs>
        <w:autoSpaceDE w:val="0"/>
        <w:autoSpaceDN w:val="0"/>
        <w:spacing w:after="0" w:line="240" w:lineRule="auto"/>
        <w:jc w:val="center"/>
        <w:rPr>
          <w:rFonts w:ascii="Arial" w:eastAsia="Times New Roman" w:hAnsi="Arial" w:cs="Arial"/>
          <w:color w:val="000000"/>
          <w:sz w:val="24"/>
          <w:szCs w:val="20"/>
          <w:u w:val="single"/>
          <w:lang w:eastAsia="ru-RU"/>
        </w:rPr>
      </w:pPr>
      <w:bookmarkStart w:id="20" w:name="_Hlk139293896"/>
      <w:r w:rsidRPr="00D07538">
        <w:rPr>
          <w:rFonts w:ascii="Arial" w:eastAsia="Times New Roman" w:hAnsi="Arial" w:cs="Arial"/>
          <w:color w:val="000000"/>
          <w:sz w:val="24"/>
          <w:szCs w:val="20"/>
          <w:u w:val="single"/>
          <w:lang w:eastAsia="ru-RU"/>
        </w:rPr>
        <w:t>3) открытые задания (мини-кейсы, средний уровень сложности):</w:t>
      </w:r>
    </w:p>
    <w:bookmarkEnd w:id="15"/>
    <w:bookmarkEnd w:id="20"/>
    <w:p w14:paraId="0FCDE94F" w14:textId="77777777" w:rsidR="00D07538" w:rsidRPr="00D07538" w:rsidRDefault="00D07538" w:rsidP="00D07538">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 xml:space="preserve">1. </w:t>
      </w:r>
      <w:bookmarkEnd w:id="16"/>
      <w:r w:rsidRPr="00D07538">
        <w:rPr>
          <w:rFonts w:ascii="Arial" w:eastAsia="Arial" w:hAnsi="Arial" w:cs="Arial"/>
          <w:sz w:val="20"/>
          <w:szCs w:val="20"/>
        </w:rPr>
        <w:t xml:space="preserve">В процессе профессиональной деятельности психолог-консультант встречается со сложностями, отсутствием понимания куда дальше двигаться в работе, как разобраться в трудной ситуации и </w:t>
      </w:r>
      <w:r w:rsidRPr="00D07538">
        <w:rPr>
          <w:rFonts w:ascii="Arial" w:eastAsia="Arial" w:hAnsi="Arial" w:cs="Arial"/>
          <w:sz w:val="20"/>
          <w:szCs w:val="20"/>
        </w:rPr>
        <w:lastRenderedPageBreak/>
        <w:t>устранить возможные ошибки. С этой целью психолог-консультант обращается за помощью к более опытному специалисту-супервизору, который может свежим и опытным взглядом разобрать проблему, рассмотреть ее с другой стороны.</w:t>
      </w:r>
      <w:r w:rsidRPr="00D07538">
        <w:rPr>
          <w:rFonts w:ascii="Arial" w:eastAsia="Times New Roman" w:hAnsi="Arial" w:cs="Arial"/>
          <w:sz w:val="20"/>
          <w:szCs w:val="20"/>
          <w:lang w:eastAsia="ru-RU"/>
        </w:rPr>
        <w:t xml:space="preserve"> </w:t>
      </w:r>
      <w:r w:rsidRPr="00D07538">
        <w:rPr>
          <w:rFonts w:ascii="Arial" w:eastAsia="Arial" w:hAnsi="Arial" w:cs="Arial"/>
          <w:sz w:val="20"/>
          <w:szCs w:val="20"/>
        </w:rPr>
        <w:t>Как выбрать подходящего супервизора, каковы критерии выбора?</w:t>
      </w:r>
    </w:p>
    <w:p w14:paraId="697C24E8" w14:textId="77777777" w:rsidR="00D07538" w:rsidRPr="00D07538" w:rsidRDefault="00D07538" w:rsidP="00D07538">
      <w:pPr>
        <w:widowControl w:val="0"/>
        <w:autoSpaceDE w:val="0"/>
        <w:autoSpaceDN w:val="0"/>
        <w:spacing w:after="0" w:line="240" w:lineRule="auto"/>
        <w:jc w:val="both"/>
        <w:rPr>
          <w:rFonts w:ascii="Arial" w:eastAsia="Arial" w:hAnsi="Arial" w:cs="Arial"/>
          <w:sz w:val="20"/>
          <w:szCs w:val="20"/>
        </w:rPr>
      </w:pPr>
      <w:r w:rsidRPr="00D07538">
        <w:rPr>
          <w:rFonts w:ascii="Arial" w:eastAsia="Arial" w:hAnsi="Arial" w:cs="Arial"/>
          <w:b/>
          <w:bCs/>
          <w:sz w:val="20"/>
          <w:szCs w:val="20"/>
        </w:rPr>
        <w:t>Ответ: С</w:t>
      </w:r>
      <w:r w:rsidRPr="00D07538">
        <w:rPr>
          <w:rFonts w:ascii="Arial" w:eastAsia="Arial" w:hAnsi="Arial" w:cs="Arial"/>
          <w:sz w:val="20"/>
          <w:szCs w:val="20"/>
        </w:rPr>
        <w:t>упервизор прошел обучение супервизии и может показать документ, подтверждающий это;</w:t>
      </w:r>
      <w:r w:rsidRPr="00D07538">
        <w:rPr>
          <w:rFonts w:ascii="Arial" w:eastAsia="Arial" w:hAnsi="Arial" w:cs="Arial"/>
          <w:b/>
          <w:bCs/>
          <w:sz w:val="20"/>
          <w:szCs w:val="20"/>
        </w:rPr>
        <w:t xml:space="preserve"> </w:t>
      </w:r>
      <w:r w:rsidRPr="00D07538">
        <w:rPr>
          <w:rFonts w:ascii="Arial" w:eastAsia="Arial" w:hAnsi="Arial" w:cs="Arial"/>
          <w:sz w:val="20"/>
          <w:szCs w:val="20"/>
        </w:rPr>
        <w:t>супервизор  работает в том же направлении, что и вы (гештальт-терапия, психоанализ, НЛП, когнитивно-поведенческая терапия);</w:t>
      </w:r>
      <w:r w:rsidRPr="00D07538">
        <w:rPr>
          <w:rFonts w:ascii="Arial" w:eastAsia="Arial" w:hAnsi="Arial" w:cs="Arial"/>
          <w:b/>
          <w:bCs/>
          <w:sz w:val="20"/>
          <w:szCs w:val="20"/>
        </w:rPr>
        <w:t xml:space="preserve"> </w:t>
      </w:r>
      <w:r w:rsidRPr="00D07538">
        <w:rPr>
          <w:rFonts w:ascii="Arial" w:eastAsia="Arial" w:hAnsi="Arial" w:cs="Arial"/>
          <w:sz w:val="20"/>
          <w:szCs w:val="20"/>
        </w:rPr>
        <w:t>у супервизора есть качества, важные для успешной работы: эмпатия, понимание, искренность, естественность, гибкость;</w:t>
      </w:r>
      <w:r w:rsidRPr="00D07538">
        <w:rPr>
          <w:rFonts w:ascii="Arial" w:eastAsia="Arial" w:hAnsi="Arial" w:cs="Arial"/>
          <w:b/>
          <w:bCs/>
          <w:sz w:val="20"/>
          <w:szCs w:val="20"/>
        </w:rPr>
        <w:t xml:space="preserve"> </w:t>
      </w:r>
      <w:r w:rsidRPr="00D07538">
        <w:rPr>
          <w:rFonts w:ascii="Arial" w:eastAsia="Arial" w:hAnsi="Arial" w:cs="Arial"/>
          <w:sz w:val="20"/>
          <w:szCs w:val="20"/>
        </w:rPr>
        <w:t xml:space="preserve"> вам приятно с супервизором  общаться, он вызывает доверие и симпатию;</w:t>
      </w:r>
      <w:r w:rsidRPr="00D07538">
        <w:rPr>
          <w:rFonts w:ascii="Arial" w:eastAsia="Arial" w:hAnsi="Arial" w:cs="Arial"/>
          <w:b/>
          <w:bCs/>
          <w:sz w:val="20"/>
          <w:szCs w:val="20"/>
        </w:rPr>
        <w:t xml:space="preserve"> </w:t>
      </w:r>
      <w:r w:rsidRPr="00D07538">
        <w:rPr>
          <w:rFonts w:ascii="Arial" w:eastAsia="Arial" w:hAnsi="Arial" w:cs="Arial"/>
          <w:sz w:val="20"/>
          <w:szCs w:val="20"/>
        </w:rPr>
        <w:t>в работе супервизор  опирается на этические принципы и непрерывно развивает свои компетенции.</w:t>
      </w:r>
    </w:p>
    <w:p w14:paraId="5AA0D4BC" w14:textId="77777777" w:rsidR="00D07538" w:rsidRPr="00D07538" w:rsidRDefault="00D07538" w:rsidP="00D07538">
      <w:pPr>
        <w:widowControl w:val="0"/>
        <w:autoSpaceDE w:val="0"/>
        <w:autoSpaceDN w:val="0"/>
        <w:spacing w:after="0" w:line="240" w:lineRule="auto"/>
        <w:jc w:val="both"/>
        <w:rPr>
          <w:rFonts w:ascii="Arial" w:eastAsia="Arial" w:hAnsi="Arial" w:cs="Arial"/>
          <w:b/>
          <w:bCs/>
          <w:sz w:val="20"/>
          <w:szCs w:val="20"/>
        </w:rPr>
      </w:pPr>
    </w:p>
    <w:p w14:paraId="670E252F" w14:textId="77777777" w:rsidR="00D07538" w:rsidRPr="00D07538" w:rsidRDefault="00D07538" w:rsidP="00D07538">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2. В процессе профессиональной деятельности у психолога-консультанта возникают вопросы эффективности своей работы. С этой целью психолог-консультант обращается за помощью к более опытному специалисту-супервизору, который может помочь проанализировать фрагменты практической работы консультанта. Каким образом следует подготовиться супервизии, каковы возможные условия проведения супервизии?</w:t>
      </w:r>
    </w:p>
    <w:p w14:paraId="24B563B4" w14:textId="77777777" w:rsidR="00D07538" w:rsidRPr="00D07538" w:rsidRDefault="00D07538" w:rsidP="00D07538">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b/>
          <w:bCs/>
          <w:sz w:val="20"/>
          <w:szCs w:val="20"/>
          <w:lang w:eastAsia="ru-RU"/>
        </w:rPr>
        <w:t>Ответ:</w:t>
      </w:r>
      <w:r w:rsidRPr="00D07538">
        <w:rPr>
          <w:rFonts w:ascii="Arial" w:eastAsia="Times New Roman" w:hAnsi="Arial" w:cs="Arial"/>
          <w:sz w:val="20"/>
          <w:szCs w:val="20"/>
          <w:lang w:eastAsia="ru-RU"/>
        </w:rPr>
        <w:t xml:space="preserve"> Консультирование проводится супервизором на основе наблюдения и специфического анализа зафиксированных фрагментов практической работы консультанта с последующим или одновременным обсуждением с коллегой особенностей консультативного контакта, текущей и планируемой стратегии и тактики. Обсуждение проводится в форме диалога и обратной связи супервизора, завершается его устными рекомендациями и письменным заключением. Потребность в супервизии для психотерапевта определяется собственным запросом с целью профессионального и личностно-профессионального роста. Предварительная подготовка консультанта к процессу супервизии заключается в фиксации необходимых фрагментов практической работы с клиентом или клиентами (разные фазы консультирования: от интервью и формулирования проблемы, выделения целей и заключения консультативного альянса, </w:t>
      </w:r>
      <w:proofErr w:type="gramStart"/>
      <w:r w:rsidRPr="00D07538">
        <w:rPr>
          <w:rFonts w:ascii="Arial" w:eastAsia="Times New Roman" w:hAnsi="Arial" w:cs="Arial"/>
          <w:sz w:val="20"/>
          <w:szCs w:val="20"/>
          <w:lang w:eastAsia="ru-RU"/>
        </w:rPr>
        <w:t>ин-формирования</w:t>
      </w:r>
      <w:proofErr w:type="gramEnd"/>
      <w:r w:rsidRPr="00D07538">
        <w:rPr>
          <w:rFonts w:ascii="Arial" w:eastAsia="Times New Roman" w:hAnsi="Arial" w:cs="Arial"/>
          <w:sz w:val="20"/>
          <w:szCs w:val="20"/>
          <w:lang w:eastAsia="ru-RU"/>
        </w:rPr>
        <w:t xml:space="preserve"> клиента о целях и последовательности избранных методов коррекционного воздействия до выполнения собственно их и подведения итогов работы.</w:t>
      </w:r>
    </w:p>
    <w:p w14:paraId="5DBEABE2" w14:textId="77777777" w:rsidR="00D07538" w:rsidRPr="00D07538" w:rsidRDefault="00D07538" w:rsidP="00D07538">
      <w:pPr>
        <w:widowControl w:val="0"/>
        <w:tabs>
          <w:tab w:val="right" w:pos="9072"/>
        </w:tabs>
        <w:autoSpaceDE w:val="0"/>
        <w:autoSpaceDN w:val="0"/>
        <w:spacing w:after="0" w:line="240" w:lineRule="auto"/>
        <w:jc w:val="both"/>
        <w:rPr>
          <w:rFonts w:ascii="Arial" w:eastAsia="Times New Roman" w:hAnsi="Arial" w:cs="Arial"/>
          <w:sz w:val="20"/>
          <w:szCs w:val="20"/>
          <w:lang w:eastAsia="ru-RU"/>
        </w:rPr>
      </w:pPr>
    </w:p>
    <w:p w14:paraId="76D4DF7B" w14:textId="77777777" w:rsidR="00D07538" w:rsidRPr="00D07538" w:rsidRDefault="00D07538" w:rsidP="00D07538">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b/>
          <w:bCs/>
          <w:sz w:val="20"/>
          <w:szCs w:val="20"/>
          <w:lang w:eastAsia="ru-RU"/>
        </w:rPr>
        <w:t>ОПК-7.3</w:t>
      </w:r>
      <w:r w:rsidRPr="00D07538">
        <w:rPr>
          <w:rFonts w:ascii="Arial" w:eastAsia="Times New Roman" w:hAnsi="Arial" w:cs="Arial"/>
          <w:sz w:val="20"/>
          <w:szCs w:val="20"/>
          <w:lang w:eastAsia="ru-RU"/>
        </w:rPr>
        <w:t xml:space="preserve"> </w:t>
      </w:r>
      <w:r w:rsidRPr="00D07538">
        <w:rPr>
          <w:rFonts w:ascii="Arial" w:eastAsia="Times New Roman" w:hAnsi="Arial" w:cs="Arial"/>
          <w:sz w:val="20"/>
          <w:szCs w:val="20"/>
          <w:lang w:eastAsia="ru-RU"/>
        </w:rPr>
        <w:tab/>
        <w:t xml:space="preserve">Определяет пути реализации в пути реализации в своей профессиональной деятельности рекомендаций, полученных по результатам супервизии </w:t>
      </w:r>
    </w:p>
    <w:p w14:paraId="5F8E5E7A" w14:textId="77777777" w:rsidR="00D07538" w:rsidRPr="00D07538" w:rsidRDefault="00D07538" w:rsidP="00D07538">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ab/>
      </w:r>
      <w:r w:rsidRPr="00D07538">
        <w:rPr>
          <w:rFonts w:ascii="Arial" w:eastAsia="Times New Roman" w:hAnsi="Arial" w:cs="Arial"/>
          <w:b/>
          <w:bCs/>
          <w:sz w:val="20"/>
          <w:szCs w:val="20"/>
          <w:lang w:eastAsia="ru-RU"/>
        </w:rPr>
        <w:t>Знать:</w:t>
      </w:r>
      <w:r w:rsidRPr="00D07538">
        <w:rPr>
          <w:rFonts w:ascii="Arial" w:eastAsia="Times New Roman" w:hAnsi="Arial" w:cs="Arial"/>
          <w:sz w:val="20"/>
          <w:szCs w:val="20"/>
          <w:lang w:eastAsia="ru-RU"/>
        </w:rPr>
        <w:t xml:space="preserve"> пути реализации  своей профессиональной деятельности на основе рекомендаций, полученных по результатам супервизии</w:t>
      </w:r>
    </w:p>
    <w:p w14:paraId="73CB64A1" w14:textId="77777777" w:rsidR="00D07538" w:rsidRPr="00D07538" w:rsidRDefault="00D07538" w:rsidP="00D07538">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b/>
          <w:bCs/>
          <w:sz w:val="20"/>
          <w:szCs w:val="20"/>
          <w:lang w:eastAsia="ru-RU"/>
        </w:rPr>
        <w:t>Уметь:</w:t>
      </w:r>
      <w:r w:rsidRPr="00D07538">
        <w:rPr>
          <w:rFonts w:ascii="Arial" w:eastAsia="Times New Roman" w:hAnsi="Arial" w:cs="Arial"/>
          <w:sz w:val="20"/>
          <w:szCs w:val="20"/>
          <w:lang w:eastAsia="ru-RU"/>
        </w:rPr>
        <w:t xml:space="preserve"> анализировать и совершенствовать свою профессиональную деятельность на основе рекомендаций, полученных по результатам супервизии</w:t>
      </w:r>
    </w:p>
    <w:p w14:paraId="5CE06D6C" w14:textId="77777777" w:rsidR="00D07538" w:rsidRPr="00D07538" w:rsidRDefault="00D07538" w:rsidP="00D07538">
      <w:pPr>
        <w:widowControl w:val="0"/>
        <w:tabs>
          <w:tab w:val="right" w:pos="9072"/>
        </w:tabs>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b/>
          <w:bCs/>
          <w:sz w:val="20"/>
          <w:szCs w:val="20"/>
          <w:lang w:eastAsia="ru-RU"/>
        </w:rPr>
        <w:t>Владеть:</w:t>
      </w:r>
      <w:r w:rsidRPr="00D07538">
        <w:rPr>
          <w:rFonts w:ascii="Arial" w:eastAsia="Times New Roman" w:hAnsi="Arial" w:cs="Arial"/>
          <w:sz w:val="20"/>
          <w:szCs w:val="20"/>
          <w:lang w:eastAsia="ru-RU"/>
        </w:rPr>
        <w:t xml:space="preserve"> навыками совершенствования своей профессиональной деятельности на основе рекомендаций, полученных по результатам супервизии</w:t>
      </w:r>
    </w:p>
    <w:p w14:paraId="28D2A8AB" w14:textId="77777777" w:rsidR="00D07538" w:rsidRPr="00D07538" w:rsidRDefault="00D07538" w:rsidP="00D07538">
      <w:pPr>
        <w:widowControl w:val="0"/>
        <w:tabs>
          <w:tab w:val="right" w:pos="9072"/>
        </w:tabs>
        <w:autoSpaceDE w:val="0"/>
        <w:autoSpaceDN w:val="0"/>
        <w:spacing w:after="0" w:line="240" w:lineRule="auto"/>
        <w:jc w:val="both"/>
        <w:rPr>
          <w:rFonts w:ascii="Arial" w:eastAsia="Times New Roman" w:hAnsi="Arial" w:cs="Arial"/>
          <w:sz w:val="20"/>
          <w:szCs w:val="20"/>
          <w:lang w:eastAsia="ru-RU"/>
        </w:rPr>
      </w:pPr>
    </w:p>
    <w:p w14:paraId="349D7932" w14:textId="77777777" w:rsidR="00D07538" w:rsidRPr="00D07538" w:rsidRDefault="00D07538" w:rsidP="00D07538">
      <w:pPr>
        <w:widowControl w:val="0"/>
        <w:tabs>
          <w:tab w:val="right" w:leader="underscore" w:pos="9639"/>
        </w:tabs>
        <w:autoSpaceDE w:val="0"/>
        <w:autoSpaceDN w:val="0"/>
        <w:spacing w:after="0" w:line="240" w:lineRule="auto"/>
        <w:jc w:val="center"/>
        <w:rPr>
          <w:rFonts w:ascii="Arial" w:eastAsia="Times New Roman" w:hAnsi="Arial" w:cs="Arial"/>
          <w:b/>
          <w:color w:val="000000"/>
          <w:sz w:val="24"/>
          <w:szCs w:val="20"/>
          <w:lang w:eastAsia="ru-RU"/>
        </w:rPr>
      </w:pPr>
      <w:r w:rsidRPr="00D07538">
        <w:rPr>
          <w:rFonts w:ascii="Arial" w:eastAsia="Times New Roman" w:hAnsi="Arial" w:cs="Arial"/>
          <w:b/>
          <w:color w:val="000000"/>
          <w:sz w:val="24"/>
          <w:szCs w:val="20"/>
          <w:lang w:eastAsia="ru-RU"/>
        </w:rPr>
        <w:t xml:space="preserve">Перечень заданий для оценки сформированности </w:t>
      </w:r>
    </w:p>
    <w:p w14:paraId="183F3B2C" w14:textId="77777777" w:rsidR="00D07538" w:rsidRPr="00D07538" w:rsidRDefault="00D07538" w:rsidP="00D07538">
      <w:pPr>
        <w:widowControl w:val="0"/>
        <w:tabs>
          <w:tab w:val="right" w:leader="underscore" w:pos="9639"/>
        </w:tabs>
        <w:autoSpaceDE w:val="0"/>
        <w:autoSpaceDN w:val="0"/>
        <w:spacing w:after="0" w:line="240" w:lineRule="auto"/>
        <w:jc w:val="center"/>
        <w:rPr>
          <w:rFonts w:ascii="Arial" w:eastAsia="Times New Roman" w:hAnsi="Arial" w:cs="Arial"/>
          <w:sz w:val="20"/>
          <w:szCs w:val="20"/>
          <w:lang w:eastAsia="ru-RU"/>
        </w:rPr>
      </w:pPr>
      <w:r w:rsidRPr="00D07538">
        <w:rPr>
          <w:rFonts w:ascii="Arial" w:eastAsia="Times New Roman" w:hAnsi="Arial" w:cs="Arial"/>
          <w:b/>
          <w:color w:val="000000"/>
          <w:sz w:val="24"/>
          <w:szCs w:val="20"/>
          <w:lang w:eastAsia="ru-RU"/>
        </w:rPr>
        <w:t xml:space="preserve">индикатора компетенции ОПК-7.3 </w:t>
      </w:r>
      <w:r w:rsidRPr="00D07538">
        <w:rPr>
          <w:rFonts w:ascii="Arial" w:eastAsia="Times New Roman" w:hAnsi="Arial" w:cs="Arial"/>
          <w:sz w:val="20"/>
          <w:szCs w:val="20"/>
          <w:lang w:eastAsia="ru-RU"/>
        </w:rPr>
        <w:t xml:space="preserve"> </w:t>
      </w:r>
    </w:p>
    <w:p w14:paraId="4CCDCFD0" w14:textId="77777777" w:rsidR="00D07538" w:rsidRPr="00D07538" w:rsidRDefault="00D07538" w:rsidP="00D07538">
      <w:pPr>
        <w:widowControl w:val="0"/>
        <w:numPr>
          <w:ilvl w:val="0"/>
          <w:numId w:val="34"/>
        </w:numPr>
        <w:tabs>
          <w:tab w:val="right" w:leader="underscore" w:pos="9639"/>
        </w:tabs>
        <w:autoSpaceDE w:val="0"/>
        <w:autoSpaceDN w:val="0"/>
        <w:spacing w:after="0" w:line="240" w:lineRule="auto"/>
        <w:jc w:val="center"/>
        <w:rPr>
          <w:rFonts w:ascii="Arial" w:eastAsia="Times New Roman" w:hAnsi="Arial" w:cs="Arial"/>
          <w:color w:val="000000"/>
          <w:sz w:val="24"/>
          <w:szCs w:val="24"/>
          <w:u w:val="single"/>
          <w:lang w:eastAsia="ru-RU"/>
        </w:rPr>
      </w:pPr>
      <w:bookmarkStart w:id="21" w:name="_Hlk139284790"/>
      <w:r w:rsidRPr="00D07538">
        <w:rPr>
          <w:rFonts w:ascii="Arial" w:eastAsia="Times New Roman" w:hAnsi="Arial" w:cs="Arial"/>
          <w:color w:val="000000"/>
          <w:sz w:val="24"/>
          <w:szCs w:val="24"/>
          <w:u w:val="single"/>
          <w:lang w:eastAsia="ru-RU"/>
        </w:rPr>
        <w:t>закрытые задания (тестовые, средний уровень сложности):</w:t>
      </w:r>
    </w:p>
    <w:bookmarkEnd w:id="21"/>
    <w:p w14:paraId="0EAA4DAF" w14:textId="77777777" w:rsidR="00D07538" w:rsidRPr="00D07538" w:rsidRDefault="00D07538" w:rsidP="00D07538">
      <w:pPr>
        <w:widowControl w:val="0"/>
        <w:autoSpaceDE w:val="0"/>
        <w:autoSpaceDN w:val="0"/>
        <w:spacing w:after="0" w:line="240" w:lineRule="auto"/>
        <w:rPr>
          <w:rFonts w:ascii="Arial" w:eastAsia="Arial" w:hAnsi="Arial" w:cs="Arial"/>
          <w:color w:val="202122"/>
          <w:sz w:val="20"/>
          <w:szCs w:val="20"/>
          <w:shd w:val="clear" w:color="auto" w:fill="FFFFFF"/>
        </w:rPr>
      </w:pPr>
      <w:r w:rsidRPr="00D07538">
        <w:rPr>
          <w:rFonts w:ascii="Arial" w:eastAsia="Arial" w:hAnsi="Arial" w:cs="Arial"/>
          <w:sz w:val="20"/>
          <w:szCs w:val="20"/>
        </w:rPr>
        <w:t xml:space="preserve">1. </w:t>
      </w:r>
      <w:r w:rsidRPr="00D07538">
        <w:rPr>
          <w:rFonts w:ascii="Arial" w:eastAsia="Arial" w:hAnsi="Arial" w:cs="Arial"/>
          <w:color w:val="202122"/>
          <w:sz w:val="20"/>
          <w:szCs w:val="20"/>
          <w:shd w:val="clear" w:color="auto" w:fill="FFFFFF"/>
        </w:rPr>
        <w:t>Супервизия призвана способствовать:</w:t>
      </w:r>
    </w:p>
    <w:p w14:paraId="3672F45D" w14:textId="77777777" w:rsidR="00D07538" w:rsidRPr="00D07538" w:rsidRDefault="00D07538" w:rsidP="00D07538">
      <w:pPr>
        <w:widowControl w:val="0"/>
        <w:autoSpaceDE w:val="0"/>
        <w:autoSpaceDN w:val="0"/>
        <w:spacing w:after="0" w:line="240" w:lineRule="auto"/>
        <w:rPr>
          <w:rFonts w:ascii="Arial" w:eastAsia="Arial" w:hAnsi="Arial" w:cs="Arial"/>
          <w:color w:val="202122"/>
          <w:sz w:val="20"/>
          <w:szCs w:val="20"/>
          <w:shd w:val="clear" w:color="auto" w:fill="FFFFFF"/>
        </w:rPr>
      </w:pPr>
      <w:r w:rsidRPr="00D07538">
        <w:rPr>
          <w:rFonts w:ascii="Arial" w:eastAsia="Arial" w:hAnsi="Arial" w:cs="Arial"/>
          <w:color w:val="202122"/>
          <w:sz w:val="20"/>
          <w:szCs w:val="20"/>
          <w:shd w:val="clear" w:color="auto" w:fill="FFFFFF"/>
        </w:rPr>
        <w:t>1) профессиональному росту психолога-консультанта;</w:t>
      </w:r>
    </w:p>
    <w:p w14:paraId="731559B1" w14:textId="77777777" w:rsidR="00D07538" w:rsidRPr="00D07538" w:rsidRDefault="00D07538" w:rsidP="00D07538">
      <w:pPr>
        <w:widowControl w:val="0"/>
        <w:autoSpaceDE w:val="0"/>
        <w:autoSpaceDN w:val="0"/>
        <w:spacing w:after="0" w:line="240" w:lineRule="auto"/>
        <w:rPr>
          <w:rFonts w:ascii="Arial" w:eastAsia="Arial" w:hAnsi="Arial" w:cs="Arial"/>
          <w:color w:val="202122"/>
          <w:sz w:val="20"/>
          <w:szCs w:val="20"/>
          <w:shd w:val="clear" w:color="auto" w:fill="FFFFFF"/>
        </w:rPr>
      </w:pPr>
      <w:r w:rsidRPr="00D07538">
        <w:rPr>
          <w:rFonts w:ascii="Arial" w:eastAsia="Arial" w:hAnsi="Arial" w:cs="Arial"/>
          <w:color w:val="202122"/>
          <w:sz w:val="20"/>
          <w:szCs w:val="20"/>
          <w:shd w:val="clear" w:color="auto" w:fill="FFFFFF"/>
        </w:rPr>
        <w:t>2) развитию особых навыков и умений, связанных с выработкой </w:t>
      </w:r>
      <w:hyperlink r:id="rId26" w:history="1">
        <w:r w:rsidRPr="00D07538">
          <w:rPr>
            <w:rFonts w:ascii="Arial" w:eastAsia="Arial" w:hAnsi="Arial" w:cs="Arial"/>
            <w:color w:val="0645AD"/>
            <w:sz w:val="20"/>
            <w:szCs w:val="20"/>
            <w:u w:val="single"/>
            <w:shd w:val="clear" w:color="auto" w:fill="FFFFFF"/>
          </w:rPr>
          <w:t>рефлексивного</w:t>
        </w:r>
      </w:hyperlink>
      <w:r w:rsidRPr="00D07538">
        <w:rPr>
          <w:rFonts w:ascii="Arial" w:eastAsia="Arial" w:hAnsi="Arial" w:cs="Arial"/>
          <w:color w:val="0645AD"/>
          <w:sz w:val="20"/>
          <w:szCs w:val="20"/>
          <w:u w:val="single"/>
          <w:shd w:val="clear" w:color="auto" w:fill="FFFFFF"/>
        </w:rPr>
        <w:t xml:space="preserve"> </w:t>
      </w:r>
      <w:r w:rsidRPr="00D07538">
        <w:rPr>
          <w:rFonts w:ascii="Arial" w:eastAsia="Arial" w:hAnsi="Arial" w:cs="Arial"/>
          <w:color w:val="202122"/>
          <w:sz w:val="20"/>
          <w:szCs w:val="20"/>
          <w:shd w:val="clear" w:color="auto" w:fill="FFFFFF"/>
        </w:rPr>
        <w:t>и критического отношения к своим профессиональным результатам;</w:t>
      </w:r>
    </w:p>
    <w:p w14:paraId="151EC733" w14:textId="77777777" w:rsidR="00D07538" w:rsidRPr="00D07538" w:rsidRDefault="00D07538" w:rsidP="00D07538">
      <w:pPr>
        <w:widowControl w:val="0"/>
        <w:autoSpaceDE w:val="0"/>
        <w:autoSpaceDN w:val="0"/>
        <w:spacing w:after="0" w:line="240" w:lineRule="auto"/>
        <w:rPr>
          <w:rFonts w:ascii="Arial" w:eastAsia="Arial" w:hAnsi="Arial" w:cs="Arial"/>
          <w:color w:val="202122"/>
          <w:sz w:val="20"/>
          <w:szCs w:val="20"/>
          <w:shd w:val="clear" w:color="auto" w:fill="FFFFFF"/>
        </w:rPr>
      </w:pPr>
      <w:r w:rsidRPr="00D07538">
        <w:rPr>
          <w:rFonts w:ascii="Arial" w:eastAsia="Arial" w:hAnsi="Arial" w:cs="Arial"/>
          <w:color w:val="202122"/>
          <w:sz w:val="20"/>
          <w:szCs w:val="20"/>
          <w:shd w:val="clear" w:color="auto" w:fill="FFFFFF"/>
        </w:rPr>
        <w:t>3) повышению ответственности специалистов за собственный уровень профессионализма;</w:t>
      </w:r>
    </w:p>
    <w:p w14:paraId="58CCB895" w14:textId="77777777" w:rsidR="00D07538" w:rsidRPr="00D07538" w:rsidRDefault="00D07538" w:rsidP="00D07538">
      <w:pPr>
        <w:widowControl w:val="0"/>
        <w:autoSpaceDE w:val="0"/>
        <w:autoSpaceDN w:val="0"/>
        <w:spacing w:after="0" w:line="240" w:lineRule="auto"/>
        <w:rPr>
          <w:rFonts w:ascii="Arial" w:eastAsia="Arial" w:hAnsi="Arial" w:cs="Arial"/>
          <w:b/>
          <w:bCs/>
          <w:color w:val="202122"/>
          <w:sz w:val="20"/>
          <w:szCs w:val="20"/>
          <w:shd w:val="clear" w:color="auto" w:fill="FFFFFF"/>
        </w:rPr>
      </w:pPr>
      <w:r w:rsidRPr="00D07538">
        <w:rPr>
          <w:rFonts w:ascii="Arial" w:eastAsia="Arial" w:hAnsi="Arial" w:cs="Arial"/>
          <w:b/>
          <w:bCs/>
          <w:color w:val="202122"/>
          <w:sz w:val="20"/>
          <w:szCs w:val="20"/>
          <w:shd w:val="clear" w:color="auto" w:fill="FFFFFF"/>
        </w:rPr>
        <w:t>4) все ответы верны</w:t>
      </w:r>
    </w:p>
    <w:p w14:paraId="40D209CA"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2.Форма супервизии, когда супервизор присутствует на сессии, наблюдает за работой супервизируемого и после сессии обсуждает работу психолога, называется…</w:t>
      </w:r>
    </w:p>
    <w:p w14:paraId="54CE662B" w14:textId="77777777" w:rsidR="00D07538" w:rsidRPr="00D07538" w:rsidRDefault="00D07538" w:rsidP="00D07538">
      <w:pPr>
        <w:widowControl w:val="0"/>
        <w:autoSpaceDE w:val="0"/>
        <w:autoSpaceDN w:val="0"/>
        <w:spacing w:after="0" w:line="240" w:lineRule="auto"/>
        <w:rPr>
          <w:rFonts w:ascii="Arial" w:eastAsia="Arial" w:hAnsi="Arial" w:cs="Arial"/>
          <w:b/>
          <w:bCs/>
          <w:sz w:val="20"/>
          <w:szCs w:val="20"/>
        </w:rPr>
      </w:pPr>
      <w:r w:rsidRPr="00D07538">
        <w:rPr>
          <w:rFonts w:ascii="Arial" w:eastAsia="Arial" w:hAnsi="Arial" w:cs="Arial"/>
          <w:b/>
          <w:bCs/>
          <w:sz w:val="20"/>
          <w:szCs w:val="20"/>
        </w:rPr>
        <w:t>1) очная;</w:t>
      </w:r>
    </w:p>
    <w:p w14:paraId="0D326D05"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2) заочная;</w:t>
      </w:r>
    </w:p>
    <w:p w14:paraId="628D13C8"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3) включенная</w:t>
      </w:r>
    </w:p>
    <w:p w14:paraId="593CDDFC"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4) комплексная</w:t>
      </w:r>
    </w:p>
    <w:p w14:paraId="0F1CEFD5"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3. Форма супервизии, когда супервизируемый, исходя из предварительной договорённости с супервизором, предоставляет ему те или иные материалы консультативной работы в виде устного рассказа, стенограммы или аудио- или  видеозаписи о какой-либо одной консультативной сессии или серии сессий, называется…</w:t>
      </w:r>
    </w:p>
    <w:p w14:paraId="64296557"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1) очная;</w:t>
      </w:r>
    </w:p>
    <w:p w14:paraId="2321A5D4" w14:textId="77777777" w:rsidR="00D07538" w:rsidRPr="00D07538" w:rsidRDefault="00D07538" w:rsidP="00D07538">
      <w:pPr>
        <w:widowControl w:val="0"/>
        <w:autoSpaceDE w:val="0"/>
        <w:autoSpaceDN w:val="0"/>
        <w:spacing w:after="0" w:line="240" w:lineRule="auto"/>
        <w:rPr>
          <w:rFonts w:ascii="Arial" w:eastAsia="Arial" w:hAnsi="Arial" w:cs="Arial"/>
          <w:b/>
          <w:bCs/>
          <w:sz w:val="20"/>
          <w:szCs w:val="20"/>
        </w:rPr>
      </w:pPr>
      <w:r w:rsidRPr="00D07538">
        <w:rPr>
          <w:rFonts w:ascii="Arial" w:eastAsia="Arial" w:hAnsi="Arial" w:cs="Arial"/>
          <w:b/>
          <w:bCs/>
          <w:sz w:val="20"/>
          <w:szCs w:val="20"/>
        </w:rPr>
        <w:t>2) заочная;</w:t>
      </w:r>
    </w:p>
    <w:p w14:paraId="5CE38D15"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3) включенная</w:t>
      </w:r>
    </w:p>
    <w:p w14:paraId="20A83B05"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4) комплексная</w:t>
      </w:r>
    </w:p>
    <w:p w14:paraId="70ECE0DE" w14:textId="77777777" w:rsidR="00D07538" w:rsidRPr="00D07538" w:rsidRDefault="00D07538" w:rsidP="00D07538">
      <w:pPr>
        <w:shd w:val="clear" w:color="auto" w:fill="FFFFFF"/>
        <w:spacing w:after="0" w:line="240" w:lineRule="auto"/>
        <w:jc w:val="both"/>
        <w:rPr>
          <w:rFonts w:ascii="Arial" w:eastAsia="Times New Roman" w:hAnsi="Arial" w:cs="Arial"/>
          <w:color w:val="333333"/>
          <w:sz w:val="20"/>
          <w:szCs w:val="20"/>
          <w:lang w:eastAsia="ru-RU"/>
        </w:rPr>
      </w:pPr>
      <w:r w:rsidRPr="00D07538">
        <w:rPr>
          <w:rFonts w:ascii="Arial" w:eastAsia="Times New Roman" w:hAnsi="Arial" w:cs="Arial"/>
          <w:sz w:val="20"/>
          <w:szCs w:val="20"/>
          <w:lang w:eastAsia="ru-RU"/>
        </w:rPr>
        <w:t>4.</w:t>
      </w:r>
      <w:r w:rsidRPr="00D07538">
        <w:rPr>
          <w:rFonts w:ascii="Arial" w:eastAsia="Times New Roman" w:hAnsi="Arial" w:cs="Arial"/>
          <w:color w:val="333333"/>
          <w:sz w:val="20"/>
          <w:szCs w:val="20"/>
          <w:lang w:eastAsia="ru-RU"/>
        </w:rPr>
        <w:t xml:space="preserve"> По формату супервизия может происходить в виде индивидуальной или групповой консультации. Когда супервизор работает с одним специалистом, обсуждая единичный клиентский случай, то это</w:t>
      </w:r>
    </w:p>
    <w:p w14:paraId="4A7B8B60" w14:textId="77777777" w:rsidR="00D07538" w:rsidRPr="00D07538" w:rsidRDefault="00D07538" w:rsidP="00D07538">
      <w:pPr>
        <w:shd w:val="clear" w:color="auto" w:fill="FFFFFF"/>
        <w:spacing w:after="0" w:line="240" w:lineRule="auto"/>
        <w:jc w:val="both"/>
        <w:rPr>
          <w:rFonts w:ascii="Arial" w:eastAsia="Times New Roman" w:hAnsi="Arial" w:cs="Arial"/>
          <w:b/>
          <w:bCs/>
          <w:color w:val="333333"/>
          <w:sz w:val="20"/>
          <w:szCs w:val="20"/>
          <w:lang w:eastAsia="ru-RU"/>
        </w:rPr>
      </w:pPr>
      <w:r w:rsidRPr="00D07538">
        <w:rPr>
          <w:rFonts w:ascii="Arial" w:eastAsia="Times New Roman" w:hAnsi="Arial" w:cs="Arial"/>
          <w:b/>
          <w:bCs/>
          <w:color w:val="333333"/>
          <w:sz w:val="20"/>
          <w:szCs w:val="20"/>
          <w:lang w:eastAsia="ru-RU"/>
        </w:rPr>
        <w:t>1) индивидуальная форма супервизии;</w:t>
      </w:r>
    </w:p>
    <w:p w14:paraId="009EBCEB" w14:textId="77777777" w:rsidR="00D07538" w:rsidRPr="00D07538" w:rsidRDefault="00D07538" w:rsidP="00D07538">
      <w:pPr>
        <w:shd w:val="clear" w:color="auto" w:fill="FFFFFF"/>
        <w:spacing w:after="0" w:line="240" w:lineRule="auto"/>
        <w:jc w:val="both"/>
        <w:rPr>
          <w:rFonts w:ascii="Arial" w:eastAsia="Times New Roman" w:hAnsi="Arial" w:cs="Arial"/>
          <w:color w:val="333333"/>
          <w:sz w:val="20"/>
          <w:szCs w:val="20"/>
          <w:lang w:eastAsia="ru-RU"/>
        </w:rPr>
      </w:pPr>
      <w:r w:rsidRPr="00D07538">
        <w:rPr>
          <w:rFonts w:ascii="Arial" w:eastAsia="Times New Roman" w:hAnsi="Arial" w:cs="Arial"/>
          <w:color w:val="333333"/>
          <w:sz w:val="20"/>
          <w:szCs w:val="20"/>
          <w:lang w:eastAsia="ru-RU"/>
        </w:rPr>
        <w:t>2) групповая форма супервизии;</w:t>
      </w:r>
    </w:p>
    <w:p w14:paraId="64C22B15" w14:textId="77777777" w:rsidR="00D07538" w:rsidRPr="00D07538" w:rsidRDefault="00D07538" w:rsidP="00D07538">
      <w:pPr>
        <w:shd w:val="clear" w:color="auto" w:fill="FFFFFF"/>
        <w:spacing w:after="0" w:line="240" w:lineRule="auto"/>
        <w:jc w:val="both"/>
        <w:rPr>
          <w:rFonts w:ascii="Arial" w:eastAsia="Times New Roman" w:hAnsi="Arial" w:cs="Arial"/>
          <w:color w:val="333333"/>
          <w:sz w:val="20"/>
          <w:szCs w:val="20"/>
          <w:lang w:eastAsia="ru-RU"/>
        </w:rPr>
      </w:pPr>
      <w:r w:rsidRPr="00D07538">
        <w:rPr>
          <w:rFonts w:ascii="Arial" w:eastAsia="Times New Roman" w:hAnsi="Arial" w:cs="Arial"/>
          <w:color w:val="333333"/>
          <w:sz w:val="20"/>
          <w:szCs w:val="20"/>
          <w:lang w:eastAsia="ru-RU"/>
        </w:rPr>
        <w:t>3) смешаная</w:t>
      </w:r>
      <w:r w:rsidRPr="00D07538">
        <w:rPr>
          <w:rFonts w:ascii="Arial" w:eastAsia="Times New Roman" w:hAnsi="Arial" w:cs="Arial"/>
          <w:sz w:val="20"/>
          <w:szCs w:val="20"/>
          <w:lang w:eastAsia="ru-RU"/>
        </w:rPr>
        <w:t xml:space="preserve"> </w:t>
      </w:r>
      <w:r w:rsidRPr="00D07538">
        <w:rPr>
          <w:rFonts w:ascii="Arial" w:eastAsia="Times New Roman" w:hAnsi="Arial" w:cs="Arial"/>
          <w:color w:val="333333"/>
          <w:sz w:val="20"/>
          <w:szCs w:val="20"/>
          <w:lang w:eastAsia="ru-RU"/>
        </w:rPr>
        <w:t>форма супервизии.</w:t>
      </w:r>
    </w:p>
    <w:p w14:paraId="07FBA8D0"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 xml:space="preserve">5. Повышение качества консультативных услуг; приумножение теоретических и практических знаний; выявление индивидуального стиля консультирования; оттачивание профессиональных навыков </w:t>
      </w:r>
      <w:r w:rsidRPr="00D07538">
        <w:rPr>
          <w:rFonts w:ascii="Arial" w:eastAsia="Arial" w:hAnsi="Arial" w:cs="Arial"/>
          <w:sz w:val="20"/>
          <w:szCs w:val="20"/>
        </w:rPr>
        <w:lastRenderedPageBreak/>
        <w:t>психологов, являются целями</w:t>
      </w:r>
    </w:p>
    <w:p w14:paraId="5C87ECE2"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а</w:t>
      </w:r>
      <w:r w:rsidRPr="00D07538">
        <w:rPr>
          <w:rFonts w:ascii="Arial" w:eastAsia="Arial" w:hAnsi="Arial" w:cs="Arial"/>
          <w:b/>
          <w:bCs/>
          <w:sz w:val="20"/>
          <w:szCs w:val="20"/>
        </w:rPr>
        <w:t>) супервизии;</w:t>
      </w:r>
    </w:p>
    <w:p w14:paraId="65977237"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б) воспитания;</w:t>
      </w:r>
    </w:p>
    <w:p w14:paraId="7E059932"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в) обучения</w:t>
      </w:r>
    </w:p>
    <w:p w14:paraId="37D2FE9D" w14:textId="77777777" w:rsidR="00D07538" w:rsidRPr="00D07538" w:rsidRDefault="00D07538" w:rsidP="00D07538">
      <w:pPr>
        <w:widowControl w:val="0"/>
        <w:tabs>
          <w:tab w:val="right" w:leader="underscore" w:pos="9639"/>
        </w:tabs>
        <w:autoSpaceDE w:val="0"/>
        <w:autoSpaceDN w:val="0"/>
        <w:spacing w:after="0" w:line="240" w:lineRule="auto"/>
        <w:contextualSpacing/>
        <w:jc w:val="both"/>
        <w:rPr>
          <w:rFonts w:ascii="Arial" w:eastAsia="Times New Roman" w:hAnsi="Arial" w:cs="Arial"/>
          <w:color w:val="000000"/>
          <w:sz w:val="24"/>
          <w:szCs w:val="20"/>
          <w:u w:val="single"/>
        </w:rPr>
      </w:pPr>
      <w:r w:rsidRPr="00D07538">
        <w:rPr>
          <w:rFonts w:ascii="Arial" w:eastAsia="Times New Roman" w:hAnsi="Arial" w:cs="Arial"/>
          <w:color w:val="000000"/>
          <w:sz w:val="20"/>
          <w:szCs w:val="20"/>
        </w:rPr>
        <w:t>4) лечения</w:t>
      </w:r>
    </w:p>
    <w:p w14:paraId="347E92CB" w14:textId="77777777" w:rsidR="00D07538" w:rsidRPr="00D07538" w:rsidRDefault="00D07538" w:rsidP="00D07538">
      <w:pPr>
        <w:widowControl w:val="0"/>
        <w:tabs>
          <w:tab w:val="right" w:leader="underscore" w:pos="9639"/>
        </w:tabs>
        <w:autoSpaceDE w:val="0"/>
        <w:autoSpaceDN w:val="0"/>
        <w:spacing w:after="0" w:line="240" w:lineRule="auto"/>
        <w:contextualSpacing/>
        <w:jc w:val="center"/>
        <w:rPr>
          <w:rFonts w:ascii="Arial" w:eastAsia="Times New Roman" w:hAnsi="Arial" w:cs="Arial"/>
          <w:color w:val="000000"/>
          <w:sz w:val="24"/>
          <w:szCs w:val="20"/>
          <w:u w:val="single"/>
        </w:rPr>
      </w:pPr>
      <w:r w:rsidRPr="00D07538">
        <w:rPr>
          <w:rFonts w:ascii="Arial" w:eastAsia="Times New Roman" w:hAnsi="Arial" w:cs="Arial"/>
          <w:color w:val="000000"/>
          <w:sz w:val="24"/>
          <w:szCs w:val="20"/>
          <w:u w:val="single"/>
        </w:rPr>
        <w:t>2) открытые задания (тестовые, повышенный уровень сложности):</w:t>
      </w:r>
    </w:p>
    <w:p w14:paraId="76D253B4"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1. Документ, составленный в форме единовременного или долгосрочного договора между супервизором и супервизируемым, называется:</w:t>
      </w:r>
    </w:p>
    <w:p w14:paraId="7DE2180C"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b/>
          <w:bCs/>
          <w:sz w:val="20"/>
          <w:szCs w:val="20"/>
        </w:rPr>
        <w:t>Ответ:</w:t>
      </w:r>
      <w:r w:rsidRPr="00D07538">
        <w:rPr>
          <w:rFonts w:ascii="Arial" w:eastAsia="Arial" w:hAnsi="Arial" w:cs="Arial"/>
          <w:sz w:val="20"/>
          <w:szCs w:val="20"/>
        </w:rPr>
        <w:t xml:space="preserve"> супевизорский контракт</w:t>
      </w:r>
    </w:p>
    <w:p w14:paraId="65C187B5"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sz w:val="20"/>
          <w:szCs w:val="20"/>
        </w:rPr>
        <w:t xml:space="preserve">2. Консультант и супервизор несут ответственность за сохранение информации, касающейся представленного клиентом на консультативной встрече. Этот принцип называется: </w:t>
      </w:r>
    </w:p>
    <w:p w14:paraId="4C8014A1" w14:textId="77777777" w:rsidR="00D07538" w:rsidRPr="00D07538" w:rsidRDefault="00D07538" w:rsidP="00D07538">
      <w:pPr>
        <w:widowControl w:val="0"/>
        <w:autoSpaceDE w:val="0"/>
        <w:autoSpaceDN w:val="0"/>
        <w:spacing w:after="0" w:line="240" w:lineRule="auto"/>
        <w:rPr>
          <w:rFonts w:ascii="Arial" w:eastAsia="Arial" w:hAnsi="Arial" w:cs="Arial"/>
          <w:sz w:val="20"/>
          <w:szCs w:val="20"/>
        </w:rPr>
      </w:pPr>
      <w:r w:rsidRPr="00D07538">
        <w:rPr>
          <w:rFonts w:ascii="Arial" w:eastAsia="Arial" w:hAnsi="Arial" w:cs="Arial"/>
          <w:b/>
          <w:bCs/>
          <w:sz w:val="20"/>
          <w:szCs w:val="20"/>
        </w:rPr>
        <w:t>Ответ:</w:t>
      </w:r>
      <w:r w:rsidRPr="00D07538">
        <w:rPr>
          <w:rFonts w:ascii="Arial" w:eastAsia="Arial" w:hAnsi="Arial" w:cs="Arial"/>
          <w:sz w:val="20"/>
          <w:szCs w:val="20"/>
        </w:rPr>
        <w:t xml:space="preserve"> конфиденциальность</w:t>
      </w:r>
    </w:p>
    <w:p w14:paraId="68A43136" w14:textId="77777777" w:rsidR="00D07538" w:rsidRPr="00D07538" w:rsidRDefault="00D07538" w:rsidP="00D07538">
      <w:pPr>
        <w:widowControl w:val="0"/>
        <w:tabs>
          <w:tab w:val="right" w:leader="underscore" w:pos="9639"/>
        </w:tabs>
        <w:autoSpaceDE w:val="0"/>
        <w:autoSpaceDN w:val="0"/>
        <w:spacing w:after="0" w:line="240" w:lineRule="auto"/>
        <w:jc w:val="center"/>
        <w:rPr>
          <w:rFonts w:ascii="Arial" w:eastAsia="Times New Roman" w:hAnsi="Arial" w:cs="Arial"/>
          <w:color w:val="000000"/>
          <w:sz w:val="24"/>
          <w:szCs w:val="20"/>
          <w:u w:val="single"/>
          <w:lang w:eastAsia="ru-RU"/>
        </w:rPr>
      </w:pPr>
      <w:r w:rsidRPr="00D07538">
        <w:rPr>
          <w:rFonts w:ascii="Arial" w:eastAsia="Times New Roman" w:hAnsi="Arial" w:cs="Arial"/>
          <w:color w:val="000000"/>
          <w:sz w:val="24"/>
          <w:szCs w:val="20"/>
          <w:u w:val="single"/>
          <w:lang w:eastAsia="ru-RU"/>
        </w:rPr>
        <w:t>3) открытые задания (мини-кейсы, средний уровень сложности):</w:t>
      </w:r>
    </w:p>
    <w:p w14:paraId="7E00E4D1"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bookmarkStart w:id="22" w:name="_Hlk138795134"/>
      <w:r w:rsidRPr="00D07538">
        <w:rPr>
          <w:rFonts w:ascii="Arial" w:eastAsia="Times New Roman" w:hAnsi="Arial" w:cs="Arial"/>
          <w:sz w:val="20"/>
          <w:szCs w:val="20"/>
          <w:lang w:eastAsia="ru-RU"/>
        </w:rPr>
        <w:t>1.На сессию к супервизору пришел психолог-консультант с темой взаимодействия со свои клиентом-подростком. Обычно довольно сдержанный и рассудительный, рассказывая о своём видении ситуации психолог эмоционально сказал буквально следующее: «А. меня бесит, что я так реагирую. Он постоянно меня провоцирует, как будто бросает вызов, я иду на поводу у него и сам себе не нравлюсь в эти моменты.». Психолог хотел понять, что именно в поведении подростка выводит его из себя и как корректно выстраивать работу с ним.</w:t>
      </w:r>
    </w:p>
    <w:p w14:paraId="03571DF7" w14:textId="77777777" w:rsidR="00D07538" w:rsidRPr="00D07538" w:rsidRDefault="00D07538" w:rsidP="00D07538">
      <w:pPr>
        <w:widowControl w:val="0"/>
        <w:autoSpaceDE w:val="0"/>
        <w:autoSpaceDN w:val="0"/>
        <w:spacing w:after="0" w:line="240" w:lineRule="auto"/>
        <w:jc w:val="both"/>
        <w:rPr>
          <w:rFonts w:ascii="Arial" w:eastAsia="Times New Roman" w:hAnsi="Arial" w:cs="Arial"/>
          <w:b/>
          <w:bCs/>
          <w:sz w:val="20"/>
          <w:szCs w:val="20"/>
          <w:lang w:eastAsia="ru-RU"/>
        </w:rPr>
      </w:pPr>
      <w:r w:rsidRPr="00D07538">
        <w:rPr>
          <w:rFonts w:ascii="Arial" w:eastAsia="Times New Roman" w:hAnsi="Arial" w:cs="Arial"/>
          <w:b/>
          <w:bCs/>
          <w:sz w:val="20"/>
          <w:szCs w:val="20"/>
          <w:lang w:eastAsia="ru-RU"/>
        </w:rPr>
        <w:t xml:space="preserve">Ответ. </w:t>
      </w:r>
      <w:r w:rsidRPr="00D07538">
        <w:rPr>
          <w:rFonts w:ascii="Arial" w:eastAsia="Times New Roman" w:hAnsi="Arial" w:cs="Arial"/>
          <w:sz w:val="20"/>
          <w:szCs w:val="20"/>
          <w:lang w:eastAsia="ru-RU"/>
        </w:rPr>
        <w:t>Супервизор совместно с психологом поисследовали, как клиент воспринимает поведение клиента-подростка. Прежде чем вырабатывать стратегию взаимодействия, супервизор построил беседу следующим образом. Супервизор: «А что вы чувствуете, когда пересказываете мне всю эту ситуацию?» Клиент: «Ярость». «Как будто мне надо все время показывать, кто тут главный».</w:t>
      </w:r>
      <w:r w:rsidRPr="00D07538">
        <w:rPr>
          <w:rFonts w:ascii="Arial" w:eastAsia="Times New Roman" w:hAnsi="Arial" w:cs="Arial"/>
          <w:b/>
          <w:bCs/>
          <w:sz w:val="20"/>
          <w:szCs w:val="20"/>
          <w:lang w:eastAsia="ru-RU"/>
        </w:rPr>
        <w:t xml:space="preserve"> </w:t>
      </w:r>
      <w:r w:rsidRPr="00D07538">
        <w:rPr>
          <w:rFonts w:ascii="Arial" w:eastAsia="Times New Roman" w:hAnsi="Arial" w:cs="Arial"/>
          <w:sz w:val="20"/>
          <w:szCs w:val="20"/>
          <w:lang w:eastAsia="ru-RU"/>
        </w:rPr>
        <w:t>Супервизор: «А где еще в вашей жизни вы испытывали подобные ощущения?».</w:t>
      </w:r>
    </w:p>
    <w:p w14:paraId="40253FE8"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 xml:space="preserve">Психолог обнаружился параллельный процесс: неожиданно для сказал «вот когда я был подростком и бросал вызов авторитетам, меня наказывали. Мне нельзя было показывать умения и знания, быть в чем-то более компетентным взрослых». </w:t>
      </w:r>
    </w:p>
    <w:p w14:paraId="70118371"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Дальнейшее исследование помогло психологу сравнить эти ситуации и обнаружить, что поведение подростка он воспринимает как абсолютно нормальный этап взросления, ему легко наблюдать, как подросток становится мужчиной, он принимает и даже рад этому. Это помогло ему иначе взглянуть на поведение клиента, буквально за минуту из выскочки и наглого типа он превратился в подростка, который пытается заработать себе репутацию, в том числе и в глазах взрослых, пытается стать независимым, стремиться к большему.</w:t>
      </w:r>
    </w:p>
    <w:p w14:paraId="6AEC6FEC"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В итоге психологу не понадобилось вырабатывать новую стратегию взаимодействия с клиентом. Он определил для себя, что будет прислушиваться к возникающим у него эмоциям, задаваться вопросом «а на что это похоже?» и смотреть на поведение клиента как на важный этап профессионального роста. Исследование ситуации «здесь и сейчас» помогло простроить всё дальнейшее взаимодействие участников отношений.</w:t>
      </w:r>
    </w:p>
    <w:p w14:paraId="0B8EA3E7" w14:textId="77777777" w:rsidR="00D07538" w:rsidRPr="00D07538" w:rsidRDefault="00D07538" w:rsidP="00D07538">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2. Вы психолог-консультант, первый раз планируете воспользоваться услугами супервизора. Нужно ли заключать контракт с супервизором? Что такое «супервизорский контракт», каковы условия супервизорского контракта.</w:t>
      </w:r>
    </w:p>
    <w:p w14:paraId="7A328F6F" w14:textId="77777777" w:rsidR="00D07538" w:rsidRPr="00D07538" w:rsidRDefault="00D07538" w:rsidP="00D07538">
      <w:pPr>
        <w:widowControl w:val="0"/>
        <w:autoSpaceDE w:val="0"/>
        <w:autoSpaceDN w:val="0"/>
        <w:spacing w:after="0" w:line="240" w:lineRule="auto"/>
        <w:jc w:val="both"/>
        <w:rPr>
          <w:rFonts w:ascii="Arial" w:eastAsia="Times New Roman" w:hAnsi="Arial" w:cs="Arial"/>
          <w:b/>
          <w:bCs/>
          <w:sz w:val="20"/>
          <w:szCs w:val="20"/>
          <w:lang w:eastAsia="ru-RU"/>
        </w:rPr>
      </w:pPr>
      <w:r w:rsidRPr="00D07538">
        <w:rPr>
          <w:rFonts w:ascii="Arial" w:eastAsia="Times New Roman" w:hAnsi="Arial" w:cs="Arial"/>
          <w:b/>
          <w:bCs/>
          <w:sz w:val="20"/>
          <w:szCs w:val="20"/>
          <w:lang w:eastAsia="ru-RU"/>
        </w:rPr>
        <w:t xml:space="preserve">Ответ. </w:t>
      </w:r>
      <w:r w:rsidRPr="00D07538">
        <w:rPr>
          <w:rFonts w:ascii="Arial" w:eastAsia="Times New Roman" w:hAnsi="Arial" w:cs="Arial"/>
          <w:sz w:val="20"/>
          <w:szCs w:val="20"/>
          <w:lang w:eastAsia="ru-RU"/>
        </w:rPr>
        <w:t xml:space="preserve">Между супервизором и консультантом заключается супервизорский контракт - документ, составленный в форме единовременного или долгосрочного договора между супервизором и супервизируемым. </w:t>
      </w:r>
    </w:p>
    <w:p w14:paraId="3FB2E166" w14:textId="4D734D30" w:rsidR="00655517" w:rsidRDefault="00D07538" w:rsidP="00473679">
      <w:pPr>
        <w:widowControl w:val="0"/>
        <w:autoSpaceDE w:val="0"/>
        <w:autoSpaceDN w:val="0"/>
        <w:spacing w:after="0" w:line="240" w:lineRule="auto"/>
        <w:jc w:val="both"/>
        <w:rPr>
          <w:rFonts w:ascii="Arial" w:eastAsia="Times New Roman" w:hAnsi="Arial" w:cs="Arial"/>
          <w:sz w:val="20"/>
          <w:szCs w:val="20"/>
          <w:lang w:eastAsia="ru-RU"/>
        </w:rPr>
      </w:pPr>
      <w:r w:rsidRPr="00D07538">
        <w:rPr>
          <w:rFonts w:ascii="Arial" w:eastAsia="Times New Roman" w:hAnsi="Arial" w:cs="Arial"/>
          <w:sz w:val="20"/>
          <w:szCs w:val="20"/>
          <w:lang w:eastAsia="ru-RU"/>
        </w:rPr>
        <w:t>В супервизорском контракте оговариваются следующие условия супервизии: предварительно обсуждённые цели супервизии, исходящие из заявки супервизируемого и требований супервизора;  количество представляемых на супервизию случаев (клиентов); фиксированное место, количество и время встреч; модель, уровень, форма и вариант супервизии; форма и объем материала, представляемого супервизируемым; форма заключения супервизора и сроки его представления; соблюдение конфиденциальности информации, касающейся представленного клиента и личностно-профессиональных качеств супервизируемого. время супервизора</w:t>
      </w:r>
      <w:bookmarkEnd w:id="22"/>
      <w:r w:rsidR="00473679">
        <w:rPr>
          <w:rFonts w:ascii="Arial" w:eastAsia="Times New Roman" w:hAnsi="Arial" w:cs="Arial"/>
          <w:sz w:val="20"/>
          <w:szCs w:val="20"/>
          <w:lang w:eastAsia="ru-RU"/>
        </w:rPr>
        <w:t>.</w:t>
      </w:r>
    </w:p>
    <w:p w14:paraId="2A7B0B75" w14:textId="77777777" w:rsidR="00473679" w:rsidRDefault="00473679" w:rsidP="00473679">
      <w:pPr>
        <w:widowControl w:val="0"/>
        <w:autoSpaceDE w:val="0"/>
        <w:autoSpaceDN w:val="0"/>
        <w:spacing w:after="0" w:line="240" w:lineRule="auto"/>
        <w:jc w:val="both"/>
        <w:rPr>
          <w:rFonts w:ascii="Arial" w:eastAsia="Times New Roman" w:hAnsi="Arial" w:cs="Arial"/>
          <w:sz w:val="20"/>
          <w:szCs w:val="20"/>
          <w:lang w:eastAsia="ru-RU"/>
        </w:rPr>
      </w:pPr>
    </w:p>
    <w:p w14:paraId="4CF4AE61" w14:textId="77777777" w:rsidR="00473679" w:rsidRPr="00DD7AAB" w:rsidRDefault="00473679" w:rsidP="00473679">
      <w:pPr>
        <w:jc w:val="center"/>
        <w:rPr>
          <w:rFonts w:ascii="Arial" w:hAnsi="Arial" w:cs="Arial"/>
          <w:sz w:val="20"/>
          <w:szCs w:val="20"/>
        </w:rPr>
      </w:pPr>
      <w:r w:rsidRPr="00DD7AAB">
        <w:rPr>
          <w:rFonts w:ascii="Arial" w:hAnsi="Arial" w:cs="Arial"/>
          <w:sz w:val="20"/>
          <w:szCs w:val="20"/>
        </w:rPr>
        <w:t>Критерии и шкалы оценивания заданий ФОС:</w:t>
      </w:r>
    </w:p>
    <w:p w14:paraId="61D29BC6" w14:textId="77777777" w:rsidR="00473679" w:rsidRPr="00DD7AAB" w:rsidRDefault="00473679" w:rsidP="00473679">
      <w:pPr>
        <w:tabs>
          <w:tab w:val="left" w:pos="993"/>
        </w:tabs>
        <w:ind w:firstLine="709"/>
        <w:jc w:val="both"/>
        <w:rPr>
          <w:rFonts w:ascii="Arial" w:hAnsi="Arial" w:cs="Arial"/>
          <w:sz w:val="20"/>
          <w:szCs w:val="20"/>
        </w:rPr>
      </w:pPr>
      <w:r w:rsidRPr="00DD7AAB">
        <w:rPr>
          <w:rFonts w:ascii="Arial" w:hAnsi="Arial" w:cs="Arial"/>
          <w:sz w:val="20"/>
          <w:szCs w:val="20"/>
        </w:rPr>
        <w:t>Для оценивания выполнения заданий используется балльная шкала:</w:t>
      </w:r>
    </w:p>
    <w:p w14:paraId="67AEE148" w14:textId="77777777" w:rsidR="00473679" w:rsidRPr="00DD7AAB" w:rsidRDefault="00473679" w:rsidP="00473679">
      <w:pPr>
        <w:tabs>
          <w:tab w:val="left" w:pos="993"/>
        </w:tabs>
        <w:jc w:val="both"/>
        <w:rPr>
          <w:rFonts w:ascii="Arial" w:hAnsi="Arial" w:cs="Arial"/>
          <w:sz w:val="20"/>
          <w:szCs w:val="20"/>
          <w:u w:val="single"/>
        </w:rPr>
      </w:pPr>
      <w:r w:rsidRPr="00DD7AAB">
        <w:rPr>
          <w:rFonts w:ascii="Arial" w:hAnsi="Arial" w:cs="Arial"/>
          <w:sz w:val="20"/>
          <w:szCs w:val="20"/>
          <w:u w:val="single"/>
        </w:rPr>
        <w:t>1) закрытые задания (тестовые, средний уровень сложности):</w:t>
      </w:r>
    </w:p>
    <w:p w14:paraId="3B0565A4" w14:textId="77777777" w:rsidR="00473679" w:rsidRPr="00DD7AAB" w:rsidRDefault="00473679" w:rsidP="00473679">
      <w:pPr>
        <w:numPr>
          <w:ilvl w:val="0"/>
          <w:numId w:val="38"/>
        </w:numPr>
        <w:tabs>
          <w:tab w:val="left" w:pos="851"/>
        </w:tabs>
        <w:spacing w:after="0" w:line="240" w:lineRule="auto"/>
        <w:ind w:left="567"/>
        <w:jc w:val="both"/>
        <w:rPr>
          <w:rFonts w:ascii="Arial" w:hAnsi="Arial" w:cs="Arial"/>
          <w:sz w:val="20"/>
          <w:szCs w:val="20"/>
        </w:rPr>
      </w:pPr>
      <w:r w:rsidRPr="00DD7AAB">
        <w:rPr>
          <w:rFonts w:ascii="Arial" w:hAnsi="Arial" w:cs="Arial"/>
          <w:sz w:val="20"/>
          <w:szCs w:val="20"/>
        </w:rPr>
        <w:t>1 балл – указан верный ответ;</w:t>
      </w:r>
    </w:p>
    <w:p w14:paraId="5919204A" w14:textId="77777777" w:rsidR="00473679" w:rsidRPr="00DD7AAB" w:rsidRDefault="00473679" w:rsidP="00473679">
      <w:pPr>
        <w:numPr>
          <w:ilvl w:val="0"/>
          <w:numId w:val="38"/>
        </w:numPr>
        <w:tabs>
          <w:tab w:val="left" w:pos="851"/>
        </w:tabs>
        <w:spacing w:after="0" w:line="240" w:lineRule="auto"/>
        <w:ind w:left="567"/>
        <w:jc w:val="both"/>
        <w:rPr>
          <w:rFonts w:ascii="Arial" w:hAnsi="Arial" w:cs="Arial"/>
          <w:sz w:val="20"/>
          <w:szCs w:val="20"/>
        </w:rPr>
      </w:pPr>
      <w:r w:rsidRPr="00DD7AAB">
        <w:rPr>
          <w:rFonts w:ascii="Arial" w:hAnsi="Arial" w:cs="Arial"/>
          <w:sz w:val="20"/>
          <w:szCs w:val="20"/>
        </w:rPr>
        <w:t>0 баллов – указан неверный ответ (полностью или частично неверный).</w:t>
      </w:r>
    </w:p>
    <w:p w14:paraId="33F89D50" w14:textId="77777777" w:rsidR="00473679" w:rsidRPr="00DD7AAB" w:rsidRDefault="00473679" w:rsidP="00473679">
      <w:pPr>
        <w:tabs>
          <w:tab w:val="right" w:pos="9639"/>
        </w:tabs>
        <w:jc w:val="both"/>
        <w:rPr>
          <w:rFonts w:ascii="Arial" w:hAnsi="Arial" w:cs="Arial"/>
          <w:sz w:val="20"/>
          <w:szCs w:val="20"/>
          <w:u w:val="single"/>
        </w:rPr>
      </w:pPr>
      <w:r w:rsidRPr="00DD7AAB">
        <w:rPr>
          <w:rFonts w:ascii="Arial" w:hAnsi="Arial" w:cs="Arial"/>
          <w:sz w:val="20"/>
          <w:szCs w:val="20"/>
          <w:u w:val="single"/>
        </w:rPr>
        <w:t>2) открытые задания (тестовые, повышенный уровень сложности):</w:t>
      </w:r>
    </w:p>
    <w:p w14:paraId="63B7C526" w14:textId="77777777" w:rsidR="00473679" w:rsidRPr="00DD7AAB" w:rsidRDefault="00473679" w:rsidP="00473679">
      <w:pPr>
        <w:numPr>
          <w:ilvl w:val="0"/>
          <w:numId w:val="37"/>
        </w:numPr>
        <w:tabs>
          <w:tab w:val="left" w:pos="851"/>
        </w:tabs>
        <w:spacing w:after="0" w:line="240" w:lineRule="auto"/>
        <w:ind w:left="567"/>
        <w:jc w:val="both"/>
        <w:rPr>
          <w:rFonts w:ascii="Arial" w:hAnsi="Arial" w:cs="Arial"/>
          <w:sz w:val="20"/>
          <w:szCs w:val="20"/>
        </w:rPr>
      </w:pPr>
      <w:r w:rsidRPr="00DD7AAB">
        <w:rPr>
          <w:rFonts w:ascii="Arial" w:hAnsi="Arial" w:cs="Arial"/>
          <w:sz w:val="20"/>
          <w:szCs w:val="20"/>
        </w:rPr>
        <w:t>2 балла – указан верный ответ;</w:t>
      </w:r>
    </w:p>
    <w:p w14:paraId="1C1340C3" w14:textId="77777777" w:rsidR="00473679" w:rsidRPr="00DD7AAB" w:rsidRDefault="00473679" w:rsidP="00473679">
      <w:pPr>
        <w:numPr>
          <w:ilvl w:val="0"/>
          <w:numId w:val="37"/>
        </w:numPr>
        <w:tabs>
          <w:tab w:val="left" w:pos="851"/>
          <w:tab w:val="right" w:pos="9639"/>
        </w:tabs>
        <w:spacing w:after="0" w:line="240" w:lineRule="auto"/>
        <w:ind w:left="567"/>
        <w:jc w:val="both"/>
        <w:rPr>
          <w:rFonts w:ascii="Arial" w:hAnsi="Arial" w:cs="Arial"/>
          <w:sz w:val="20"/>
          <w:szCs w:val="20"/>
        </w:rPr>
      </w:pPr>
      <w:r w:rsidRPr="00DD7AAB">
        <w:rPr>
          <w:rFonts w:ascii="Arial" w:hAnsi="Arial" w:cs="Arial"/>
          <w:sz w:val="20"/>
          <w:szCs w:val="20"/>
        </w:rPr>
        <w:t>0 баллов – указан неверный ответ (полностью или частично неверный).</w:t>
      </w:r>
    </w:p>
    <w:p w14:paraId="29A83948" w14:textId="77777777" w:rsidR="00473679" w:rsidRPr="00DD7AAB" w:rsidRDefault="00473679" w:rsidP="00473679">
      <w:pPr>
        <w:tabs>
          <w:tab w:val="left" w:pos="851"/>
          <w:tab w:val="right" w:pos="9639"/>
        </w:tabs>
        <w:jc w:val="both"/>
        <w:rPr>
          <w:rFonts w:ascii="Arial" w:hAnsi="Arial" w:cs="Arial"/>
          <w:sz w:val="20"/>
          <w:szCs w:val="20"/>
        </w:rPr>
      </w:pPr>
      <w:r w:rsidRPr="00DD7AAB">
        <w:rPr>
          <w:rFonts w:ascii="Arial" w:hAnsi="Arial" w:cs="Arial"/>
          <w:sz w:val="20"/>
          <w:szCs w:val="20"/>
          <w:u w:val="single"/>
        </w:rPr>
        <w:t>3) открытые задания (мини-кейсы, средний уровень сложности):</w:t>
      </w:r>
    </w:p>
    <w:p w14:paraId="35AA3ABA" w14:textId="77777777" w:rsidR="00473679" w:rsidRPr="00DD7AAB" w:rsidRDefault="00473679" w:rsidP="00473679">
      <w:pPr>
        <w:numPr>
          <w:ilvl w:val="0"/>
          <w:numId w:val="36"/>
        </w:numPr>
        <w:tabs>
          <w:tab w:val="left" w:pos="851"/>
        </w:tabs>
        <w:spacing w:after="0" w:line="240" w:lineRule="auto"/>
        <w:ind w:left="567"/>
        <w:jc w:val="both"/>
        <w:rPr>
          <w:rFonts w:ascii="Arial" w:hAnsi="Arial" w:cs="Arial"/>
          <w:sz w:val="20"/>
          <w:szCs w:val="20"/>
        </w:rPr>
      </w:pPr>
      <w:r w:rsidRPr="00DD7AAB">
        <w:rPr>
          <w:rFonts w:ascii="Arial" w:hAnsi="Arial" w:cs="Arial"/>
          <w:sz w:val="20"/>
          <w:szCs w:val="20"/>
        </w:rPr>
        <w:t>5 баллов – задание выполнено верно (получен правильный ответ, обоснован (аргументирован) ход выполнения (при необходимости));</w:t>
      </w:r>
    </w:p>
    <w:p w14:paraId="5E9BB48E" w14:textId="77777777" w:rsidR="00473679" w:rsidRPr="00DD7AAB" w:rsidRDefault="00473679" w:rsidP="00473679">
      <w:pPr>
        <w:numPr>
          <w:ilvl w:val="0"/>
          <w:numId w:val="36"/>
        </w:numPr>
        <w:tabs>
          <w:tab w:val="left" w:pos="851"/>
        </w:tabs>
        <w:spacing w:after="0" w:line="240" w:lineRule="auto"/>
        <w:ind w:left="567"/>
        <w:jc w:val="both"/>
        <w:rPr>
          <w:rFonts w:ascii="Arial" w:hAnsi="Arial" w:cs="Arial"/>
          <w:sz w:val="20"/>
          <w:szCs w:val="20"/>
        </w:rPr>
      </w:pPr>
      <w:r w:rsidRPr="00DD7AAB">
        <w:rPr>
          <w:rFonts w:ascii="Arial" w:hAnsi="Arial" w:cs="Arial"/>
          <w:sz w:val="20"/>
          <w:szCs w:val="20"/>
        </w:rPr>
        <w:lastRenderedPageBreak/>
        <w:t>2 балла – выполнение задания содержит незначительные ошибки, но приведен правильный ход рассуждений, или получен верный ответ, но отсутствует обоснование хода его выполнения (если оно было необходимым), или задание выполнено не полностью, но получены промежуточные (частичные) результаты, отражающие правильность хода выполнения задания, или, в случае если задание состоит из выполнения нескольких подзаданий, верно выполнено 50% таких подзаданий;</w:t>
      </w:r>
    </w:p>
    <w:p w14:paraId="166A9443" w14:textId="77777777" w:rsidR="00473679" w:rsidRPr="00DD7AAB" w:rsidRDefault="00473679" w:rsidP="00473679">
      <w:pPr>
        <w:numPr>
          <w:ilvl w:val="0"/>
          <w:numId w:val="36"/>
        </w:numPr>
        <w:tabs>
          <w:tab w:val="left" w:pos="851"/>
        </w:tabs>
        <w:spacing w:after="0" w:line="240" w:lineRule="auto"/>
        <w:ind w:left="567"/>
        <w:jc w:val="both"/>
        <w:rPr>
          <w:rFonts w:ascii="Arial" w:hAnsi="Arial" w:cs="Arial"/>
          <w:sz w:val="20"/>
          <w:szCs w:val="20"/>
        </w:rPr>
      </w:pPr>
      <w:r w:rsidRPr="00DD7AAB">
        <w:rPr>
          <w:rFonts w:ascii="Arial" w:hAnsi="Arial" w:cs="Arial"/>
          <w:sz w:val="20"/>
          <w:szCs w:val="20"/>
        </w:rPr>
        <w:t>0 баллов – задание не выполнено или выполнено неверно (получен неправильный ответ, ход выполнения ошибочен или содержит грубые ошибки).</w:t>
      </w:r>
    </w:p>
    <w:p w14:paraId="11C69EAB" w14:textId="77777777" w:rsidR="00473679" w:rsidRPr="00DD7AAB" w:rsidRDefault="00473679" w:rsidP="00473679">
      <w:pPr>
        <w:tabs>
          <w:tab w:val="left" w:pos="1134"/>
        </w:tabs>
        <w:jc w:val="both"/>
        <w:rPr>
          <w:rFonts w:ascii="Arial" w:hAnsi="Arial" w:cs="Arial"/>
          <w:sz w:val="20"/>
          <w:szCs w:val="20"/>
        </w:rPr>
      </w:pPr>
    </w:p>
    <w:p w14:paraId="0BC1AED0" w14:textId="77777777" w:rsidR="00473679" w:rsidRPr="00DD7AAB" w:rsidRDefault="00473679" w:rsidP="00473679">
      <w:pPr>
        <w:tabs>
          <w:tab w:val="left" w:pos="1134"/>
        </w:tabs>
        <w:jc w:val="both"/>
        <w:rPr>
          <w:rFonts w:ascii="Arial" w:hAnsi="Arial" w:cs="Arial"/>
          <w:b/>
          <w:sz w:val="20"/>
          <w:szCs w:val="20"/>
        </w:rPr>
      </w:pPr>
      <w:r w:rsidRPr="00DD7AAB">
        <w:rPr>
          <w:rFonts w:ascii="Arial" w:hAnsi="Arial" w:cs="Arial"/>
          <w:b/>
          <w:sz w:val="20"/>
          <w:szCs w:val="20"/>
        </w:rPr>
        <w:t>Задания раздела 20.3 рекомендуются к использованию при проведении диагностических работ с целью оценки остаточных результатов освоения данной дисциплины (знаний, умений, навыков).</w:t>
      </w:r>
    </w:p>
    <w:p w14:paraId="5B65016E" w14:textId="77777777" w:rsidR="00473679" w:rsidRPr="00473679" w:rsidRDefault="00473679" w:rsidP="00473679">
      <w:pPr>
        <w:widowControl w:val="0"/>
        <w:autoSpaceDE w:val="0"/>
        <w:autoSpaceDN w:val="0"/>
        <w:spacing w:after="0" w:line="240" w:lineRule="auto"/>
        <w:jc w:val="both"/>
        <w:rPr>
          <w:rFonts w:ascii="Arial" w:eastAsia="Times New Roman" w:hAnsi="Arial" w:cs="Arial"/>
          <w:sz w:val="20"/>
          <w:szCs w:val="20"/>
          <w:lang w:eastAsia="ru-RU"/>
        </w:rPr>
      </w:pPr>
    </w:p>
    <w:sectPr w:rsidR="00473679" w:rsidRPr="00473679">
      <w:type w:val="continuous"/>
      <w:pgSz w:w="11910" w:h="16840"/>
      <w:pgMar w:top="1040" w:right="6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5453"/>
    <w:multiLevelType w:val="hybridMultilevel"/>
    <w:tmpl w:val="8DB6262A"/>
    <w:lvl w:ilvl="0" w:tplc="6E8EBC50">
      <w:start w:val="22"/>
      <w:numFmt w:val="decimal"/>
      <w:lvlText w:val="%1."/>
      <w:lvlJc w:val="left"/>
      <w:pPr>
        <w:ind w:left="262" w:hanging="351"/>
      </w:pPr>
      <w:rPr>
        <w:rFonts w:ascii="Arial" w:eastAsia="Arial" w:hAnsi="Arial" w:cs="Arial" w:hint="default"/>
        <w:b w:val="0"/>
        <w:bCs w:val="0"/>
        <w:i w:val="0"/>
        <w:iCs w:val="0"/>
        <w:spacing w:val="-1"/>
        <w:w w:val="99"/>
        <w:sz w:val="20"/>
        <w:szCs w:val="20"/>
        <w:lang w:val="ru-RU" w:eastAsia="en-US" w:bidi="ar-SA"/>
      </w:rPr>
    </w:lvl>
    <w:lvl w:ilvl="1" w:tplc="EEC244D4">
      <w:start w:val="1"/>
      <w:numFmt w:val="decimal"/>
      <w:lvlText w:val="%2)"/>
      <w:lvlJc w:val="left"/>
      <w:pPr>
        <w:ind w:left="262" w:hanging="293"/>
      </w:pPr>
      <w:rPr>
        <w:rFonts w:ascii="Arial" w:eastAsia="Arial" w:hAnsi="Arial" w:cs="Arial" w:hint="default"/>
        <w:b w:val="0"/>
        <w:bCs w:val="0"/>
        <w:i w:val="0"/>
        <w:iCs w:val="0"/>
        <w:w w:val="100"/>
        <w:sz w:val="24"/>
        <w:szCs w:val="24"/>
        <w:lang w:val="ru-RU" w:eastAsia="en-US" w:bidi="ar-SA"/>
      </w:rPr>
    </w:lvl>
    <w:lvl w:ilvl="2" w:tplc="DD3262C2">
      <w:numFmt w:val="bullet"/>
      <w:lvlText w:val="•"/>
      <w:lvlJc w:val="left"/>
      <w:pPr>
        <w:ind w:left="2177" w:hanging="293"/>
      </w:pPr>
      <w:rPr>
        <w:rFonts w:hint="default"/>
        <w:lang w:val="ru-RU" w:eastAsia="en-US" w:bidi="ar-SA"/>
      </w:rPr>
    </w:lvl>
    <w:lvl w:ilvl="3" w:tplc="3B8499B2">
      <w:numFmt w:val="bullet"/>
      <w:lvlText w:val="•"/>
      <w:lvlJc w:val="left"/>
      <w:pPr>
        <w:ind w:left="3135" w:hanging="293"/>
      </w:pPr>
      <w:rPr>
        <w:rFonts w:hint="default"/>
        <w:lang w:val="ru-RU" w:eastAsia="en-US" w:bidi="ar-SA"/>
      </w:rPr>
    </w:lvl>
    <w:lvl w:ilvl="4" w:tplc="E1783D28">
      <w:numFmt w:val="bullet"/>
      <w:lvlText w:val="•"/>
      <w:lvlJc w:val="left"/>
      <w:pPr>
        <w:ind w:left="4094" w:hanging="293"/>
      </w:pPr>
      <w:rPr>
        <w:rFonts w:hint="default"/>
        <w:lang w:val="ru-RU" w:eastAsia="en-US" w:bidi="ar-SA"/>
      </w:rPr>
    </w:lvl>
    <w:lvl w:ilvl="5" w:tplc="7AE04C08">
      <w:numFmt w:val="bullet"/>
      <w:lvlText w:val="•"/>
      <w:lvlJc w:val="left"/>
      <w:pPr>
        <w:ind w:left="5053" w:hanging="293"/>
      </w:pPr>
      <w:rPr>
        <w:rFonts w:hint="default"/>
        <w:lang w:val="ru-RU" w:eastAsia="en-US" w:bidi="ar-SA"/>
      </w:rPr>
    </w:lvl>
    <w:lvl w:ilvl="6" w:tplc="577C89F4">
      <w:numFmt w:val="bullet"/>
      <w:lvlText w:val="•"/>
      <w:lvlJc w:val="left"/>
      <w:pPr>
        <w:ind w:left="6011" w:hanging="293"/>
      </w:pPr>
      <w:rPr>
        <w:rFonts w:hint="default"/>
        <w:lang w:val="ru-RU" w:eastAsia="en-US" w:bidi="ar-SA"/>
      </w:rPr>
    </w:lvl>
    <w:lvl w:ilvl="7" w:tplc="E9B20568">
      <w:numFmt w:val="bullet"/>
      <w:lvlText w:val="•"/>
      <w:lvlJc w:val="left"/>
      <w:pPr>
        <w:ind w:left="6970" w:hanging="293"/>
      </w:pPr>
      <w:rPr>
        <w:rFonts w:hint="default"/>
        <w:lang w:val="ru-RU" w:eastAsia="en-US" w:bidi="ar-SA"/>
      </w:rPr>
    </w:lvl>
    <w:lvl w:ilvl="8" w:tplc="C0B0C74A">
      <w:numFmt w:val="bullet"/>
      <w:lvlText w:val="•"/>
      <w:lvlJc w:val="left"/>
      <w:pPr>
        <w:ind w:left="7929" w:hanging="293"/>
      </w:pPr>
      <w:rPr>
        <w:rFonts w:hint="default"/>
        <w:lang w:val="ru-RU" w:eastAsia="en-US" w:bidi="ar-SA"/>
      </w:rPr>
    </w:lvl>
  </w:abstractNum>
  <w:abstractNum w:abstractNumId="1" w15:restartNumberingAfterBreak="0">
    <w:nsid w:val="093E5085"/>
    <w:multiLevelType w:val="hybridMultilevel"/>
    <w:tmpl w:val="92147AC8"/>
    <w:lvl w:ilvl="0" w:tplc="CBE47490">
      <w:start w:val="1"/>
      <w:numFmt w:val="decimal"/>
      <w:lvlText w:val="%1."/>
      <w:lvlJc w:val="left"/>
      <w:pPr>
        <w:ind w:left="328" w:hanging="221"/>
      </w:pPr>
      <w:rPr>
        <w:rFonts w:ascii="Arial" w:eastAsia="Arial" w:hAnsi="Arial" w:cs="Arial" w:hint="default"/>
        <w:b w:val="0"/>
        <w:bCs w:val="0"/>
        <w:i w:val="0"/>
        <w:iCs w:val="0"/>
        <w:spacing w:val="-1"/>
        <w:w w:val="99"/>
        <w:sz w:val="20"/>
        <w:szCs w:val="20"/>
        <w:lang w:val="ru-RU" w:eastAsia="en-US" w:bidi="ar-SA"/>
      </w:rPr>
    </w:lvl>
    <w:lvl w:ilvl="1" w:tplc="5310FDB4">
      <w:numFmt w:val="bullet"/>
      <w:lvlText w:val="•"/>
      <w:lvlJc w:val="left"/>
      <w:pPr>
        <w:ind w:left="737" w:hanging="221"/>
      </w:pPr>
      <w:rPr>
        <w:rFonts w:hint="default"/>
        <w:lang w:val="ru-RU" w:eastAsia="en-US" w:bidi="ar-SA"/>
      </w:rPr>
    </w:lvl>
    <w:lvl w:ilvl="2" w:tplc="8ED61460">
      <w:numFmt w:val="bullet"/>
      <w:lvlText w:val="•"/>
      <w:lvlJc w:val="left"/>
      <w:pPr>
        <w:ind w:left="1154" w:hanging="221"/>
      </w:pPr>
      <w:rPr>
        <w:rFonts w:hint="default"/>
        <w:lang w:val="ru-RU" w:eastAsia="en-US" w:bidi="ar-SA"/>
      </w:rPr>
    </w:lvl>
    <w:lvl w:ilvl="3" w:tplc="2A6854BE">
      <w:numFmt w:val="bullet"/>
      <w:lvlText w:val="•"/>
      <w:lvlJc w:val="left"/>
      <w:pPr>
        <w:ind w:left="1571" w:hanging="221"/>
      </w:pPr>
      <w:rPr>
        <w:rFonts w:hint="default"/>
        <w:lang w:val="ru-RU" w:eastAsia="en-US" w:bidi="ar-SA"/>
      </w:rPr>
    </w:lvl>
    <w:lvl w:ilvl="4" w:tplc="70D293E4">
      <w:numFmt w:val="bullet"/>
      <w:lvlText w:val="•"/>
      <w:lvlJc w:val="left"/>
      <w:pPr>
        <w:ind w:left="1988" w:hanging="221"/>
      </w:pPr>
      <w:rPr>
        <w:rFonts w:hint="default"/>
        <w:lang w:val="ru-RU" w:eastAsia="en-US" w:bidi="ar-SA"/>
      </w:rPr>
    </w:lvl>
    <w:lvl w:ilvl="5" w:tplc="1C429A74">
      <w:numFmt w:val="bullet"/>
      <w:lvlText w:val="•"/>
      <w:lvlJc w:val="left"/>
      <w:pPr>
        <w:ind w:left="2405" w:hanging="221"/>
      </w:pPr>
      <w:rPr>
        <w:rFonts w:hint="default"/>
        <w:lang w:val="ru-RU" w:eastAsia="en-US" w:bidi="ar-SA"/>
      </w:rPr>
    </w:lvl>
    <w:lvl w:ilvl="6" w:tplc="D2D6DD0C">
      <w:numFmt w:val="bullet"/>
      <w:lvlText w:val="•"/>
      <w:lvlJc w:val="left"/>
      <w:pPr>
        <w:ind w:left="2822" w:hanging="221"/>
      </w:pPr>
      <w:rPr>
        <w:rFonts w:hint="default"/>
        <w:lang w:val="ru-RU" w:eastAsia="en-US" w:bidi="ar-SA"/>
      </w:rPr>
    </w:lvl>
    <w:lvl w:ilvl="7" w:tplc="B2D659E6">
      <w:numFmt w:val="bullet"/>
      <w:lvlText w:val="•"/>
      <w:lvlJc w:val="left"/>
      <w:pPr>
        <w:ind w:left="3239" w:hanging="221"/>
      </w:pPr>
      <w:rPr>
        <w:rFonts w:hint="default"/>
        <w:lang w:val="ru-RU" w:eastAsia="en-US" w:bidi="ar-SA"/>
      </w:rPr>
    </w:lvl>
    <w:lvl w:ilvl="8" w:tplc="517C9C7C">
      <w:numFmt w:val="bullet"/>
      <w:lvlText w:val="•"/>
      <w:lvlJc w:val="left"/>
      <w:pPr>
        <w:ind w:left="3656" w:hanging="221"/>
      </w:pPr>
      <w:rPr>
        <w:rFonts w:hint="default"/>
        <w:lang w:val="ru-RU" w:eastAsia="en-US" w:bidi="ar-SA"/>
      </w:rPr>
    </w:lvl>
  </w:abstractNum>
  <w:abstractNum w:abstractNumId="2" w15:restartNumberingAfterBreak="0">
    <w:nsid w:val="098150E9"/>
    <w:multiLevelType w:val="hybridMultilevel"/>
    <w:tmpl w:val="9F4240A6"/>
    <w:lvl w:ilvl="0" w:tplc="6A76951A">
      <w:numFmt w:val="bullet"/>
      <w:lvlText w:val="–"/>
      <w:lvlJc w:val="left"/>
      <w:pPr>
        <w:ind w:left="262" w:hanging="204"/>
      </w:pPr>
      <w:rPr>
        <w:rFonts w:ascii="Arial" w:eastAsia="Arial" w:hAnsi="Arial" w:cs="Arial" w:hint="default"/>
        <w:b w:val="0"/>
        <w:bCs w:val="0"/>
        <w:i w:val="0"/>
        <w:iCs w:val="0"/>
        <w:w w:val="100"/>
        <w:sz w:val="24"/>
        <w:szCs w:val="24"/>
        <w:lang w:val="ru-RU" w:eastAsia="en-US" w:bidi="ar-SA"/>
      </w:rPr>
    </w:lvl>
    <w:lvl w:ilvl="1" w:tplc="7B74A2F0">
      <w:numFmt w:val="bullet"/>
      <w:lvlText w:val="•"/>
      <w:lvlJc w:val="left"/>
      <w:pPr>
        <w:ind w:left="1218" w:hanging="204"/>
      </w:pPr>
      <w:rPr>
        <w:rFonts w:hint="default"/>
        <w:lang w:val="ru-RU" w:eastAsia="en-US" w:bidi="ar-SA"/>
      </w:rPr>
    </w:lvl>
    <w:lvl w:ilvl="2" w:tplc="775A2DD8">
      <w:numFmt w:val="bullet"/>
      <w:lvlText w:val="•"/>
      <w:lvlJc w:val="left"/>
      <w:pPr>
        <w:ind w:left="2177" w:hanging="204"/>
      </w:pPr>
      <w:rPr>
        <w:rFonts w:hint="default"/>
        <w:lang w:val="ru-RU" w:eastAsia="en-US" w:bidi="ar-SA"/>
      </w:rPr>
    </w:lvl>
    <w:lvl w:ilvl="3" w:tplc="305481C6">
      <w:numFmt w:val="bullet"/>
      <w:lvlText w:val="•"/>
      <w:lvlJc w:val="left"/>
      <w:pPr>
        <w:ind w:left="3135" w:hanging="204"/>
      </w:pPr>
      <w:rPr>
        <w:rFonts w:hint="default"/>
        <w:lang w:val="ru-RU" w:eastAsia="en-US" w:bidi="ar-SA"/>
      </w:rPr>
    </w:lvl>
    <w:lvl w:ilvl="4" w:tplc="E962F610">
      <w:numFmt w:val="bullet"/>
      <w:lvlText w:val="•"/>
      <w:lvlJc w:val="left"/>
      <w:pPr>
        <w:ind w:left="4094" w:hanging="204"/>
      </w:pPr>
      <w:rPr>
        <w:rFonts w:hint="default"/>
        <w:lang w:val="ru-RU" w:eastAsia="en-US" w:bidi="ar-SA"/>
      </w:rPr>
    </w:lvl>
    <w:lvl w:ilvl="5" w:tplc="69507CF2">
      <w:numFmt w:val="bullet"/>
      <w:lvlText w:val="•"/>
      <w:lvlJc w:val="left"/>
      <w:pPr>
        <w:ind w:left="5053" w:hanging="204"/>
      </w:pPr>
      <w:rPr>
        <w:rFonts w:hint="default"/>
        <w:lang w:val="ru-RU" w:eastAsia="en-US" w:bidi="ar-SA"/>
      </w:rPr>
    </w:lvl>
    <w:lvl w:ilvl="6" w:tplc="EB28FB52">
      <w:numFmt w:val="bullet"/>
      <w:lvlText w:val="•"/>
      <w:lvlJc w:val="left"/>
      <w:pPr>
        <w:ind w:left="6011" w:hanging="204"/>
      </w:pPr>
      <w:rPr>
        <w:rFonts w:hint="default"/>
        <w:lang w:val="ru-RU" w:eastAsia="en-US" w:bidi="ar-SA"/>
      </w:rPr>
    </w:lvl>
    <w:lvl w:ilvl="7" w:tplc="08A4F95A">
      <w:numFmt w:val="bullet"/>
      <w:lvlText w:val="•"/>
      <w:lvlJc w:val="left"/>
      <w:pPr>
        <w:ind w:left="6970" w:hanging="204"/>
      </w:pPr>
      <w:rPr>
        <w:rFonts w:hint="default"/>
        <w:lang w:val="ru-RU" w:eastAsia="en-US" w:bidi="ar-SA"/>
      </w:rPr>
    </w:lvl>
    <w:lvl w:ilvl="8" w:tplc="75C81598">
      <w:numFmt w:val="bullet"/>
      <w:lvlText w:val="•"/>
      <w:lvlJc w:val="left"/>
      <w:pPr>
        <w:ind w:left="7929" w:hanging="204"/>
      </w:pPr>
      <w:rPr>
        <w:rFonts w:hint="default"/>
        <w:lang w:val="ru-RU" w:eastAsia="en-US" w:bidi="ar-SA"/>
      </w:rPr>
    </w:lvl>
  </w:abstractNum>
  <w:abstractNum w:abstractNumId="3" w15:restartNumberingAfterBreak="0">
    <w:nsid w:val="0A1924CB"/>
    <w:multiLevelType w:val="hybridMultilevel"/>
    <w:tmpl w:val="7B165A78"/>
    <w:lvl w:ilvl="0" w:tplc="0682E5BA">
      <w:start w:val="1"/>
      <w:numFmt w:val="decimal"/>
      <w:lvlText w:val="%1."/>
      <w:lvlJc w:val="left"/>
      <w:pPr>
        <w:ind w:left="328" w:hanging="221"/>
      </w:pPr>
      <w:rPr>
        <w:rFonts w:ascii="Arial" w:eastAsia="Arial" w:hAnsi="Arial" w:cs="Arial" w:hint="default"/>
        <w:b w:val="0"/>
        <w:bCs w:val="0"/>
        <w:i w:val="0"/>
        <w:iCs w:val="0"/>
        <w:spacing w:val="-1"/>
        <w:w w:val="99"/>
        <w:sz w:val="20"/>
        <w:szCs w:val="20"/>
        <w:lang w:val="ru-RU" w:eastAsia="en-US" w:bidi="ar-SA"/>
      </w:rPr>
    </w:lvl>
    <w:lvl w:ilvl="1" w:tplc="C7D6DEF2">
      <w:numFmt w:val="bullet"/>
      <w:lvlText w:val="•"/>
      <w:lvlJc w:val="left"/>
      <w:pPr>
        <w:ind w:left="737" w:hanging="221"/>
      </w:pPr>
      <w:rPr>
        <w:rFonts w:hint="default"/>
        <w:lang w:val="ru-RU" w:eastAsia="en-US" w:bidi="ar-SA"/>
      </w:rPr>
    </w:lvl>
    <w:lvl w:ilvl="2" w:tplc="752EEA90">
      <w:numFmt w:val="bullet"/>
      <w:lvlText w:val="•"/>
      <w:lvlJc w:val="left"/>
      <w:pPr>
        <w:ind w:left="1154" w:hanging="221"/>
      </w:pPr>
      <w:rPr>
        <w:rFonts w:hint="default"/>
        <w:lang w:val="ru-RU" w:eastAsia="en-US" w:bidi="ar-SA"/>
      </w:rPr>
    </w:lvl>
    <w:lvl w:ilvl="3" w:tplc="4A54E7F6">
      <w:numFmt w:val="bullet"/>
      <w:lvlText w:val="•"/>
      <w:lvlJc w:val="left"/>
      <w:pPr>
        <w:ind w:left="1571" w:hanging="221"/>
      </w:pPr>
      <w:rPr>
        <w:rFonts w:hint="default"/>
        <w:lang w:val="ru-RU" w:eastAsia="en-US" w:bidi="ar-SA"/>
      </w:rPr>
    </w:lvl>
    <w:lvl w:ilvl="4" w:tplc="5178C074">
      <w:numFmt w:val="bullet"/>
      <w:lvlText w:val="•"/>
      <w:lvlJc w:val="left"/>
      <w:pPr>
        <w:ind w:left="1988" w:hanging="221"/>
      </w:pPr>
      <w:rPr>
        <w:rFonts w:hint="default"/>
        <w:lang w:val="ru-RU" w:eastAsia="en-US" w:bidi="ar-SA"/>
      </w:rPr>
    </w:lvl>
    <w:lvl w:ilvl="5" w:tplc="A552B256">
      <w:numFmt w:val="bullet"/>
      <w:lvlText w:val="•"/>
      <w:lvlJc w:val="left"/>
      <w:pPr>
        <w:ind w:left="2405" w:hanging="221"/>
      </w:pPr>
      <w:rPr>
        <w:rFonts w:hint="default"/>
        <w:lang w:val="ru-RU" w:eastAsia="en-US" w:bidi="ar-SA"/>
      </w:rPr>
    </w:lvl>
    <w:lvl w:ilvl="6" w:tplc="176864F2">
      <w:numFmt w:val="bullet"/>
      <w:lvlText w:val="•"/>
      <w:lvlJc w:val="left"/>
      <w:pPr>
        <w:ind w:left="2822" w:hanging="221"/>
      </w:pPr>
      <w:rPr>
        <w:rFonts w:hint="default"/>
        <w:lang w:val="ru-RU" w:eastAsia="en-US" w:bidi="ar-SA"/>
      </w:rPr>
    </w:lvl>
    <w:lvl w:ilvl="7" w:tplc="11B0D8CC">
      <w:numFmt w:val="bullet"/>
      <w:lvlText w:val="•"/>
      <w:lvlJc w:val="left"/>
      <w:pPr>
        <w:ind w:left="3239" w:hanging="221"/>
      </w:pPr>
      <w:rPr>
        <w:rFonts w:hint="default"/>
        <w:lang w:val="ru-RU" w:eastAsia="en-US" w:bidi="ar-SA"/>
      </w:rPr>
    </w:lvl>
    <w:lvl w:ilvl="8" w:tplc="C0DAF388">
      <w:numFmt w:val="bullet"/>
      <w:lvlText w:val="•"/>
      <w:lvlJc w:val="left"/>
      <w:pPr>
        <w:ind w:left="3656" w:hanging="221"/>
      </w:pPr>
      <w:rPr>
        <w:rFonts w:hint="default"/>
        <w:lang w:val="ru-RU" w:eastAsia="en-US" w:bidi="ar-SA"/>
      </w:rPr>
    </w:lvl>
  </w:abstractNum>
  <w:abstractNum w:abstractNumId="4" w15:restartNumberingAfterBreak="0">
    <w:nsid w:val="0B446774"/>
    <w:multiLevelType w:val="hybridMultilevel"/>
    <w:tmpl w:val="11EE2A62"/>
    <w:lvl w:ilvl="0" w:tplc="7D246D36">
      <w:start w:val="1"/>
      <w:numFmt w:val="decimal"/>
      <w:lvlText w:val="%1."/>
      <w:lvlJc w:val="left"/>
      <w:pPr>
        <w:ind w:left="108" w:hanging="245"/>
      </w:pPr>
      <w:rPr>
        <w:rFonts w:ascii="Arial" w:eastAsia="Arial" w:hAnsi="Arial" w:cs="Arial" w:hint="default"/>
        <w:b w:val="0"/>
        <w:bCs w:val="0"/>
        <w:i w:val="0"/>
        <w:iCs w:val="0"/>
        <w:spacing w:val="-1"/>
        <w:w w:val="99"/>
        <w:sz w:val="20"/>
        <w:szCs w:val="20"/>
        <w:lang w:val="ru-RU" w:eastAsia="en-US" w:bidi="ar-SA"/>
      </w:rPr>
    </w:lvl>
    <w:lvl w:ilvl="1" w:tplc="216EDFDA">
      <w:numFmt w:val="bullet"/>
      <w:lvlText w:val="•"/>
      <w:lvlJc w:val="left"/>
      <w:pPr>
        <w:ind w:left="539" w:hanging="245"/>
      </w:pPr>
      <w:rPr>
        <w:rFonts w:hint="default"/>
        <w:lang w:val="ru-RU" w:eastAsia="en-US" w:bidi="ar-SA"/>
      </w:rPr>
    </w:lvl>
    <w:lvl w:ilvl="2" w:tplc="5080AB4C">
      <w:numFmt w:val="bullet"/>
      <w:lvlText w:val="•"/>
      <w:lvlJc w:val="left"/>
      <w:pPr>
        <w:ind w:left="978" w:hanging="245"/>
      </w:pPr>
      <w:rPr>
        <w:rFonts w:hint="default"/>
        <w:lang w:val="ru-RU" w:eastAsia="en-US" w:bidi="ar-SA"/>
      </w:rPr>
    </w:lvl>
    <w:lvl w:ilvl="3" w:tplc="F9BAFA72">
      <w:numFmt w:val="bullet"/>
      <w:lvlText w:val="•"/>
      <w:lvlJc w:val="left"/>
      <w:pPr>
        <w:ind w:left="1417" w:hanging="245"/>
      </w:pPr>
      <w:rPr>
        <w:rFonts w:hint="default"/>
        <w:lang w:val="ru-RU" w:eastAsia="en-US" w:bidi="ar-SA"/>
      </w:rPr>
    </w:lvl>
    <w:lvl w:ilvl="4" w:tplc="697E7D3C">
      <w:numFmt w:val="bullet"/>
      <w:lvlText w:val="•"/>
      <w:lvlJc w:val="left"/>
      <w:pPr>
        <w:ind w:left="1856" w:hanging="245"/>
      </w:pPr>
      <w:rPr>
        <w:rFonts w:hint="default"/>
        <w:lang w:val="ru-RU" w:eastAsia="en-US" w:bidi="ar-SA"/>
      </w:rPr>
    </w:lvl>
    <w:lvl w:ilvl="5" w:tplc="F21CD46A">
      <w:numFmt w:val="bullet"/>
      <w:lvlText w:val="•"/>
      <w:lvlJc w:val="left"/>
      <w:pPr>
        <w:ind w:left="2295" w:hanging="245"/>
      </w:pPr>
      <w:rPr>
        <w:rFonts w:hint="default"/>
        <w:lang w:val="ru-RU" w:eastAsia="en-US" w:bidi="ar-SA"/>
      </w:rPr>
    </w:lvl>
    <w:lvl w:ilvl="6" w:tplc="999A128E">
      <w:numFmt w:val="bullet"/>
      <w:lvlText w:val="•"/>
      <w:lvlJc w:val="left"/>
      <w:pPr>
        <w:ind w:left="2734" w:hanging="245"/>
      </w:pPr>
      <w:rPr>
        <w:rFonts w:hint="default"/>
        <w:lang w:val="ru-RU" w:eastAsia="en-US" w:bidi="ar-SA"/>
      </w:rPr>
    </w:lvl>
    <w:lvl w:ilvl="7" w:tplc="1B4200E6">
      <w:numFmt w:val="bullet"/>
      <w:lvlText w:val="•"/>
      <w:lvlJc w:val="left"/>
      <w:pPr>
        <w:ind w:left="3173" w:hanging="245"/>
      </w:pPr>
      <w:rPr>
        <w:rFonts w:hint="default"/>
        <w:lang w:val="ru-RU" w:eastAsia="en-US" w:bidi="ar-SA"/>
      </w:rPr>
    </w:lvl>
    <w:lvl w:ilvl="8" w:tplc="BDAAAACA">
      <w:numFmt w:val="bullet"/>
      <w:lvlText w:val="•"/>
      <w:lvlJc w:val="left"/>
      <w:pPr>
        <w:ind w:left="3612" w:hanging="245"/>
      </w:pPr>
      <w:rPr>
        <w:rFonts w:hint="default"/>
        <w:lang w:val="ru-RU" w:eastAsia="en-US" w:bidi="ar-SA"/>
      </w:rPr>
    </w:lvl>
  </w:abstractNum>
  <w:abstractNum w:abstractNumId="5" w15:restartNumberingAfterBreak="0">
    <w:nsid w:val="13042769"/>
    <w:multiLevelType w:val="hybridMultilevel"/>
    <w:tmpl w:val="5EE84632"/>
    <w:lvl w:ilvl="0" w:tplc="5C385288">
      <w:start w:val="1"/>
      <w:numFmt w:val="decimal"/>
      <w:lvlText w:val="%1."/>
      <w:lvlJc w:val="left"/>
      <w:pPr>
        <w:ind w:left="108" w:hanging="274"/>
      </w:pPr>
      <w:rPr>
        <w:rFonts w:ascii="Arial" w:eastAsia="Arial" w:hAnsi="Arial" w:cs="Arial" w:hint="default"/>
        <w:b w:val="0"/>
        <w:bCs w:val="0"/>
        <w:i w:val="0"/>
        <w:iCs w:val="0"/>
        <w:spacing w:val="-1"/>
        <w:w w:val="99"/>
        <w:sz w:val="20"/>
        <w:szCs w:val="20"/>
        <w:lang w:val="ru-RU" w:eastAsia="en-US" w:bidi="ar-SA"/>
      </w:rPr>
    </w:lvl>
    <w:lvl w:ilvl="1" w:tplc="8EFE4592">
      <w:numFmt w:val="bullet"/>
      <w:lvlText w:val="•"/>
      <w:lvlJc w:val="left"/>
      <w:pPr>
        <w:ind w:left="539" w:hanging="274"/>
      </w:pPr>
      <w:rPr>
        <w:rFonts w:hint="default"/>
        <w:lang w:val="ru-RU" w:eastAsia="en-US" w:bidi="ar-SA"/>
      </w:rPr>
    </w:lvl>
    <w:lvl w:ilvl="2" w:tplc="450AE82A">
      <w:numFmt w:val="bullet"/>
      <w:lvlText w:val="•"/>
      <w:lvlJc w:val="left"/>
      <w:pPr>
        <w:ind w:left="978" w:hanging="274"/>
      </w:pPr>
      <w:rPr>
        <w:rFonts w:hint="default"/>
        <w:lang w:val="ru-RU" w:eastAsia="en-US" w:bidi="ar-SA"/>
      </w:rPr>
    </w:lvl>
    <w:lvl w:ilvl="3" w:tplc="184EEF36">
      <w:numFmt w:val="bullet"/>
      <w:lvlText w:val="•"/>
      <w:lvlJc w:val="left"/>
      <w:pPr>
        <w:ind w:left="1417" w:hanging="274"/>
      </w:pPr>
      <w:rPr>
        <w:rFonts w:hint="default"/>
        <w:lang w:val="ru-RU" w:eastAsia="en-US" w:bidi="ar-SA"/>
      </w:rPr>
    </w:lvl>
    <w:lvl w:ilvl="4" w:tplc="6C84A104">
      <w:numFmt w:val="bullet"/>
      <w:lvlText w:val="•"/>
      <w:lvlJc w:val="left"/>
      <w:pPr>
        <w:ind w:left="1856" w:hanging="274"/>
      </w:pPr>
      <w:rPr>
        <w:rFonts w:hint="default"/>
        <w:lang w:val="ru-RU" w:eastAsia="en-US" w:bidi="ar-SA"/>
      </w:rPr>
    </w:lvl>
    <w:lvl w:ilvl="5" w:tplc="8B20E572">
      <w:numFmt w:val="bullet"/>
      <w:lvlText w:val="•"/>
      <w:lvlJc w:val="left"/>
      <w:pPr>
        <w:ind w:left="2295" w:hanging="274"/>
      </w:pPr>
      <w:rPr>
        <w:rFonts w:hint="default"/>
        <w:lang w:val="ru-RU" w:eastAsia="en-US" w:bidi="ar-SA"/>
      </w:rPr>
    </w:lvl>
    <w:lvl w:ilvl="6" w:tplc="EDB6F7C6">
      <w:numFmt w:val="bullet"/>
      <w:lvlText w:val="•"/>
      <w:lvlJc w:val="left"/>
      <w:pPr>
        <w:ind w:left="2734" w:hanging="274"/>
      </w:pPr>
      <w:rPr>
        <w:rFonts w:hint="default"/>
        <w:lang w:val="ru-RU" w:eastAsia="en-US" w:bidi="ar-SA"/>
      </w:rPr>
    </w:lvl>
    <w:lvl w:ilvl="7" w:tplc="290290BE">
      <w:numFmt w:val="bullet"/>
      <w:lvlText w:val="•"/>
      <w:lvlJc w:val="left"/>
      <w:pPr>
        <w:ind w:left="3173" w:hanging="274"/>
      </w:pPr>
      <w:rPr>
        <w:rFonts w:hint="default"/>
        <w:lang w:val="ru-RU" w:eastAsia="en-US" w:bidi="ar-SA"/>
      </w:rPr>
    </w:lvl>
    <w:lvl w:ilvl="8" w:tplc="4E7ED0D4">
      <w:numFmt w:val="bullet"/>
      <w:lvlText w:val="•"/>
      <w:lvlJc w:val="left"/>
      <w:pPr>
        <w:ind w:left="3612" w:hanging="274"/>
      </w:pPr>
      <w:rPr>
        <w:rFonts w:hint="default"/>
        <w:lang w:val="ru-RU" w:eastAsia="en-US" w:bidi="ar-SA"/>
      </w:rPr>
    </w:lvl>
  </w:abstractNum>
  <w:abstractNum w:abstractNumId="6" w15:restartNumberingAfterBreak="0">
    <w:nsid w:val="134317F1"/>
    <w:multiLevelType w:val="hybridMultilevel"/>
    <w:tmpl w:val="35F68EFA"/>
    <w:lvl w:ilvl="0" w:tplc="7DB89688">
      <w:start w:val="1"/>
      <w:numFmt w:val="decimal"/>
      <w:lvlText w:val="%1."/>
      <w:lvlJc w:val="left"/>
      <w:pPr>
        <w:ind w:left="108" w:hanging="259"/>
      </w:pPr>
      <w:rPr>
        <w:rFonts w:ascii="Arial" w:eastAsia="Arial" w:hAnsi="Arial" w:cs="Arial" w:hint="default"/>
        <w:b w:val="0"/>
        <w:bCs w:val="0"/>
        <w:i w:val="0"/>
        <w:iCs w:val="0"/>
        <w:spacing w:val="-1"/>
        <w:w w:val="99"/>
        <w:sz w:val="20"/>
        <w:szCs w:val="20"/>
        <w:lang w:val="ru-RU" w:eastAsia="en-US" w:bidi="ar-SA"/>
      </w:rPr>
    </w:lvl>
    <w:lvl w:ilvl="1" w:tplc="6C86E408">
      <w:numFmt w:val="bullet"/>
      <w:lvlText w:val="•"/>
      <w:lvlJc w:val="left"/>
      <w:pPr>
        <w:ind w:left="539" w:hanging="259"/>
      </w:pPr>
      <w:rPr>
        <w:rFonts w:hint="default"/>
        <w:lang w:val="ru-RU" w:eastAsia="en-US" w:bidi="ar-SA"/>
      </w:rPr>
    </w:lvl>
    <w:lvl w:ilvl="2" w:tplc="C394B606">
      <w:numFmt w:val="bullet"/>
      <w:lvlText w:val="•"/>
      <w:lvlJc w:val="left"/>
      <w:pPr>
        <w:ind w:left="978" w:hanging="259"/>
      </w:pPr>
      <w:rPr>
        <w:rFonts w:hint="default"/>
        <w:lang w:val="ru-RU" w:eastAsia="en-US" w:bidi="ar-SA"/>
      </w:rPr>
    </w:lvl>
    <w:lvl w:ilvl="3" w:tplc="BC965052">
      <w:numFmt w:val="bullet"/>
      <w:lvlText w:val="•"/>
      <w:lvlJc w:val="left"/>
      <w:pPr>
        <w:ind w:left="1417" w:hanging="259"/>
      </w:pPr>
      <w:rPr>
        <w:rFonts w:hint="default"/>
        <w:lang w:val="ru-RU" w:eastAsia="en-US" w:bidi="ar-SA"/>
      </w:rPr>
    </w:lvl>
    <w:lvl w:ilvl="4" w:tplc="B498B182">
      <w:numFmt w:val="bullet"/>
      <w:lvlText w:val="•"/>
      <w:lvlJc w:val="left"/>
      <w:pPr>
        <w:ind w:left="1856" w:hanging="259"/>
      </w:pPr>
      <w:rPr>
        <w:rFonts w:hint="default"/>
        <w:lang w:val="ru-RU" w:eastAsia="en-US" w:bidi="ar-SA"/>
      </w:rPr>
    </w:lvl>
    <w:lvl w:ilvl="5" w:tplc="6E2C0F56">
      <w:numFmt w:val="bullet"/>
      <w:lvlText w:val="•"/>
      <w:lvlJc w:val="left"/>
      <w:pPr>
        <w:ind w:left="2295" w:hanging="259"/>
      </w:pPr>
      <w:rPr>
        <w:rFonts w:hint="default"/>
        <w:lang w:val="ru-RU" w:eastAsia="en-US" w:bidi="ar-SA"/>
      </w:rPr>
    </w:lvl>
    <w:lvl w:ilvl="6" w:tplc="C1BE0F3A">
      <w:numFmt w:val="bullet"/>
      <w:lvlText w:val="•"/>
      <w:lvlJc w:val="left"/>
      <w:pPr>
        <w:ind w:left="2734" w:hanging="259"/>
      </w:pPr>
      <w:rPr>
        <w:rFonts w:hint="default"/>
        <w:lang w:val="ru-RU" w:eastAsia="en-US" w:bidi="ar-SA"/>
      </w:rPr>
    </w:lvl>
    <w:lvl w:ilvl="7" w:tplc="9792249C">
      <w:numFmt w:val="bullet"/>
      <w:lvlText w:val="•"/>
      <w:lvlJc w:val="left"/>
      <w:pPr>
        <w:ind w:left="3173" w:hanging="259"/>
      </w:pPr>
      <w:rPr>
        <w:rFonts w:hint="default"/>
        <w:lang w:val="ru-RU" w:eastAsia="en-US" w:bidi="ar-SA"/>
      </w:rPr>
    </w:lvl>
    <w:lvl w:ilvl="8" w:tplc="D188FC44">
      <w:numFmt w:val="bullet"/>
      <w:lvlText w:val="•"/>
      <w:lvlJc w:val="left"/>
      <w:pPr>
        <w:ind w:left="3612" w:hanging="259"/>
      </w:pPr>
      <w:rPr>
        <w:rFonts w:hint="default"/>
        <w:lang w:val="ru-RU" w:eastAsia="en-US" w:bidi="ar-SA"/>
      </w:rPr>
    </w:lvl>
  </w:abstractNum>
  <w:abstractNum w:abstractNumId="7" w15:restartNumberingAfterBreak="0">
    <w:nsid w:val="1CD30F83"/>
    <w:multiLevelType w:val="hybridMultilevel"/>
    <w:tmpl w:val="1AB846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5C101F"/>
    <w:multiLevelType w:val="hybridMultilevel"/>
    <w:tmpl w:val="3CEC9A88"/>
    <w:lvl w:ilvl="0" w:tplc="FB9C13E4">
      <w:start w:val="1"/>
      <w:numFmt w:val="decimal"/>
      <w:lvlText w:val="%1."/>
      <w:lvlJc w:val="left"/>
      <w:pPr>
        <w:ind w:left="108" w:hanging="259"/>
      </w:pPr>
      <w:rPr>
        <w:rFonts w:ascii="Arial" w:eastAsia="Arial" w:hAnsi="Arial" w:cs="Arial" w:hint="default"/>
        <w:b w:val="0"/>
        <w:bCs w:val="0"/>
        <w:i w:val="0"/>
        <w:iCs w:val="0"/>
        <w:spacing w:val="-1"/>
        <w:w w:val="99"/>
        <w:sz w:val="20"/>
        <w:szCs w:val="20"/>
        <w:lang w:val="ru-RU" w:eastAsia="en-US" w:bidi="ar-SA"/>
      </w:rPr>
    </w:lvl>
    <w:lvl w:ilvl="1" w:tplc="56CEAD32">
      <w:numFmt w:val="bullet"/>
      <w:lvlText w:val="•"/>
      <w:lvlJc w:val="left"/>
      <w:pPr>
        <w:ind w:left="539" w:hanging="259"/>
      </w:pPr>
      <w:rPr>
        <w:rFonts w:hint="default"/>
        <w:lang w:val="ru-RU" w:eastAsia="en-US" w:bidi="ar-SA"/>
      </w:rPr>
    </w:lvl>
    <w:lvl w:ilvl="2" w:tplc="F00479B8">
      <w:numFmt w:val="bullet"/>
      <w:lvlText w:val="•"/>
      <w:lvlJc w:val="left"/>
      <w:pPr>
        <w:ind w:left="978" w:hanging="259"/>
      </w:pPr>
      <w:rPr>
        <w:rFonts w:hint="default"/>
        <w:lang w:val="ru-RU" w:eastAsia="en-US" w:bidi="ar-SA"/>
      </w:rPr>
    </w:lvl>
    <w:lvl w:ilvl="3" w:tplc="0D421198">
      <w:numFmt w:val="bullet"/>
      <w:lvlText w:val="•"/>
      <w:lvlJc w:val="left"/>
      <w:pPr>
        <w:ind w:left="1417" w:hanging="259"/>
      </w:pPr>
      <w:rPr>
        <w:rFonts w:hint="default"/>
        <w:lang w:val="ru-RU" w:eastAsia="en-US" w:bidi="ar-SA"/>
      </w:rPr>
    </w:lvl>
    <w:lvl w:ilvl="4" w:tplc="492A36A6">
      <w:numFmt w:val="bullet"/>
      <w:lvlText w:val="•"/>
      <w:lvlJc w:val="left"/>
      <w:pPr>
        <w:ind w:left="1856" w:hanging="259"/>
      </w:pPr>
      <w:rPr>
        <w:rFonts w:hint="default"/>
        <w:lang w:val="ru-RU" w:eastAsia="en-US" w:bidi="ar-SA"/>
      </w:rPr>
    </w:lvl>
    <w:lvl w:ilvl="5" w:tplc="DE5E4BC2">
      <w:numFmt w:val="bullet"/>
      <w:lvlText w:val="•"/>
      <w:lvlJc w:val="left"/>
      <w:pPr>
        <w:ind w:left="2295" w:hanging="259"/>
      </w:pPr>
      <w:rPr>
        <w:rFonts w:hint="default"/>
        <w:lang w:val="ru-RU" w:eastAsia="en-US" w:bidi="ar-SA"/>
      </w:rPr>
    </w:lvl>
    <w:lvl w:ilvl="6" w:tplc="E9A61F70">
      <w:numFmt w:val="bullet"/>
      <w:lvlText w:val="•"/>
      <w:lvlJc w:val="left"/>
      <w:pPr>
        <w:ind w:left="2734" w:hanging="259"/>
      </w:pPr>
      <w:rPr>
        <w:rFonts w:hint="default"/>
        <w:lang w:val="ru-RU" w:eastAsia="en-US" w:bidi="ar-SA"/>
      </w:rPr>
    </w:lvl>
    <w:lvl w:ilvl="7" w:tplc="63CC2530">
      <w:numFmt w:val="bullet"/>
      <w:lvlText w:val="•"/>
      <w:lvlJc w:val="left"/>
      <w:pPr>
        <w:ind w:left="3173" w:hanging="259"/>
      </w:pPr>
      <w:rPr>
        <w:rFonts w:hint="default"/>
        <w:lang w:val="ru-RU" w:eastAsia="en-US" w:bidi="ar-SA"/>
      </w:rPr>
    </w:lvl>
    <w:lvl w:ilvl="8" w:tplc="29F2AAF0">
      <w:numFmt w:val="bullet"/>
      <w:lvlText w:val="•"/>
      <w:lvlJc w:val="left"/>
      <w:pPr>
        <w:ind w:left="3612" w:hanging="259"/>
      </w:pPr>
      <w:rPr>
        <w:rFonts w:hint="default"/>
        <w:lang w:val="ru-RU" w:eastAsia="en-US" w:bidi="ar-SA"/>
      </w:rPr>
    </w:lvl>
  </w:abstractNum>
  <w:abstractNum w:abstractNumId="9" w15:restartNumberingAfterBreak="0">
    <w:nsid w:val="2A437E64"/>
    <w:multiLevelType w:val="hybridMultilevel"/>
    <w:tmpl w:val="1EFAABB2"/>
    <w:lvl w:ilvl="0" w:tplc="3A60CE20">
      <w:start w:val="1"/>
      <w:numFmt w:val="decimal"/>
      <w:lvlText w:val="%1."/>
      <w:lvlJc w:val="left"/>
      <w:pPr>
        <w:ind w:left="328" w:hanging="221"/>
      </w:pPr>
      <w:rPr>
        <w:rFonts w:ascii="Arial" w:eastAsia="Arial" w:hAnsi="Arial" w:cs="Arial" w:hint="default"/>
        <w:b w:val="0"/>
        <w:bCs w:val="0"/>
        <w:i w:val="0"/>
        <w:iCs w:val="0"/>
        <w:spacing w:val="-1"/>
        <w:w w:val="99"/>
        <w:sz w:val="20"/>
        <w:szCs w:val="20"/>
        <w:lang w:val="ru-RU" w:eastAsia="en-US" w:bidi="ar-SA"/>
      </w:rPr>
    </w:lvl>
    <w:lvl w:ilvl="1" w:tplc="2ECEE9B2">
      <w:numFmt w:val="bullet"/>
      <w:lvlText w:val="•"/>
      <w:lvlJc w:val="left"/>
      <w:pPr>
        <w:ind w:left="737" w:hanging="221"/>
      </w:pPr>
      <w:rPr>
        <w:rFonts w:hint="default"/>
        <w:lang w:val="ru-RU" w:eastAsia="en-US" w:bidi="ar-SA"/>
      </w:rPr>
    </w:lvl>
    <w:lvl w:ilvl="2" w:tplc="02ACD1C6">
      <w:numFmt w:val="bullet"/>
      <w:lvlText w:val="•"/>
      <w:lvlJc w:val="left"/>
      <w:pPr>
        <w:ind w:left="1154" w:hanging="221"/>
      </w:pPr>
      <w:rPr>
        <w:rFonts w:hint="default"/>
        <w:lang w:val="ru-RU" w:eastAsia="en-US" w:bidi="ar-SA"/>
      </w:rPr>
    </w:lvl>
    <w:lvl w:ilvl="3" w:tplc="1D1E8278">
      <w:numFmt w:val="bullet"/>
      <w:lvlText w:val="•"/>
      <w:lvlJc w:val="left"/>
      <w:pPr>
        <w:ind w:left="1571" w:hanging="221"/>
      </w:pPr>
      <w:rPr>
        <w:rFonts w:hint="default"/>
        <w:lang w:val="ru-RU" w:eastAsia="en-US" w:bidi="ar-SA"/>
      </w:rPr>
    </w:lvl>
    <w:lvl w:ilvl="4" w:tplc="B2342044">
      <w:numFmt w:val="bullet"/>
      <w:lvlText w:val="•"/>
      <w:lvlJc w:val="left"/>
      <w:pPr>
        <w:ind w:left="1988" w:hanging="221"/>
      </w:pPr>
      <w:rPr>
        <w:rFonts w:hint="default"/>
        <w:lang w:val="ru-RU" w:eastAsia="en-US" w:bidi="ar-SA"/>
      </w:rPr>
    </w:lvl>
    <w:lvl w:ilvl="5" w:tplc="5C7EB552">
      <w:numFmt w:val="bullet"/>
      <w:lvlText w:val="•"/>
      <w:lvlJc w:val="left"/>
      <w:pPr>
        <w:ind w:left="2405" w:hanging="221"/>
      </w:pPr>
      <w:rPr>
        <w:rFonts w:hint="default"/>
        <w:lang w:val="ru-RU" w:eastAsia="en-US" w:bidi="ar-SA"/>
      </w:rPr>
    </w:lvl>
    <w:lvl w:ilvl="6" w:tplc="7D06D6A6">
      <w:numFmt w:val="bullet"/>
      <w:lvlText w:val="•"/>
      <w:lvlJc w:val="left"/>
      <w:pPr>
        <w:ind w:left="2822" w:hanging="221"/>
      </w:pPr>
      <w:rPr>
        <w:rFonts w:hint="default"/>
        <w:lang w:val="ru-RU" w:eastAsia="en-US" w:bidi="ar-SA"/>
      </w:rPr>
    </w:lvl>
    <w:lvl w:ilvl="7" w:tplc="4B0A476C">
      <w:numFmt w:val="bullet"/>
      <w:lvlText w:val="•"/>
      <w:lvlJc w:val="left"/>
      <w:pPr>
        <w:ind w:left="3239" w:hanging="221"/>
      </w:pPr>
      <w:rPr>
        <w:rFonts w:hint="default"/>
        <w:lang w:val="ru-RU" w:eastAsia="en-US" w:bidi="ar-SA"/>
      </w:rPr>
    </w:lvl>
    <w:lvl w:ilvl="8" w:tplc="7E225BAA">
      <w:numFmt w:val="bullet"/>
      <w:lvlText w:val="•"/>
      <w:lvlJc w:val="left"/>
      <w:pPr>
        <w:ind w:left="3656" w:hanging="221"/>
      </w:pPr>
      <w:rPr>
        <w:rFonts w:hint="default"/>
        <w:lang w:val="ru-RU" w:eastAsia="en-US" w:bidi="ar-SA"/>
      </w:rPr>
    </w:lvl>
  </w:abstractNum>
  <w:abstractNum w:abstractNumId="10" w15:restartNumberingAfterBreak="0">
    <w:nsid w:val="2ACC08DB"/>
    <w:multiLevelType w:val="hybridMultilevel"/>
    <w:tmpl w:val="E33ACE3A"/>
    <w:lvl w:ilvl="0" w:tplc="06320A20">
      <w:start w:val="1"/>
      <w:numFmt w:val="decimal"/>
      <w:lvlText w:val="%1."/>
      <w:lvlJc w:val="left"/>
      <w:pPr>
        <w:ind w:left="108" w:hanging="451"/>
      </w:pPr>
      <w:rPr>
        <w:rFonts w:ascii="Arial" w:eastAsia="Arial" w:hAnsi="Arial" w:cs="Arial" w:hint="default"/>
        <w:b w:val="0"/>
        <w:bCs w:val="0"/>
        <w:i w:val="0"/>
        <w:iCs w:val="0"/>
        <w:spacing w:val="-1"/>
        <w:w w:val="99"/>
        <w:sz w:val="20"/>
        <w:szCs w:val="20"/>
        <w:lang w:val="ru-RU" w:eastAsia="en-US" w:bidi="ar-SA"/>
      </w:rPr>
    </w:lvl>
    <w:lvl w:ilvl="1" w:tplc="E400916A">
      <w:numFmt w:val="bullet"/>
      <w:lvlText w:val="•"/>
      <w:lvlJc w:val="left"/>
      <w:pPr>
        <w:ind w:left="539" w:hanging="451"/>
      </w:pPr>
      <w:rPr>
        <w:rFonts w:hint="default"/>
        <w:lang w:val="ru-RU" w:eastAsia="en-US" w:bidi="ar-SA"/>
      </w:rPr>
    </w:lvl>
    <w:lvl w:ilvl="2" w:tplc="F71A6868">
      <w:numFmt w:val="bullet"/>
      <w:lvlText w:val="•"/>
      <w:lvlJc w:val="left"/>
      <w:pPr>
        <w:ind w:left="978" w:hanging="451"/>
      </w:pPr>
      <w:rPr>
        <w:rFonts w:hint="default"/>
        <w:lang w:val="ru-RU" w:eastAsia="en-US" w:bidi="ar-SA"/>
      </w:rPr>
    </w:lvl>
    <w:lvl w:ilvl="3" w:tplc="EC320380">
      <w:numFmt w:val="bullet"/>
      <w:lvlText w:val="•"/>
      <w:lvlJc w:val="left"/>
      <w:pPr>
        <w:ind w:left="1417" w:hanging="451"/>
      </w:pPr>
      <w:rPr>
        <w:rFonts w:hint="default"/>
        <w:lang w:val="ru-RU" w:eastAsia="en-US" w:bidi="ar-SA"/>
      </w:rPr>
    </w:lvl>
    <w:lvl w:ilvl="4" w:tplc="8714A9A8">
      <w:numFmt w:val="bullet"/>
      <w:lvlText w:val="•"/>
      <w:lvlJc w:val="left"/>
      <w:pPr>
        <w:ind w:left="1856" w:hanging="451"/>
      </w:pPr>
      <w:rPr>
        <w:rFonts w:hint="default"/>
        <w:lang w:val="ru-RU" w:eastAsia="en-US" w:bidi="ar-SA"/>
      </w:rPr>
    </w:lvl>
    <w:lvl w:ilvl="5" w:tplc="02389072">
      <w:numFmt w:val="bullet"/>
      <w:lvlText w:val="•"/>
      <w:lvlJc w:val="left"/>
      <w:pPr>
        <w:ind w:left="2295" w:hanging="451"/>
      </w:pPr>
      <w:rPr>
        <w:rFonts w:hint="default"/>
        <w:lang w:val="ru-RU" w:eastAsia="en-US" w:bidi="ar-SA"/>
      </w:rPr>
    </w:lvl>
    <w:lvl w:ilvl="6" w:tplc="DDB61060">
      <w:numFmt w:val="bullet"/>
      <w:lvlText w:val="•"/>
      <w:lvlJc w:val="left"/>
      <w:pPr>
        <w:ind w:left="2734" w:hanging="451"/>
      </w:pPr>
      <w:rPr>
        <w:rFonts w:hint="default"/>
        <w:lang w:val="ru-RU" w:eastAsia="en-US" w:bidi="ar-SA"/>
      </w:rPr>
    </w:lvl>
    <w:lvl w:ilvl="7" w:tplc="A140B590">
      <w:numFmt w:val="bullet"/>
      <w:lvlText w:val="•"/>
      <w:lvlJc w:val="left"/>
      <w:pPr>
        <w:ind w:left="3173" w:hanging="451"/>
      </w:pPr>
      <w:rPr>
        <w:rFonts w:hint="default"/>
        <w:lang w:val="ru-RU" w:eastAsia="en-US" w:bidi="ar-SA"/>
      </w:rPr>
    </w:lvl>
    <w:lvl w:ilvl="8" w:tplc="CD245B2E">
      <w:numFmt w:val="bullet"/>
      <w:lvlText w:val="•"/>
      <w:lvlJc w:val="left"/>
      <w:pPr>
        <w:ind w:left="3612" w:hanging="451"/>
      </w:pPr>
      <w:rPr>
        <w:rFonts w:hint="default"/>
        <w:lang w:val="ru-RU" w:eastAsia="en-US" w:bidi="ar-SA"/>
      </w:rPr>
    </w:lvl>
  </w:abstractNum>
  <w:abstractNum w:abstractNumId="11" w15:restartNumberingAfterBreak="0">
    <w:nsid w:val="2C9E67CE"/>
    <w:multiLevelType w:val="hybridMultilevel"/>
    <w:tmpl w:val="28E061E0"/>
    <w:lvl w:ilvl="0" w:tplc="53B81ED6">
      <w:start w:val="1"/>
      <w:numFmt w:val="decimal"/>
      <w:lvlText w:val="%1."/>
      <w:lvlJc w:val="left"/>
      <w:pPr>
        <w:ind w:left="1183" w:hanging="202"/>
      </w:pPr>
      <w:rPr>
        <w:rFonts w:ascii="Arial" w:eastAsia="Arial" w:hAnsi="Arial" w:cs="Arial" w:hint="default"/>
        <w:b w:val="0"/>
        <w:bCs w:val="0"/>
        <w:i w:val="0"/>
        <w:iCs w:val="0"/>
        <w:w w:val="100"/>
        <w:sz w:val="22"/>
        <w:szCs w:val="22"/>
        <w:lang w:val="ru-RU" w:eastAsia="en-US" w:bidi="ar-SA"/>
      </w:rPr>
    </w:lvl>
    <w:lvl w:ilvl="1" w:tplc="73D89DDE">
      <w:numFmt w:val="bullet"/>
      <w:lvlText w:val="•"/>
      <w:lvlJc w:val="left"/>
      <w:pPr>
        <w:ind w:left="2046" w:hanging="202"/>
      </w:pPr>
      <w:rPr>
        <w:rFonts w:hint="default"/>
        <w:lang w:val="ru-RU" w:eastAsia="en-US" w:bidi="ar-SA"/>
      </w:rPr>
    </w:lvl>
    <w:lvl w:ilvl="2" w:tplc="D67A85BA">
      <w:numFmt w:val="bullet"/>
      <w:lvlText w:val="•"/>
      <w:lvlJc w:val="left"/>
      <w:pPr>
        <w:ind w:left="2913" w:hanging="202"/>
      </w:pPr>
      <w:rPr>
        <w:rFonts w:hint="default"/>
        <w:lang w:val="ru-RU" w:eastAsia="en-US" w:bidi="ar-SA"/>
      </w:rPr>
    </w:lvl>
    <w:lvl w:ilvl="3" w:tplc="B54007AC">
      <w:numFmt w:val="bullet"/>
      <w:lvlText w:val="•"/>
      <w:lvlJc w:val="left"/>
      <w:pPr>
        <w:ind w:left="3779" w:hanging="202"/>
      </w:pPr>
      <w:rPr>
        <w:rFonts w:hint="default"/>
        <w:lang w:val="ru-RU" w:eastAsia="en-US" w:bidi="ar-SA"/>
      </w:rPr>
    </w:lvl>
    <w:lvl w:ilvl="4" w:tplc="8D2A244E">
      <w:numFmt w:val="bullet"/>
      <w:lvlText w:val="•"/>
      <w:lvlJc w:val="left"/>
      <w:pPr>
        <w:ind w:left="4646" w:hanging="202"/>
      </w:pPr>
      <w:rPr>
        <w:rFonts w:hint="default"/>
        <w:lang w:val="ru-RU" w:eastAsia="en-US" w:bidi="ar-SA"/>
      </w:rPr>
    </w:lvl>
    <w:lvl w:ilvl="5" w:tplc="3D181F66">
      <w:numFmt w:val="bullet"/>
      <w:lvlText w:val="•"/>
      <w:lvlJc w:val="left"/>
      <w:pPr>
        <w:ind w:left="5513" w:hanging="202"/>
      </w:pPr>
      <w:rPr>
        <w:rFonts w:hint="default"/>
        <w:lang w:val="ru-RU" w:eastAsia="en-US" w:bidi="ar-SA"/>
      </w:rPr>
    </w:lvl>
    <w:lvl w:ilvl="6" w:tplc="D7AA4680">
      <w:numFmt w:val="bullet"/>
      <w:lvlText w:val="•"/>
      <w:lvlJc w:val="left"/>
      <w:pPr>
        <w:ind w:left="6379" w:hanging="202"/>
      </w:pPr>
      <w:rPr>
        <w:rFonts w:hint="default"/>
        <w:lang w:val="ru-RU" w:eastAsia="en-US" w:bidi="ar-SA"/>
      </w:rPr>
    </w:lvl>
    <w:lvl w:ilvl="7" w:tplc="05B8E5A0">
      <w:numFmt w:val="bullet"/>
      <w:lvlText w:val="•"/>
      <w:lvlJc w:val="left"/>
      <w:pPr>
        <w:ind w:left="7246" w:hanging="202"/>
      </w:pPr>
      <w:rPr>
        <w:rFonts w:hint="default"/>
        <w:lang w:val="ru-RU" w:eastAsia="en-US" w:bidi="ar-SA"/>
      </w:rPr>
    </w:lvl>
    <w:lvl w:ilvl="8" w:tplc="E56626E8">
      <w:numFmt w:val="bullet"/>
      <w:lvlText w:val="•"/>
      <w:lvlJc w:val="left"/>
      <w:pPr>
        <w:ind w:left="8113" w:hanging="202"/>
      </w:pPr>
      <w:rPr>
        <w:rFonts w:hint="default"/>
        <w:lang w:val="ru-RU" w:eastAsia="en-US" w:bidi="ar-SA"/>
      </w:rPr>
    </w:lvl>
  </w:abstractNum>
  <w:abstractNum w:abstractNumId="12" w15:restartNumberingAfterBreak="0">
    <w:nsid w:val="3151212B"/>
    <w:multiLevelType w:val="hybridMultilevel"/>
    <w:tmpl w:val="B64060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7C12EB"/>
    <w:multiLevelType w:val="hybridMultilevel"/>
    <w:tmpl w:val="09821DB6"/>
    <w:lvl w:ilvl="0" w:tplc="57B40EC2">
      <w:start w:val="1"/>
      <w:numFmt w:val="decimal"/>
      <w:lvlText w:val="%1."/>
      <w:lvlJc w:val="left"/>
      <w:pPr>
        <w:ind w:left="262" w:hanging="307"/>
      </w:pPr>
      <w:rPr>
        <w:rFonts w:ascii="Arial" w:eastAsia="Arial" w:hAnsi="Arial" w:cs="Arial" w:hint="default"/>
        <w:b w:val="0"/>
        <w:bCs w:val="0"/>
        <w:i w:val="0"/>
        <w:iCs w:val="0"/>
        <w:w w:val="100"/>
        <w:sz w:val="24"/>
        <w:szCs w:val="24"/>
        <w:lang w:val="ru-RU" w:eastAsia="en-US" w:bidi="ar-SA"/>
      </w:rPr>
    </w:lvl>
    <w:lvl w:ilvl="1" w:tplc="ACB87D2C">
      <w:numFmt w:val="bullet"/>
      <w:lvlText w:val="•"/>
      <w:lvlJc w:val="left"/>
      <w:pPr>
        <w:ind w:left="1218" w:hanging="307"/>
      </w:pPr>
      <w:rPr>
        <w:rFonts w:hint="default"/>
        <w:lang w:val="ru-RU" w:eastAsia="en-US" w:bidi="ar-SA"/>
      </w:rPr>
    </w:lvl>
    <w:lvl w:ilvl="2" w:tplc="6C3CAD92">
      <w:numFmt w:val="bullet"/>
      <w:lvlText w:val="•"/>
      <w:lvlJc w:val="left"/>
      <w:pPr>
        <w:ind w:left="2177" w:hanging="307"/>
      </w:pPr>
      <w:rPr>
        <w:rFonts w:hint="default"/>
        <w:lang w:val="ru-RU" w:eastAsia="en-US" w:bidi="ar-SA"/>
      </w:rPr>
    </w:lvl>
    <w:lvl w:ilvl="3" w:tplc="2BEE9D28">
      <w:numFmt w:val="bullet"/>
      <w:lvlText w:val="•"/>
      <w:lvlJc w:val="left"/>
      <w:pPr>
        <w:ind w:left="3135" w:hanging="307"/>
      </w:pPr>
      <w:rPr>
        <w:rFonts w:hint="default"/>
        <w:lang w:val="ru-RU" w:eastAsia="en-US" w:bidi="ar-SA"/>
      </w:rPr>
    </w:lvl>
    <w:lvl w:ilvl="4" w:tplc="963AD274">
      <w:numFmt w:val="bullet"/>
      <w:lvlText w:val="•"/>
      <w:lvlJc w:val="left"/>
      <w:pPr>
        <w:ind w:left="4094" w:hanging="307"/>
      </w:pPr>
      <w:rPr>
        <w:rFonts w:hint="default"/>
        <w:lang w:val="ru-RU" w:eastAsia="en-US" w:bidi="ar-SA"/>
      </w:rPr>
    </w:lvl>
    <w:lvl w:ilvl="5" w:tplc="4B28A5E6">
      <w:numFmt w:val="bullet"/>
      <w:lvlText w:val="•"/>
      <w:lvlJc w:val="left"/>
      <w:pPr>
        <w:ind w:left="5053" w:hanging="307"/>
      </w:pPr>
      <w:rPr>
        <w:rFonts w:hint="default"/>
        <w:lang w:val="ru-RU" w:eastAsia="en-US" w:bidi="ar-SA"/>
      </w:rPr>
    </w:lvl>
    <w:lvl w:ilvl="6" w:tplc="DF2AF61C">
      <w:numFmt w:val="bullet"/>
      <w:lvlText w:val="•"/>
      <w:lvlJc w:val="left"/>
      <w:pPr>
        <w:ind w:left="6011" w:hanging="307"/>
      </w:pPr>
      <w:rPr>
        <w:rFonts w:hint="default"/>
        <w:lang w:val="ru-RU" w:eastAsia="en-US" w:bidi="ar-SA"/>
      </w:rPr>
    </w:lvl>
    <w:lvl w:ilvl="7" w:tplc="13CE227C">
      <w:numFmt w:val="bullet"/>
      <w:lvlText w:val="•"/>
      <w:lvlJc w:val="left"/>
      <w:pPr>
        <w:ind w:left="6970" w:hanging="307"/>
      </w:pPr>
      <w:rPr>
        <w:rFonts w:hint="default"/>
        <w:lang w:val="ru-RU" w:eastAsia="en-US" w:bidi="ar-SA"/>
      </w:rPr>
    </w:lvl>
    <w:lvl w:ilvl="8" w:tplc="6F70BBB6">
      <w:numFmt w:val="bullet"/>
      <w:lvlText w:val="•"/>
      <w:lvlJc w:val="left"/>
      <w:pPr>
        <w:ind w:left="7929" w:hanging="307"/>
      </w:pPr>
      <w:rPr>
        <w:rFonts w:hint="default"/>
        <w:lang w:val="ru-RU" w:eastAsia="en-US" w:bidi="ar-SA"/>
      </w:rPr>
    </w:lvl>
  </w:abstractNum>
  <w:abstractNum w:abstractNumId="14" w15:restartNumberingAfterBreak="0">
    <w:nsid w:val="31AC3FE0"/>
    <w:multiLevelType w:val="hybridMultilevel"/>
    <w:tmpl w:val="62FA649E"/>
    <w:lvl w:ilvl="0" w:tplc="7BD2C27A">
      <w:start w:val="1"/>
      <w:numFmt w:val="decimal"/>
      <w:lvlText w:val="%1."/>
      <w:lvlJc w:val="left"/>
      <w:pPr>
        <w:ind w:left="262" w:hanging="269"/>
      </w:pPr>
      <w:rPr>
        <w:rFonts w:ascii="Arial" w:eastAsia="Arial" w:hAnsi="Arial" w:cs="Arial" w:hint="default"/>
        <w:b w:val="0"/>
        <w:bCs w:val="0"/>
        <w:i w:val="0"/>
        <w:iCs w:val="0"/>
        <w:w w:val="100"/>
        <w:sz w:val="24"/>
        <w:szCs w:val="24"/>
        <w:lang w:val="ru-RU" w:eastAsia="en-US" w:bidi="ar-SA"/>
      </w:rPr>
    </w:lvl>
    <w:lvl w:ilvl="1" w:tplc="3C4CAD40">
      <w:numFmt w:val="bullet"/>
      <w:lvlText w:val="•"/>
      <w:lvlJc w:val="left"/>
      <w:pPr>
        <w:ind w:left="1218" w:hanging="269"/>
      </w:pPr>
      <w:rPr>
        <w:rFonts w:hint="default"/>
        <w:lang w:val="ru-RU" w:eastAsia="en-US" w:bidi="ar-SA"/>
      </w:rPr>
    </w:lvl>
    <w:lvl w:ilvl="2" w:tplc="DA9A022C">
      <w:numFmt w:val="bullet"/>
      <w:lvlText w:val="•"/>
      <w:lvlJc w:val="left"/>
      <w:pPr>
        <w:ind w:left="2177" w:hanging="269"/>
      </w:pPr>
      <w:rPr>
        <w:rFonts w:hint="default"/>
        <w:lang w:val="ru-RU" w:eastAsia="en-US" w:bidi="ar-SA"/>
      </w:rPr>
    </w:lvl>
    <w:lvl w:ilvl="3" w:tplc="89282F72">
      <w:numFmt w:val="bullet"/>
      <w:lvlText w:val="•"/>
      <w:lvlJc w:val="left"/>
      <w:pPr>
        <w:ind w:left="3135" w:hanging="269"/>
      </w:pPr>
      <w:rPr>
        <w:rFonts w:hint="default"/>
        <w:lang w:val="ru-RU" w:eastAsia="en-US" w:bidi="ar-SA"/>
      </w:rPr>
    </w:lvl>
    <w:lvl w:ilvl="4" w:tplc="80560224">
      <w:numFmt w:val="bullet"/>
      <w:lvlText w:val="•"/>
      <w:lvlJc w:val="left"/>
      <w:pPr>
        <w:ind w:left="4094" w:hanging="269"/>
      </w:pPr>
      <w:rPr>
        <w:rFonts w:hint="default"/>
        <w:lang w:val="ru-RU" w:eastAsia="en-US" w:bidi="ar-SA"/>
      </w:rPr>
    </w:lvl>
    <w:lvl w:ilvl="5" w:tplc="7F1CF814">
      <w:numFmt w:val="bullet"/>
      <w:lvlText w:val="•"/>
      <w:lvlJc w:val="left"/>
      <w:pPr>
        <w:ind w:left="5053" w:hanging="269"/>
      </w:pPr>
      <w:rPr>
        <w:rFonts w:hint="default"/>
        <w:lang w:val="ru-RU" w:eastAsia="en-US" w:bidi="ar-SA"/>
      </w:rPr>
    </w:lvl>
    <w:lvl w:ilvl="6" w:tplc="C9E6F930">
      <w:numFmt w:val="bullet"/>
      <w:lvlText w:val="•"/>
      <w:lvlJc w:val="left"/>
      <w:pPr>
        <w:ind w:left="6011" w:hanging="269"/>
      </w:pPr>
      <w:rPr>
        <w:rFonts w:hint="default"/>
        <w:lang w:val="ru-RU" w:eastAsia="en-US" w:bidi="ar-SA"/>
      </w:rPr>
    </w:lvl>
    <w:lvl w:ilvl="7" w:tplc="359E3D4C">
      <w:numFmt w:val="bullet"/>
      <w:lvlText w:val="•"/>
      <w:lvlJc w:val="left"/>
      <w:pPr>
        <w:ind w:left="6970" w:hanging="269"/>
      </w:pPr>
      <w:rPr>
        <w:rFonts w:hint="default"/>
        <w:lang w:val="ru-RU" w:eastAsia="en-US" w:bidi="ar-SA"/>
      </w:rPr>
    </w:lvl>
    <w:lvl w:ilvl="8" w:tplc="0660DC92">
      <w:numFmt w:val="bullet"/>
      <w:lvlText w:val="•"/>
      <w:lvlJc w:val="left"/>
      <w:pPr>
        <w:ind w:left="7929" w:hanging="269"/>
      </w:pPr>
      <w:rPr>
        <w:rFonts w:hint="default"/>
        <w:lang w:val="ru-RU" w:eastAsia="en-US" w:bidi="ar-SA"/>
      </w:rPr>
    </w:lvl>
  </w:abstractNum>
  <w:abstractNum w:abstractNumId="15" w15:restartNumberingAfterBreak="0">
    <w:nsid w:val="31C0492C"/>
    <w:multiLevelType w:val="hybridMultilevel"/>
    <w:tmpl w:val="7252394A"/>
    <w:lvl w:ilvl="0" w:tplc="A5FAD3EA">
      <w:start w:val="1"/>
      <w:numFmt w:val="decimal"/>
      <w:lvlText w:val="%1)"/>
      <w:lvlJc w:val="left"/>
      <w:pPr>
        <w:ind w:left="8088" w:hanging="58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C86A0B"/>
    <w:multiLevelType w:val="hybridMultilevel"/>
    <w:tmpl w:val="F16677B8"/>
    <w:lvl w:ilvl="0" w:tplc="2C0874F4">
      <w:start w:val="1"/>
      <w:numFmt w:val="decimal"/>
      <w:lvlText w:val="%1."/>
      <w:lvlJc w:val="left"/>
      <w:pPr>
        <w:ind w:left="1238" w:hanging="269"/>
      </w:pPr>
      <w:rPr>
        <w:rFonts w:ascii="Arial" w:eastAsia="Arial" w:hAnsi="Arial" w:cs="Arial" w:hint="default"/>
        <w:b w:val="0"/>
        <w:bCs w:val="0"/>
        <w:i w:val="0"/>
        <w:iCs w:val="0"/>
        <w:w w:val="100"/>
        <w:sz w:val="24"/>
        <w:szCs w:val="24"/>
        <w:lang w:val="ru-RU" w:eastAsia="en-US" w:bidi="ar-SA"/>
      </w:rPr>
    </w:lvl>
    <w:lvl w:ilvl="1" w:tplc="1E4E0B74">
      <w:numFmt w:val="bullet"/>
      <w:lvlText w:val="•"/>
      <w:lvlJc w:val="left"/>
      <w:pPr>
        <w:ind w:left="2100" w:hanging="269"/>
      </w:pPr>
      <w:rPr>
        <w:rFonts w:hint="default"/>
        <w:lang w:val="ru-RU" w:eastAsia="en-US" w:bidi="ar-SA"/>
      </w:rPr>
    </w:lvl>
    <w:lvl w:ilvl="2" w:tplc="DA741E72">
      <w:numFmt w:val="bullet"/>
      <w:lvlText w:val="•"/>
      <w:lvlJc w:val="left"/>
      <w:pPr>
        <w:ind w:left="2961" w:hanging="269"/>
      </w:pPr>
      <w:rPr>
        <w:rFonts w:hint="default"/>
        <w:lang w:val="ru-RU" w:eastAsia="en-US" w:bidi="ar-SA"/>
      </w:rPr>
    </w:lvl>
    <w:lvl w:ilvl="3" w:tplc="7CC4DC3A">
      <w:numFmt w:val="bullet"/>
      <w:lvlText w:val="•"/>
      <w:lvlJc w:val="left"/>
      <w:pPr>
        <w:ind w:left="3821" w:hanging="269"/>
      </w:pPr>
      <w:rPr>
        <w:rFonts w:hint="default"/>
        <w:lang w:val="ru-RU" w:eastAsia="en-US" w:bidi="ar-SA"/>
      </w:rPr>
    </w:lvl>
    <w:lvl w:ilvl="4" w:tplc="1FEC0162">
      <w:numFmt w:val="bullet"/>
      <w:lvlText w:val="•"/>
      <w:lvlJc w:val="left"/>
      <w:pPr>
        <w:ind w:left="4682" w:hanging="269"/>
      </w:pPr>
      <w:rPr>
        <w:rFonts w:hint="default"/>
        <w:lang w:val="ru-RU" w:eastAsia="en-US" w:bidi="ar-SA"/>
      </w:rPr>
    </w:lvl>
    <w:lvl w:ilvl="5" w:tplc="7A8CE974">
      <w:numFmt w:val="bullet"/>
      <w:lvlText w:val="•"/>
      <w:lvlJc w:val="left"/>
      <w:pPr>
        <w:ind w:left="5543" w:hanging="269"/>
      </w:pPr>
      <w:rPr>
        <w:rFonts w:hint="default"/>
        <w:lang w:val="ru-RU" w:eastAsia="en-US" w:bidi="ar-SA"/>
      </w:rPr>
    </w:lvl>
    <w:lvl w:ilvl="6" w:tplc="9E7EAEC4">
      <w:numFmt w:val="bullet"/>
      <w:lvlText w:val="•"/>
      <w:lvlJc w:val="left"/>
      <w:pPr>
        <w:ind w:left="6403" w:hanging="269"/>
      </w:pPr>
      <w:rPr>
        <w:rFonts w:hint="default"/>
        <w:lang w:val="ru-RU" w:eastAsia="en-US" w:bidi="ar-SA"/>
      </w:rPr>
    </w:lvl>
    <w:lvl w:ilvl="7" w:tplc="30D82EC2">
      <w:numFmt w:val="bullet"/>
      <w:lvlText w:val="•"/>
      <w:lvlJc w:val="left"/>
      <w:pPr>
        <w:ind w:left="7264" w:hanging="269"/>
      </w:pPr>
      <w:rPr>
        <w:rFonts w:hint="default"/>
        <w:lang w:val="ru-RU" w:eastAsia="en-US" w:bidi="ar-SA"/>
      </w:rPr>
    </w:lvl>
    <w:lvl w:ilvl="8" w:tplc="4D6A486E">
      <w:numFmt w:val="bullet"/>
      <w:lvlText w:val="•"/>
      <w:lvlJc w:val="left"/>
      <w:pPr>
        <w:ind w:left="8125" w:hanging="269"/>
      </w:pPr>
      <w:rPr>
        <w:rFonts w:hint="default"/>
        <w:lang w:val="ru-RU" w:eastAsia="en-US" w:bidi="ar-SA"/>
      </w:rPr>
    </w:lvl>
  </w:abstractNum>
  <w:abstractNum w:abstractNumId="17" w15:restartNumberingAfterBreak="0">
    <w:nsid w:val="337262BC"/>
    <w:multiLevelType w:val="multilevel"/>
    <w:tmpl w:val="21B222F0"/>
    <w:lvl w:ilvl="0">
      <w:start w:val="13"/>
      <w:numFmt w:val="decimal"/>
      <w:lvlText w:val="%1"/>
      <w:lvlJc w:val="left"/>
      <w:pPr>
        <w:ind w:left="797" w:hanging="536"/>
      </w:pPr>
      <w:rPr>
        <w:rFonts w:hint="default"/>
        <w:lang w:val="ru-RU" w:eastAsia="en-US" w:bidi="ar-SA"/>
      </w:rPr>
    </w:lvl>
    <w:lvl w:ilvl="1">
      <w:start w:val="1"/>
      <w:numFmt w:val="decimal"/>
      <w:lvlText w:val="%1.%2"/>
      <w:lvlJc w:val="left"/>
      <w:pPr>
        <w:ind w:left="797" w:hanging="536"/>
      </w:pPr>
      <w:rPr>
        <w:rFonts w:ascii="Arial" w:eastAsia="Arial" w:hAnsi="Arial" w:cs="Arial" w:hint="default"/>
        <w:b/>
        <w:bCs/>
        <w:i w:val="0"/>
        <w:iCs w:val="0"/>
        <w:w w:val="99"/>
        <w:sz w:val="24"/>
        <w:szCs w:val="24"/>
        <w:lang w:val="ru-RU" w:eastAsia="en-US" w:bidi="ar-SA"/>
      </w:rPr>
    </w:lvl>
    <w:lvl w:ilvl="2">
      <w:numFmt w:val="bullet"/>
      <w:lvlText w:val="•"/>
      <w:lvlJc w:val="left"/>
      <w:pPr>
        <w:ind w:left="2609" w:hanging="536"/>
      </w:pPr>
      <w:rPr>
        <w:rFonts w:hint="default"/>
        <w:lang w:val="ru-RU" w:eastAsia="en-US" w:bidi="ar-SA"/>
      </w:rPr>
    </w:lvl>
    <w:lvl w:ilvl="3">
      <w:numFmt w:val="bullet"/>
      <w:lvlText w:val="•"/>
      <w:lvlJc w:val="left"/>
      <w:pPr>
        <w:ind w:left="3513" w:hanging="536"/>
      </w:pPr>
      <w:rPr>
        <w:rFonts w:hint="default"/>
        <w:lang w:val="ru-RU" w:eastAsia="en-US" w:bidi="ar-SA"/>
      </w:rPr>
    </w:lvl>
    <w:lvl w:ilvl="4">
      <w:numFmt w:val="bullet"/>
      <w:lvlText w:val="•"/>
      <w:lvlJc w:val="left"/>
      <w:pPr>
        <w:ind w:left="4418" w:hanging="536"/>
      </w:pPr>
      <w:rPr>
        <w:rFonts w:hint="default"/>
        <w:lang w:val="ru-RU" w:eastAsia="en-US" w:bidi="ar-SA"/>
      </w:rPr>
    </w:lvl>
    <w:lvl w:ilvl="5">
      <w:numFmt w:val="bullet"/>
      <w:lvlText w:val="•"/>
      <w:lvlJc w:val="left"/>
      <w:pPr>
        <w:ind w:left="5323" w:hanging="536"/>
      </w:pPr>
      <w:rPr>
        <w:rFonts w:hint="default"/>
        <w:lang w:val="ru-RU" w:eastAsia="en-US" w:bidi="ar-SA"/>
      </w:rPr>
    </w:lvl>
    <w:lvl w:ilvl="6">
      <w:numFmt w:val="bullet"/>
      <w:lvlText w:val="•"/>
      <w:lvlJc w:val="left"/>
      <w:pPr>
        <w:ind w:left="6227" w:hanging="536"/>
      </w:pPr>
      <w:rPr>
        <w:rFonts w:hint="default"/>
        <w:lang w:val="ru-RU" w:eastAsia="en-US" w:bidi="ar-SA"/>
      </w:rPr>
    </w:lvl>
    <w:lvl w:ilvl="7">
      <w:numFmt w:val="bullet"/>
      <w:lvlText w:val="•"/>
      <w:lvlJc w:val="left"/>
      <w:pPr>
        <w:ind w:left="7132" w:hanging="536"/>
      </w:pPr>
      <w:rPr>
        <w:rFonts w:hint="default"/>
        <w:lang w:val="ru-RU" w:eastAsia="en-US" w:bidi="ar-SA"/>
      </w:rPr>
    </w:lvl>
    <w:lvl w:ilvl="8">
      <w:numFmt w:val="bullet"/>
      <w:lvlText w:val="•"/>
      <w:lvlJc w:val="left"/>
      <w:pPr>
        <w:ind w:left="8037" w:hanging="536"/>
      </w:pPr>
      <w:rPr>
        <w:rFonts w:hint="default"/>
        <w:lang w:val="ru-RU" w:eastAsia="en-US" w:bidi="ar-SA"/>
      </w:rPr>
    </w:lvl>
  </w:abstractNum>
  <w:abstractNum w:abstractNumId="18" w15:restartNumberingAfterBreak="0">
    <w:nsid w:val="3876364C"/>
    <w:multiLevelType w:val="hybridMultilevel"/>
    <w:tmpl w:val="68E47792"/>
    <w:lvl w:ilvl="0" w:tplc="95E6190C">
      <w:start w:val="1"/>
      <w:numFmt w:val="decimal"/>
      <w:lvlText w:val="%1."/>
      <w:lvlJc w:val="left"/>
      <w:pPr>
        <w:ind w:left="108" w:hanging="240"/>
      </w:pPr>
      <w:rPr>
        <w:rFonts w:ascii="Arial" w:eastAsia="Arial" w:hAnsi="Arial" w:cs="Arial" w:hint="default"/>
        <w:b w:val="0"/>
        <w:bCs w:val="0"/>
        <w:i w:val="0"/>
        <w:iCs w:val="0"/>
        <w:spacing w:val="-1"/>
        <w:w w:val="99"/>
        <w:sz w:val="20"/>
        <w:szCs w:val="20"/>
        <w:lang w:val="ru-RU" w:eastAsia="en-US" w:bidi="ar-SA"/>
      </w:rPr>
    </w:lvl>
    <w:lvl w:ilvl="1" w:tplc="518847F2">
      <w:numFmt w:val="bullet"/>
      <w:lvlText w:val="•"/>
      <w:lvlJc w:val="left"/>
      <w:pPr>
        <w:ind w:left="539" w:hanging="240"/>
      </w:pPr>
      <w:rPr>
        <w:rFonts w:hint="default"/>
        <w:lang w:val="ru-RU" w:eastAsia="en-US" w:bidi="ar-SA"/>
      </w:rPr>
    </w:lvl>
    <w:lvl w:ilvl="2" w:tplc="89DEB488">
      <w:numFmt w:val="bullet"/>
      <w:lvlText w:val="•"/>
      <w:lvlJc w:val="left"/>
      <w:pPr>
        <w:ind w:left="978" w:hanging="240"/>
      </w:pPr>
      <w:rPr>
        <w:rFonts w:hint="default"/>
        <w:lang w:val="ru-RU" w:eastAsia="en-US" w:bidi="ar-SA"/>
      </w:rPr>
    </w:lvl>
    <w:lvl w:ilvl="3" w:tplc="7B2A5B90">
      <w:numFmt w:val="bullet"/>
      <w:lvlText w:val="•"/>
      <w:lvlJc w:val="left"/>
      <w:pPr>
        <w:ind w:left="1417" w:hanging="240"/>
      </w:pPr>
      <w:rPr>
        <w:rFonts w:hint="default"/>
        <w:lang w:val="ru-RU" w:eastAsia="en-US" w:bidi="ar-SA"/>
      </w:rPr>
    </w:lvl>
    <w:lvl w:ilvl="4" w:tplc="FFF4EF5A">
      <w:numFmt w:val="bullet"/>
      <w:lvlText w:val="•"/>
      <w:lvlJc w:val="left"/>
      <w:pPr>
        <w:ind w:left="1856" w:hanging="240"/>
      </w:pPr>
      <w:rPr>
        <w:rFonts w:hint="default"/>
        <w:lang w:val="ru-RU" w:eastAsia="en-US" w:bidi="ar-SA"/>
      </w:rPr>
    </w:lvl>
    <w:lvl w:ilvl="5" w:tplc="042C58FA">
      <w:numFmt w:val="bullet"/>
      <w:lvlText w:val="•"/>
      <w:lvlJc w:val="left"/>
      <w:pPr>
        <w:ind w:left="2295" w:hanging="240"/>
      </w:pPr>
      <w:rPr>
        <w:rFonts w:hint="default"/>
        <w:lang w:val="ru-RU" w:eastAsia="en-US" w:bidi="ar-SA"/>
      </w:rPr>
    </w:lvl>
    <w:lvl w:ilvl="6" w:tplc="C372832A">
      <w:numFmt w:val="bullet"/>
      <w:lvlText w:val="•"/>
      <w:lvlJc w:val="left"/>
      <w:pPr>
        <w:ind w:left="2734" w:hanging="240"/>
      </w:pPr>
      <w:rPr>
        <w:rFonts w:hint="default"/>
        <w:lang w:val="ru-RU" w:eastAsia="en-US" w:bidi="ar-SA"/>
      </w:rPr>
    </w:lvl>
    <w:lvl w:ilvl="7" w:tplc="73A29BE8">
      <w:numFmt w:val="bullet"/>
      <w:lvlText w:val="•"/>
      <w:lvlJc w:val="left"/>
      <w:pPr>
        <w:ind w:left="3173" w:hanging="240"/>
      </w:pPr>
      <w:rPr>
        <w:rFonts w:hint="default"/>
        <w:lang w:val="ru-RU" w:eastAsia="en-US" w:bidi="ar-SA"/>
      </w:rPr>
    </w:lvl>
    <w:lvl w:ilvl="8" w:tplc="89223D88">
      <w:numFmt w:val="bullet"/>
      <w:lvlText w:val="•"/>
      <w:lvlJc w:val="left"/>
      <w:pPr>
        <w:ind w:left="3612" w:hanging="240"/>
      </w:pPr>
      <w:rPr>
        <w:rFonts w:hint="default"/>
        <w:lang w:val="ru-RU" w:eastAsia="en-US" w:bidi="ar-SA"/>
      </w:rPr>
    </w:lvl>
  </w:abstractNum>
  <w:abstractNum w:abstractNumId="19" w15:restartNumberingAfterBreak="0">
    <w:nsid w:val="45645F8E"/>
    <w:multiLevelType w:val="hybridMultilevel"/>
    <w:tmpl w:val="0FFC8076"/>
    <w:lvl w:ilvl="0" w:tplc="B49EACE8">
      <w:start w:val="1"/>
      <w:numFmt w:val="decimal"/>
      <w:lvlText w:val="%1."/>
      <w:lvlJc w:val="left"/>
      <w:pPr>
        <w:ind w:left="108" w:hanging="528"/>
      </w:pPr>
      <w:rPr>
        <w:rFonts w:ascii="Arial" w:eastAsia="Arial" w:hAnsi="Arial" w:cs="Arial" w:hint="default"/>
        <w:b w:val="0"/>
        <w:bCs w:val="0"/>
        <w:i w:val="0"/>
        <w:iCs w:val="0"/>
        <w:spacing w:val="-1"/>
        <w:w w:val="99"/>
        <w:sz w:val="20"/>
        <w:szCs w:val="20"/>
        <w:lang w:val="ru-RU" w:eastAsia="en-US" w:bidi="ar-SA"/>
      </w:rPr>
    </w:lvl>
    <w:lvl w:ilvl="1" w:tplc="EE003C26">
      <w:numFmt w:val="bullet"/>
      <w:lvlText w:val="•"/>
      <w:lvlJc w:val="left"/>
      <w:pPr>
        <w:ind w:left="539" w:hanging="528"/>
      </w:pPr>
      <w:rPr>
        <w:rFonts w:hint="default"/>
        <w:lang w:val="ru-RU" w:eastAsia="en-US" w:bidi="ar-SA"/>
      </w:rPr>
    </w:lvl>
    <w:lvl w:ilvl="2" w:tplc="0CC09826">
      <w:numFmt w:val="bullet"/>
      <w:lvlText w:val="•"/>
      <w:lvlJc w:val="left"/>
      <w:pPr>
        <w:ind w:left="978" w:hanging="528"/>
      </w:pPr>
      <w:rPr>
        <w:rFonts w:hint="default"/>
        <w:lang w:val="ru-RU" w:eastAsia="en-US" w:bidi="ar-SA"/>
      </w:rPr>
    </w:lvl>
    <w:lvl w:ilvl="3" w:tplc="77F219F6">
      <w:numFmt w:val="bullet"/>
      <w:lvlText w:val="•"/>
      <w:lvlJc w:val="left"/>
      <w:pPr>
        <w:ind w:left="1417" w:hanging="528"/>
      </w:pPr>
      <w:rPr>
        <w:rFonts w:hint="default"/>
        <w:lang w:val="ru-RU" w:eastAsia="en-US" w:bidi="ar-SA"/>
      </w:rPr>
    </w:lvl>
    <w:lvl w:ilvl="4" w:tplc="69BCCF0E">
      <w:numFmt w:val="bullet"/>
      <w:lvlText w:val="•"/>
      <w:lvlJc w:val="left"/>
      <w:pPr>
        <w:ind w:left="1856" w:hanging="528"/>
      </w:pPr>
      <w:rPr>
        <w:rFonts w:hint="default"/>
        <w:lang w:val="ru-RU" w:eastAsia="en-US" w:bidi="ar-SA"/>
      </w:rPr>
    </w:lvl>
    <w:lvl w:ilvl="5" w:tplc="F8044812">
      <w:numFmt w:val="bullet"/>
      <w:lvlText w:val="•"/>
      <w:lvlJc w:val="left"/>
      <w:pPr>
        <w:ind w:left="2295" w:hanging="528"/>
      </w:pPr>
      <w:rPr>
        <w:rFonts w:hint="default"/>
        <w:lang w:val="ru-RU" w:eastAsia="en-US" w:bidi="ar-SA"/>
      </w:rPr>
    </w:lvl>
    <w:lvl w:ilvl="6" w:tplc="6F048F62">
      <w:numFmt w:val="bullet"/>
      <w:lvlText w:val="•"/>
      <w:lvlJc w:val="left"/>
      <w:pPr>
        <w:ind w:left="2734" w:hanging="528"/>
      </w:pPr>
      <w:rPr>
        <w:rFonts w:hint="default"/>
        <w:lang w:val="ru-RU" w:eastAsia="en-US" w:bidi="ar-SA"/>
      </w:rPr>
    </w:lvl>
    <w:lvl w:ilvl="7" w:tplc="304095DA">
      <w:numFmt w:val="bullet"/>
      <w:lvlText w:val="•"/>
      <w:lvlJc w:val="left"/>
      <w:pPr>
        <w:ind w:left="3173" w:hanging="528"/>
      </w:pPr>
      <w:rPr>
        <w:rFonts w:hint="default"/>
        <w:lang w:val="ru-RU" w:eastAsia="en-US" w:bidi="ar-SA"/>
      </w:rPr>
    </w:lvl>
    <w:lvl w:ilvl="8" w:tplc="44EC679A">
      <w:numFmt w:val="bullet"/>
      <w:lvlText w:val="•"/>
      <w:lvlJc w:val="left"/>
      <w:pPr>
        <w:ind w:left="3612" w:hanging="528"/>
      </w:pPr>
      <w:rPr>
        <w:rFonts w:hint="default"/>
        <w:lang w:val="ru-RU" w:eastAsia="en-US" w:bidi="ar-SA"/>
      </w:rPr>
    </w:lvl>
  </w:abstractNum>
  <w:abstractNum w:abstractNumId="20" w15:restartNumberingAfterBreak="0">
    <w:nsid w:val="4D31086D"/>
    <w:multiLevelType w:val="hybridMultilevel"/>
    <w:tmpl w:val="C1F4405E"/>
    <w:lvl w:ilvl="0" w:tplc="AF525024">
      <w:start w:val="1"/>
      <w:numFmt w:val="decimal"/>
      <w:lvlText w:val="%1."/>
      <w:lvlJc w:val="left"/>
      <w:pPr>
        <w:ind w:left="108" w:hanging="257"/>
      </w:pPr>
      <w:rPr>
        <w:rFonts w:ascii="Arial" w:eastAsia="Arial" w:hAnsi="Arial" w:cs="Arial" w:hint="default"/>
        <w:b w:val="0"/>
        <w:bCs w:val="0"/>
        <w:i w:val="0"/>
        <w:iCs w:val="0"/>
        <w:spacing w:val="-1"/>
        <w:w w:val="99"/>
        <w:sz w:val="20"/>
        <w:szCs w:val="20"/>
        <w:lang w:val="ru-RU" w:eastAsia="en-US" w:bidi="ar-SA"/>
      </w:rPr>
    </w:lvl>
    <w:lvl w:ilvl="1" w:tplc="E41821BA">
      <w:numFmt w:val="bullet"/>
      <w:lvlText w:val="•"/>
      <w:lvlJc w:val="left"/>
      <w:pPr>
        <w:ind w:left="539" w:hanging="257"/>
      </w:pPr>
      <w:rPr>
        <w:rFonts w:hint="default"/>
        <w:lang w:val="ru-RU" w:eastAsia="en-US" w:bidi="ar-SA"/>
      </w:rPr>
    </w:lvl>
    <w:lvl w:ilvl="2" w:tplc="1CD09C60">
      <w:numFmt w:val="bullet"/>
      <w:lvlText w:val="•"/>
      <w:lvlJc w:val="left"/>
      <w:pPr>
        <w:ind w:left="978" w:hanging="257"/>
      </w:pPr>
      <w:rPr>
        <w:rFonts w:hint="default"/>
        <w:lang w:val="ru-RU" w:eastAsia="en-US" w:bidi="ar-SA"/>
      </w:rPr>
    </w:lvl>
    <w:lvl w:ilvl="3" w:tplc="8D16E68C">
      <w:numFmt w:val="bullet"/>
      <w:lvlText w:val="•"/>
      <w:lvlJc w:val="left"/>
      <w:pPr>
        <w:ind w:left="1417" w:hanging="257"/>
      </w:pPr>
      <w:rPr>
        <w:rFonts w:hint="default"/>
        <w:lang w:val="ru-RU" w:eastAsia="en-US" w:bidi="ar-SA"/>
      </w:rPr>
    </w:lvl>
    <w:lvl w:ilvl="4" w:tplc="2E165E9C">
      <w:numFmt w:val="bullet"/>
      <w:lvlText w:val="•"/>
      <w:lvlJc w:val="left"/>
      <w:pPr>
        <w:ind w:left="1856" w:hanging="257"/>
      </w:pPr>
      <w:rPr>
        <w:rFonts w:hint="default"/>
        <w:lang w:val="ru-RU" w:eastAsia="en-US" w:bidi="ar-SA"/>
      </w:rPr>
    </w:lvl>
    <w:lvl w:ilvl="5" w:tplc="F1A60490">
      <w:numFmt w:val="bullet"/>
      <w:lvlText w:val="•"/>
      <w:lvlJc w:val="left"/>
      <w:pPr>
        <w:ind w:left="2295" w:hanging="257"/>
      </w:pPr>
      <w:rPr>
        <w:rFonts w:hint="default"/>
        <w:lang w:val="ru-RU" w:eastAsia="en-US" w:bidi="ar-SA"/>
      </w:rPr>
    </w:lvl>
    <w:lvl w:ilvl="6" w:tplc="65FE43B4">
      <w:numFmt w:val="bullet"/>
      <w:lvlText w:val="•"/>
      <w:lvlJc w:val="left"/>
      <w:pPr>
        <w:ind w:left="2734" w:hanging="257"/>
      </w:pPr>
      <w:rPr>
        <w:rFonts w:hint="default"/>
        <w:lang w:val="ru-RU" w:eastAsia="en-US" w:bidi="ar-SA"/>
      </w:rPr>
    </w:lvl>
    <w:lvl w:ilvl="7" w:tplc="E6A612E8">
      <w:numFmt w:val="bullet"/>
      <w:lvlText w:val="•"/>
      <w:lvlJc w:val="left"/>
      <w:pPr>
        <w:ind w:left="3173" w:hanging="257"/>
      </w:pPr>
      <w:rPr>
        <w:rFonts w:hint="default"/>
        <w:lang w:val="ru-RU" w:eastAsia="en-US" w:bidi="ar-SA"/>
      </w:rPr>
    </w:lvl>
    <w:lvl w:ilvl="8" w:tplc="93DABE3A">
      <w:numFmt w:val="bullet"/>
      <w:lvlText w:val="•"/>
      <w:lvlJc w:val="left"/>
      <w:pPr>
        <w:ind w:left="3612" w:hanging="257"/>
      </w:pPr>
      <w:rPr>
        <w:rFonts w:hint="default"/>
        <w:lang w:val="ru-RU" w:eastAsia="en-US" w:bidi="ar-SA"/>
      </w:rPr>
    </w:lvl>
  </w:abstractNum>
  <w:abstractNum w:abstractNumId="21" w15:restartNumberingAfterBreak="0">
    <w:nsid w:val="57506685"/>
    <w:multiLevelType w:val="hybridMultilevel"/>
    <w:tmpl w:val="7EECB402"/>
    <w:lvl w:ilvl="0" w:tplc="3AB6B77A">
      <w:start w:val="1"/>
      <w:numFmt w:val="decimal"/>
      <w:lvlText w:val="%1."/>
      <w:lvlJc w:val="left"/>
      <w:pPr>
        <w:ind w:left="262" w:hanging="310"/>
      </w:pPr>
      <w:rPr>
        <w:rFonts w:ascii="Arial" w:eastAsia="Arial" w:hAnsi="Arial" w:cs="Arial" w:hint="default"/>
        <w:b w:val="0"/>
        <w:bCs w:val="0"/>
        <w:i w:val="0"/>
        <w:iCs w:val="0"/>
        <w:w w:val="99"/>
        <w:sz w:val="24"/>
        <w:szCs w:val="24"/>
        <w:lang w:val="ru-RU" w:eastAsia="en-US" w:bidi="ar-SA"/>
      </w:rPr>
    </w:lvl>
    <w:lvl w:ilvl="1" w:tplc="702CC7BE">
      <w:numFmt w:val="bullet"/>
      <w:lvlText w:val="•"/>
      <w:lvlJc w:val="left"/>
      <w:pPr>
        <w:ind w:left="1218" w:hanging="310"/>
      </w:pPr>
      <w:rPr>
        <w:rFonts w:hint="default"/>
        <w:lang w:val="ru-RU" w:eastAsia="en-US" w:bidi="ar-SA"/>
      </w:rPr>
    </w:lvl>
    <w:lvl w:ilvl="2" w:tplc="69847D0E">
      <w:numFmt w:val="bullet"/>
      <w:lvlText w:val="•"/>
      <w:lvlJc w:val="left"/>
      <w:pPr>
        <w:ind w:left="2177" w:hanging="310"/>
      </w:pPr>
      <w:rPr>
        <w:rFonts w:hint="default"/>
        <w:lang w:val="ru-RU" w:eastAsia="en-US" w:bidi="ar-SA"/>
      </w:rPr>
    </w:lvl>
    <w:lvl w:ilvl="3" w:tplc="EF92559C">
      <w:numFmt w:val="bullet"/>
      <w:lvlText w:val="•"/>
      <w:lvlJc w:val="left"/>
      <w:pPr>
        <w:ind w:left="3135" w:hanging="310"/>
      </w:pPr>
      <w:rPr>
        <w:rFonts w:hint="default"/>
        <w:lang w:val="ru-RU" w:eastAsia="en-US" w:bidi="ar-SA"/>
      </w:rPr>
    </w:lvl>
    <w:lvl w:ilvl="4" w:tplc="B080919E">
      <w:numFmt w:val="bullet"/>
      <w:lvlText w:val="•"/>
      <w:lvlJc w:val="left"/>
      <w:pPr>
        <w:ind w:left="4094" w:hanging="310"/>
      </w:pPr>
      <w:rPr>
        <w:rFonts w:hint="default"/>
        <w:lang w:val="ru-RU" w:eastAsia="en-US" w:bidi="ar-SA"/>
      </w:rPr>
    </w:lvl>
    <w:lvl w:ilvl="5" w:tplc="0682F716">
      <w:numFmt w:val="bullet"/>
      <w:lvlText w:val="•"/>
      <w:lvlJc w:val="left"/>
      <w:pPr>
        <w:ind w:left="5053" w:hanging="310"/>
      </w:pPr>
      <w:rPr>
        <w:rFonts w:hint="default"/>
        <w:lang w:val="ru-RU" w:eastAsia="en-US" w:bidi="ar-SA"/>
      </w:rPr>
    </w:lvl>
    <w:lvl w:ilvl="6" w:tplc="A9F4A1AA">
      <w:numFmt w:val="bullet"/>
      <w:lvlText w:val="•"/>
      <w:lvlJc w:val="left"/>
      <w:pPr>
        <w:ind w:left="6011" w:hanging="310"/>
      </w:pPr>
      <w:rPr>
        <w:rFonts w:hint="default"/>
        <w:lang w:val="ru-RU" w:eastAsia="en-US" w:bidi="ar-SA"/>
      </w:rPr>
    </w:lvl>
    <w:lvl w:ilvl="7" w:tplc="8F2612CA">
      <w:numFmt w:val="bullet"/>
      <w:lvlText w:val="•"/>
      <w:lvlJc w:val="left"/>
      <w:pPr>
        <w:ind w:left="6970" w:hanging="310"/>
      </w:pPr>
      <w:rPr>
        <w:rFonts w:hint="default"/>
        <w:lang w:val="ru-RU" w:eastAsia="en-US" w:bidi="ar-SA"/>
      </w:rPr>
    </w:lvl>
    <w:lvl w:ilvl="8" w:tplc="3DC4E8AA">
      <w:numFmt w:val="bullet"/>
      <w:lvlText w:val="•"/>
      <w:lvlJc w:val="left"/>
      <w:pPr>
        <w:ind w:left="7929" w:hanging="310"/>
      </w:pPr>
      <w:rPr>
        <w:rFonts w:hint="default"/>
        <w:lang w:val="ru-RU" w:eastAsia="en-US" w:bidi="ar-SA"/>
      </w:rPr>
    </w:lvl>
  </w:abstractNum>
  <w:abstractNum w:abstractNumId="22" w15:restartNumberingAfterBreak="0">
    <w:nsid w:val="5C2E2809"/>
    <w:multiLevelType w:val="hybridMultilevel"/>
    <w:tmpl w:val="2EB2D54C"/>
    <w:lvl w:ilvl="0" w:tplc="57E2E922">
      <w:start w:val="1"/>
      <w:numFmt w:val="decimal"/>
      <w:lvlText w:val="%1."/>
      <w:lvlJc w:val="left"/>
      <w:pPr>
        <w:ind w:left="328" w:hanging="221"/>
      </w:pPr>
      <w:rPr>
        <w:rFonts w:ascii="Arial" w:eastAsia="Arial" w:hAnsi="Arial" w:cs="Arial" w:hint="default"/>
        <w:b w:val="0"/>
        <w:bCs w:val="0"/>
        <w:i w:val="0"/>
        <w:iCs w:val="0"/>
        <w:spacing w:val="-1"/>
        <w:w w:val="99"/>
        <w:sz w:val="20"/>
        <w:szCs w:val="20"/>
        <w:lang w:val="ru-RU" w:eastAsia="en-US" w:bidi="ar-SA"/>
      </w:rPr>
    </w:lvl>
    <w:lvl w:ilvl="1" w:tplc="3D72A9AE">
      <w:numFmt w:val="bullet"/>
      <w:lvlText w:val="•"/>
      <w:lvlJc w:val="left"/>
      <w:pPr>
        <w:ind w:left="737" w:hanging="221"/>
      </w:pPr>
      <w:rPr>
        <w:rFonts w:hint="default"/>
        <w:lang w:val="ru-RU" w:eastAsia="en-US" w:bidi="ar-SA"/>
      </w:rPr>
    </w:lvl>
    <w:lvl w:ilvl="2" w:tplc="05D40558">
      <w:numFmt w:val="bullet"/>
      <w:lvlText w:val="•"/>
      <w:lvlJc w:val="left"/>
      <w:pPr>
        <w:ind w:left="1154" w:hanging="221"/>
      </w:pPr>
      <w:rPr>
        <w:rFonts w:hint="default"/>
        <w:lang w:val="ru-RU" w:eastAsia="en-US" w:bidi="ar-SA"/>
      </w:rPr>
    </w:lvl>
    <w:lvl w:ilvl="3" w:tplc="785A6F82">
      <w:numFmt w:val="bullet"/>
      <w:lvlText w:val="•"/>
      <w:lvlJc w:val="left"/>
      <w:pPr>
        <w:ind w:left="1571" w:hanging="221"/>
      </w:pPr>
      <w:rPr>
        <w:rFonts w:hint="default"/>
        <w:lang w:val="ru-RU" w:eastAsia="en-US" w:bidi="ar-SA"/>
      </w:rPr>
    </w:lvl>
    <w:lvl w:ilvl="4" w:tplc="6ABC4850">
      <w:numFmt w:val="bullet"/>
      <w:lvlText w:val="•"/>
      <w:lvlJc w:val="left"/>
      <w:pPr>
        <w:ind w:left="1988" w:hanging="221"/>
      </w:pPr>
      <w:rPr>
        <w:rFonts w:hint="default"/>
        <w:lang w:val="ru-RU" w:eastAsia="en-US" w:bidi="ar-SA"/>
      </w:rPr>
    </w:lvl>
    <w:lvl w:ilvl="5" w:tplc="82F2078C">
      <w:numFmt w:val="bullet"/>
      <w:lvlText w:val="•"/>
      <w:lvlJc w:val="left"/>
      <w:pPr>
        <w:ind w:left="2405" w:hanging="221"/>
      </w:pPr>
      <w:rPr>
        <w:rFonts w:hint="default"/>
        <w:lang w:val="ru-RU" w:eastAsia="en-US" w:bidi="ar-SA"/>
      </w:rPr>
    </w:lvl>
    <w:lvl w:ilvl="6" w:tplc="CC7EBBF6">
      <w:numFmt w:val="bullet"/>
      <w:lvlText w:val="•"/>
      <w:lvlJc w:val="left"/>
      <w:pPr>
        <w:ind w:left="2822" w:hanging="221"/>
      </w:pPr>
      <w:rPr>
        <w:rFonts w:hint="default"/>
        <w:lang w:val="ru-RU" w:eastAsia="en-US" w:bidi="ar-SA"/>
      </w:rPr>
    </w:lvl>
    <w:lvl w:ilvl="7" w:tplc="69AEABF6">
      <w:numFmt w:val="bullet"/>
      <w:lvlText w:val="•"/>
      <w:lvlJc w:val="left"/>
      <w:pPr>
        <w:ind w:left="3239" w:hanging="221"/>
      </w:pPr>
      <w:rPr>
        <w:rFonts w:hint="default"/>
        <w:lang w:val="ru-RU" w:eastAsia="en-US" w:bidi="ar-SA"/>
      </w:rPr>
    </w:lvl>
    <w:lvl w:ilvl="8" w:tplc="73D2AA38">
      <w:numFmt w:val="bullet"/>
      <w:lvlText w:val="•"/>
      <w:lvlJc w:val="left"/>
      <w:pPr>
        <w:ind w:left="3656" w:hanging="221"/>
      </w:pPr>
      <w:rPr>
        <w:rFonts w:hint="default"/>
        <w:lang w:val="ru-RU" w:eastAsia="en-US" w:bidi="ar-SA"/>
      </w:rPr>
    </w:lvl>
  </w:abstractNum>
  <w:abstractNum w:abstractNumId="23" w15:restartNumberingAfterBreak="0">
    <w:nsid w:val="5EC44BBD"/>
    <w:multiLevelType w:val="hybridMultilevel"/>
    <w:tmpl w:val="94261FE4"/>
    <w:lvl w:ilvl="0" w:tplc="BC9EB074">
      <w:start w:val="1"/>
      <w:numFmt w:val="decimal"/>
      <w:lvlText w:val="%1."/>
      <w:lvlJc w:val="left"/>
      <w:pPr>
        <w:ind w:left="262" w:hanging="319"/>
      </w:pPr>
      <w:rPr>
        <w:rFonts w:ascii="Arial" w:eastAsia="Arial" w:hAnsi="Arial" w:cs="Arial" w:hint="default"/>
        <w:b w:val="0"/>
        <w:bCs w:val="0"/>
        <w:i w:val="0"/>
        <w:iCs w:val="0"/>
        <w:w w:val="100"/>
        <w:sz w:val="24"/>
        <w:szCs w:val="24"/>
        <w:lang w:val="ru-RU" w:eastAsia="en-US" w:bidi="ar-SA"/>
      </w:rPr>
    </w:lvl>
    <w:lvl w:ilvl="1" w:tplc="D07CB7E4">
      <w:numFmt w:val="bullet"/>
      <w:lvlText w:val="•"/>
      <w:lvlJc w:val="left"/>
      <w:pPr>
        <w:ind w:left="1218" w:hanging="319"/>
      </w:pPr>
      <w:rPr>
        <w:rFonts w:hint="default"/>
        <w:lang w:val="ru-RU" w:eastAsia="en-US" w:bidi="ar-SA"/>
      </w:rPr>
    </w:lvl>
    <w:lvl w:ilvl="2" w:tplc="453EEDF0">
      <w:numFmt w:val="bullet"/>
      <w:lvlText w:val="•"/>
      <w:lvlJc w:val="left"/>
      <w:pPr>
        <w:ind w:left="2177" w:hanging="319"/>
      </w:pPr>
      <w:rPr>
        <w:rFonts w:hint="default"/>
        <w:lang w:val="ru-RU" w:eastAsia="en-US" w:bidi="ar-SA"/>
      </w:rPr>
    </w:lvl>
    <w:lvl w:ilvl="3" w:tplc="92904A46">
      <w:numFmt w:val="bullet"/>
      <w:lvlText w:val="•"/>
      <w:lvlJc w:val="left"/>
      <w:pPr>
        <w:ind w:left="3135" w:hanging="319"/>
      </w:pPr>
      <w:rPr>
        <w:rFonts w:hint="default"/>
        <w:lang w:val="ru-RU" w:eastAsia="en-US" w:bidi="ar-SA"/>
      </w:rPr>
    </w:lvl>
    <w:lvl w:ilvl="4" w:tplc="CAD4D3E8">
      <w:numFmt w:val="bullet"/>
      <w:lvlText w:val="•"/>
      <w:lvlJc w:val="left"/>
      <w:pPr>
        <w:ind w:left="4094" w:hanging="319"/>
      </w:pPr>
      <w:rPr>
        <w:rFonts w:hint="default"/>
        <w:lang w:val="ru-RU" w:eastAsia="en-US" w:bidi="ar-SA"/>
      </w:rPr>
    </w:lvl>
    <w:lvl w:ilvl="5" w:tplc="0712B246">
      <w:numFmt w:val="bullet"/>
      <w:lvlText w:val="•"/>
      <w:lvlJc w:val="left"/>
      <w:pPr>
        <w:ind w:left="5053" w:hanging="319"/>
      </w:pPr>
      <w:rPr>
        <w:rFonts w:hint="default"/>
        <w:lang w:val="ru-RU" w:eastAsia="en-US" w:bidi="ar-SA"/>
      </w:rPr>
    </w:lvl>
    <w:lvl w:ilvl="6" w:tplc="D26C3020">
      <w:numFmt w:val="bullet"/>
      <w:lvlText w:val="•"/>
      <w:lvlJc w:val="left"/>
      <w:pPr>
        <w:ind w:left="6011" w:hanging="319"/>
      </w:pPr>
      <w:rPr>
        <w:rFonts w:hint="default"/>
        <w:lang w:val="ru-RU" w:eastAsia="en-US" w:bidi="ar-SA"/>
      </w:rPr>
    </w:lvl>
    <w:lvl w:ilvl="7" w:tplc="BE569A98">
      <w:numFmt w:val="bullet"/>
      <w:lvlText w:val="•"/>
      <w:lvlJc w:val="left"/>
      <w:pPr>
        <w:ind w:left="6970" w:hanging="319"/>
      </w:pPr>
      <w:rPr>
        <w:rFonts w:hint="default"/>
        <w:lang w:val="ru-RU" w:eastAsia="en-US" w:bidi="ar-SA"/>
      </w:rPr>
    </w:lvl>
    <w:lvl w:ilvl="8" w:tplc="441A14DC">
      <w:numFmt w:val="bullet"/>
      <w:lvlText w:val="•"/>
      <w:lvlJc w:val="left"/>
      <w:pPr>
        <w:ind w:left="7929" w:hanging="319"/>
      </w:pPr>
      <w:rPr>
        <w:rFonts w:hint="default"/>
        <w:lang w:val="ru-RU" w:eastAsia="en-US" w:bidi="ar-SA"/>
      </w:rPr>
    </w:lvl>
  </w:abstractNum>
  <w:abstractNum w:abstractNumId="24" w15:restartNumberingAfterBreak="0">
    <w:nsid w:val="606977ED"/>
    <w:multiLevelType w:val="hybridMultilevel"/>
    <w:tmpl w:val="25582B90"/>
    <w:lvl w:ilvl="0" w:tplc="9E00D8BE">
      <w:start w:val="1"/>
      <w:numFmt w:val="decimal"/>
      <w:lvlText w:val="%1."/>
      <w:lvlJc w:val="left"/>
      <w:pPr>
        <w:ind w:left="262" w:hanging="336"/>
      </w:pPr>
      <w:rPr>
        <w:rFonts w:ascii="Arial" w:eastAsia="Arial" w:hAnsi="Arial" w:cs="Arial" w:hint="default"/>
        <w:b w:val="0"/>
        <w:bCs w:val="0"/>
        <w:i w:val="0"/>
        <w:iCs w:val="0"/>
        <w:w w:val="100"/>
        <w:sz w:val="24"/>
        <w:szCs w:val="24"/>
        <w:lang w:val="ru-RU" w:eastAsia="en-US" w:bidi="ar-SA"/>
      </w:rPr>
    </w:lvl>
    <w:lvl w:ilvl="1" w:tplc="831EA1BE">
      <w:numFmt w:val="bullet"/>
      <w:lvlText w:val="•"/>
      <w:lvlJc w:val="left"/>
      <w:pPr>
        <w:ind w:left="1218" w:hanging="336"/>
      </w:pPr>
      <w:rPr>
        <w:rFonts w:hint="default"/>
        <w:lang w:val="ru-RU" w:eastAsia="en-US" w:bidi="ar-SA"/>
      </w:rPr>
    </w:lvl>
    <w:lvl w:ilvl="2" w:tplc="9C7233EE">
      <w:numFmt w:val="bullet"/>
      <w:lvlText w:val="•"/>
      <w:lvlJc w:val="left"/>
      <w:pPr>
        <w:ind w:left="2177" w:hanging="336"/>
      </w:pPr>
      <w:rPr>
        <w:rFonts w:hint="default"/>
        <w:lang w:val="ru-RU" w:eastAsia="en-US" w:bidi="ar-SA"/>
      </w:rPr>
    </w:lvl>
    <w:lvl w:ilvl="3" w:tplc="A0A45974">
      <w:numFmt w:val="bullet"/>
      <w:lvlText w:val="•"/>
      <w:lvlJc w:val="left"/>
      <w:pPr>
        <w:ind w:left="3135" w:hanging="336"/>
      </w:pPr>
      <w:rPr>
        <w:rFonts w:hint="default"/>
        <w:lang w:val="ru-RU" w:eastAsia="en-US" w:bidi="ar-SA"/>
      </w:rPr>
    </w:lvl>
    <w:lvl w:ilvl="4" w:tplc="2E943308">
      <w:numFmt w:val="bullet"/>
      <w:lvlText w:val="•"/>
      <w:lvlJc w:val="left"/>
      <w:pPr>
        <w:ind w:left="4094" w:hanging="336"/>
      </w:pPr>
      <w:rPr>
        <w:rFonts w:hint="default"/>
        <w:lang w:val="ru-RU" w:eastAsia="en-US" w:bidi="ar-SA"/>
      </w:rPr>
    </w:lvl>
    <w:lvl w:ilvl="5" w:tplc="49FCC44A">
      <w:numFmt w:val="bullet"/>
      <w:lvlText w:val="•"/>
      <w:lvlJc w:val="left"/>
      <w:pPr>
        <w:ind w:left="5053" w:hanging="336"/>
      </w:pPr>
      <w:rPr>
        <w:rFonts w:hint="default"/>
        <w:lang w:val="ru-RU" w:eastAsia="en-US" w:bidi="ar-SA"/>
      </w:rPr>
    </w:lvl>
    <w:lvl w:ilvl="6" w:tplc="D7E892D2">
      <w:numFmt w:val="bullet"/>
      <w:lvlText w:val="•"/>
      <w:lvlJc w:val="left"/>
      <w:pPr>
        <w:ind w:left="6011" w:hanging="336"/>
      </w:pPr>
      <w:rPr>
        <w:rFonts w:hint="default"/>
        <w:lang w:val="ru-RU" w:eastAsia="en-US" w:bidi="ar-SA"/>
      </w:rPr>
    </w:lvl>
    <w:lvl w:ilvl="7" w:tplc="2ADCA648">
      <w:numFmt w:val="bullet"/>
      <w:lvlText w:val="•"/>
      <w:lvlJc w:val="left"/>
      <w:pPr>
        <w:ind w:left="6970" w:hanging="336"/>
      </w:pPr>
      <w:rPr>
        <w:rFonts w:hint="default"/>
        <w:lang w:val="ru-RU" w:eastAsia="en-US" w:bidi="ar-SA"/>
      </w:rPr>
    </w:lvl>
    <w:lvl w:ilvl="8" w:tplc="90245BD0">
      <w:numFmt w:val="bullet"/>
      <w:lvlText w:val="•"/>
      <w:lvlJc w:val="left"/>
      <w:pPr>
        <w:ind w:left="7929" w:hanging="336"/>
      </w:pPr>
      <w:rPr>
        <w:rFonts w:hint="default"/>
        <w:lang w:val="ru-RU" w:eastAsia="en-US" w:bidi="ar-SA"/>
      </w:rPr>
    </w:lvl>
  </w:abstractNum>
  <w:abstractNum w:abstractNumId="25" w15:restartNumberingAfterBreak="0">
    <w:nsid w:val="60DE6D5E"/>
    <w:multiLevelType w:val="hybridMultilevel"/>
    <w:tmpl w:val="F8AED40C"/>
    <w:lvl w:ilvl="0" w:tplc="7BE8D00A">
      <w:start w:val="1"/>
      <w:numFmt w:val="decimal"/>
      <w:lvlText w:val="%1."/>
      <w:lvlJc w:val="left"/>
      <w:pPr>
        <w:ind w:left="328" w:hanging="221"/>
      </w:pPr>
      <w:rPr>
        <w:rFonts w:ascii="Arial" w:eastAsia="Arial" w:hAnsi="Arial" w:cs="Arial" w:hint="default"/>
        <w:b w:val="0"/>
        <w:bCs w:val="0"/>
        <w:i w:val="0"/>
        <w:iCs w:val="0"/>
        <w:spacing w:val="-1"/>
        <w:w w:val="99"/>
        <w:sz w:val="20"/>
        <w:szCs w:val="20"/>
        <w:lang w:val="ru-RU" w:eastAsia="en-US" w:bidi="ar-SA"/>
      </w:rPr>
    </w:lvl>
    <w:lvl w:ilvl="1" w:tplc="8760CD1E">
      <w:numFmt w:val="bullet"/>
      <w:lvlText w:val="•"/>
      <w:lvlJc w:val="left"/>
      <w:pPr>
        <w:ind w:left="737" w:hanging="221"/>
      </w:pPr>
      <w:rPr>
        <w:rFonts w:hint="default"/>
        <w:lang w:val="ru-RU" w:eastAsia="en-US" w:bidi="ar-SA"/>
      </w:rPr>
    </w:lvl>
    <w:lvl w:ilvl="2" w:tplc="AAA292C8">
      <w:numFmt w:val="bullet"/>
      <w:lvlText w:val="•"/>
      <w:lvlJc w:val="left"/>
      <w:pPr>
        <w:ind w:left="1154" w:hanging="221"/>
      </w:pPr>
      <w:rPr>
        <w:rFonts w:hint="default"/>
        <w:lang w:val="ru-RU" w:eastAsia="en-US" w:bidi="ar-SA"/>
      </w:rPr>
    </w:lvl>
    <w:lvl w:ilvl="3" w:tplc="A5FA0594">
      <w:numFmt w:val="bullet"/>
      <w:lvlText w:val="•"/>
      <w:lvlJc w:val="left"/>
      <w:pPr>
        <w:ind w:left="1571" w:hanging="221"/>
      </w:pPr>
      <w:rPr>
        <w:rFonts w:hint="default"/>
        <w:lang w:val="ru-RU" w:eastAsia="en-US" w:bidi="ar-SA"/>
      </w:rPr>
    </w:lvl>
    <w:lvl w:ilvl="4" w:tplc="3DCE79D8">
      <w:numFmt w:val="bullet"/>
      <w:lvlText w:val="•"/>
      <w:lvlJc w:val="left"/>
      <w:pPr>
        <w:ind w:left="1988" w:hanging="221"/>
      </w:pPr>
      <w:rPr>
        <w:rFonts w:hint="default"/>
        <w:lang w:val="ru-RU" w:eastAsia="en-US" w:bidi="ar-SA"/>
      </w:rPr>
    </w:lvl>
    <w:lvl w:ilvl="5" w:tplc="C14E5B08">
      <w:numFmt w:val="bullet"/>
      <w:lvlText w:val="•"/>
      <w:lvlJc w:val="left"/>
      <w:pPr>
        <w:ind w:left="2405" w:hanging="221"/>
      </w:pPr>
      <w:rPr>
        <w:rFonts w:hint="default"/>
        <w:lang w:val="ru-RU" w:eastAsia="en-US" w:bidi="ar-SA"/>
      </w:rPr>
    </w:lvl>
    <w:lvl w:ilvl="6" w:tplc="B2D4EC78">
      <w:numFmt w:val="bullet"/>
      <w:lvlText w:val="•"/>
      <w:lvlJc w:val="left"/>
      <w:pPr>
        <w:ind w:left="2822" w:hanging="221"/>
      </w:pPr>
      <w:rPr>
        <w:rFonts w:hint="default"/>
        <w:lang w:val="ru-RU" w:eastAsia="en-US" w:bidi="ar-SA"/>
      </w:rPr>
    </w:lvl>
    <w:lvl w:ilvl="7" w:tplc="4328AC3E">
      <w:numFmt w:val="bullet"/>
      <w:lvlText w:val="•"/>
      <w:lvlJc w:val="left"/>
      <w:pPr>
        <w:ind w:left="3239" w:hanging="221"/>
      </w:pPr>
      <w:rPr>
        <w:rFonts w:hint="default"/>
        <w:lang w:val="ru-RU" w:eastAsia="en-US" w:bidi="ar-SA"/>
      </w:rPr>
    </w:lvl>
    <w:lvl w:ilvl="8" w:tplc="505C301C">
      <w:numFmt w:val="bullet"/>
      <w:lvlText w:val="•"/>
      <w:lvlJc w:val="left"/>
      <w:pPr>
        <w:ind w:left="3656" w:hanging="221"/>
      </w:pPr>
      <w:rPr>
        <w:rFonts w:hint="default"/>
        <w:lang w:val="ru-RU" w:eastAsia="en-US" w:bidi="ar-SA"/>
      </w:rPr>
    </w:lvl>
  </w:abstractNum>
  <w:abstractNum w:abstractNumId="26" w15:restartNumberingAfterBreak="0">
    <w:nsid w:val="652B6874"/>
    <w:multiLevelType w:val="multilevel"/>
    <w:tmpl w:val="D8109B4A"/>
    <w:lvl w:ilvl="0">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7" w15:restartNumberingAfterBreak="0">
    <w:nsid w:val="69F3681D"/>
    <w:multiLevelType w:val="multilevel"/>
    <w:tmpl w:val="CB1686B0"/>
    <w:lvl w:ilvl="0">
      <w:start w:val="20"/>
      <w:numFmt w:val="decimal"/>
      <w:lvlText w:val="%1"/>
      <w:lvlJc w:val="left"/>
      <w:pPr>
        <w:ind w:left="262" w:hanging="338"/>
      </w:pPr>
      <w:rPr>
        <w:rFonts w:ascii="Arial" w:eastAsia="Arial" w:hAnsi="Arial" w:cs="Arial" w:hint="default"/>
        <w:b/>
        <w:bCs/>
        <w:i w:val="0"/>
        <w:iCs w:val="0"/>
        <w:w w:val="100"/>
        <w:sz w:val="24"/>
        <w:szCs w:val="24"/>
        <w:lang w:val="ru-RU" w:eastAsia="en-US" w:bidi="ar-SA"/>
      </w:rPr>
    </w:lvl>
    <w:lvl w:ilvl="1">
      <w:start w:val="1"/>
      <w:numFmt w:val="decimal"/>
      <w:lvlText w:val="%1.%2"/>
      <w:lvlJc w:val="left"/>
      <w:pPr>
        <w:ind w:left="796" w:hanging="535"/>
      </w:pPr>
      <w:rPr>
        <w:rFonts w:ascii="Arial" w:eastAsia="Arial" w:hAnsi="Arial" w:cs="Arial" w:hint="default"/>
        <w:b/>
        <w:bCs/>
        <w:i w:val="0"/>
        <w:iCs w:val="0"/>
        <w:w w:val="100"/>
        <w:sz w:val="24"/>
        <w:szCs w:val="24"/>
        <w:lang w:val="ru-RU" w:eastAsia="en-US" w:bidi="ar-SA"/>
      </w:rPr>
    </w:lvl>
    <w:lvl w:ilvl="2">
      <w:start w:val="1"/>
      <w:numFmt w:val="decimal"/>
      <w:lvlText w:val="%3."/>
      <w:lvlJc w:val="left"/>
      <w:pPr>
        <w:ind w:left="1286" w:hanging="305"/>
        <w:jc w:val="right"/>
      </w:pPr>
      <w:rPr>
        <w:rFonts w:ascii="Arial" w:eastAsia="Arial" w:hAnsi="Arial" w:cs="Arial" w:hint="default"/>
        <w:b w:val="0"/>
        <w:bCs w:val="0"/>
        <w:i w:val="0"/>
        <w:iCs w:val="0"/>
        <w:w w:val="100"/>
        <w:sz w:val="24"/>
        <w:szCs w:val="24"/>
        <w:lang w:val="ru-RU" w:eastAsia="en-US" w:bidi="ar-SA"/>
      </w:rPr>
    </w:lvl>
    <w:lvl w:ilvl="3">
      <w:numFmt w:val="bullet"/>
      <w:lvlText w:val="•"/>
      <w:lvlJc w:val="left"/>
      <w:pPr>
        <w:ind w:left="2350" w:hanging="305"/>
      </w:pPr>
      <w:rPr>
        <w:rFonts w:hint="default"/>
        <w:lang w:val="ru-RU" w:eastAsia="en-US" w:bidi="ar-SA"/>
      </w:rPr>
    </w:lvl>
    <w:lvl w:ilvl="4">
      <w:numFmt w:val="bullet"/>
      <w:lvlText w:val="•"/>
      <w:lvlJc w:val="left"/>
      <w:pPr>
        <w:ind w:left="3421" w:hanging="305"/>
      </w:pPr>
      <w:rPr>
        <w:rFonts w:hint="default"/>
        <w:lang w:val="ru-RU" w:eastAsia="en-US" w:bidi="ar-SA"/>
      </w:rPr>
    </w:lvl>
    <w:lvl w:ilvl="5">
      <w:numFmt w:val="bullet"/>
      <w:lvlText w:val="•"/>
      <w:lvlJc w:val="left"/>
      <w:pPr>
        <w:ind w:left="4492" w:hanging="305"/>
      </w:pPr>
      <w:rPr>
        <w:rFonts w:hint="default"/>
        <w:lang w:val="ru-RU" w:eastAsia="en-US" w:bidi="ar-SA"/>
      </w:rPr>
    </w:lvl>
    <w:lvl w:ilvl="6">
      <w:numFmt w:val="bullet"/>
      <w:lvlText w:val="•"/>
      <w:lvlJc w:val="left"/>
      <w:pPr>
        <w:ind w:left="5563" w:hanging="305"/>
      </w:pPr>
      <w:rPr>
        <w:rFonts w:hint="default"/>
        <w:lang w:val="ru-RU" w:eastAsia="en-US" w:bidi="ar-SA"/>
      </w:rPr>
    </w:lvl>
    <w:lvl w:ilvl="7">
      <w:numFmt w:val="bullet"/>
      <w:lvlText w:val="•"/>
      <w:lvlJc w:val="left"/>
      <w:pPr>
        <w:ind w:left="6634" w:hanging="305"/>
      </w:pPr>
      <w:rPr>
        <w:rFonts w:hint="default"/>
        <w:lang w:val="ru-RU" w:eastAsia="en-US" w:bidi="ar-SA"/>
      </w:rPr>
    </w:lvl>
    <w:lvl w:ilvl="8">
      <w:numFmt w:val="bullet"/>
      <w:lvlText w:val="•"/>
      <w:lvlJc w:val="left"/>
      <w:pPr>
        <w:ind w:left="7704" w:hanging="305"/>
      </w:pPr>
      <w:rPr>
        <w:rFonts w:hint="default"/>
        <w:lang w:val="ru-RU" w:eastAsia="en-US" w:bidi="ar-SA"/>
      </w:rPr>
    </w:lvl>
  </w:abstractNum>
  <w:abstractNum w:abstractNumId="28" w15:restartNumberingAfterBreak="0">
    <w:nsid w:val="6A9F309A"/>
    <w:multiLevelType w:val="hybridMultilevel"/>
    <w:tmpl w:val="9AEA6A82"/>
    <w:lvl w:ilvl="0" w:tplc="943C5EA8">
      <w:start w:val="1"/>
      <w:numFmt w:val="decimal"/>
      <w:lvlText w:val="%1."/>
      <w:lvlJc w:val="left"/>
      <w:pPr>
        <w:ind w:left="262" w:hanging="314"/>
      </w:pPr>
      <w:rPr>
        <w:rFonts w:ascii="Arial" w:eastAsia="Arial" w:hAnsi="Arial" w:cs="Arial" w:hint="default"/>
        <w:b w:val="0"/>
        <w:bCs w:val="0"/>
        <w:i w:val="0"/>
        <w:iCs w:val="0"/>
        <w:w w:val="100"/>
        <w:sz w:val="24"/>
        <w:szCs w:val="24"/>
        <w:lang w:val="ru-RU" w:eastAsia="en-US" w:bidi="ar-SA"/>
      </w:rPr>
    </w:lvl>
    <w:lvl w:ilvl="1" w:tplc="B3BCA3F0">
      <w:numFmt w:val="bullet"/>
      <w:lvlText w:val="•"/>
      <w:lvlJc w:val="left"/>
      <w:pPr>
        <w:ind w:left="1218" w:hanging="314"/>
      </w:pPr>
      <w:rPr>
        <w:rFonts w:hint="default"/>
        <w:lang w:val="ru-RU" w:eastAsia="en-US" w:bidi="ar-SA"/>
      </w:rPr>
    </w:lvl>
    <w:lvl w:ilvl="2" w:tplc="997CCC2E">
      <w:numFmt w:val="bullet"/>
      <w:lvlText w:val="•"/>
      <w:lvlJc w:val="left"/>
      <w:pPr>
        <w:ind w:left="2177" w:hanging="314"/>
      </w:pPr>
      <w:rPr>
        <w:rFonts w:hint="default"/>
        <w:lang w:val="ru-RU" w:eastAsia="en-US" w:bidi="ar-SA"/>
      </w:rPr>
    </w:lvl>
    <w:lvl w:ilvl="3" w:tplc="7A5C83C6">
      <w:numFmt w:val="bullet"/>
      <w:lvlText w:val="•"/>
      <w:lvlJc w:val="left"/>
      <w:pPr>
        <w:ind w:left="3135" w:hanging="314"/>
      </w:pPr>
      <w:rPr>
        <w:rFonts w:hint="default"/>
        <w:lang w:val="ru-RU" w:eastAsia="en-US" w:bidi="ar-SA"/>
      </w:rPr>
    </w:lvl>
    <w:lvl w:ilvl="4" w:tplc="DAFC865C">
      <w:numFmt w:val="bullet"/>
      <w:lvlText w:val="•"/>
      <w:lvlJc w:val="left"/>
      <w:pPr>
        <w:ind w:left="4094" w:hanging="314"/>
      </w:pPr>
      <w:rPr>
        <w:rFonts w:hint="default"/>
        <w:lang w:val="ru-RU" w:eastAsia="en-US" w:bidi="ar-SA"/>
      </w:rPr>
    </w:lvl>
    <w:lvl w:ilvl="5" w:tplc="D72C4A80">
      <w:numFmt w:val="bullet"/>
      <w:lvlText w:val="•"/>
      <w:lvlJc w:val="left"/>
      <w:pPr>
        <w:ind w:left="5053" w:hanging="314"/>
      </w:pPr>
      <w:rPr>
        <w:rFonts w:hint="default"/>
        <w:lang w:val="ru-RU" w:eastAsia="en-US" w:bidi="ar-SA"/>
      </w:rPr>
    </w:lvl>
    <w:lvl w:ilvl="6" w:tplc="9E162822">
      <w:numFmt w:val="bullet"/>
      <w:lvlText w:val="•"/>
      <w:lvlJc w:val="left"/>
      <w:pPr>
        <w:ind w:left="6011" w:hanging="314"/>
      </w:pPr>
      <w:rPr>
        <w:rFonts w:hint="default"/>
        <w:lang w:val="ru-RU" w:eastAsia="en-US" w:bidi="ar-SA"/>
      </w:rPr>
    </w:lvl>
    <w:lvl w:ilvl="7" w:tplc="2160E7F6">
      <w:numFmt w:val="bullet"/>
      <w:lvlText w:val="•"/>
      <w:lvlJc w:val="left"/>
      <w:pPr>
        <w:ind w:left="6970" w:hanging="314"/>
      </w:pPr>
      <w:rPr>
        <w:rFonts w:hint="default"/>
        <w:lang w:val="ru-RU" w:eastAsia="en-US" w:bidi="ar-SA"/>
      </w:rPr>
    </w:lvl>
    <w:lvl w:ilvl="8" w:tplc="82AEC9CC">
      <w:numFmt w:val="bullet"/>
      <w:lvlText w:val="•"/>
      <w:lvlJc w:val="left"/>
      <w:pPr>
        <w:ind w:left="7929" w:hanging="314"/>
      </w:pPr>
      <w:rPr>
        <w:rFonts w:hint="default"/>
        <w:lang w:val="ru-RU" w:eastAsia="en-US" w:bidi="ar-SA"/>
      </w:rPr>
    </w:lvl>
  </w:abstractNum>
  <w:abstractNum w:abstractNumId="29" w15:restartNumberingAfterBreak="0">
    <w:nsid w:val="6B35284E"/>
    <w:multiLevelType w:val="hybridMultilevel"/>
    <w:tmpl w:val="EA1A96D4"/>
    <w:lvl w:ilvl="0" w:tplc="B32E74BC">
      <w:start w:val="1"/>
      <w:numFmt w:val="decimal"/>
      <w:lvlText w:val="%1."/>
      <w:lvlJc w:val="left"/>
      <w:pPr>
        <w:ind w:left="262" w:hanging="310"/>
      </w:pPr>
      <w:rPr>
        <w:rFonts w:ascii="Arial" w:eastAsia="Arial" w:hAnsi="Arial" w:cs="Arial" w:hint="default"/>
        <w:b w:val="0"/>
        <w:bCs w:val="0"/>
        <w:i w:val="0"/>
        <w:iCs w:val="0"/>
        <w:w w:val="100"/>
        <w:sz w:val="24"/>
        <w:szCs w:val="24"/>
        <w:lang w:val="ru-RU" w:eastAsia="en-US" w:bidi="ar-SA"/>
      </w:rPr>
    </w:lvl>
    <w:lvl w:ilvl="1" w:tplc="DEA298FC">
      <w:numFmt w:val="bullet"/>
      <w:lvlText w:val="•"/>
      <w:lvlJc w:val="left"/>
      <w:pPr>
        <w:ind w:left="1218" w:hanging="310"/>
      </w:pPr>
      <w:rPr>
        <w:rFonts w:hint="default"/>
        <w:lang w:val="ru-RU" w:eastAsia="en-US" w:bidi="ar-SA"/>
      </w:rPr>
    </w:lvl>
    <w:lvl w:ilvl="2" w:tplc="96A4B172">
      <w:numFmt w:val="bullet"/>
      <w:lvlText w:val="•"/>
      <w:lvlJc w:val="left"/>
      <w:pPr>
        <w:ind w:left="2177" w:hanging="310"/>
      </w:pPr>
      <w:rPr>
        <w:rFonts w:hint="default"/>
        <w:lang w:val="ru-RU" w:eastAsia="en-US" w:bidi="ar-SA"/>
      </w:rPr>
    </w:lvl>
    <w:lvl w:ilvl="3" w:tplc="D548A22C">
      <w:numFmt w:val="bullet"/>
      <w:lvlText w:val="•"/>
      <w:lvlJc w:val="left"/>
      <w:pPr>
        <w:ind w:left="3135" w:hanging="310"/>
      </w:pPr>
      <w:rPr>
        <w:rFonts w:hint="default"/>
        <w:lang w:val="ru-RU" w:eastAsia="en-US" w:bidi="ar-SA"/>
      </w:rPr>
    </w:lvl>
    <w:lvl w:ilvl="4" w:tplc="23ACD33C">
      <w:numFmt w:val="bullet"/>
      <w:lvlText w:val="•"/>
      <w:lvlJc w:val="left"/>
      <w:pPr>
        <w:ind w:left="4094" w:hanging="310"/>
      </w:pPr>
      <w:rPr>
        <w:rFonts w:hint="default"/>
        <w:lang w:val="ru-RU" w:eastAsia="en-US" w:bidi="ar-SA"/>
      </w:rPr>
    </w:lvl>
    <w:lvl w:ilvl="5" w:tplc="44D63CE0">
      <w:numFmt w:val="bullet"/>
      <w:lvlText w:val="•"/>
      <w:lvlJc w:val="left"/>
      <w:pPr>
        <w:ind w:left="5053" w:hanging="310"/>
      </w:pPr>
      <w:rPr>
        <w:rFonts w:hint="default"/>
        <w:lang w:val="ru-RU" w:eastAsia="en-US" w:bidi="ar-SA"/>
      </w:rPr>
    </w:lvl>
    <w:lvl w:ilvl="6" w:tplc="B26C643C">
      <w:numFmt w:val="bullet"/>
      <w:lvlText w:val="•"/>
      <w:lvlJc w:val="left"/>
      <w:pPr>
        <w:ind w:left="6011" w:hanging="310"/>
      </w:pPr>
      <w:rPr>
        <w:rFonts w:hint="default"/>
        <w:lang w:val="ru-RU" w:eastAsia="en-US" w:bidi="ar-SA"/>
      </w:rPr>
    </w:lvl>
    <w:lvl w:ilvl="7" w:tplc="B0FA0A10">
      <w:numFmt w:val="bullet"/>
      <w:lvlText w:val="•"/>
      <w:lvlJc w:val="left"/>
      <w:pPr>
        <w:ind w:left="6970" w:hanging="310"/>
      </w:pPr>
      <w:rPr>
        <w:rFonts w:hint="default"/>
        <w:lang w:val="ru-RU" w:eastAsia="en-US" w:bidi="ar-SA"/>
      </w:rPr>
    </w:lvl>
    <w:lvl w:ilvl="8" w:tplc="47726C58">
      <w:numFmt w:val="bullet"/>
      <w:lvlText w:val="•"/>
      <w:lvlJc w:val="left"/>
      <w:pPr>
        <w:ind w:left="7929" w:hanging="310"/>
      </w:pPr>
      <w:rPr>
        <w:rFonts w:hint="default"/>
        <w:lang w:val="ru-RU" w:eastAsia="en-US" w:bidi="ar-SA"/>
      </w:rPr>
    </w:lvl>
  </w:abstractNum>
  <w:abstractNum w:abstractNumId="30" w15:restartNumberingAfterBreak="0">
    <w:nsid w:val="6E1A2945"/>
    <w:multiLevelType w:val="hybridMultilevel"/>
    <w:tmpl w:val="E2184E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A26B7C"/>
    <w:multiLevelType w:val="hybridMultilevel"/>
    <w:tmpl w:val="963874F4"/>
    <w:lvl w:ilvl="0" w:tplc="162CD5B2">
      <w:start w:val="1"/>
      <w:numFmt w:val="decimal"/>
      <w:lvlText w:val="%1."/>
      <w:lvlJc w:val="left"/>
      <w:pPr>
        <w:ind w:left="530" w:hanging="269"/>
      </w:pPr>
      <w:rPr>
        <w:rFonts w:ascii="Arial" w:eastAsia="Arial" w:hAnsi="Arial" w:cs="Arial" w:hint="default"/>
        <w:b/>
        <w:bCs/>
        <w:i w:val="0"/>
        <w:iCs w:val="0"/>
        <w:w w:val="100"/>
        <w:sz w:val="24"/>
        <w:szCs w:val="24"/>
        <w:lang w:val="ru-RU" w:eastAsia="en-US" w:bidi="ar-SA"/>
      </w:rPr>
    </w:lvl>
    <w:lvl w:ilvl="1" w:tplc="A0DEFE08">
      <w:numFmt w:val="bullet"/>
      <w:lvlText w:val="-"/>
      <w:lvlJc w:val="left"/>
      <w:pPr>
        <w:ind w:left="262" w:hanging="173"/>
      </w:pPr>
      <w:rPr>
        <w:rFonts w:ascii="Arial" w:eastAsia="Arial" w:hAnsi="Arial" w:cs="Arial" w:hint="default"/>
        <w:b w:val="0"/>
        <w:bCs w:val="0"/>
        <w:i w:val="0"/>
        <w:iCs w:val="0"/>
        <w:w w:val="99"/>
        <w:sz w:val="24"/>
        <w:szCs w:val="24"/>
        <w:lang w:val="ru-RU" w:eastAsia="en-US" w:bidi="ar-SA"/>
      </w:rPr>
    </w:lvl>
    <w:lvl w:ilvl="2" w:tplc="00F62C14">
      <w:numFmt w:val="bullet"/>
      <w:lvlText w:val="•"/>
      <w:lvlJc w:val="left"/>
      <w:pPr>
        <w:ind w:left="1574" w:hanging="173"/>
      </w:pPr>
      <w:rPr>
        <w:rFonts w:hint="default"/>
        <w:lang w:val="ru-RU" w:eastAsia="en-US" w:bidi="ar-SA"/>
      </w:rPr>
    </w:lvl>
    <w:lvl w:ilvl="3" w:tplc="5742F836">
      <w:numFmt w:val="bullet"/>
      <w:lvlText w:val="•"/>
      <w:lvlJc w:val="left"/>
      <w:pPr>
        <w:ind w:left="2608" w:hanging="173"/>
      </w:pPr>
      <w:rPr>
        <w:rFonts w:hint="default"/>
        <w:lang w:val="ru-RU" w:eastAsia="en-US" w:bidi="ar-SA"/>
      </w:rPr>
    </w:lvl>
    <w:lvl w:ilvl="4" w:tplc="E7C4E1E4">
      <w:numFmt w:val="bullet"/>
      <w:lvlText w:val="•"/>
      <w:lvlJc w:val="left"/>
      <w:pPr>
        <w:ind w:left="3642" w:hanging="173"/>
      </w:pPr>
      <w:rPr>
        <w:rFonts w:hint="default"/>
        <w:lang w:val="ru-RU" w:eastAsia="en-US" w:bidi="ar-SA"/>
      </w:rPr>
    </w:lvl>
    <w:lvl w:ilvl="5" w:tplc="65D2C610">
      <w:numFmt w:val="bullet"/>
      <w:lvlText w:val="•"/>
      <w:lvlJc w:val="left"/>
      <w:pPr>
        <w:ind w:left="4676" w:hanging="173"/>
      </w:pPr>
      <w:rPr>
        <w:rFonts w:hint="default"/>
        <w:lang w:val="ru-RU" w:eastAsia="en-US" w:bidi="ar-SA"/>
      </w:rPr>
    </w:lvl>
    <w:lvl w:ilvl="6" w:tplc="D25E18DC">
      <w:numFmt w:val="bullet"/>
      <w:lvlText w:val="•"/>
      <w:lvlJc w:val="left"/>
      <w:pPr>
        <w:ind w:left="5710" w:hanging="173"/>
      </w:pPr>
      <w:rPr>
        <w:rFonts w:hint="default"/>
        <w:lang w:val="ru-RU" w:eastAsia="en-US" w:bidi="ar-SA"/>
      </w:rPr>
    </w:lvl>
    <w:lvl w:ilvl="7" w:tplc="F2FEAD86">
      <w:numFmt w:val="bullet"/>
      <w:lvlText w:val="•"/>
      <w:lvlJc w:val="left"/>
      <w:pPr>
        <w:ind w:left="6744" w:hanging="173"/>
      </w:pPr>
      <w:rPr>
        <w:rFonts w:hint="default"/>
        <w:lang w:val="ru-RU" w:eastAsia="en-US" w:bidi="ar-SA"/>
      </w:rPr>
    </w:lvl>
    <w:lvl w:ilvl="8" w:tplc="5EE02BFC">
      <w:numFmt w:val="bullet"/>
      <w:lvlText w:val="•"/>
      <w:lvlJc w:val="left"/>
      <w:pPr>
        <w:ind w:left="7778" w:hanging="173"/>
      </w:pPr>
      <w:rPr>
        <w:rFonts w:hint="default"/>
        <w:lang w:val="ru-RU" w:eastAsia="en-US" w:bidi="ar-SA"/>
      </w:rPr>
    </w:lvl>
  </w:abstractNum>
  <w:abstractNum w:abstractNumId="32" w15:restartNumberingAfterBreak="0">
    <w:nsid w:val="71D37511"/>
    <w:multiLevelType w:val="multilevel"/>
    <w:tmpl w:val="B69AD956"/>
    <w:lvl w:ilvl="0">
      <w:numFmt w:val="bullet"/>
      <w:lvlText w:val="●"/>
      <w:lvlJc w:val="left"/>
      <w:pPr>
        <w:ind w:left="150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3" w15:restartNumberingAfterBreak="0">
    <w:nsid w:val="73C11041"/>
    <w:multiLevelType w:val="hybridMultilevel"/>
    <w:tmpl w:val="A4422B56"/>
    <w:lvl w:ilvl="0" w:tplc="F9EA25F8">
      <w:start w:val="1"/>
      <w:numFmt w:val="decimal"/>
      <w:lvlText w:val="%1."/>
      <w:lvlJc w:val="left"/>
      <w:pPr>
        <w:ind w:left="108" w:hanging="235"/>
      </w:pPr>
      <w:rPr>
        <w:rFonts w:ascii="Arial" w:eastAsia="Arial" w:hAnsi="Arial" w:cs="Arial" w:hint="default"/>
        <w:b w:val="0"/>
        <w:bCs w:val="0"/>
        <w:i w:val="0"/>
        <w:iCs w:val="0"/>
        <w:spacing w:val="-1"/>
        <w:w w:val="99"/>
        <w:sz w:val="20"/>
        <w:szCs w:val="20"/>
        <w:lang w:val="ru-RU" w:eastAsia="en-US" w:bidi="ar-SA"/>
      </w:rPr>
    </w:lvl>
    <w:lvl w:ilvl="1" w:tplc="E0C0A0FE">
      <w:numFmt w:val="bullet"/>
      <w:lvlText w:val="•"/>
      <w:lvlJc w:val="left"/>
      <w:pPr>
        <w:ind w:left="539" w:hanging="235"/>
      </w:pPr>
      <w:rPr>
        <w:rFonts w:hint="default"/>
        <w:lang w:val="ru-RU" w:eastAsia="en-US" w:bidi="ar-SA"/>
      </w:rPr>
    </w:lvl>
    <w:lvl w:ilvl="2" w:tplc="E12CF7D2">
      <w:numFmt w:val="bullet"/>
      <w:lvlText w:val="•"/>
      <w:lvlJc w:val="left"/>
      <w:pPr>
        <w:ind w:left="978" w:hanging="235"/>
      </w:pPr>
      <w:rPr>
        <w:rFonts w:hint="default"/>
        <w:lang w:val="ru-RU" w:eastAsia="en-US" w:bidi="ar-SA"/>
      </w:rPr>
    </w:lvl>
    <w:lvl w:ilvl="3" w:tplc="DA56D506">
      <w:numFmt w:val="bullet"/>
      <w:lvlText w:val="•"/>
      <w:lvlJc w:val="left"/>
      <w:pPr>
        <w:ind w:left="1417" w:hanging="235"/>
      </w:pPr>
      <w:rPr>
        <w:rFonts w:hint="default"/>
        <w:lang w:val="ru-RU" w:eastAsia="en-US" w:bidi="ar-SA"/>
      </w:rPr>
    </w:lvl>
    <w:lvl w:ilvl="4" w:tplc="077EDF5C">
      <w:numFmt w:val="bullet"/>
      <w:lvlText w:val="•"/>
      <w:lvlJc w:val="left"/>
      <w:pPr>
        <w:ind w:left="1856" w:hanging="235"/>
      </w:pPr>
      <w:rPr>
        <w:rFonts w:hint="default"/>
        <w:lang w:val="ru-RU" w:eastAsia="en-US" w:bidi="ar-SA"/>
      </w:rPr>
    </w:lvl>
    <w:lvl w:ilvl="5" w:tplc="82903A40">
      <w:numFmt w:val="bullet"/>
      <w:lvlText w:val="•"/>
      <w:lvlJc w:val="left"/>
      <w:pPr>
        <w:ind w:left="2295" w:hanging="235"/>
      </w:pPr>
      <w:rPr>
        <w:rFonts w:hint="default"/>
        <w:lang w:val="ru-RU" w:eastAsia="en-US" w:bidi="ar-SA"/>
      </w:rPr>
    </w:lvl>
    <w:lvl w:ilvl="6" w:tplc="1DDCE6CE">
      <w:numFmt w:val="bullet"/>
      <w:lvlText w:val="•"/>
      <w:lvlJc w:val="left"/>
      <w:pPr>
        <w:ind w:left="2734" w:hanging="235"/>
      </w:pPr>
      <w:rPr>
        <w:rFonts w:hint="default"/>
        <w:lang w:val="ru-RU" w:eastAsia="en-US" w:bidi="ar-SA"/>
      </w:rPr>
    </w:lvl>
    <w:lvl w:ilvl="7" w:tplc="273A34A8">
      <w:numFmt w:val="bullet"/>
      <w:lvlText w:val="•"/>
      <w:lvlJc w:val="left"/>
      <w:pPr>
        <w:ind w:left="3173" w:hanging="235"/>
      </w:pPr>
      <w:rPr>
        <w:rFonts w:hint="default"/>
        <w:lang w:val="ru-RU" w:eastAsia="en-US" w:bidi="ar-SA"/>
      </w:rPr>
    </w:lvl>
    <w:lvl w:ilvl="8" w:tplc="A1F4B8D6">
      <w:numFmt w:val="bullet"/>
      <w:lvlText w:val="•"/>
      <w:lvlJc w:val="left"/>
      <w:pPr>
        <w:ind w:left="3612" w:hanging="235"/>
      </w:pPr>
      <w:rPr>
        <w:rFonts w:hint="default"/>
        <w:lang w:val="ru-RU" w:eastAsia="en-US" w:bidi="ar-SA"/>
      </w:rPr>
    </w:lvl>
  </w:abstractNum>
  <w:abstractNum w:abstractNumId="34" w15:restartNumberingAfterBreak="0">
    <w:nsid w:val="75406A94"/>
    <w:multiLevelType w:val="hybridMultilevel"/>
    <w:tmpl w:val="F2706C68"/>
    <w:lvl w:ilvl="0" w:tplc="45880902">
      <w:start w:val="1"/>
      <w:numFmt w:val="decimal"/>
      <w:lvlText w:val="%1."/>
      <w:lvlJc w:val="left"/>
      <w:pPr>
        <w:ind w:left="359" w:hanging="283"/>
        <w:jc w:val="right"/>
      </w:pPr>
      <w:rPr>
        <w:rFonts w:ascii="Arial" w:eastAsia="Arial" w:hAnsi="Arial" w:cs="Arial" w:hint="default"/>
        <w:b w:val="0"/>
        <w:bCs w:val="0"/>
        <w:i w:val="0"/>
        <w:iCs w:val="0"/>
        <w:w w:val="100"/>
        <w:sz w:val="24"/>
        <w:szCs w:val="24"/>
        <w:lang w:val="ru-RU" w:eastAsia="en-US" w:bidi="ar-SA"/>
      </w:rPr>
    </w:lvl>
    <w:lvl w:ilvl="1" w:tplc="F6D873E8">
      <w:numFmt w:val="bullet"/>
      <w:lvlText w:val="•"/>
      <w:lvlJc w:val="left"/>
      <w:pPr>
        <w:ind w:left="1218" w:hanging="283"/>
      </w:pPr>
      <w:rPr>
        <w:rFonts w:hint="default"/>
        <w:lang w:val="ru-RU" w:eastAsia="en-US" w:bidi="ar-SA"/>
      </w:rPr>
    </w:lvl>
    <w:lvl w:ilvl="2" w:tplc="2DD23CC8">
      <w:numFmt w:val="bullet"/>
      <w:lvlText w:val="•"/>
      <w:lvlJc w:val="left"/>
      <w:pPr>
        <w:ind w:left="2076" w:hanging="283"/>
      </w:pPr>
      <w:rPr>
        <w:rFonts w:hint="default"/>
        <w:lang w:val="ru-RU" w:eastAsia="en-US" w:bidi="ar-SA"/>
      </w:rPr>
    </w:lvl>
    <w:lvl w:ilvl="3" w:tplc="4EE621D0">
      <w:numFmt w:val="bullet"/>
      <w:lvlText w:val="•"/>
      <w:lvlJc w:val="left"/>
      <w:pPr>
        <w:ind w:left="2934" w:hanging="283"/>
      </w:pPr>
      <w:rPr>
        <w:rFonts w:hint="default"/>
        <w:lang w:val="ru-RU" w:eastAsia="en-US" w:bidi="ar-SA"/>
      </w:rPr>
    </w:lvl>
    <w:lvl w:ilvl="4" w:tplc="6F26765C">
      <w:numFmt w:val="bullet"/>
      <w:lvlText w:val="•"/>
      <w:lvlJc w:val="left"/>
      <w:pPr>
        <w:ind w:left="3792" w:hanging="283"/>
      </w:pPr>
      <w:rPr>
        <w:rFonts w:hint="default"/>
        <w:lang w:val="ru-RU" w:eastAsia="en-US" w:bidi="ar-SA"/>
      </w:rPr>
    </w:lvl>
    <w:lvl w:ilvl="5" w:tplc="4ADC5934">
      <w:numFmt w:val="bullet"/>
      <w:lvlText w:val="•"/>
      <w:lvlJc w:val="left"/>
      <w:pPr>
        <w:ind w:left="4650" w:hanging="283"/>
      </w:pPr>
      <w:rPr>
        <w:rFonts w:hint="default"/>
        <w:lang w:val="ru-RU" w:eastAsia="en-US" w:bidi="ar-SA"/>
      </w:rPr>
    </w:lvl>
    <w:lvl w:ilvl="6" w:tplc="759C5B2A">
      <w:numFmt w:val="bullet"/>
      <w:lvlText w:val="•"/>
      <w:lvlJc w:val="left"/>
      <w:pPr>
        <w:ind w:left="5508" w:hanging="283"/>
      </w:pPr>
      <w:rPr>
        <w:rFonts w:hint="default"/>
        <w:lang w:val="ru-RU" w:eastAsia="en-US" w:bidi="ar-SA"/>
      </w:rPr>
    </w:lvl>
    <w:lvl w:ilvl="7" w:tplc="B63CC124">
      <w:numFmt w:val="bullet"/>
      <w:lvlText w:val="•"/>
      <w:lvlJc w:val="left"/>
      <w:pPr>
        <w:ind w:left="6367" w:hanging="283"/>
      </w:pPr>
      <w:rPr>
        <w:rFonts w:hint="default"/>
        <w:lang w:val="ru-RU" w:eastAsia="en-US" w:bidi="ar-SA"/>
      </w:rPr>
    </w:lvl>
    <w:lvl w:ilvl="8" w:tplc="3D487986">
      <w:numFmt w:val="bullet"/>
      <w:lvlText w:val="•"/>
      <w:lvlJc w:val="left"/>
      <w:pPr>
        <w:ind w:left="7225" w:hanging="283"/>
      </w:pPr>
      <w:rPr>
        <w:rFonts w:hint="default"/>
        <w:lang w:val="ru-RU" w:eastAsia="en-US" w:bidi="ar-SA"/>
      </w:rPr>
    </w:lvl>
  </w:abstractNum>
  <w:abstractNum w:abstractNumId="35" w15:restartNumberingAfterBreak="0">
    <w:nsid w:val="76736540"/>
    <w:multiLevelType w:val="hybridMultilevel"/>
    <w:tmpl w:val="2C6E0518"/>
    <w:lvl w:ilvl="0" w:tplc="DBD04140">
      <w:start w:val="1"/>
      <w:numFmt w:val="decimal"/>
      <w:lvlText w:val="%1."/>
      <w:lvlJc w:val="left"/>
      <w:pPr>
        <w:ind w:left="262" w:hanging="290"/>
      </w:pPr>
      <w:rPr>
        <w:rFonts w:ascii="Arial" w:eastAsia="Arial" w:hAnsi="Arial" w:cs="Arial" w:hint="default"/>
        <w:b w:val="0"/>
        <w:bCs w:val="0"/>
        <w:i w:val="0"/>
        <w:iCs w:val="0"/>
        <w:w w:val="100"/>
        <w:sz w:val="24"/>
        <w:szCs w:val="24"/>
        <w:lang w:val="ru-RU" w:eastAsia="en-US" w:bidi="ar-SA"/>
      </w:rPr>
    </w:lvl>
    <w:lvl w:ilvl="1" w:tplc="87A69690">
      <w:numFmt w:val="bullet"/>
      <w:lvlText w:val="•"/>
      <w:lvlJc w:val="left"/>
      <w:pPr>
        <w:ind w:left="1218" w:hanging="290"/>
      </w:pPr>
      <w:rPr>
        <w:rFonts w:hint="default"/>
        <w:lang w:val="ru-RU" w:eastAsia="en-US" w:bidi="ar-SA"/>
      </w:rPr>
    </w:lvl>
    <w:lvl w:ilvl="2" w:tplc="A7EA3088">
      <w:numFmt w:val="bullet"/>
      <w:lvlText w:val="•"/>
      <w:lvlJc w:val="left"/>
      <w:pPr>
        <w:ind w:left="2177" w:hanging="290"/>
      </w:pPr>
      <w:rPr>
        <w:rFonts w:hint="default"/>
        <w:lang w:val="ru-RU" w:eastAsia="en-US" w:bidi="ar-SA"/>
      </w:rPr>
    </w:lvl>
    <w:lvl w:ilvl="3" w:tplc="5F1AF03A">
      <w:numFmt w:val="bullet"/>
      <w:lvlText w:val="•"/>
      <w:lvlJc w:val="left"/>
      <w:pPr>
        <w:ind w:left="3135" w:hanging="290"/>
      </w:pPr>
      <w:rPr>
        <w:rFonts w:hint="default"/>
        <w:lang w:val="ru-RU" w:eastAsia="en-US" w:bidi="ar-SA"/>
      </w:rPr>
    </w:lvl>
    <w:lvl w:ilvl="4" w:tplc="709CA26E">
      <w:numFmt w:val="bullet"/>
      <w:lvlText w:val="•"/>
      <w:lvlJc w:val="left"/>
      <w:pPr>
        <w:ind w:left="4094" w:hanging="290"/>
      </w:pPr>
      <w:rPr>
        <w:rFonts w:hint="default"/>
        <w:lang w:val="ru-RU" w:eastAsia="en-US" w:bidi="ar-SA"/>
      </w:rPr>
    </w:lvl>
    <w:lvl w:ilvl="5" w:tplc="F426F6DC">
      <w:numFmt w:val="bullet"/>
      <w:lvlText w:val="•"/>
      <w:lvlJc w:val="left"/>
      <w:pPr>
        <w:ind w:left="5053" w:hanging="290"/>
      </w:pPr>
      <w:rPr>
        <w:rFonts w:hint="default"/>
        <w:lang w:val="ru-RU" w:eastAsia="en-US" w:bidi="ar-SA"/>
      </w:rPr>
    </w:lvl>
    <w:lvl w:ilvl="6" w:tplc="1D7ED7B6">
      <w:numFmt w:val="bullet"/>
      <w:lvlText w:val="•"/>
      <w:lvlJc w:val="left"/>
      <w:pPr>
        <w:ind w:left="6011" w:hanging="290"/>
      </w:pPr>
      <w:rPr>
        <w:rFonts w:hint="default"/>
        <w:lang w:val="ru-RU" w:eastAsia="en-US" w:bidi="ar-SA"/>
      </w:rPr>
    </w:lvl>
    <w:lvl w:ilvl="7" w:tplc="EB5A6E8C">
      <w:numFmt w:val="bullet"/>
      <w:lvlText w:val="•"/>
      <w:lvlJc w:val="left"/>
      <w:pPr>
        <w:ind w:left="6970" w:hanging="290"/>
      </w:pPr>
      <w:rPr>
        <w:rFonts w:hint="default"/>
        <w:lang w:val="ru-RU" w:eastAsia="en-US" w:bidi="ar-SA"/>
      </w:rPr>
    </w:lvl>
    <w:lvl w:ilvl="8" w:tplc="7FC87FAE">
      <w:numFmt w:val="bullet"/>
      <w:lvlText w:val="•"/>
      <w:lvlJc w:val="left"/>
      <w:pPr>
        <w:ind w:left="7929" w:hanging="290"/>
      </w:pPr>
      <w:rPr>
        <w:rFonts w:hint="default"/>
        <w:lang w:val="ru-RU" w:eastAsia="en-US" w:bidi="ar-SA"/>
      </w:rPr>
    </w:lvl>
  </w:abstractNum>
  <w:abstractNum w:abstractNumId="36" w15:restartNumberingAfterBreak="0">
    <w:nsid w:val="767F3B9B"/>
    <w:multiLevelType w:val="multilevel"/>
    <w:tmpl w:val="B01CB5A2"/>
    <w:lvl w:ilvl="0">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7" w15:restartNumberingAfterBreak="0">
    <w:nsid w:val="7F7634ED"/>
    <w:multiLevelType w:val="hybridMultilevel"/>
    <w:tmpl w:val="65365388"/>
    <w:lvl w:ilvl="0" w:tplc="11F66366">
      <w:start w:val="1"/>
      <w:numFmt w:val="decimal"/>
      <w:lvlText w:val="%1."/>
      <w:lvlJc w:val="left"/>
      <w:pPr>
        <w:ind w:left="262" w:hanging="290"/>
      </w:pPr>
      <w:rPr>
        <w:rFonts w:ascii="Arial" w:eastAsia="Arial" w:hAnsi="Arial" w:cs="Arial" w:hint="default"/>
        <w:b w:val="0"/>
        <w:bCs w:val="0"/>
        <w:i w:val="0"/>
        <w:iCs w:val="0"/>
        <w:w w:val="100"/>
        <w:sz w:val="24"/>
        <w:szCs w:val="24"/>
        <w:lang w:val="ru-RU" w:eastAsia="en-US" w:bidi="ar-SA"/>
      </w:rPr>
    </w:lvl>
    <w:lvl w:ilvl="1" w:tplc="C27ED2BC">
      <w:numFmt w:val="bullet"/>
      <w:lvlText w:val="•"/>
      <w:lvlJc w:val="left"/>
      <w:pPr>
        <w:ind w:left="1218" w:hanging="290"/>
      </w:pPr>
      <w:rPr>
        <w:rFonts w:hint="default"/>
        <w:lang w:val="ru-RU" w:eastAsia="en-US" w:bidi="ar-SA"/>
      </w:rPr>
    </w:lvl>
    <w:lvl w:ilvl="2" w:tplc="1BE8F0FC">
      <w:numFmt w:val="bullet"/>
      <w:lvlText w:val="•"/>
      <w:lvlJc w:val="left"/>
      <w:pPr>
        <w:ind w:left="2177" w:hanging="290"/>
      </w:pPr>
      <w:rPr>
        <w:rFonts w:hint="default"/>
        <w:lang w:val="ru-RU" w:eastAsia="en-US" w:bidi="ar-SA"/>
      </w:rPr>
    </w:lvl>
    <w:lvl w:ilvl="3" w:tplc="90822FA4">
      <w:numFmt w:val="bullet"/>
      <w:lvlText w:val="•"/>
      <w:lvlJc w:val="left"/>
      <w:pPr>
        <w:ind w:left="3135" w:hanging="290"/>
      </w:pPr>
      <w:rPr>
        <w:rFonts w:hint="default"/>
        <w:lang w:val="ru-RU" w:eastAsia="en-US" w:bidi="ar-SA"/>
      </w:rPr>
    </w:lvl>
    <w:lvl w:ilvl="4" w:tplc="0C021FE0">
      <w:numFmt w:val="bullet"/>
      <w:lvlText w:val="•"/>
      <w:lvlJc w:val="left"/>
      <w:pPr>
        <w:ind w:left="4094" w:hanging="290"/>
      </w:pPr>
      <w:rPr>
        <w:rFonts w:hint="default"/>
        <w:lang w:val="ru-RU" w:eastAsia="en-US" w:bidi="ar-SA"/>
      </w:rPr>
    </w:lvl>
    <w:lvl w:ilvl="5" w:tplc="3FCA86E0">
      <w:numFmt w:val="bullet"/>
      <w:lvlText w:val="•"/>
      <w:lvlJc w:val="left"/>
      <w:pPr>
        <w:ind w:left="5053" w:hanging="290"/>
      </w:pPr>
      <w:rPr>
        <w:rFonts w:hint="default"/>
        <w:lang w:val="ru-RU" w:eastAsia="en-US" w:bidi="ar-SA"/>
      </w:rPr>
    </w:lvl>
    <w:lvl w:ilvl="6" w:tplc="B9882780">
      <w:numFmt w:val="bullet"/>
      <w:lvlText w:val="•"/>
      <w:lvlJc w:val="left"/>
      <w:pPr>
        <w:ind w:left="6011" w:hanging="290"/>
      </w:pPr>
      <w:rPr>
        <w:rFonts w:hint="default"/>
        <w:lang w:val="ru-RU" w:eastAsia="en-US" w:bidi="ar-SA"/>
      </w:rPr>
    </w:lvl>
    <w:lvl w:ilvl="7" w:tplc="B9767A24">
      <w:numFmt w:val="bullet"/>
      <w:lvlText w:val="•"/>
      <w:lvlJc w:val="left"/>
      <w:pPr>
        <w:ind w:left="6970" w:hanging="290"/>
      </w:pPr>
      <w:rPr>
        <w:rFonts w:hint="default"/>
        <w:lang w:val="ru-RU" w:eastAsia="en-US" w:bidi="ar-SA"/>
      </w:rPr>
    </w:lvl>
    <w:lvl w:ilvl="8" w:tplc="5BC2ADB8">
      <w:numFmt w:val="bullet"/>
      <w:lvlText w:val="•"/>
      <w:lvlJc w:val="left"/>
      <w:pPr>
        <w:ind w:left="7929" w:hanging="290"/>
      </w:pPr>
      <w:rPr>
        <w:rFonts w:hint="default"/>
        <w:lang w:val="ru-RU" w:eastAsia="en-US" w:bidi="ar-SA"/>
      </w:rPr>
    </w:lvl>
  </w:abstractNum>
  <w:num w:numId="1">
    <w:abstractNumId w:val="0"/>
  </w:num>
  <w:num w:numId="2">
    <w:abstractNumId w:val="2"/>
  </w:num>
  <w:num w:numId="3">
    <w:abstractNumId w:val="21"/>
  </w:num>
  <w:num w:numId="4">
    <w:abstractNumId w:val="35"/>
  </w:num>
  <w:num w:numId="5">
    <w:abstractNumId w:val="29"/>
  </w:num>
  <w:num w:numId="6">
    <w:abstractNumId w:val="13"/>
  </w:num>
  <w:num w:numId="7">
    <w:abstractNumId w:val="11"/>
  </w:num>
  <w:num w:numId="8">
    <w:abstractNumId w:val="28"/>
  </w:num>
  <w:num w:numId="9">
    <w:abstractNumId w:val="23"/>
  </w:num>
  <w:num w:numId="10">
    <w:abstractNumId w:val="34"/>
  </w:num>
  <w:num w:numId="11">
    <w:abstractNumId w:val="14"/>
  </w:num>
  <w:num w:numId="12">
    <w:abstractNumId w:val="16"/>
  </w:num>
  <w:num w:numId="13">
    <w:abstractNumId w:val="24"/>
  </w:num>
  <w:num w:numId="14">
    <w:abstractNumId w:val="37"/>
  </w:num>
  <w:num w:numId="15">
    <w:abstractNumId w:val="27"/>
  </w:num>
  <w:num w:numId="16">
    <w:abstractNumId w:val="20"/>
  </w:num>
  <w:num w:numId="17">
    <w:abstractNumId w:val="3"/>
  </w:num>
  <w:num w:numId="18">
    <w:abstractNumId w:val="33"/>
  </w:num>
  <w:num w:numId="19">
    <w:abstractNumId w:val="10"/>
  </w:num>
  <w:num w:numId="20">
    <w:abstractNumId w:val="19"/>
  </w:num>
  <w:num w:numId="21">
    <w:abstractNumId w:val="8"/>
  </w:num>
  <w:num w:numId="22">
    <w:abstractNumId w:val="5"/>
  </w:num>
  <w:num w:numId="23">
    <w:abstractNumId w:val="4"/>
  </w:num>
  <w:num w:numId="24">
    <w:abstractNumId w:val="18"/>
  </w:num>
  <w:num w:numId="25">
    <w:abstractNumId w:val="1"/>
  </w:num>
  <w:num w:numId="26">
    <w:abstractNumId w:val="6"/>
  </w:num>
  <w:num w:numId="27">
    <w:abstractNumId w:val="25"/>
  </w:num>
  <w:num w:numId="28">
    <w:abstractNumId w:val="22"/>
  </w:num>
  <w:num w:numId="29">
    <w:abstractNumId w:val="9"/>
  </w:num>
  <w:num w:numId="30">
    <w:abstractNumId w:val="17"/>
  </w:num>
  <w:num w:numId="31">
    <w:abstractNumId w:val="31"/>
  </w:num>
  <w:num w:numId="32">
    <w:abstractNumId w:val="15"/>
  </w:num>
  <w:num w:numId="33">
    <w:abstractNumId w:val="12"/>
  </w:num>
  <w:num w:numId="34">
    <w:abstractNumId w:val="7"/>
  </w:num>
  <w:num w:numId="35">
    <w:abstractNumId w:val="30"/>
  </w:num>
  <w:num w:numId="36">
    <w:abstractNumId w:val="36"/>
  </w:num>
  <w:num w:numId="37">
    <w:abstractNumId w:val="32"/>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475"/>
    <w:rsid w:val="000E4323"/>
    <w:rsid w:val="00117D43"/>
    <w:rsid w:val="00473679"/>
    <w:rsid w:val="005D1744"/>
    <w:rsid w:val="00655517"/>
    <w:rsid w:val="0078555A"/>
    <w:rsid w:val="007D1475"/>
    <w:rsid w:val="007F4CB6"/>
    <w:rsid w:val="00D0753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793A3"/>
  <w15:docId w15:val="{A4CBFA16-07FF-4693-B265-99D53D7DD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07538"/>
    <w:pPr>
      <w:widowControl w:val="0"/>
      <w:autoSpaceDE w:val="0"/>
      <w:autoSpaceDN w:val="0"/>
      <w:spacing w:after="0" w:line="240" w:lineRule="auto"/>
      <w:ind w:left="262"/>
      <w:outlineLvl w:val="0"/>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7538"/>
    <w:rPr>
      <w:rFonts w:ascii="Arial" w:eastAsia="Arial" w:hAnsi="Arial" w:cs="Arial"/>
      <w:b/>
      <w:bCs/>
      <w:sz w:val="24"/>
      <w:szCs w:val="24"/>
    </w:rPr>
  </w:style>
  <w:style w:type="numbering" w:customStyle="1" w:styleId="11">
    <w:name w:val="Нет списка1"/>
    <w:next w:val="a2"/>
    <w:uiPriority w:val="99"/>
    <w:semiHidden/>
    <w:unhideWhenUsed/>
    <w:rsid w:val="00D07538"/>
  </w:style>
  <w:style w:type="table" w:customStyle="1" w:styleId="TableNormal">
    <w:name w:val="Table Normal"/>
    <w:uiPriority w:val="2"/>
    <w:semiHidden/>
    <w:unhideWhenUsed/>
    <w:qFormat/>
    <w:rsid w:val="00D075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D07538"/>
    <w:pPr>
      <w:widowControl w:val="0"/>
      <w:autoSpaceDE w:val="0"/>
      <w:autoSpaceDN w:val="0"/>
      <w:spacing w:after="0" w:line="240" w:lineRule="auto"/>
      <w:ind w:left="262"/>
    </w:pPr>
    <w:rPr>
      <w:rFonts w:ascii="Arial" w:eastAsia="Arial" w:hAnsi="Arial" w:cs="Arial"/>
      <w:sz w:val="24"/>
      <w:szCs w:val="24"/>
    </w:rPr>
  </w:style>
  <w:style w:type="character" w:customStyle="1" w:styleId="a4">
    <w:name w:val="Основной текст Знак"/>
    <w:basedOn w:val="a0"/>
    <w:link w:val="a3"/>
    <w:uiPriority w:val="1"/>
    <w:rsid w:val="00D07538"/>
    <w:rPr>
      <w:rFonts w:ascii="Arial" w:eastAsia="Arial" w:hAnsi="Arial" w:cs="Arial"/>
      <w:sz w:val="24"/>
      <w:szCs w:val="24"/>
    </w:rPr>
  </w:style>
  <w:style w:type="paragraph" w:styleId="a5">
    <w:name w:val="Title"/>
    <w:basedOn w:val="a"/>
    <w:link w:val="a6"/>
    <w:uiPriority w:val="10"/>
    <w:qFormat/>
    <w:rsid w:val="00D07538"/>
    <w:pPr>
      <w:widowControl w:val="0"/>
      <w:autoSpaceDE w:val="0"/>
      <w:autoSpaceDN w:val="0"/>
      <w:spacing w:after="0" w:line="240" w:lineRule="auto"/>
      <w:ind w:left="34"/>
      <w:jc w:val="center"/>
    </w:pPr>
    <w:rPr>
      <w:rFonts w:ascii="Arial" w:eastAsia="Arial" w:hAnsi="Arial" w:cs="Arial"/>
      <w:b/>
      <w:bCs/>
      <w:sz w:val="28"/>
      <w:szCs w:val="28"/>
      <w:u w:val="single" w:color="000000"/>
    </w:rPr>
  </w:style>
  <w:style w:type="character" w:customStyle="1" w:styleId="a6">
    <w:name w:val="Название Знак"/>
    <w:basedOn w:val="a0"/>
    <w:link w:val="a5"/>
    <w:uiPriority w:val="10"/>
    <w:rsid w:val="00D07538"/>
    <w:rPr>
      <w:rFonts w:ascii="Arial" w:eastAsia="Arial" w:hAnsi="Arial" w:cs="Arial"/>
      <w:b/>
      <w:bCs/>
      <w:sz w:val="28"/>
      <w:szCs w:val="28"/>
      <w:u w:val="single" w:color="000000"/>
    </w:rPr>
  </w:style>
  <w:style w:type="paragraph" w:styleId="a7">
    <w:name w:val="List Paragraph"/>
    <w:basedOn w:val="a"/>
    <w:uiPriority w:val="1"/>
    <w:qFormat/>
    <w:rsid w:val="00D07538"/>
    <w:pPr>
      <w:widowControl w:val="0"/>
      <w:autoSpaceDE w:val="0"/>
      <w:autoSpaceDN w:val="0"/>
      <w:spacing w:after="0" w:line="240" w:lineRule="auto"/>
      <w:ind w:left="262" w:firstLine="719"/>
      <w:jc w:val="both"/>
    </w:pPr>
    <w:rPr>
      <w:rFonts w:ascii="Arial" w:eastAsia="Arial" w:hAnsi="Arial" w:cs="Arial"/>
    </w:rPr>
  </w:style>
  <w:style w:type="paragraph" w:customStyle="1" w:styleId="TableParagraph">
    <w:name w:val="Table Paragraph"/>
    <w:basedOn w:val="a"/>
    <w:uiPriority w:val="1"/>
    <w:qFormat/>
    <w:rsid w:val="00D07538"/>
    <w:pPr>
      <w:widowControl w:val="0"/>
      <w:autoSpaceDE w:val="0"/>
      <w:autoSpaceDN w:val="0"/>
      <w:spacing w:after="0" w:line="240" w:lineRule="auto"/>
      <w:ind w:left="107"/>
    </w:pPr>
    <w:rPr>
      <w:rFonts w:ascii="Arial" w:eastAsia="Arial" w:hAnsi="Arial" w:cs="Arial"/>
    </w:rPr>
  </w:style>
  <w:style w:type="character" w:styleId="a8">
    <w:name w:val="Hyperlink"/>
    <w:basedOn w:val="a0"/>
    <w:uiPriority w:val="99"/>
    <w:semiHidden/>
    <w:unhideWhenUsed/>
    <w:rsid w:val="00D07538"/>
    <w:rPr>
      <w:color w:val="0000FF"/>
      <w:u w:val="single"/>
    </w:rPr>
  </w:style>
  <w:style w:type="paragraph" w:styleId="a9">
    <w:name w:val="Normal (Web)"/>
    <w:basedOn w:val="a"/>
    <w:uiPriority w:val="99"/>
    <w:semiHidden/>
    <w:unhideWhenUsed/>
    <w:rsid w:val="00D075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vsu.ru/course/view.php?id=6407" TargetMode="External"/><Relationship Id="rId13" Type="http://schemas.openxmlformats.org/officeDocument/2006/relationships/hyperlink" Target="http://biblioclub.ru/" TargetMode="External"/><Relationship Id="rId18" Type="http://schemas.openxmlformats.org/officeDocument/2006/relationships/hyperlink" Target="http://www.lib.vsu.ru/elib/texts/" TargetMode="External"/><Relationship Id="rId26" Type="http://schemas.openxmlformats.org/officeDocument/2006/relationships/hyperlink" Target="https://ru.wikipedia.org/wiki/%D0%A0%D0%B5%D1%84%D0%BB%D0%B5%D0%BA%D1%81%D0%B8%D1%8F" TargetMode="External"/><Relationship Id="rId3" Type="http://schemas.openxmlformats.org/officeDocument/2006/relationships/settings" Target="settings.xml"/><Relationship Id="rId21" Type="http://schemas.openxmlformats.org/officeDocument/2006/relationships/hyperlink" Target="http://www.edu.vsu.ru/" TargetMode="External"/><Relationship Id="rId7" Type="http://schemas.openxmlformats.org/officeDocument/2006/relationships/hyperlink" Target="https://edu.vsu.ru/course/view.php?id=6407" TargetMode="External"/><Relationship Id="rId12" Type="http://schemas.openxmlformats.org/officeDocument/2006/relationships/hyperlink" Target="http://rucont.ru/" TargetMode="External"/><Relationship Id="rId17" Type="http://schemas.openxmlformats.org/officeDocument/2006/relationships/hyperlink" Target="http://www.lib.vsu.ru/elib/texts/" TargetMode="External"/><Relationship Id="rId25" Type="http://schemas.openxmlformats.org/officeDocument/2006/relationships/hyperlink" Target="https://edu.vsu.ru/course/view.php?id=10395" TargetMode="External"/><Relationship Id="rId2" Type="http://schemas.openxmlformats.org/officeDocument/2006/relationships/styles" Target="styles.xml"/><Relationship Id="rId16" Type="http://schemas.openxmlformats.org/officeDocument/2006/relationships/hyperlink" Target="http://www.edu.vsu.ru/)" TargetMode="External"/><Relationship Id="rId20" Type="http://schemas.openxmlformats.org/officeDocument/2006/relationships/hyperlink" Target="http://www.edu.vsu.ru/)" TargetMode="External"/><Relationship Id="rId1" Type="http://schemas.openxmlformats.org/officeDocument/2006/relationships/numbering" Target="numbering.xml"/><Relationship Id="rId6" Type="http://schemas.openxmlformats.org/officeDocument/2006/relationships/hyperlink" Target="https://edu.vsu.ru/course/view.php?id=6407" TargetMode="External"/><Relationship Id="rId11" Type="http://schemas.openxmlformats.org/officeDocument/2006/relationships/hyperlink" Target="http://biblioclub.ru/index.php?page=book&amp;id=117055" TargetMode="External"/><Relationship Id="rId24" Type="http://schemas.openxmlformats.org/officeDocument/2006/relationships/hyperlink" Target="http://www.edu.vsu.ru/" TargetMode="External"/><Relationship Id="rId5" Type="http://schemas.openxmlformats.org/officeDocument/2006/relationships/image" Target="media/image1.png"/><Relationship Id="rId15" Type="http://schemas.openxmlformats.org/officeDocument/2006/relationships/hyperlink" Target="http://www.edu.vsu.ru/)" TargetMode="External"/><Relationship Id="rId23" Type="http://schemas.openxmlformats.org/officeDocument/2006/relationships/hyperlink" Target="http://www.edu.vsu.ru/" TargetMode="External"/><Relationship Id="rId28" Type="http://schemas.openxmlformats.org/officeDocument/2006/relationships/theme" Target="theme/theme1.xml"/><Relationship Id="rId10" Type="http://schemas.openxmlformats.org/officeDocument/2006/relationships/hyperlink" Target="http://www.lib.vsu.ru/elib/texts/" TargetMode="External"/><Relationship Id="rId19" Type="http://schemas.openxmlformats.org/officeDocument/2006/relationships/hyperlink" Target="http://www.edu.vsu.ru/)" TargetMode="External"/><Relationship Id="rId4" Type="http://schemas.openxmlformats.org/officeDocument/2006/relationships/webSettings" Target="webSettings.xml"/><Relationship Id="rId9" Type="http://schemas.openxmlformats.org/officeDocument/2006/relationships/hyperlink" Target="https://edu.vsu.ru/course/view.php?id=6407" TargetMode="External"/><Relationship Id="rId14" Type="http://schemas.openxmlformats.org/officeDocument/2006/relationships/hyperlink" Target="http://www.lib.vsu.ru/)" TargetMode="External"/><Relationship Id="rId22" Type="http://schemas.openxmlformats.org/officeDocument/2006/relationships/hyperlink" Target="https://edu.vsu.ru/course/view.php?id"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16733</Words>
  <Characters>95384</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Тенькова</dc:creator>
  <cp:keywords/>
  <dc:description/>
  <cp:lastModifiedBy>Учетная запись Майкрософт</cp:lastModifiedBy>
  <cp:revision>9</cp:revision>
  <dcterms:created xsi:type="dcterms:W3CDTF">2023-07-04T07:59:00Z</dcterms:created>
  <dcterms:modified xsi:type="dcterms:W3CDTF">2024-06-19T17:31:00Z</dcterms:modified>
</cp:coreProperties>
</file>